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4612"/>
      </w:tblGrid>
      <w:tr w:rsidR="00013A28" w:rsidRPr="00857D94" w:rsidTr="00E16176">
        <w:tc>
          <w:tcPr>
            <w:tcW w:w="4612" w:type="dxa"/>
          </w:tcPr>
          <w:p w:rsidR="00013A28" w:rsidRPr="00857D94" w:rsidRDefault="00013A28" w:rsidP="00E16176">
            <w:pPr>
              <w:jc w:val="center"/>
              <w:rPr>
                <w:b/>
                <w:sz w:val="26"/>
                <w:szCs w:val="26"/>
                <w:lang w:val="en-US"/>
              </w:rPr>
            </w:pPr>
            <w:r w:rsidRPr="00857D94">
              <w:rPr>
                <w:b/>
                <w:sz w:val="26"/>
                <w:szCs w:val="26"/>
                <w:lang w:val="uz-Cyrl-UZ"/>
              </w:rPr>
              <w:t>“</w:t>
            </w:r>
            <w:r w:rsidRPr="00857D94">
              <w:rPr>
                <w:b/>
                <w:sz w:val="26"/>
                <w:szCs w:val="26"/>
                <w:lang w:val="en-US"/>
              </w:rPr>
              <w:t>O`zbekiston temir yo`llari</w:t>
            </w:r>
            <w:r w:rsidRPr="00857D94">
              <w:rPr>
                <w:b/>
                <w:sz w:val="26"/>
                <w:szCs w:val="26"/>
                <w:lang w:val="uz-Cyrl-UZ"/>
              </w:rPr>
              <w:t>”</w:t>
            </w:r>
            <w:r w:rsidRPr="00857D94">
              <w:rPr>
                <w:b/>
                <w:sz w:val="26"/>
                <w:szCs w:val="26"/>
                <w:lang w:val="en-US"/>
              </w:rPr>
              <w:t xml:space="preserve"> </w:t>
            </w:r>
            <w:r w:rsidRPr="00857D94">
              <w:rPr>
                <w:b/>
                <w:sz w:val="26"/>
                <w:szCs w:val="26"/>
                <w:lang w:val="uz-Cyrl-UZ"/>
              </w:rPr>
              <w:t>A</w:t>
            </w:r>
            <w:r>
              <w:rPr>
                <w:b/>
                <w:sz w:val="26"/>
                <w:szCs w:val="26"/>
                <w:lang w:val="uz-Cyrl-UZ"/>
              </w:rPr>
              <w:t>J</w:t>
            </w:r>
            <w:r w:rsidRPr="00857D94">
              <w:rPr>
                <w:b/>
                <w:sz w:val="26"/>
                <w:szCs w:val="26"/>
                <w:lang w:val="en-US"/>
              </w:rPr>
              <w:t xml:space="preserve"> </w:t>
            </w:r>
            <w:r w:rsidRPr="003F568A">
              <w:rPr>
                <w:b/>
                <w:sz w:val="26"/>
                <w:szCs w:val="26"/>
                <w:lang w:val="en-US"/>
              </w:rPr>
              <w:t>Kengashi</w:t>
            </w:r>
            <w:r w:rsidRPr="00857D94">
              <w:rPr>
                <w:b/>
                <w:sz w:val="26"/>
                <w:szCs w:val="26"/>
                <w:lang w:val="uz-Cyrl-UZ"/>
              </w:rPr>
              <w:t xml:space="preserve"> </w:t>
            </w:r>
            <w:r>
              <w:rPr>
                <w:b/>
                <w:sz w:val="26"/>
                <w:szCs w:val="26"/>
                <w:lang w:val="uz-Cyrl-UZ"/>
              </w:rPr>
              <w:t>va</w:t>
            </w:r>
            <w:r w:rsidRPr="00857D94">
              <w:rPr>
                <w:b/>
                <w:sz w:val="26"/>
                <w:szCs w:val="26"/>
                <w:lang w:val="uz-Cyrl-UZ"/>
              </w:rPr>
              <w:t xml:space="preserve"> </w:t>
            </w:r>
            <w:r>
              <w:rPr>
                <w:b/>
                <w:sz w:val="26"/>
                <w:szCs w:val="26"/>
                <w:lang w:val="uz-Cyrl-UZ"/>
              </w:rPr>
              <w:t>yagona</w:t>
            </w:r>
            <w:r w:rsidRPr="00857D94">
              <w:rPr>
                <w:b/>
                <w:sz w:val="26"/>
                <w:szCs w:val="26"/>
                <w:lang w:val="uz-Cyrl-UZ"/>
              </w:rPr>
              <w:t xml:space="preserve"> </w:t>
            </w:r>
            <w:r>
              <w:rPr>
                <w:b/>
                <w:sz w:val="26"/>
                <w:szCs w:val="26"/>
                <w:lang w:val="uz-Cyrl-UZ"/>
              </w:rPr>
              <w:t>aksiyadorining</w:t>
            </w:r>
          </w:p>
          <w:p w:rsidR="00013A28" w:rsidRPr="003F568A" w:rsidRDefault="00013A28" w:rsidP="00E16176">
            <w:pPr>
              <w:jc w:val="center"/>
              <w:rPr>
                <w:b/>
                <w:sz w:val="26"/>
                <w:szCs w:val="26"/>
                <w:lang w:val="en-US"/>
              </w:rPr>
            </w:pPr>
            <w:r w:rsidRPr="003F568A">
              <w:rPr>
                <w:b/>
                <w:sz w:val="26"/>
                <w:szCs w:val="26"/>
                <w:lang w:val="en-US"/>
              </w:rPr>
              <w:t>20</w:t>
            </w:r>
            <w:r w:rsidRPr="00857D94">
              <w:rPr>
                <w:b/>
                <w:sz w:val="26"/>
                <w:szCs w:val="26"/>
                <w:lang w:val="uz-Cyrl-UZ"/>
              </w:rPr>
              <w:t>1</w:t>
            </w:r>
            <w:r w:rsidRPr="003F568A">
              <w:rPr>
                <w:b/>
                <w:sz w:val="26"/>
                <w:szCs w:val="26"/>
                <w:lang w:val="en-US"/>
              </w:rPr>
              <w:t>5 yil</w:t>
            </w:r>
            <w:r w:rsidRPr="00857D94">
              <w:rPr>
                <w:b/>
                <w:sz w:val="26"/>
                <w:szCs w:val="26"/>
                <w:lang w:val="uz-Cyrl-UZ"/>
              </w:rPr>
              <w:t xml:space="preserve"> “ </w:t>
            </w:r>
            <w:smartTag w:uri="urn:schemas-microsoft-com:office:smarttags" w:element="metricconverter">
              <w:smartTagPr>
                <w:attr w:name="ProductID" w:val="14 ”"/>
              </w:smartTagPr>
              <w:r>
                <w:rPr>
                  <w:b/>
                  <w:sz w:val="26"/>
                  <w:szCs w:val="26"/>
                  <w:lang w:val="uz-Cyrl-UZ"/>
                </w:rPr>
                <w:t>14</w:t>
              </w:r>
              <w:r w:rsidRPr="00857D94">
                <w:rPr>
                  <w:b/>
                  <w:sz w:val="26"/>
                  <w:szCs w:val="26"/>
                  <w:lang w:val="uz-Cyrl-UZ"/>
                </w:rPr>
                <w:t xml:space="preserve"> ”</w:t>
              </w:r>
            </w:smartTag>
            <w:r w:rsidRPr="003F568A">
              <w:rPr>
                <w:b/>
                <w:sz w:val="26"/>
                <w:szCs w:val="26"/>
                <w:lang w:val="en-US"/>
              </w:rPr>
              <w:t xml:space="preserve"> </w:t>
            </w:r>
            <w:r w:rsidRPr="00857D94">
              <w:rPr>
                <w:b/>
                <w:sz w:val="26"/>
                <w:szCs w:val="26"/>
                <w:lang w:val="uz-Cyrl-UZ"/>
              </w:rPr>
              <w:t xml:space="preserve"> </w:t>
            </w:r>
            <w:r>
              <w:rPr>
                <w:b/>
                <w:sz w:val="26"/>
                <w:szCs w:val="26"/>
                <w:lang w:val="uz-Cyrl-UZ"/>
              </w:rPr>
              <w:t xml:space="preserve">maydagi </w:t>
            </w:r>
            <w:r w:rsidRPr="00F40F3E">
              <w:rPr>
                <w:b/>
                <w:sz w:val="26"/>
                <w:szCs w:val="26"/>
                <w:u w:val="single"/>
                <w:lang w:val="uz-Cyrl-UZ"/>
              </w:rPr>
              <w:t xml:space="preserve"> 59 </w:t>
            </w:r>
            <w:r w:rsidRPr="003F568A">
              <w:rPr>
                <w:b/>
                <w:sz w:val="26"/>
                <w:szCs w:val="26"/>
                <w:lang w:val="en-US"/>
              </w:rPr>
              <w:t>-</w:t>
            </w:r>
            <w:r w:rsidRPr="00857D94">
              <w:rPr>
                <w:b/>
                <w:sz w:val="26"/>
                <w:szCs w:val="26"/>
                <w:lang w:val="uz-Cyrl-UZ"/>
              </w:rPr>
              <w:t xml:space="preserve"> </w:t>
            </w:r>
            <w:r w:rsidRPr="003F568A">
              <w:rPr>
                <w:b/>
                <w:sz w:val="26"/>
                <w:szCs w:val="26"/>
                <w:lang w:val="en-US"/>
              </w:rPr>
              <w:t>son bayonnoma</w:t>
            </w:r>
            <w:r>
              <w:rPr>
                <w:b/>
                <w:sz w:val="26"/>
                <w:szCs w:val="26"/>
                <w:lang w:val="uz-Cyrl-UZ"/>
              </w:rPr>
              <w:t>si</w:t>
            </w:r>
            <w:r w:rsidRPr="003F568A">
              <w:rPr>
                <w:b/>
                <w:sz w:val="26"/>
                <w:szCs w:val="26"/>
                <w:lang w:val="en-US"/>
              </w:rPr>
              <w:t xml:space="preserve"> bilan</w:t>
            </w:r>
          </w:p>
          <w:p w:rsidR="00013A28" w:rsidRPr="003F568A" w:rsidRDefault="00013A28" w:rsidP="00E16176">
            <w:pPr>
              <w:jc w:val="center"/>
              <w:rPr>
                <w:b/>
                <w:sz w:val="26"/>
                <w:szCs w:val="26"/>
                <w:lang w:val="en-US"/>
              </w:rPr>
            </w:pPr>
            <w:r w:rsidRPr="00857D94">
              <w:rPr>
                <w:b/>
                <w:sz w:val="26"/>
                <w:szCs w:val="26"/>
                <w:lang w:val="uz-Cyrl-UZ"/>
              </w:rPr>
              <w:t>“</w:t>
            </w:r>
            <w:r w:rsidRPr="003F568A">
              <w:rPr>
                <w:b/>
                <w:sz w:val="26"/>
                <w:szCs w:val="26"/>
                <w:lang w:val="en-US"/>
              </w:rPr>
              <w:t>Tasdi</w:t>
            </w:r>
            <w:r>
              <w:rPr>
                <w:b/>
                <w:sz w:val="26"/>
                <w:szCs w:val="26"/>
                <w:lang w:val="uz-Cyrl-UZ"/>
              </w:rPr>
              <w:t>q</w:t>
            </w:r>
            <w:r w:rsidRPr="003F568A">
              <w:rPr>
                <w:b/>
                <w:sz w:val="26"/>
                <w:szCs w:val="26"/>
                <w:lang w:val="en-US"/>
              </w:rPr>
              <w:t>langan</w:t>
            </w:r>
            <w:r w:rsidRPr="00857D94">
              <w:rPr>
                <w:b/>
                <w:sz w:val="26"/>
                <w:szCs w:val="26"/>
                <w:lang w:val="uz-Cyrl-UZ"/>
              </w:rPr>
              <w:t>”</w:t>
            </w:r>
          </w:p>
          <w:p w:rsidR="00013A28" w:rsidRPr="003F568A" w:rsidRDefault="00013A28" w:rsidP="00E16176">
            <w:pPr>
              <w:pStyle w:val="Heading1"/>
              <w:tabs>
                <w:tab w:val="left" w:pos="851"/>
              </w:tabs>
              <w:jc w:val="center"/>
              <w:rPr>
                <w:rFonts w:ascii="Times New Roman" w:hAnsi="Times New Roman"/>
                <w:b/>
                <w:sz w:val="26"/>
                <w:szCs w:val="26"/>
                <w:lang w:val="en-US"/>
              </w:rPr>
            </w:pPr>
            <w:r>
              <w:rPr>
                <w:rFonts w:ascii="Times New Roman" w:hAnsi="Times New Roman"/>
                <w:b/>
                <w:sz w:val="26"/>
                <w:szCs w:val="26"/>
                <w:lang w:val="uz-Cyrl-UZ"/>
              </w:rPr>
              <w:t>O’</w:t>
            </w:r>
            <w:r w:rsidRPr="003F568A">
              <w:rPr>
                <w:rFonts w:ascii="Times New Roman" w:hAnsi="Times New Roman"/>
                <w:b/>
                <w:sz w:val="26"/>
                <w:szCs w:val="26"/>
                <w:lang w:val="en-US"/>
              </w:rPr>
              <w:t>zbekiston Respublikasi</w:t>
            </w:r>
            <w:r>
              <w:rPr>
                <w:rFonts w:ascii="Times New Roman" w:hAnsi="Times New Roman"/>
                <w:b/>
                <w:sz w:val="26"/>
                <w:szCs w:val="26"/>
                <w:lang w:val="uz-Cyrl-UZ"/>
              </w:rPr>
              <w:t>ning</w:t>
            </w:r>
            <w:r w:rsidRPr="003F568A">
              <w:rPr>
                <w:rFonts w:ascii="Times New Roman" w:hAnsi="Times New Roman"/>
                <w:b/>
                <w:sz w:val="26"/>
                <w:szCs w:val="26"/>
                <w:lang w:val="en-US"/>
              </w:rPr>
              <w:t xml:space="preserve"> </w:t>
            </w:r>
          </w:p>
          <w:p w:rsidR="00013A28" w:rsidRPr="003F568A" w:rsidRDefault="00013A28" w:rsidP="00E16176">
            <w:pPr>
              <w:pStyle w:val="Heading1"/>
              <w:tabs>
                <w:tab w:val="left" w:pos="851"/>
              </w:tabs>
              <w:jc w:val="center"/>
              <w:rPr>
                <w:rFonts w:ascii="Times New Roman" w:hAnsi="Times New Roman"/>
                <w:b/>
                <w:sz w:val="26"/>
                <w:szCs w:val="26"/>
                <w:lang w:val="en-US"/>
              </w:rPr>
            </w:pPr>
            <w:r w:rsidRPr="003F568A">
              <w:rPr>
                <w:rFonts w:ascii="Times New Roman" w:hAnsi="Times New Roman"/>
                <w:b/>
                <w:sz w:val="26"/>
                <w:szCs w:val="26"/>
                <w:lang w:val="en-US"/>
              </w:rPr>
              <w:t>Bosh vaziri, Kengash raisi</w:t>
            </w:r>
          </w:p>
          <w:p w:rsidR="00013A28" w:rsidRPr="003F568A" w:rsidRDefault="00013A28" w:rsidP="00E16176">
            <w:pPr>
              <w:tabs>
                <w:tab w:val="left" w:pos="851"/>
              </w:tabs>
              <w:jc w:val="center"/>
              <w:rPr>
                <w:b/>
                <w:lang w:val="en-US"/>
              </w:rPr>
            </w:pPr>
          </w:p>
          <w:p w:rsidR="00013A28" w:rsidRPr="00D8672F" w:rsidRDefault="00013A28" w:rsidP="00282D67">
            <w:pPr>
              <w:jc w:val="right"/>
              <w:rPr>
                <w:sz w:val="26"/>
                <w:szCs w:val="26"/>
                <w:lang w:eastAsia="ru-RU"/>
              </w:rPr>
            </w:pPr>
            <w:r>
              <w:rPr>
                <w:b/>
                <w:sz w:val="26"/>
                <w:szCs w:val="26"/>
              </w:rPr>
              <w:t>S</w:t>
            </w:r>
            <w:r>
              <w:rPr>
                <w:b/>
                <w:sz w:val="26"/>
                <w:szCs w:val="26"/>
                <w:lang w:val="en-US"/>
              </w:rPr>
              <w:t>h</w:t>
            </w:r>
            <w:r w:rsidRPr="00857D94">
              <w:rPr>
                <w:b/>
                <w:sz w:val="26"/>
                <w:szCs w:val="26"/>
              </w:rPr>
              <w:t>.</w:t>
            </w:r>
            <w:r>
              <w:rPr>
                <w:b/>
                <w:sz w:val="26"/>
                <w:szCs w:val="26"/>
              </w:rPr>
              <w:t>Mirziyoev</w:t>
            </w:r>
          </w:p>
        </w:tc>
      </w:tr>
    </w:tbl>
    <w:p w:rsidR="00013A28" w:rsidRPr="00857D94" w:rsidRDefault="00013A28" w:rsidP="00282D67">
      <w:pPr>
        <w:pStyle w:val="BodyText"/>
        <w:tabs>
          <w:tab w:val="left" w:pos="851"/>
        </w:tabs>
        <w:spacing w:before="120" w:after="0"/>
        <w:jc w:val="center"/>
        <w:rPr>
          <w:b/>
          <w:sz w:val="26"/>
          <w:szCs w:val="26"/>
          <w:lang w:val="uz-Cyrl-UZ"/>
        </w:rPr>
      </w:pPr>
      <w:r w:rsidRPr="00857D94">
        <w:rPr>
          <w:b/>
          <w:sz w:val="26"/>
          <w:szCs w:val="26"/>
          <w:lang w:val="uz-Cyrl-UZ"/>
        </w:rPr>
        <w:t>“</w:t>
      </w:r>
      <w:r w:rsidRPr="00857D94">
        <w:rPr>
          <w:b/>
          <w:sz w:val="26"/>
          <w:szCs w:val="26"/>
          <w:lang w:val="en-US"/>
        </w:rPr>
        <w:t xml:space="preserve">O`zbekiston temir yo`llari” aksiyadorlik </w:t>
      </w:r>
      <w:r>
        <w:rPr>
          <w:b/>
          <w:sz w:val="26"/>
          <w:szCs w:val="26"/>
          <w:lang w:val="en-US"/>
        </w:rPr>
        <w:t xml:space="preserve">jamiyati </w:t>
      </w:r>
      <w:r w:rsidRPr="00857D94">
        <w:rPr>
          <w:b/>
          <w:sz w:val="26"/>
          <w:szCs w:val="26"/>
          <w:lang w:val="en-US"/>
        </w:rPr>
        <w:t xml:space="preserve"> </w:t>
      </w:r>
    </w:p>
    <w:p w:rsidR="00013A28" w:rsidRPr="003F568A" w:rsidRDefault="00013A28" w:rsidP="00A07F6B">
      <w:pPr>
        <w:pStyle w:val="Heading2"/>
        <w:tabs>
          <w:tab w:val="left" w:pos="851"/>
        </w:tabs>
        <w:spacing w:before="0" w:after="0"/>
        <w:jc w:val="center"/>
        <w:rPr>
          <w:rFonts w:ascii="Times New Roman" w:hAnsi="Times New Roman" w:cs="Times New Roman"/>
          <w:i w:val="0"/>
          <w:sz w:val="26"/>
          <w:szCs w:val="26"/>
          <w:lang w:val="en-US"/>
        </w:rPr>
      </w:pPr>
      <w:r w:rsidRPr="003F568A">
        <w:rPr>
          <w:rFonts w:ascii="Times New Roman" w:hAnsi="Times New Roman" w:cs="Times New Roman"/>
          <w:i w:val="0"/>
          <w:sz w:val="26"/>
          <w:szCs w:val="26"/>
          <w:lang w:val="en-US"/>
        </w:rPr>
        <w:t>USTAVI</w:t>
      </w:r>
    </w:p>
    <w:p w:rsidR="00013A28" w:rsidRPr="003F568A" w:rsidRDefault="00013A28" w:rsidP="00CA3DFB">
      <w:pPr>
        <w:pStyle w:val="NormalWeb"/>
        <w:spacing w:before="0" w:beforeAutospacing="0" w:after="0" w:afterAutospacing="0"/>
        <w:jc w:val="center"/>
        <w:textAlignment w:val="top"/>
        <w:rPr>
          <w:color w:val="000000"/>
          <w:lang w:val="en-US"/>
        </w:rPr>
      </w:pPr>
      <w:r w:rsidRPr="003F568A">
        <w:rPr>
          <w:b/>
          <w:sz w:val="26"/>
          <w:szCs w:val="26"/>
          <w:lang w:val="en-US"/>
        </w:rPr>
        <w:t>(yangi tahrirda)</w:t>
      </w:r>
      <w:bookmarkStart w:id="0" w:name="949024"/>
      <w:bookmarkEnd w:id="0"/>
    </w:p>
    <w:p w:rsidR="00013A28" w:rsidRPr="003F568A" w:rsidRDefault="00013A28" w:rsidP="005E6981">
      <w:pPr>
        <w:tabs>
          <w:tab w:val="left" w:pos="851"/>
        </w:tabs>
        <w:jc w:val="both"/>
        <w:rPr>
          <w:b/>
          <w:sz w:val="20"/>
          <w:szCs w:val="20"/>
          <w:lang w:val="en-US"/>
        </w:rPr>
      </w:pPr>
    </w:p>
    <w:p w:rsidR="00013A28" w:rsidRPr="003F568A" w:rsidRDefault="00013A28" w:rsidP="00A07F6B">
      <w:pPr>
        <w:tabs>
          <w:tab w:val="left" w:pos="851"/>
        </w:tabs>
        <w:jc w:val="center"/>
        <w:rPr>
          <w:b/>
          <w:sz w:val="26"/>
          <w:szCs w:val="26"/>
          <w:lang w:val="en-US"/>
        </w:rPr>
      </w:pPr>
      <w:r w:rsidRPr="003F568A">
        <w:rPr>
          <w:b/>
          <w:sz w:val="26"/>
          <w:szCs w:val="26"/>
          <w:lang w:val="en-US"/>
        </w:rPr>
        <w:t>I bo’lim. Umumiy qoidalar</w:t>
      </w:r>
    </w:p>
    <w:p w:rsidR="00013A28" w:rsidRPr="00857D94" w:rsidRDefault="00013A28" w:rsidP="002664A2">
      <w:pPr>
        <w:pStyle w:val="BodyTextIndent"/>
        <w:tabs>
          <w:tab w:val="left" w:pos="993"/>
        </w:tabs>
        <w:spacing w:before="120" w:after="0"/>
        <w:ind w:left="0" w:firstLine="720"/>
        <w:jc w:val="both"/>
        <w:rPr>
          <w:sz w:val="26"/>
          <w:szCs w:val="26"/>
          <w:lang w:val="uz-Cyrl-UZ"/>
        </w:rPr>
      </w:pPr>
      <w:r w:rsidRPr="003F568A">
        <w:rPr>
          <w:sz w:val="26"/>
          <w:szCs w:val="26"/>
          <w:lang w:val="en-US"/>
        </w:rPr>
        <w:t>1. </w:t>
      </w:r>
      <w:r w:rsidRPr="00857D94">
        <w:rPr>
          <w:sz w:val="26"/>
          <w:szCs w:val="26"/>
          <w:lang w:val="uz-Cyrl-UZ"/>
        </w:rPr>
        <w:t>“</w:t>
      </w:r>
      <w:r>
        <w:rPr>
          <w:sz w:val="26"/>
          <w:szCs w:val="26"/>
          <w:lang w:val="uz-Cyrl-UZ"/>
        </w:rPr>
        <w:t>O’zbekiston</w:t>
      </w:r>
      <w:r w:rsidRPr="00857D94">
        <w:rPr>
          <w:sz w:val="26"/>
          <w:szCs w:val="26"/>
          <w:lang w:val="uz-Cyrl-UZ"/>
        </w:rPr>
        <w:t xml:space="preserve"> </w:t>
      </w:r>
      <w:r>
        <w:rPr>
          <w:sz w:val="26"/>
          <w:szCs w:val="26"/>
          <w:lang w:val="uz-Cyrl-UZ"/>
        </w:rPr>
        <w:t>temir</w:t>
      </w:r>
      <w:r w:rsidRPr="00857D94">
        <w:rPr>
          <w:sz w:val="26"/>
          <w:szCs w:val="26"/>
          <w:lang w:val="uz-Cyrl-UZ"/>
        </w:rPr>
        <w:t xml:space="preserve"> </w:t>
      </w:r>
      <w:r>
        <w:rPr>
          <w:sz w:val="26"/>
          <w:szCs w:val="26"/>
          <w:lang w:val="uz-Cyrl-UZ"/>
        </w:rPr>
        <w:t>yo’llari</w:t>
      </w:r>
      <w:r w:rsidRPr="00857D94">
        <w:rPr>
          <w:sz w:val="26"/>
          <w:szCs w:val="26"/>
          <w:lang w:val="uz-Cyrl-UZ"/>
        </w:rPr>
        <w:t xml:space="preserve">” </w:t>
      </w:r>
      <w:r>
        <w:rPr>
          <w:sz w:val="26"/>
          <w:szCs w:val="26"/>
          <w:lang w:val="uz-Cyrl-UZ"/>
        </w:rPr>
        <w:t>aksiyadorlik</w:t>
      </w:r>
      <w:r w:rsidRPr="00857D94">
        <w:rPr>
          <w:sz w:val="26"/>
          <w:szCs w:val="26"/>
          <w:lang w:val="uz-Cyrl-UZ"/>
        </w:rPr>
        <w:t xml:space="preserve"> </w:t>
      </w:r>
      <w:r w:rsidRPr="003F568A">
        <w:rPr>
          <w:sz w:val="26"/>
          <w:szCs w:val="26"/>
          <w:lang w:val="en-US"/>
        </w:rPr>
        <w:t xml:space="preserve">jamiyati </w:t>
      </w:r>
      <w:r w:rsidRPr="00857D94">
        <w:rPr>
          <w:sz w:val="26"/>
          <w:szCs w:val="26"/>
          <w:lang w:val="uz-Cyrl-UZ"/>
        </w:rPr>
        <w:t>(</w:t>
      </w:r>
      <w:r>
        <w:rPr>
          <w:sz w:val="26"/>
          <w:szCs w:val="26"/>
          <w:lang w:val="uz-Cyrl-UZ"/>
        </w:rPr>
        <w:t>keyingi</w:t>
      </w:r>
      <w:r w:rsidRPr="00857D94">
        <w:rPr>
          <w:sz w:val="26"/>
          <w:szCs w:val="26"/>
          <w:lang w:val="uz-Cyrl-UZ"/>
        </w:rPr>
        <w:t xml:space="preserve"> </w:t>
      </w:r>
      <w:r>
        <w:rPr>
          <w:sz w:val="26"/>
          <w:szCs w:val="26"/>
          <w:lang w:val="uz-Cyrl-UZ"/>
        </w:rPr>
        <w:t>o’rinlarda</w:t>
      </w:r>
      <w:r w:rsidRPr="00857D94">
        <w:rPr>
          <w:sz w:val="26"/>
          <w:szCs w:val="26"/>
          <w:lang w:val="uz-Cyrl-UZ"/>
        </w:rPr>
        <w:t xml:space="preserve"> – </w:t>
      </w:r>
      <w:r>
        <w:rPr>
          <w:sz w:val="26"/>
          <w:szCs w:val="26"/>
          <w:lang w:val="uz-Cyrl-UZ"/>
        </w:rPr>
        <w:t>Jamiyat</w:t>
      </w:r>
      <w:r w:rsidRPr="00857D94">
        <w:rPr>
          <w:sz w:val="26"/>
          <w:szCs w:val="26"/>
          <w:lang w:val="uz-Cyrl-UZ"/>
        </w:rPr>
        <w:t xml:space="preserve"> </w:t>
      </w:r>
      <w:r>
        <w:rPr>
          <w:sz w:val="26"/>
          <w:szCs w:val="26"/>
          <w:lang w:val="uz-Cyrl-UZ"/>
        </w:rPr>
        <w:t>deb</w:t>
      </w:r>
      <w:r w:rsidRPr="00857D94">
        <w:rPr>
          <w:sz w:val="26"/>
          <w:szCs w:val="26"/>
          <w:lang w:val="uz-Cyrl-UZ"/>
        </w:rPr>
        <w:t xml:space="preserve"> </w:t>
      </w:r>
      <w:r>
        <w:rPr>
          <w:sz w:val="26"/>
          <w:szCs w:val="26"/>
          <w:lang w:val="uz-Cyrl-UZ"/>
        </w:rPr>
        <w:t>ataladi</w:t>
      </w:r>
      <w:r w:rsidRPr="00857D94">
        <w:rPr>
          <w:sz w:val="26"/>
          <w:szCs w:val="26"/>
          <w:lang w:val="uz-Cyrl-UZ"/>
        </w:rPr>
        <w:t xml:space="preserve">) </w:t>
      </w:r>
      <w:r>
        <w:rPr>
          <w:sz w:val="26"/>
          <w:szCs w:val="26"/>
          <w:lang w:val="uz-Cyrl-UZ"/>
        </w:rPr>
        <w:t>O’zbekiston</w:t>
      </w:r>
      <w:r w:rsidRPr="00857D94">
        <w:rPr>
          <w:sz w:val="26"/>
          <w:szCs w:val="26"/>
          <w:lang w:val="uz-Cyrl-UZ"/>
        </w:rPr>
        <w:t xml:space="preserve"> </w:t>
      </w:r>
      <w:r>
        <w:rPr>
          <w:sz w:val="26"/>
          <w:szCs w:val="26"/>
          <w:lang w:val="uz-Cyrl-UZ"/>
        </w:rPr>
        <w:t>Respublikasi</w:t>
      </w:r>
      <w:r w:rsidRPr="00857D94">
        <w:rPr>
          <w:sz w:val="26"/>
          <w:szCs w:val="26"/>
          <w:lang w:val="uz-Cyrl-UZ"/>
        </w:rPr>
        <w:t xml:space="preserve"> </w:t>
      </w:r>
      <w:r>
        <w:rPr>
          <w:sz w:val="26"/>
          <w:szCs w:val="26"/>
          <w:lang w:val="uz-Cyrl-UZ"/>
        </w:rPr>
        <w:t>Prezidentining</w:t>
      </w:r>
      <w:r w:rsidRPr="00857D94">
        <w:rPr>
          <w:sz w:val="26"/>
          <w:szCs w:val="26"/>
          <w:lang w:val="uz-Cyrl-UZ"/>
        </w:rPr>
        <w:t xml:space="preserve"> “</w:t>
      </w:r>
      <w:r>
        <w:rPr>
          <w:sz w:val="26"/>
          <w:szCs w:val="26"/>
          <w:lang w:val="uz-Cyrl-UZ"/>
        </w:rPr>
        <w:t>O’zbekiston</w:t>
      </w:r>
      <w:r w:rsidRPr="00857D94">
        <w:rPr>
          <w:sz w:val="26"/>
          <w:szCs w:val="26"/>
          <w:lang w:val="uz-Cyrl-UZ"/>
        </w:rPr>
        <w:t xml:space="preserve"> </w:t>
      </w:r>
      <w:r>
        <w:rPr>
          <w:sz w:val="26"/>
          <w:szCs w:val="26"/>
          <w:lang w:val="uz-Cyrl-UZ"/>
        </w:rPr>
        <w:t>temir</w:t>
      </w:r>
      <w:r w:rsidRPr="00857D94">
        <w:rPr>
          <w:sz w:val="26"/>
          <w:szCs w:val="26"/>
          <w:lang w:val="uz-Cyrl-UZ"/>
        </w:rPr>
        <w:t xml:space="preserve"> </w:t>
      </w:r>
      <w:r>
        <w:rPr>
          <w:sz w:val="26"/>
          <w:szCs w:val="26"/>
          <w:lang w:val="uz-Cyrl-UZ"/>
        </w:rPr>
        <w:t>yo’llari</w:t>
      </w:r>
      <w:r w:rsidRPr="00857D94">
        <w:rPr>
          <w:sz w:val="26"/>
          <w:szCs w:val="26"/>
          <w:lang w:val="uz-Cyrl-UZ"/>
        </w:rPr>
        <w:t xml:space="preserve">” </w:t>
      </w:r>
      <w:r>
        <w:rPr>
          <w:sz w:val="26"/>
          <w:szCs w:val="26"/>
          <w:lang w:val="uz-Cyrl-UZ"/>
        </w:rPr>
        <w:t>Davlat</w:t>
      </w:r>
      <w:r w:rsidRPr="00857D94">
        <w:rPr>
          <w:sz w:val="26"/>
          <w:szCs w:val="26"/>
          <w:lang w:val="uz-Cyrl-UZ"/>
        </w:rPr>
        <w:t>-</w:t>
      </w:r>
      <w:r>
        <w:rPr>
          <w:sz w:val="26"/>
          <w:szCs w:val="26"/>
          <w:lang w:val="uz-Cyrl-UZ"/>
        </w:rPr>
        <w:t>aksionerlik</w:t>
      </w:r>
      <w:r w:rsidRPr="00857D94">
        <w:rPr>
          <w:sz w:val="26"/>
          <w:szCs w:val="26"/>
          <w:lang w:val="uz-Cyrl-UZ"/>
        </w:rPr>
        <w:t xml:space="preserve"> </w:t>
      </w:r>
      <w:r>
        <w:rPr>
          <w:sz w:val="26"/>
          <w:szCs w:val="26"/>
          <w:lang w:val="uz-Cyrl-UZ"/>
        </w:rPr>
        <w:t>kompaniyasini</w:t>
      </w:r>
      <w:r w:rsidRPr="00857D94">
        <w:rPr>
          <w:sz w:val="26"/>
          <w:szCs w:val="26"/>
          <w:lang w:val="uz-Cyrl-UZ"/>
        </w:rPr>
        <w:t xml:space="preserve"> </w:t>
      </w:r>
      <w:r>
        <w:rPr>
          <w:sz w:val="26"/>
          <w:szCs w:val="26"/>
          <w:lang w:val="uz-Cyrl-UZ"/>
        </w:rPr>
        <w:t>tuzish</w:t>
      </w:r>
      <w:r w:rsidRPr="00857D94">
        <w:rPr>
          <w:sz w:val="26"/>
          <w:szCs w:val="26"/>
          <w:lang w:val="uz-Cyrl-UZ"/>
        </w:rPr>
        <w:t xml:space="preserve"> </w:t>
      </w:r>
      <w:r>
        <w:rPr>
          <w:sz w:val="26"/>
          <w:szCs w:val="26"/>
          <w:lang w:val="uz-Cyrl-UZ"/>
        </w:rPr>
        <w:t>to’g’risida</w:t>
      </w:r>
      <w:r w:rsidRPr="00857D94">
        <w:rPr>
          <w:sz w:val="26"/>
          <w:szCs w:val="26"/>
          <w:lang w:val="uz-Cyrl-UZ"/>
        </w:rPr>
        <w:t xml:space="preserve">” 1994 </w:t>
      </w:r>
      <w:r>
        <w:rPr>
          <w:sz w:val="26"/>
          <w:szCs w:val="26"/>
          <w:lang w:val="uz-Cyrl-UZ"/>
        </w:rPr>
        <w:t>yil</w:t>
      </w:r>
      <w:r w:rsidRPr="00857D94">
        <w:rPr>
          <w:sz w:val="26"/>
          <w:szCs w:val="26"/>
          <w:lang w:val="uz-Cyrl-UZ"/>
        </w:rPr>
        <w:t xml:space="preserve"> </w:t>
      </w:r>
      <w:r>
        <w:rPr>
          <w:sz w:val="26"/>
          <w:szCs w:val="26"/>
          <w:lang w:val="uz-Cyrl-UZ"/>
        </w:rPr>
        <w:t xml:space="preserve">   </w:t>
      </w:r>
      <w:r w:rsidRPr="00857D94">
        <w:rPr>
          <w:sz w:val="26"/>
          <w:szCs w:val="26"/>
          <w:lang w:val="uz-Cyrl-UZ"/>
        </w:rPr>
        <w:t xml:space="preserve">7 </w:t>
      </w:r>
      <w:r>
        <w:rPr>
          <w:sz w:val="26"/>
          <w:szCs w:val="26"/>
          <w:lang w:val="uz-Cyrl-UZ"/>
        </w:rPr>
        <w:t>noyabrdagi</w:t>
      </w:r>
      <w:r w:rsidRPr="00857D94">
        <w:rPr>
          <w:sz w:val="26"/>
          <w:szCs w:val="26"/>
          <w:lang w:val="uz-Cyrl-UZ"/>
        </w:rPr>
        <w:t xml:space="preserve"> </w:t>
      </w:r>
      <w:r>
        <w:rPr>
          <w:sz w:val="26"/>
          <w:szCs w:val="26"/>
          <w:lang w:val="uz-Cyrl-UZ"/>
        </w:rPr>
        <w:t>PF</w:t>
      </w:r>
      <w:r w:rsidRPr="00857D94">
        <w:rPr>
          <w:sz w:val="26"/>
          <w:szCs w:val="26"/>
          <w:lang w:val="uz-Cyrl-UZ"/>
        </w:rPr>
        <w:t>-982-</w:t>
      </w:r>
      <w:r>
        <w:rPr>
          <w:sz w:val="26"/>
          <w:szCs w:val="26"/>
          <w:lang w:val="uz-Cyrl-UZ"/>
        </w:rPr>
        <w:t>son</w:t>
      </w:r>
      <w:r w:rsidRPr="00857D94">
        <w:rPr>
          <w:sz w:val="26"/>
          <w:szCs w:val="26"/>
          <w:lang w:val="uz-Cyrl-UZ"/>
        </w:rPr>
        <w:t xml:space="preserve"> </w:t>
      </w:r>
      <w:r>
        <w:rPr>
          <w:sz w:val="26"/>
          <w:szCs w:val="26"/>
          <w:lang w:val="uz-Cyrl-UZ"/>
        </w:rPr>
        <w:t>Farmoni</w:t>
      </w:r>
      <w:r w:rsidRPr="00857D94">
        <w:rPr>
          <w:sz w:val="26"/>
          <w:szCs w:val="26"/>
          <w:lang w:val="uz-Cyrl-UZ"/>
        </w:rPr>
        <w:t xml:space="preserve"> </w:t>
      </w:r>
      <w:r>
        <w:rPr>
          <w:sz w:val="26"/>
          <w:szCs w:val="26"/>
          <w:lang w:val="uz-Cyrl-UZ"/>
        </w:rPr>
        <w:t>bilan</w:t>
      </w:r>
      <w:r w:rsidRPr="00857D94">
        <w:rPr>
          <w:sz w:val="26"/>
          <w:szCs w:val="26"/>
          <w:lang w:val="uz-Cyrl-UZ"/>
        </w:rPr>
        <w:t xml:space="preserve"> </w:t>
      </w:r>
      <w:r>
        <w:rPr>
          <w:sz w:val="26"/>
          <w:szCs w:val="26"/>
          <w:lang w:val="uz-Cyrl-UZ"/>
        </w:rPr>
        <w:t>tashkil</w:t>
      </w:r>
      <w:r w:rsidRPr="00857D94">
        <w:rPr>
          <w:sz w:val="26"/>
          <w:szCs w:val="26"/>
          <w:lang w:val="uz-Cyrl-UZ"/>
        </w:rPr>
        <w:t xml:space="preserve"> </w:t>
      </w:r>
      <w:r>
        <w:rPr>
          <w:sz w:val="26"/>
          <w:szCs w:val="26"/>
          <w:lang w:val="uz-Cyrl-UZ"/>
        </w:rPr>
        <w:t>etilgan</w:t>
      </w:r>
      <w:r w:rsidRPr="00857D94">
        <w:rPr>
          <w:sz w:val="26"/>
          <w:szCs w:val="26"/>
          <w:lang w:val="uz-Cyrl-UZ"/>
        </w:rPr>
        <w:t>.</w:t>
      </w:r>
    </w:p>
    <w:p w:rsidR="00013A28" w:rsidRPr="00857D94" w:rsidRDefault="00013A28" w:rsidP="002664A2">
      <w:pPr>
        <w:pStyle w:val="BodyTextIndent"/>
        <w:tabs>
          <w:tab w:val="left" w:pos="993"/>
        </w:tabs>
        <w:spacing w:before="120" w:after="0"/>
        <w:ind w:left="0" w:firstLine="720"/>
        <w:jc w:val="both"/>
        <w:rPr>
          <w:sz w:val="26"/>
          <w:szCs w:val="26"/>
          <w:lang w:val="uz-Cyrl-UZ"/>
        </w:rPr>
      </w:pPr>
      <w:r w:rsidRPr="00857D94">
        <w:rPr>
          <w:sz w:val="26"/>
          <w:szCs w:val="26"/>
          <w:lang w:val="uz-Cyrl-UZ"/>
        </w:rPr>
        <w:t>2. </w:t>
      </w:r>
      <w:r>
        <w:rPr>
          <w:sz w:val="26"/>
          <w:szCs w:val="26"/>
          <w:lang w:val="uz-Cyrl-UZ"/>
        </w:rPr>
        <w:t>Jamiyat</w:t>
      </w:r>
      <w:r w:rsidRPr="00857D94">
        <w:rPr>
          <w:sz w:val="26"/>
          <w:szCs w:val="26"/>
          <w:lang w:val="uz-Cyrl-UZ"/>
        </w:rPr>
        <w:t xml:space="preserve"> </w:t>
      </w:r>
      <w:r>
        <w:rPr>
          <w:sz w:val="26"/>
          <w:szCs w:val="26"/>
          <w:lang w:val="uz-Cyrl-UZ"/>
        </w:rPr>
        <w:t>O’zbekiston</w:t>
      </w:r>
      <w:r w:rsidRPr="00857D94">
        <w:rPr>
          <w:sz w:val="26"/>
          <w:szCs w:val="26"/>
          <w:lang w:val="uz-Cyrl-UZ"/>
        </w:rPr>
        <w:t xml:space="preserve"> </w:t>
      </w:r>
      <w:r>
        <w:rPr>
          <w:sz w:val="26"/>
          <w:szCs w:val="26"/>
          <w:lang w:val="uz-Cyrl-UZ"/>
        </w:rPr>
        <w:t>Respublikasi</w:t>
      </w:r>
      <w:r w:rsidRPr="00857D94">
        <w:rPr>
          <w:sz w:val="26"/>
          <w:szCs w:val="26"/>
          <w:lang w:val="uz-Cyrl-UZ"/>
        </w:rPr>
        <w:t xml:space="preserve"> </w:t>
      </w:r>
      <w:r>
        <w:rPr>
          <w:sz w:val="26"/>
          <w:szCs w:val="26"/>
          <w:lang w:val="uz-Cyrl-UZ"/>
        </w:rPr>
        <w:t>Prezidentining</w:t>
      </w:r>
      <w:r w:rsidRPr="00857D94">
        <w:rPr>
          <w:sz w:val="26"/>
          <w:szCs w:val="26"/>
          <w:lang w:val="uz-Cyrl-UZ"/>
        </w:rPr>
        <w:t xml:space="preserve"> “</w:t>
      </w:r>
      <w:r>
        <w:rPr>
          <w:sz w:val="26"/>
          <w:szCs w:val="26"/>
          <w:lang w:val="uz-Cyrl-UZ"/>
        </w:rPr>
        <w:t>Temir</w:t>
      </w:r>
      <w:r w:rsidRPr="00857D94">
        <w:rPr>
          <w:sz w:val="26"/>
          <w:szCs w:val="26"/>
          <w:lang w:val="uz-Cyrl-UZ"/>
        </w:rPr>
        <w:t xml:space="preserve"> </w:t>
      </w:r>
      <w:r>
        <w:rPr>
          <w:sz w:val="26"/>
          <w:szCs w:val="26"/>
          <w:lang w:val="uz-Cyrl-UZ"/>
        </w:rPr>
        <w:t>yo’l</w:t>
      </w:r>
      <w:r w:rsidRPr="00857D94">
        <w:rPr>
          <w:sz w:val="26"/>
          <w:szCs w:val="26"/>
          <w:lang w:val="uz-Cyrl-UZ"/>
        </w:rPr>
        <w:t xml:space="preserve"> </w:t>
      </w:r>
      <w:r>
        <w:rPr>
          <w:sz w:val="26"/>
          <w:szCs w:val="26"/>
          <w:lang w:val="uz-Cyrl-UZ"/>
        </w:rPr>
        <w:t>transportini</w:t>
      </w:r>
      <w:r w:rsidRPr="00857D94">
        <w:rPr>
          <w:sz w:val="26"/>
          <w:szCs w:val="26"/>
          <w:lang w:val="uz-Cyrl-UZ"/>
        </w:rPr>
        <w:t xml:space="preserve"> </w:t>
      </w:r>
      <w:r>
        <w:rPr>
          <w:sz w:val="26"/>
          <w:szCs w:val="26"/>
          <w:lang w:val="uz-Cyrl-UZ"/>
        </w:rPr>
        <w:t>monopoliyadan</w:t>
      </w:r>
      <w:r w:rsidRPr="00857D94">
        <w:rPr>
          <w:sz w:val="26"/>
          <w:szCs w:val="26"/>
          <w:lang w:val="uz-Cyrl-UZ"/>
        </w:rPr>
        <w:t xml:space="preserve"> </w:t>
      </w:r>
      <w:r>
        <w:rPr>
          <w:sz w:val="26"/>
          <w:szCs w:val="26"/>
          <w:lang w:val="uz-Cyrl-UZ"/>
        </w:rPr>
        <w:t>chiqarish</w:t>
      </w:r>
      <w:r w:rsidRPr="00857D94">
        <w:rPr>
          <w:sz w:val="26"/>
          <w:szCs w:val="26"/>
          <w:lang w:val="uz-Cyrl-UZ"/>
        </w:rPr>
        <w:t xml:space="preserve"> </w:t>
      </w:r>
      <w:r>
        <w:rPr>
          <w:sz w:val="26"/>
          <w:szCs w:val="26"/>
          <w:lang w:val="uz-Cyrl-UZ"/>
        </w:rPr>
        <w:t>va</w:t>
      </w:r>
      <w:r w:rsidRPr="00857D94">
        <w:rPr>
          <w:sz w:val="26"/>
          <w:szCs w:val="26"/>
          <w:lang w:val="uz-Cyrl-UZ"/>
        </w:rPr>
        <w:t xml:space="preserve"> </w:t>
      </w:r>
      <w:r>
        <w:rPr>
          <w:sz w:val="26"/>
          <w:szCs w:val="26"/>
          <w:lang w:val="uz-Cyrl-UZ"/>
        </w:rPr>
        <w:t>aksiyalashtirish</w:t>
      </w:r>
      <w:r w:rsidRPr="00857D94">
        <w:rPr>
          <w:sz w:val="26"/>
          <w:szCs w:val="26"/>
          <w:lang w:val="uz-Cyrl-UZ"/>
        </w:rPr>
        <w:t xml:space="preserve"> </w:t>
      </w:r>
      <w:r>
        <w:rPr>
          <w:sz w:val="26"/>
          <w:szCs w:val="26"/>
          <w:lang w:val="uz-Cyrl-UZ"/>
        </w:rPr>
        <w:t>chora</w:t>
      </w:r>
      <w:r w:rsidRPr="00857D94">
        <w:rPr>
          <w:sz w:val="26"/>
          <w:szCs w:val="26"/>
          <w:lang w:val="uz-Cyrl-UZ"/>
        </w:rPr>
        <w:t xml:space="preserve"> </w:t>
      </w:r>
      <w:r>
        <w:rPr>
          <w:sz w:val="26"/>
          <w:szCs w:val="26"/>
          <w:lang w:val="uz-Cyrl-UZ"/>
        </w:rPr>
        <w:t>tadbirlari</w:t>
      </w:r>
      <w:r w:rsidRPr="00857D94">
        <w:rPr>
          <w:sz w:val="26"/>
          <w:szCs w:val="26"/>
          <w:lang w:val="uz-Cyrl-UZ"/>
        </w:rPr>
        <w:t xml:space="preserve"> </w:t>
      </w:r>
      <w:r>
        <w:rPr>
          <w:sz w:val="26"/>
          <w:szCs w:val="26"/>
          <w:lang w:val="uz-Cyrl-UZ"/>
        </w:rPr>
        <w:t>to’g’risida</w:t>
      </w:r>
      <w:r w:rsidRPr="00857D94">
        <w:rPr>
          <w:sz w:val="26"/>
          <w:szCs w:val="26"/>
          <w:lang w:val="uz-Cyrl-UZ"/>
        </w:rPr>
        <w:t xml:space="preserve">” 2001 </w:t>
      </w:r>
      <w:r>
        <w:rPr>
          <w:sz w:val="26"/>
          <w:szCs w:val="26"/>
          <w:lang w:val="uz-Cyrl-UZ"/>
        </w:rPr>
        <w:t>yil</w:t>
      </w:r>
      <w:r w:rsidRPr="00857D94">
        <w:rPr>
          <w:sz w:val="26"/>
          <w:szCs w:val="26"/>
          <w:lang w:val="uz-Cyrl-UZ"/>
        </w:rPr>
        <w:t xml:space="preserve"> 2 </w:t>
      </w:r>
      <w:r>
        <w:rPr>
          <w:sz w:val="26"/>
          <w:szCs w:val="26"/>
          <w:lang w:val="uz-Cyrl-UZ"/>
        </w:rPr>
        <w:t>martdagi</w:t>
      </w:r>
      <w:r w:rsidRPr="00857D94">
        <w:rPr>
          <w:sz w:val="26"/>
          <w:szCs w:val="26"/>
          <w:lang w:val="uz-Cyrl-UZ"/>
        </w:rPr>
        <w:t xml:space="preserve"> </w:t>
      </w:r>
      <w:r>
        <w:rPr>
          <w:sz w:val="26"/>
          <w:szCs w:val="26"/>
          <w:lang w:val="uz-Cyrl-UZ"/>
        </w:rPr>
        <w:t>PF</w:t>
      </w:r>
      <w:r w:rsidRPr="00857D94">
        <w:rPr>
          <w:sz w:val="26"/>
          <w:szCs w:val="26"/>
          <w:lang w:val="uz-Cyrl-UZ"/>
        </w:rPr>
        <w:t>-2815-</w:t>
      </w:r>
      <w:r>
        <w:rPr>
          <w:sz w:val="26"/>
          <w:szCs w:val="26"/>
          <w:lang w:val="uz-Cyrl-UZ"/>
        </w:rPr>
        <w:t>son</w:t>
      </w:r>
      <w:r w:rsidRPr="00857D94">
        <w:rPr>
          <w:sz w:val="26"/>
          <w:szCs w:val="26"/>
          <w:lang w:val="uz-Cyrl-UZ"/>
        </w:rPr>
        <w:t xml:space="preserve"> </w:t>
      </w:r>
      <w:r>
        <w:rPr>
          <w:sz w:val="26"/>
          <w:szCs w:val="26"/>
          <w:lang w:val="uz-Cyrl-UZ"/>
        </w:rPr>
        <w:t>Farmoniga</w:t>
      </w:r>
      <w:r w:rsidRPr="00857D94">
        <w:rPr>
          <w:sz w:val="26"/>
          <w:szCs w:val="26"/>
          <w:lang w:val="uz-Cyrl-UZ"/>
        </w:rPr>
        <w:t xml:space="preserve"> </w:t>
      </w:r>
      <w:r>
        <w:rPr>
          <w:sz w:val="26"/>
          <w:szCs w:val="26"/>
          <w:lang w:val="uz-Cyrl-UZ"/>
        </w:rPr>
        <w:t>muvofiq</w:t>
      </w:r>
      <w:r w:rsidRPr="00857D94">
        <w:rPr>
          <w:sz w:val="26"/>
          <w:szCs w:val="26"/>
          <w:lang w:val="uz-Cyrl-UZ"/>
        </w:rPr>
        <w:t xml:space="preserve"> </w:t>
      </w:r>
      <w:r>
        <w:rPr>
          <w:sz w:val="26"/>
          <w:szCs w:val="26"/>
          <w:lang w:val="uz-Cyrl-UZ"/>
        </w:rPr>
        <w:t>ochiq</w:t>
      </w:r>
      <w:r w:rsidRPr="00857D94">
        <w:rPr>
          <w:sz w:val="26"/>
          <w:szCs w:val="26"/>
          <w:lang w:val="uz-Cyrl-UZ"/>
        </w:rPr>
        <w:t xml:space="preserve"> </w:t>
      </w:r>
      <w:r>
        <w:rPr>
          <w:sz w:val="26"/>
          <w:szCs w:val="26"/>
          <w:lang w:val="uz-Cyrl-UZ"/>
        </w:rPr>
        <w:t>aksiyadorlik</w:t>
      </w:r>
      <w:r w:rsidRPr="00857D94">
        <w:rPr>
          <w:sz w:val="26"/>
          <w:szCs w:val="26"/>
          <w:lang w:val="uz-Cyrl-UZ"/>
        </w:rPr>
        <w:t xml:space="preserve"> </w:t>
      </w:r>
      <w:r>
        <w:rPr>
          <w:sz w:val="26"/>
          <w:szCs w:val="26"/>
          <w:lang w:val="uz-Cyrl-UZ"/>
        </w:rPr>
        <w:t>jamiyatiga</w:t>
      </w:r>
      <w:r w:rsidRPr="00857D94">
        <w:rPr>
          <w:sz w:val="26"/>
          <w:szCs w:val="26"/>
          <w:lang w:val="uz-Cyrl-UZ"/>
        </w:rPr>
        <w:t xml:space="preserve"> </w:t>
      </w:r>
      <w:r>
        <w:rPr>
          <w:sz w:val="26"/>
          <w:szCs w:val="26"/>
          <w:lang w:val="uz-Cyrl-UZ"/>
        </w:rPr>
        <w:t>aylantirildi</w:t>
      </w:r>
      <w:r w:rsidRPr="00857D94">
        <w:rPr>
          <w:sz w:val="26"/>
          <w:szCs w:val="26"/>
          <w:lang w:val="uz-Cyrl-UZ"/>
        </w:rPr>
        <w:t>.</w:t>
      </w:r>
    </w:p>
    <w:p w:rsidR="00013A28" w:rsidRPr="00857D94" w:rsidRDefault="00013A28" w:rsidP="002664A2">
      <w:pPr>
        <w:pStyle w:val="BodyTextIndent"/>
        <w:tabs>
          <w:tab w:val="left" w:pos="993"/>
        </w:tabs>
        <w:spacing w:before="120" w:after="0"/>
        <w:ind w:left="0" w:firstLine="720"/>
        <w:jc w:val="both"/>
        <w:rPr>
          <w:sz w:val="26"/>
          <w:szCs w:val="26"/>
          <w:lang w:val="uz-Cyrl-UZ"/>
        </w:rPr>
      </w:pPr>
      <w:r w:rsidRPr="00857D94">
        <w:rPr>
          <w:sz w:val="26"/>
          <w:szCs w:val="26"/>
          <w:lang w:val="uz-Cyrl-UZ"/>
        </w:rPr>
        <w:t>3. </w:t>
      </w:r>
      <w:r>
        <w:rPr>
          <w:sz w:val="26"/>
          <w:szCs w:val="26"/>
          <w:lang w:val="uz-Cyrl-UZ"/>
        </w:rPr>
        <w:t>O’zbekiston</w:t>
      </w:r>
      <w:r w:rsidRPr="00857D94">
        <w:rPr>
          <w:sz w:val="26"/>
          <w:szCs w:val="26"/>
          <w:lang w:val="uz-Cyrl-UZ"/>
        </w:rPr>
        <w:t xml:space="preserve"> </w:t>
      </w:r>
      <w:r>
        <w:rPr>
          <w:sz w:val="26"/>
          <w:szCs w:val="26"/>
          <w:lang w:val="uz-Cyrl-UZ"/>
        </w:rPr>
        <w:t>Respublikasining</w:t>
      </w:r>
      <w:r w:rsidRPr="00857D94">
        <w:rPr>
          <w:sz w:val="26"/>
          <w:szCs w:val="26"/>
          <w:lang w:val="uz-Cyrl-UZ"/>
        </w:rPr>
        <w:t xml:space="preserve"> </w:t>
      </w:r>
      <w:r w:rsidRPr="00857D94">
        <w:rPr>
          <w:bCs/>
          <w:sz w:val="26"/>
          <w:szCs w:val="26"/>
          <w:lang w:val="uz-Cyrl-UZ"/>
        </w:rPr>
        <w:t>“</w:t>
      </w:r>
      <w:r>
        <w:rPr>
          <w:bCs/>
          <w:sz w:val="26"/>
          <w:szCs w:val="26"/>
          <w:lang w:val="uz-Cyrl-UZ"/>
        </w:rPr>
        <w:t>Aksiyadorlik</w:t>
      </w:r>
      <w:r w:rsidRPr="00857D94">
        <w:rPr>
          <w:bCs/>
          <w:sz w:val="26"/>
          <w:szCs w:val="26"/>
          <w:lang w:val="uz-Cyrl-UZ"/>
        </w:rPr>
        <w:t xml:space="preserve"> </w:t>
      </w:r>
      <w:r>
        <w:rPr>
          <w:bCs/>
          <w:sz w:val="26"/>
          <w:szCs w:val="26"/>
          <w:lang w:val="uz-Cyrl-UZ"/>
        </w:rPr>
        <w:t>jamiyatlari</w:t>
      </w:r>
      <w:r w:rsidRPr="00857D94">
        <w:rPr>
          <w:bCs/>
          <w:sz w:val="26"/>
          <w:szCs w:val="26"/>
          <w:lang w:val="uz-Cyrl-UZ"/>
        </w:rPr>
        <w:t xml:space="preserve"> </w:t>
      </w:r>
      <w:r>
        <w:rPr>
          <w:bCs/>
          <w:sz w:val="26"/>
          <w:szCs w:val="26"/>
          <w:lang w:val="uz-Cyrl-UZ"/>
        </w:rPr>
        <w:t>va</w:t>
      </w:r>
      <w:r w:rsidRPr="00857D94">
        <w:rPr>
          <w:bCs/>
          <w:sz w:val="26"/>
          <w:szCs w:val="26"/>
          <w:lang w:val="uz-Cyrl-UZ"/>
        </w:rPr>
        <w:t xml:space="preserve"> </w:t>
      </w:r>
      <w:r>
        <w:rPr>
          <w:bCs/>
          <w:sz w:val="26"/>
          <w:szCs w:val="26"/>
          <w:lang w:val="uz-Cyrl-UZ"/>
        </w:rPr>
        <w:t>aksiyadorlarning</w:t>
      </w:r>
      <w:r w:rsidRPr="00857D94">
        <w:rPr>
          <w:bCs/>
          <w:sz w:val="26"/>
          <w:szCs w:val="26"/>
          <w:lang w:val="uz-Cyrl-UZ"/>
        </w:rPr>
        <w:t xml:space="preserve"> </w:t>
      </w:r>
      <w:r>
        <w:rPr>
          <w:bCs/>
          <w:sz w:val="26"/>
          <w:szCs w:val="26"/>
          <w:lang w:val="uz-Cyrl-UZ"/>
        </w:rPr>
        <w:t>huquqlarini</w:t>
      </w:r>
      <w:r w:rsidRPr="00857D94">
        <w:rPr>
          <w:bCs/>
          <w:sz w:val="26"/>
          <w:szCs w:val="26"/>
          <w:lang w:val="uz-Cyrl-UZ"/>
        </w:rPr>
        <w:t xml:space="preserve"> </w:t>
      </w:r>
      <w:r>
        <w:rPr>
          <w:bCs/>
          <w:sz w:val="26"/>
          <w:szCs w:val="26"/>
          <w:lang w:val="uz-Cyrl-UZ"/>
        </w:rPr>
        <w:t>himoya</w:t>
      </w:r>
      <w:r w:rsidRPr="00857D94">
        <w:rPr>
          <w:bCs/>
          <w:sz w:val="26"/>
          <w:szCs w:val="26"/>
          <w:lang w:val="uz-Cyrl-UZ"/>
        </w:rPr>
        <w:t xml:space="preserve"> </w:t>
      </w:r>
      <w:r>
        <w:rPr>
          <w:bCs/>
          <w:sz w:val="26"/>
          <w:szCs w:val="26"/>
          <w:lang w:val="uz-Cyrl-UZ"/>
        </w:rPr>
        <w:t>qilish</w:t>
      </w:r>
      <w:r w:rsidRPr="00857D94">
        <w:rPr>
          <w:bCs/>
          <w:sz w:val="26"/>
          <w:szCs w:val="26"/>
          <w:lang w:val="uz-Cyrl-UZ"/>
        </w:rPr>
        <w:t xml:space="preserve"> </w:t>
      </w:r>
      <w:r>
        <w:rPr>
          <w:bCs/>
          <w:sz w:val="26"/>
          <w:szCs w:val="26"/>
          <w:lang w:val="uz-Cyrl-UZ"/>
        </w:rPr>
        <w:t>to’g’risida</w:t>
      </w:r>
      <w:r w:rsidRPr="00857D94">
        <w:rPr>
          <w:bCs/>
          <w:sz w:val="26"/>
          <w:szCs w:val="26"/>
          <w:lang w:val="uz-Cyrl-UZ"/>
        </w:rPr>
        <w:t>”</w:t>
      </w:r>
      <w:r>
        <w:rPr>
          <w:bCs/>
          <w:sz w:val="26"/>
          <w:szCs w:val="26"/>
          <w:lang w:val="uz-Cyrl-UZ"/>
        </w:rPr>
        <w:t>gi</w:t>
      </w:r>
      <w:r w:rsidRPr="00857D94">
        <w:rPr>
          <w:bCs/>
          <w:sz w:val="26"/>
          <w:szCs w:val="26"/>
          <w:lang w:val="uz-Cyrl-UZ"/>
        </w:rPr>
        <w:t xml:space="preserve"> </w:t>
      </w:r>
      <w:r>
        <w:rPr>
          <w:sz w:val="26"/>
          <w:szCs w:val="26"/>
          <w:lang w:val="uz-Cyrl-UZ"/>
        </w:rPr>
        <w:t>Qonuniga</w:t>
      </w:r>
      <w:r w:rsidRPr="00857D94">
        <w:rPr>
          <w:sz w:val="26"/>
          <w:szCs w:val="26"/>
          <w:lang w:val="uz-Cyrl-UZ"/>
        </w:rPr>
        <w:t xml:space="preserve"> </w:t>
      </w:r>
      <w:r>
        <w:rPr>
          <w:sz w:val="26"/>
          <w:szCs w:val="26"/>
          <w:lang w:val="uz-Cyrl-UZ"/>
        </w:rPr>
        <w:t>muvofiq</w:t>
      </w:r>
      <w:r w:rsidRPr="00857D94">
        <w:rPr>
          <w:sz w:val="26"/>
          <w:szCs w:val="26"/>
          <w:lang w:val="uz-Cyrl-UZ"/>
        </w:rPr>
        <w:t xml:space="preserve">, </w:t>
      </w:r>
      <w:r>
        <w:rPr>
          <w:sz w:val="26"/>
          <w:szCs w:val="26"/>
          <w:lang w:val="uz-Cyrl-UZ"/>
        </w:rPr>
        <w:t>Jamiyatning</w:t>
      </w:r>
      <w:r w:rsidRPr="00857D94">
        <w:rPr>
          <w:sz w:val="26"/>
          <w:szCs w:val="26"/>
          <w:lang w:val="uz-Cyrl-UZ"/>
        </w:rPr>
        <w:t xml:space="preserve"> </w:t>
      </w:r>
      <w:r>
        <w:rPr>
          <w:rStyle w:val="clausesuff1"/>
          <w:bCs/>
          <w:sz w:val="26"/>
          <w:szCs w:val="26"/>
          <w:lang w:val="uz-Cyrl-UZ"/>
        </w:rPr>
        <w:t>huquqiy</w:t>
      </w:r>
      <w:r w:rsidRPr="00857D94">
        <w:rPr>
          <w:rStyle w:val="clausesuff1"/>
          <w:bCs/>
          <w:sz w:val="26"/>
          <w:szCs w:val="26"/>
          <w:lang w:val="uz-Cyrl-UZ"/>
        </w:rPr>
        <w:t xml:space="preserve"> </w:t>
      </w:r>
      <w:r>
        <w:rPr>
          <w:rStyle w:val="clausesuff1"/>
          <w:bCs/>
          <w:sz w:val="26"/>
          <w:szCs w:val="26"/>
          <w:lang w:val="uz-Cyrl-UZ"/>
        </w:rPr>
        <w:t>holati</w:t>
      </w:r>
      <w:r w:rsidRPr="00857D94">
        <w:rPr>
          <w:sz w:val="26"/>
          <w:szCs w:val="26"/>
          <w:lang w:val="uz-Cyrl-UZ"/>
        </w:rPr>
        <w:t xml:space="preserve"> </w:t>
      </w:r>
      <w:r>
        <w:rPr>
          <w:sz w:val="26"/>
          <w:szCs w:val="26"/>
          <w:lang w:val="uz-Cyrl-UZ"/>
        </w:rPr>
        <w:t>aksiyadorlik</w:t>
      </w:r>
      <w:r w:rsidRPr="00857D94">
        <w:rPr>
          <w:sz w:val="26"/>
          <w:szCs w:val="26"/>
          <w:lang w:val="uz-Cyrl-UZ"/>
        </w:rPr>
        <w:t xml:space="preserve"> </w:t>
      </w:r>
      <w:r>
        <w:rPr>
          <w:sz w:val="26"/>
          <w:szCs w:val="26"/>
          <w:lang w:val="uz-Cyrl-UZ"/>
        </w:rPr>
        <w:t>jamiyati</w:t>
      </w:r>
      <w:r w:rsidRPr="00857D94">
        <w:rPr>
          <w:sz w:val="26"/>
          <w:szCs w:val="26"/>
          <w:lang w:val="uz-Cyrl-UZ"/>
        </w:rPr>
        <w:t xml:space="preserve"> </w:t>
      </w:r>
      <w:r>
        <w:rPr>
          <w:sz w:val="26"/>
          <w:szCs w:val="26"/>
          <w:lang w:val="uz-Cyrl-UZ"/>
        </w:rPr>
        <w:t>hisoblanadi</w:t>
      </w:r>
      <w:r w:rsidRPr="00857D94">
        <w:rPr>
          <w:sz w:val="26"/>
          <w:szCs w:val="26"/>
          <w:lang w:val="uz-Cyrl-UZ"/>
        </w:rPr>
        <w:t>.</w:t>
      </w:r>
    </w:p>
    <w:p w:rsidR="00013A28" w:rsidRPr="00857D94" w:rsidRDefault="00013A28" w:rsidP="002664A2">
      <w:pPr>
        <w:pStyle w:val="BodyTextIndent"/>
        <w:tabs>
          <w:tab w:val="left" w:pos="993"/>
        </w:tabs>
        <w:spacing w:before="120" w:after="0"/>
        <w:ind w:left="0" w:firstLine="720"/>
        <w:jc w:val="both"/>
        <w:rPr>
          <w:sz w:val="26"/>
          <w:szCs w:val="26"/>
          <w:lang w:val="uz-Cyrl-UZ"/>
        </w:rPr>
      </w:pPr>
      <w:r w:rsidRPr="00857D94">
        <w:rPr>
          <w:sz w:val="26"/>
          <w:szCs w:val="26"/>
          <w:lang w:val="uz-Cyrl-UZ"/>
        </w:rPr>
        <w:t>4. </w:t>
      </w:r>
      <w:r>
        <w:rPr>
          <w:sz w:val="26"/>
          <w:szCs w:val="26"/>
          <w:lang w:val="uz-Cyrl-UZ"/>
        </w:rPr>
        <w:t>Jamiyatni</w:t>
      </w:r>
      <w:r w:rsidRPr="00857D94">
        <w:rPr>
          <w:sz w:val="26"/>
          <w:szCs w:val="26"/>
          <w:lang w:val="uz-Cyrl-UZ"/>
        </w:rPr>
        <w:t xml:space="preserve"> </w:t>
      </w:r>
      <w:r>
        <w:rPr>
          <w:sz w:val="26"/>
          <w:szCs w:val="26"/>
          <w:lang w:val="uz-Cyrl-UZ"/>
        </w:rPr>
        <w:t>tashkil</w:t>
      </w:r>
      <w:r w:rsidRPr="00857D94">
        <w:rPr>
          <w:sz w:val="26"/>
          <w:szCs w:val="26"/>
          <w:lang w:val="uz-Cyrl-UZ"/>
        </w:rPr>
        <w:t xml:space="preserve"> </w:t>
      </w:r>
      <w:r>
        <w:rPr>
          <w:sz w:val="26"/>
          <w:szCs w:val="26"/>
          <w:lang w:val="uz-Cyrl-UZ"/>
        </w:rPr>
        <w:t>etish</w:t>
      </w:r>
      <w:r w:rsidRPr="00857D94">
        <w:rPr>
          <w:sz w:val="26"/>
          <w:szCs w:val="26"/>
          <w:lang w:val="uz-Cyrl-UZ"/>
        </w:rPr>
        <w:t xml:space="preserve">, </w:t>
      </w:r>
      <w:r>
        <w:rPr>
          <w:sz w:val="26"/>
          <w:szCs w:val="26"/>
          <w:lang w:val="uz-Cyrl-UZ"/>
        </w:rPr>
        <w:t>faoliyat</w:t>
      </w:r>
      <w:r w:rsidRPr="00857D94">
        <w:rPr>
          <w:sz w:val="26"/>
          <w:szCs w:val="26"/>
          <w:lang w:val="uz-Cyrl-UZ"/>
        </w:rPr>
        <w:t xml:space="preserve"> </w:t>
      </w:r>
      <w:r>
        <w:rPr>
          <w:sz w:val="26"/>
          <w:szCs w:val="26"/>
          <w:lang w:val="uz-Cyrl-UZ"/>
        </w:rPr>
        <w:t>yuritishi</w:t>
      </w:r>
      <w:r w:rsidRPr="00857D94">
        <w:rPr>
          <w:sz w:val="26"/>
          <w:szCs w:val="26"/>
          <w:lang w:val="uz-Cyrl-UZ"/>
        </w:rPr>
        <w:t xml:space="preserve">, </w:t>
      </w:r>
      <w:r>
        <w:rPr>
          <w:sz w:val="26"/>
          <w:szCs w:val="26"/>
          <w:lang w:val="uz-Cyrl-UZ"/>
        </w:rPr>
        <w:t>qayta</w:t>
      </w:r>
      <w:r w:rsidRPr="00857D94">
        <w:rPr>
          <w:sz w:val="26"/>
          <w:szCs w:val="26"/>
          <w:lang w:val="uz-Cyrl-UZ"/>
        </w:rPr>
        <w:t xml:space="preserve"> </w:t>
      </w:r>
      <w:r>
        <w:rPr>
          <w:sz w:val="26"/>
          <w:szCs w:val="26"/>
          <w:lang w:val="uz-Cyrl-UZ"/>
        </w:rPr>
        <w:t>tashkil</w:t>
      </w:r>
      <w:r w:rsidRPr="00857D94">
        <w:rPr>
          <w:sz w:val="26"/>
          <w:szCs w:val="26"/>
          <w:lang w:val="uz-Cyrl-UZ"/>
        </w:rPr>
        <w:t xml:space="preserve"> </w:t>
      </w:r>
      <w:r>
        <w:rPr>
          <w:sz w:val="26"/>
          <w:szCs w:val="26"/>
          <w:lang w:val="uz-Cyrl-UZ"/>
        </w:rPr>
        <w:t>etilishi</w:t>
      </w:r>
      <w:r w:rsidRPr="00857D94">
        <w:rPr>
          <w:sz w:val="26"/>
          <w:szCs w:val="26"/>
          <w:lang w:val="uz-Cyrl-UZ"/>
        </w:rPr>
        <w:t xml:space="preserve"> </w:t>
      </w:r>
      <w:r>
        <w:rPr>
          <w:sz w:val="26"/>
          <w:szCs w:val="26"/>
          <w:lang w:val="uz-Cyrl-UZ"/>
        </w:rPr>
        <w:t>va</w:t>
      </w:r>
      <w:r w:rsidRPr="00857D94">
        <w:rPr>
          <w:sz w:val="26"/>
          <w:szCs w:val="26"/>
          <w:lang w:val="uz-Cyrl-UZ"/>
        </w:rPr>
        <w:t xml:space="preserve"> </w:t>
      </w:r>
      <w:r>
        <w:rPr>
          <w:sz w:val="26"/>
          <w:szCs w:val="26"/>
          <w:lang w:val="uz-Cyrl-UZ"/>
        </w:rPr>
        <w:t>tugatilishi</w:t>
      </w:r>
      <w:r w:rsidRPr="00857D94">
        <w:rPr>
          <w:sz w:val="26"/>
          <w:szCs w:val="26"/>
          <w:lang w:val="uz-Cyrl-UZ"/>
        </w:rPr>
        <w:t xml:space="preserve"> </w:t>
      </w:r>
      <w:r>
        <w:rPr>
          <w:sz w:val="26"/>
          <w:szCs w:val="26"/>
          <w:lang w:val="uz-Cyrl-UZ"/>
        </w:rPr>
        <w:t>bilan</w:t>
      </w:r>
      <w:r w:rsidRPr="00857D94">
        <w:rPr>
          <w:sz w:val="26"/>
          <w:szCs w:val="26"/>
          <w:lang w:val="uz-Cyrl-UZ"/>
        </w:rPr>
        <w:t xml:space="preserve"> </w:t>
      </w:r>
      <w:r>
        <w:rPr>
          <w:sz w:val="26"/>
          <w:szCs w:val="26"/>
          <w:lang w:val="uz-Cyrl-UZ"/>
        </w:rPr>
        <w:t>bog’liq</w:t>
      </w:r>
      <w:r w:rsidRPr="00857D94">
        <w:rPr>
          <w:sz w:val="26"/>
          <w:szCs w:val="26"/>
          <w:lang w:val="uz-Cyrl-UZ"/>
        </w:rPr>
        <w:t xml:space="preserve"> </w:t>
      </w:r>
      <w:r>
        <w:rPr>
          <w:sz w:val="26"/>
          <w:szCs w:val="26"/>
          <w:lang w:val="uz-Cyrl-UZ"/>
        </w:rPr>
        <w:t>munosabatlar</w:t>
      </w:r>
      <w:r w:rsidRPr="00857D94">
        <w:rPr>
          <w:sz w:val="26"/>
          <w:szCs w:val="26"/>
          <w:lang w:val="uz-Cyrl-UZ"/>
        </w:rPr>
        <w:t xml:space="preserve"> </w:t>
      </w:r>
      <w:r>
        <w:rPr>
          <w:sz w:val="26"/>
          <w:szCs w:val="26"/>
          <w:lang w:val="uz-Cyrl-UZ"/>
        </w:rPr>
        <w:t>O’zbekiston</w:t>
      </w:r>
      <w:r w:rsidRPr="00857D94">
        <w:rPr>
          <w:sz w:val="26"/>
          <w:szCs w:val="26"/>
          <w:lang w:val="uz-Cyrl-UZ"/>
        </w:rPr>
        <w:t xml:space="preserve"> </w:t>
      </w:r>
      <w:r>
        <w:rPr>
          <w:sz w:val="26"/>
          <w:szCs w:val="26"/>
          <w:lang w:val="uz-Cyrl-UZ"/>
        </w:rPr>
        <w:t>Respublikasining</w:t>
      </w:r>
      <w:r w:rsidRPr="00857D94">
        <w:rPr>
          <w:sz w:val="26"/>
          <w:szCs w:val="26"/>
          <w:lang w:val="uz-Cyrl-UZ"/>
        </w:rPr>
        <w:t xml:space="preserve"> “</w:t>
      </w:r>
      <w:r>
        <w:rPr>
          <w:sz w:val="26"/>
          <w:szCs w:val="26"/>
          <w:lang w:val="uz-Cyrl-UZ"/>
        </w:rPr>
        <w:t>Aksiyadorlik</w:t>
      </w:r>
      <w:r w:rsidRPr="00857D94">
        <w:rPr>
          <w:sz w:val="26"/>
          <w:szCs w:val="26"/>
          <w:lang w:val="uz-Cyrl-UZ"/>
        </w:rPr>
        <w:t xml:space="preserve"> </w:t>
      </w:r>
      <w:r>
        <w:rPr>
          <w:sz w:val="26"/>
          <w:szCs w:val="26"/>
          <w:lang w:val="uz-Cyrl-UZ"/>
        </w:rPr>
        <w:t>jamiyatlari</w:t>
      </w:r>
      <w:r w:rsidRPr="00857D94">
        <w:rPr>
          <w:sz w:val="26"/>
          <w:szCs w:val="26"/>
          <w:lang w:val="uz-Cyrl-UZ"/>
        </w:rPr>
        <w:t xml:space="preserve"> </w:t>
      </w:r>
      <w:r>
        <w:rPr>
          <w:sz w:val="26"/>
          <w:szCs w:val="26"/>
          <w:lang w:val="uz-Cyrl-UZ"/>
        </w:rPr>
        <w:t>va</w:t>
      </w:r>
      <w:r w:rsidRPr="00857D94">
        <w:rPr>
          <w:sz w:val="26"/>
          <w:szCs w:val="26"/>
          <w:lang w:val="uz-Cyrl-UZ"/>
        </w:rPr>
        <w:t xml:space="preserve"> </w:t>
      </w:r>
      <w:r>
        <w:rPr>
          <w:sz w:val="26"/>
          <w:szCs w:val="26"/>
          <w:lang w:val="uz-Cyrl-UZ"/>
        </w:rPr>
        <w:t>aksiyadorlar</w:t>
      </w:r>
      <w:r w:rsidRPr="00857D94">
        <w:rPr>
          <w:sz w:val="26"/>
          <w:szCs w:val="26"/>
          <w:lang w:val="uz-Cyrl-UZ"/>
        </w:rPr>
        <w:t xml:space="preserve"> </w:t>
      </w:r>
      <w:r>
        <w:rPr>
          <w:sz w:val="26"/>
          <w:szCs w:val="26"/>
          <w:lang w:val="uz-Cyrl-UZ"/>
        </w:rPr>
        <w:t>huquqlarini</w:t>
      </w:r>
      <w:r w:rsidRPr="00857D94">
        <w:rPr>
          <w:sz w:val="26"/>
          <w:szCs w:val="26"/>
          <w:lang w:val="uz-Cyrl-UZ"/>
        </w:rPr>
        <w:t xml:space="preserve"> </w:t>
      </w:r>
      <w:r>
        <w:rPr>
          <w:sz w:val="26"/>
          <w:szCs w:val="26"/>
          <w:lang w:val="uz-Cyrl-UZ"/>
        </w:rPr>
        <w:t>himoya</w:t>
      </w:r>
      <w:r w:rsidRPr="00857D94">
        <w:rPr>
          <w:sz w:val="26"/>
          <w:szCs w:val="26"/>
          <w:lang w:val="uz-Cyrl-UZ"/>
        </w:rPr>
        <w:t xml:space="preserve"> </w:t>
      </w:r>
      <w:r>
        <w:rPr>
          <w:sz w:val="26"/>
          <w:szCs w:val="26"/>
          <w:lang w:val="uz-Cyrl-UZ"/>
        </w:rPr>
        <w:t>qilish</w:t>
      </w:r>
      <w:r w:rsidRPr="00857D94">
        <w:rPr>
          <w:sz w:val="26"/>
          <w:szCs w:val="26"/>
          <w:lang w:val="uz-Cyrl-UZ"/>
        </w:rPr>
        <w:t xml:space="preserve"> </w:t>
      </w:r>
      <w:r>
        <w:rPr>
          <w:sz w:val="26"/>
          <w:szCs w:val="26"/>
          <w:lang w:val="uz-Cyrl-UZ"/>
        </w:rPr>
        <w:t>to’g’risida</w:t>
      </w:r>
      <w:r w:rsidRPr="00857D94">
        <w:rPr>
          <w:sz w:val="26"/>
          <w:szCs w:val="26"/>
          <w:lang w:val="uz-Cyrl-UZ"/>
        </w:rPr>
        <w:t>”</w:t>
      </w:r>
      <w:r>
        <w:rPr>
          <w:sz w:val="26"/>
          <w:szCs w:val="26"/>
          <w:lang w:val="uz-Cyrl-UZ"/>
        </w:rPr>
        <w:t>gi</w:t>
      </w:r>
      <w:r w:rsidRPr="00857D94">
        <w:rPr>
          <w:sz w:val="26"/>
          <w:szCs w:val="26"/>
          <w:lang w:val="uz-Cyrl-UZ"/>
        </w:rPr>
        <w:t xml:space="preserve"> </w:t>
      </w:r>
      <w:r>
        <w:rPr>
          <w:sz w:val="26"/>
          <w:szCs w:val="26"/>
          <w:lang w:val="uz-Cyrl-UZ"/>
        </w:rPr>
        <w:t>Qonuni</w:t>
      </w:r>
      <w:r w:rsidRPr="00857D94">
        <w:rPr>
          <w:sz w:val="26"/>
          <w:szCs w:val="26"/>
          <w:lang w:val="uz-Cyrl-UZ"/>
        </w:rPr>
        <w:t>, “</w:t>
      </w:r>
      <w:r>
        <w:rPr>
          <w:sz w:val="26"/>
          <w:szCs w:val="26"/>
          <w:lang w:val="uz-Cyrl-UZ"/>
        </w:rPr>
        <w:t>Temir</w:t>
      </w:r>
      <w:r w:rsidRPr="00857D94">
        <w:rPr>
          <w:sz w:val="26"/>
          <w:szCs w:val="26"/>
          <w:lang w:val="uz-Cyrl-UZ"/>
        </w:rPr>
        <w:t xml:space="preserve"> </w:t>
      </w:r>
      <w:r>
        <w:rPr>
          <w:sz w:val="26"/>
          <w:szCs w:val="26"/>
          <w:lang w:val="uz-Cyrl-UZ"/>
        </w:rPr>
        <w:t>yo’l</w:t>
      </w:r>
      <w:r w:rsidRPr="00857D94">
        <w:rPr>
          <w:sz w:val="26"/>
          <w:szCs w:val="26"/>
          <w:lang w:val="uz-Cyrl-UZ"/>
        </w:rPr>
        <w:t xml:space="preserve"> </w:t>
      </w:r>
      <w:r>
        <w:rPr>
          <w:sz w:val="26"/>
          <w:szCs w:val="26"/>
          <w:lang w:val="uz-Cyrl-UZ"/>
        </w:rPr>
        <w:t>transporti</w:t>
      </w:r>
      <w:r w:rsidRPr="00857D94">
        <w:rPr>
          <w:sz w:val="26"/>
          <w:szCs w:val="26"/>
          <w:lang w:val="uz-Cyrl-UZ"/>
        </w:rPr>
        <w:t xml:space="preserve"> </w:t>
      </w:r>
      <w:r>
        <w:rPr>
          <w:sz w:val="26"/>
          <w:szCs w:val="26"/>
          <w:lang w:val="uz-Cyrl-UZ"/>
        </w:rPr>
        <w:t>to’g’risida</w:t>
      </w:r>
      <w:r w:rsidRPr="00857D94">
        <w:rPr>
          <w:sz w:val="26"/>
          <w:szCs w:val="26"/>
          <w:lang w:val="uz-Cyrl-UZ"/>
        </w:rPr>
        <w:t>”</w:t>
      </w:r>
      <w:r>
        <w:rPr>
          <w:sz w:val="26"/>
          <w:szCs w:val="26"/>
          <w:lang w:val="uz-Cyrl-UZ"/>
        </w:rPr>
        <w:t>gi</w:t>
      </w:r>
      <w:r w:rsidRPr="00857D94">
        <w:rPr>
          <w:sz w:val="26"/>
          <w:szCs w:val="26"/>
          <w:lang w:val="uz-Cyrl-UZ"/>
        </w:rPr>
        <w:t xml:space="preserve"> </w:t>
      </w:r>
      <w:r>
        <w:rPr>
          <w:sz w:val="26"/>
          <w:szCs w:val="26"/>
          <w:lang w:val="uz-Cyrl-UZ"/>
        </w:rPr>
        <w:t>Qonuni</w:t>
      </w:r>
      <w:r w:rsidRPr="00857D94">
        <w:rPr>
          <w:sz w:val="26"/>
          <w:szCs w:val="26"/>
          <w:lang w:val="uz-Cyrl-UZ"/>
        </w:rPr>
        <w:t xml:space="preserve"> </w:t>
      </w:r>
      <w:r>
        <w:rPr>
          <w:sz w:val="26"/>
          <w:szCs w:val="26"/>
          <w:lang w:val="uz-Cyrl-UZ"/>
        </w:rPr>
        <w:t>va</w:t>
      </w:r>
      <w:r w:rsidRPr="00857D94">
        <w:rPr>
          <w:sz w:val="26"/>
          <w:szCs w:val="26"/>
          <w:lang w:val="uz-Cyrl-UZ"/>
        </w:rPr>
        <w:t xml:space="preserve"> </w:t>
      </w:r>
      <w:r>
        <w:rPr>
          <w:sz w:val="26"/>
          <w:szCs w:val="26"/>
          <w:lang w:val="uz-Cyrl-UZ"/>
        </w:rPr>
        <w:t>O’zbekiston</w:t>
      </w:r>
      <w:r w:rsidRPr="00857D94">
        <w:rPr>
          <w:sz w:val="26"/>
          <w:szCs w:val="26"/>
          <w:lang w:val="uz-Cyrl-UZ"/>
        </w:rPr>
        <w:t xml:space="preserve"> </w:t>
      </w:r>
      <w:r>
        <w:rPr>
          <w:sz w:val="26"/>
          <w:szCs w:val="26"/>
          <w:lang w:val="uz-Cyrl-UZ"/>
        </w:rPr>
        <w:t>Respublikasining</w:t>
      </w:r>
      <w:r w:rsidRPr="00857D94">
        <w:rPr>
          <w:sz w:val="26"/>
          <w:szCs w:val="26"/>
          <w:lang w:val="uz-Cyrl-UZ"/>
        </w:rPr>
        <w:t xml:space="preserve"> </w:t>
      </w:r>
      <w:r>
        <w:rPr>
          <w:sz w:val="26"/>
          <w:szCs w:val="26"/>
          <w:lang w:val="uz-Cyrl-UZ"/>
        </w:rPr>
        <w:t>boshqa</w:t>
      </w:r>
      <w:r w:rsidRPr="00857D94">
        <w:rPr>
          <w:sz w:val="26"/>
          <w:szCs w:val="26"/>
          <w:lang w:val="uz-Cyrl-UZ"/>
        </w:rPr>
        <w:t xml:space="preserve"> </w:t>
      </w:r>
      <w:r>
        <w:rPr>
          <w:sz w:val="26"/>
          <w:szCs w:val="26"/>
          <w:lang w:val="uz-Cyrl-UZ"/>
        </w:rPr>
        <w:t>qonun</w:t>
      </w:r>
      <w:r w:rsidRPr="00857D94">
        <w:rPr>
          <w:sz w:val="26"/>
          <w:szCs w:val="26"/>
          <w:lang w:val="uz-Cyrl-UZ"/>
        </w:rPr>
        <w:t xml:space="preserve"> </w:t>
      </w:r>
      <w:r>
        <w:rPr>
          <w:sz w:val="26"/>
          <w:szCs w:val="26"/>
          <w:lang w:val="uz-Cyrl-UZ"/>
        </w:rPr>
        <w:t>hujjatlari</w:t>
      </w:r>
      <w:r w:rsidRPr="00857D94">
        <w:rPr>
          <w:sz w:val="26"/>
          <w:szCs w:val="26"/>
          <w:lang w:val="uz-Cyrl-UZ"/>
        </w:rPr>
        <w:t xml:space="preserve"> </w:t>
      </w:r>
      <w:r>
        <w:rPr>
          <w:sz w:val="26"/>
          <w:szCs w:val="26"/>
          <w:lang w:val="uz-Cyrl-UZ"/>
        </w:rPr>
        <w:t>bilan</w:t>
      </w:r>
      <w:r w:rsidRPr="00857D94">
        <w:rPr>
          <w:sz w:val="26"/>
          <w:szCs w:val="26"/>
          <w:lang w:val="uz-Cyrl-UZ"/>
        </w:rPr>
        <w:t xml:space="preserve"> </w:t>
      </w:r>
      <w:r>
        <w:rPr>
          <w:sz w:val="26"/>
          <w:szCs w:val="26"/>
          <w:lang w:val="uz-Cyrl-UZ"/>
        </w:rPr>
        <w:t>tartibga</w:t>
      </w:r>
      <w:r w:rsidRPr="00857D94">
        <w:rPr>
          <w:sz w:val="26"/>
          <w:szCs w:val="26"/>
          <w:lang w:val="uz-Cyrl-UZ"/>
        </w:rPr>
        <w:t xml:space="preserve"> </w:t>
      </w:r>
      <w:r>
        <w:rPr>
          <w:sz w:val="26"/>
          <w:szCs w:val="26"/>
          <w:lang w:val="uz-Cyrl-UZ"/>
        </w:rPr>
        <w:t>solinadi</w:t>
      </w:r>
      <w:r w:rsidRPr="00857D94">
        <w:rPr>
          <w:sz w:val="26"/>
          <w:szCs w:val="26"/>
          <w:lang w:val="uz-Cyrl-UZ"/>
        </w:rPr>
        <w:t>.</w:t>
      </w:r>
    </w:p>
    <w:p w:rsidR="00013A28" w:rsidRPr="00857D94" w:rsidRDefault="00013A28" w:rsidP="002664A2">
      <w:pPr>
        <w:pStyle w:val="BodyTextIndent"/>
        <w:tabs>
          <w:tab w:val="left" w:pos="993"/>
        </w:tabs>
        <w:spacing w:before="120" w:after="0"/>
        <w:ind w:left="0" w:firstLine="720"/>
        <w:jc w:val="both"/>
        <w:rPr>
          <w:sz w:val="26"/>
          <w:szCs w:val="26"/>
          <w:lang w:val="uz-Cyrl-UZ"/>
        </w:rPr>
      </w:pPr>
      <w:r w:rsidRPr="00857D94">
        <w:rPr>
          <w:sz w:val="26"/>
          <w:szCs w:val="26"/>
          <w:lang w:val="uz-Cyrl-UZ"/>
        </w:rPr>
        <w:t>5. </w:t>
      </w:r>
      <w:r>
        <w:rPr>
          <w:sz w:val="26"/>
          <w:szCs w:val="26"/>
          <w:lang w:val="uz-Cyrl-UZ"/>
        </w:rPr>
        <w:t>Jamiyatning</w:t>
      </w:r>
      <w:r w:rsidRPr="00857D94">
        <w:rPr>
          <w:sz w:val="26"/>
          <w:szCs w:val="26"/>
          <w:lang w:val="uz-Cyrl-UZ"/>
        </w:rPr>
        <w:t xml:space="preserve"> </w:t>
      </w:r>
      <w:r>
        <w:rPr>
          <w:sz w:val="26"/>
          <w:szCs w:val="26"/>
          <w:lang w:val="uz-Cyrl-UZ"/>
        </w:rPr>
        <w:t>nomi</w:t>
      </w:r>
      <w:r w:rsidRPr="00857D94">
        <w:rPr>
          <w:sz w:val="26"/>
          <w:szCs w:val="26"/>
          <w:lang w:val="uz-Cyrl-UZ"/>
        </w:rPr>
        <w:t>:</w:t>
      </w:r>
    </w:p>
    <w:p w:rsidR="00013A28" w:rsidRPr="00857D94" w:rsidRDefault="00013A28" w:rsidP="002664A2">
      <w:pPr>
        <w:pStyle w:val="BodyTextIndent"/>
        <w:tabs>
          <w:tab w:val="left" w:pos="993"/>
        </w:tabs>
        <w:spacing w:before="120" w:after="0"/>
        <w:ind w:left="0" w:firstLineChars="271" w:firstLine="705"/>
        <w:jc w:val="both"/>
        <w:rPr>
          <w:sz w:val="26"/>
          <w:szCs w:val="26"/>
          <w:lang w:val="uz-Cyrl-UZ"/>
        </w:rPr>
      </w:pPr>
      <w:r>
        <w:rPr>
          <w:sz w:val="26"/>
          <w:szCs w:val="26"/>
          <w:lang w:val="uz-Cyrl-UZ"/>
        </w:rPr>
        <w:t>o’zbek</w:t>
      </w:r>
      <w:r w:rsidRPr="00857D94">
        <w:rPr>
          <w:sz w:val="26"/>
          <w:szCs w:val="26"/>
          <w:lang w:val="uz-Cyrl-UZ"/>
        </w:rPr>
        <w:t xml:space="preserve"> </w:t>
      </w:r>
      <w:r>
        <w:rPr>
          <w:sz w:val="26"/>
          <w:szCs w:val="26"/>
          <w:lang w:val="uz-Cyrl-UZ"/>
        </w:rPr>
        <w:t>tilida</w:t>
      </w:r>
      <w:r w:rsidRPr="00857D94">
        <w:rPr>
          <w:sz w:val="26"/>
          <w:szCs w:val="26"/>
          <w:lang w:val="uz-Cyrl-UZ"/>
        </w:rPr>
        <w:t xml:space="preserve"> – “O`zbekiston temir yo`llari” aksiyadorlik </w:t>
      </w:r>
      <w:r w:rsidRPr="00CC15A3">
        <w:rPr>
          <w:sz w:val="26"/>
          <w:szCs w:val="26"/>
          <w:lang w:val="uz-Cyrl-UZ"/>
        </w:rPr>
        <w:t xml:space="preserve">jamiyati </w:t>
      </w:r>
      <w:r w:rsidRPr="00857D94">
        <w:rPr>
          <w:sz w:val="26"/>
          <w:szCs w:val="26"/>
          <w:lang w:val="uz-Cyrl-UZ"/>
        </w:rPr>
        <w:t>(</w:t>
      </w:r>
      <w:r>
        <w:rPr>
          <w:color w:val="000000"/>
          <w:sz w:val="26"/>
          <w:szCs w:val="26"/>
          <w:lang w:val="uz-Cyrl-UZ"/>
        </w:rPr>
        <w:t>qisqartirilgan</w:t>
      </w:r>
      <w:r w:rsidRPr="00857D94">
        <w:rPr>
          <w:sz w:val="26"/>
          <w:szCs w:val="26"/>
          <w:lang w:val="uz-Cyrl-UZ"/>
        </w:rPr>
        <w:t xml:space="preserve"> </w:t>
      </w:r>
      <w:r>
        <w:rPr>
          <w:sz w:val="26"/>
          <w:szCs w:val="26"/>
          <w:lang w:val="uz-Cyrl-UZ"/>
        </w:rPr>
        <w:t>nomi</w:t>
      </w:r>
      <w:r w:rsidRPr="00857D94">
        <w:rPr>
          <w:sz w:val="26"/>
          <w:szCs w:val="26"/>
          <w:lang w:val="uz-Cyrl-UZ"/>
        </w:rPr>
        <w:t xml:space="preserve"> - “O`zbekiston temir yo`llari” A</w:t>
      </w:r>
      <w:r w:rsidRPr="00CC15A3">
        <w:rPr>
          <w:sz w:val="26"/>
          <w:szCs w:val="26"/>
          <w:lang w:val="uz-Cyrl-UZ"/>
        </w:rPr>
        <w:t>J</w:t>
      </w:r>
      <w:r w:rsidRPr="00857D94">
        <w:rPr>
          <w:sz w:val="26"/>
          <w:szCs w:val="26"/>
          <w:lang w:val="uz-Cyrl-UZ"/>
        </w:rPr>
        <w:t xml:space="preserve">) </w:t>
      </w:r>
      <w:r>
        <w:rPr>
          <w:sz w:val="26"/>
          <w:szCs w:val="26"/>
          <w:lang w:val="uz-Cyrl-UZ"/>
        </w:rPr>
        <w:t>yoki</w:t>
      </w:r>
      <w:r w:rsidRPr="00857D94">
        <w:rPr>
          <w:sz w:val="26"/>
          <w:szCs w:val="26"/>
          <w:lang w:val="uz-Cyrl-UZ"/>
        </w:rPr>
        <w:t xml:space="preserve"> </w:t>
      </w:r>
      <w:r>
        <w:rPr>
          <w:sz w:val="26"/>
          <w:szCs w:val="26"/>
          <w:lang w:val="uz-Cyrl-UZ"/>
        </w:rPr>
        <w:t>kirill</w:t>
      </w:r>
      <w:r w:rsidRPr="00857D94">
        <w:rPr>
          <w:sz w:val="26"/>
          <w:szCs w:val="26"/>
          <w:lang w:val="uz-Cyrl-UZ"/>
        </w:rPr>
        <w:t xml:space="preserve"> </w:t>
      </w:r>
      <w:r>
        <w:rPr>
          <w:sz w:val="26"/>
          <w:szCs w:val="26"/>
          <w:lang w:val="uz-Cyrl-UZ"/>
        </w:rPr>
        <w:t>harflarida</w:t>
      </w:r>
      <w:r w:rsidRPr="00857D94">
        <w:rPr>
          <w:sz w:val="26"/>
          <w:szCs w:val="26"/>
          <w:lang w:val="uz-Cyrl-UZ"/>
        </w:rPr>
        <w:t xml:space="preserve"> “</w:t>
      </w:r>
      <w:r>
        <w:rPr>
          <w:sz w:val="26"/>
          <w:szCs w:val="26"/>
          <w:lang w:val="uz-Cyrl-UZ"/>
        </w:rPr>
        <w:t>O’zbekiston</w:t>
      </w:r>
      <w:r w:rsidRPr="00857D94">
        <w:rPr>
          <w:sz w:val="26"/>
          <w:szCs w:val="26"/>
          <w:lang w:val="uz-Cyrl-UZ"/>
        </w:rPr>
        <w:t xml:space="preserve"> </w:t>
      </w:r>
      <w:r>
        <w:rPr>
          <w:sz w:val="26"/>
          <w:szCs w:val="26"/>
          <w:lang w:val="uz-Cyrl-UZ"/>
        </w:rPr>
        <w:t>temir</w:t>
      </w:r>
      <w:r w:rsidRPr="00857D94">
        <w:rPr>
          <w:sz w:val="26"/>
          <w:szCs w:val="26"/>
          <w:lang w:val="uz-Cyrl-UZ"/>
        </w:rPr>
        <w:t xml:space="preserve"> </w:t>
      </w:r>
      <w:r>
        <w:rPr>
          <w:sz w:val="26"/>
          <w:szCs w:val="26"/>
          <w:lang w:val="uz-Cyrl-UZ"/>
        </w:rPr>
        <w:t>yo’llari</w:t>
      </w:r>
      <w:r w:rsidRPr="00857D94">
        <w:rPr>
          <w:sz w:val="26"/>
          <w:szCs w:val="26"/>
          <w:lang w:val="uz-Cyrl-UZ"/>
        </w:rPr>
        <w:t xml:space="preserve">” </w:t>
      </w:r>
      <w:r>
        <w:rPr>
          <w:sz w:val="26"/>
          <w:szCs w:val="26"/>
          <w:lang w:val="uz-Cyrl-UZ"/>
        </w:rPr>
        <w:t>aksiyadorlik</w:t>
      </w:r>
      <w:r w:rsidRPr="00857D94">
        <w:rPr>
          <w:sz w:val="26"/>
          <w:szCs w:val="26"/>
          <w:lang w:val="uz-Cyrl-UZ"/>
        </w:rPr>
        <w:t xml:space="preserve"> </w:t>
      </w:r>
      <w:r>
        <w:rPr>
          <w:sz w:val="26"/>
          <w:szCs w:val="26"/>
          <w:lang w:val="uz-Cyrl-UZ"/>
        </w:rPr>
        <w:t>jamiyati</w:t>
      </w:r>
      <w:r w:rsidRPr="00857D94">
        <w:rPr>
          <w:sz w:val="26"/>
          <w:szCs w:val="26"/>
          <w:lang w:val="uz-Cyrl-UZ"/>
        </w:rPr>
        <w:t xml:space="preserve"> (</w:t>
      </w:r>
      <w:r>
        <w:rPr>
          <w:color w:val="000000"/>
          <w:sz w:val="26"/>
          <w:szCs w:val="26"/>
          <w:lang w:val="uz-Cyrl-UZ"/>
        </w:rPr>
        <w:t>qisqartirilgan</w:t>
      </w:r>
      <w:r w:rsidRPr="00857D94">
        <w:rPr>
          <w:sz w:val="26"/>
          <w:szCs w:val="26"/>
          <w:lang w:val="uz-Cyrl-UZ"/>
        </w:rPr>
        <w:t xml:space="preserve"> </w:t>
      </w:r>
      <w:r>
        <w:rPr>
          <w:sz w:val="26"/>
          <w:szCs w:val="26"/>
          <w:lang w:val="uz-Cyrl-UZ"/>
        </w:rPr>
        <w:t>nomi</w:t>
      </w:r>
      <w:r w:rsidRPr="00857D94">
        <w:rPr>
          <w:sz w:val="26"/>
          <w:szCs w:val="26"/>
          <w:lang w:val="uz-Cyrl-UZ"/>
        </w:rPr>
        <w:t xml:space="preserve"> - “</w:t>
      </w:r>
      <w:r>
        <w:rPr>
          <w:sz w:val="26"/>
          <w:szCs w:val="26"/>
          <w:lang w:val="uz-Cyrl-UZ"/>
        </w:rPr>
        <w:t>O’zbekiston</w:t>
      </w:r>
      <w:r w:rsidRPr="00857D94">
        <w:rPr>
          <w:sz w:val="26"/>
          <w:szCs w:val="26"/>
          <w:lang w:val="uz-Cyrl-UZ"/>
        </w:rPr>
        <w:t xml:space="preserve"> </w:t>
      </w:r>
      <w:r>
        <w:rPr>
          <w:sz w:val="26"/>
          <w:szCs w:val="26"/>
          <w:lang w:val="uz-Cyrl-UZ"/>
        </w:rPr>
        <w:t>temir</w:t>
      </w:r>
      <w:r w:rsidRPr="00857D94">
        <w:rPr>
          <w:sz w:val="26"/>
          <w:szCs w:val="26"/>
          <w:lang w:val="uz-Cyrl-UZ"/>
        </w:rPr>
        <w:t xml:space="preserve"> </w:t>
      </w:r>
      <w:r>
        <w:rPr>
          <w:sz w:val="26"/>
          <w:szCs w:val="26"/>
          <w:lang w:val="uz-Cyrl-UZ"/>
        </w:rPr>
        <w:t>yo’llari</w:t>
      </w:r>
      <w:r w:rsidRPr="00857D94">
        <w:rPr>
          <w:sz w:val="26"/>
          <w:szCs w:val="26"/>
          <w:lang w:val="uz-Cyrl-UZ"/>
        </w:rPr>
        <w:t xml:space="preserve">” </w:t>
      </w:r>
      <w:r>
        <w:rPr>
          <w:sz w:val="26"/>
          <w:szCs w:val="26"/>
          <w:lang w:val="uz-Cyrl-UZ"/>
        </w:rPr>
        <w:t>AJ</w:t>
      </w:r>
      <w:r w:rsidRPr="00857D94">
        <w:rPr>
          <w:sz w:val="26"/>
          <w:szCs w:val="26"/>
          <w:lang w:val="uz-Cyrl-UZ"/>
        </w:rPr>
        <w:t>);</w:t>
      </w:r>
    </w:p>
    <w:p w:rsidR="00013A28" w:rsidRPr="003F568A" w:rsidRDefault="00013A28" w:rsidP="002664A2">
      <w:pPr>
        <w:pStyle w:val="BodyTextIndent"/>
        <w:tabs>
          <w:tab w:val="left" w:pos="993"/>
        </w:tabs>
        <w:spacing w:before="120" w:after="0"/>
        <w:ind w:left="0" w:firstLineChars="271" w:firstLine="705"/>
        <w:jc w:val="both"/>
        <w:rPr>
          <w:sz w:val="26"/>
          <w:szCs w:val="26"/>
          <w:lang w:val="en-US"/>
        </w:rPr>
      </w:pPr>
      <w:r w:rsidRPr="003F568A">
        <w:rPr>
          <w:sz w:val="26"/>
          <w:szCs w:val="26"/>
          <w:lang w:val="en-US"/>
        </w:rPr>
        <w:t>rus tilida – «Aksionernoe ob</w:t>
      </w:r>
      <w:r>
        <w:rPr>
          <w:sz w:val="26"/>
          <w:szCs w:val="26"/>
        </w:rPr>
        <w:t>щ</w:t>
      </w:r>
      <w:r w:rsidRPr="003F568A">
        <w:rPr>
          <w:sz w:val="26"/>
          <w:szCs w:val="26"/>
          <w:lang w:val="en-US"/>
        </w:rPr>
        <w:t>estvo «Uzbekiston temir yullari» (AO «Uzbekiston temir yullari»);</w:t>
      </w:r>
    </w:p>
    <w:p w:rsidR="00013A28" w:rsidRPr="00143E7E" w:rsidRDefault="00013A28" w:rsidP="0098651A">
      <w:pPr>
        <w:pStyle w:val="BodyTextIndent3"/>
        <w:tabs>
          <w:tab w:val="left" w:pos="993"/>
        </w:tabs>
        <w:spacing w:before="120"/>
        <w:ind w:left="35" w:firstLineChars="109" w:firstLine="283"/>
        <w:rPr>
          <w:sz w:val="26"/>
          <w:szCs w:val="26"/>
          <w:lang w:val="uz-Cyrl-UZ"/>
        </w:rPr>
      </w:pPr>
      <w:r w:rsidRPr="003F568A">
        <w:rPr>
          <w:sz w:val="26"/>
          <w:szCs w:val="26"/>
          <w:lang w:val="en-US"/>
        </w:rPr>
        <w:t xml:space="preserve">ingliz tilida – </w:t>
      </w:r>
      <w:r>
        <w:rPr>
          <w:sz w:val="26"/>
          <w:szCs w:val="26"/>
          <w:lang w:val="uz-Cyrl-UZ"/>
        </w:rPr>
        <w:t>ingliz</w:t>
      </w:r>
      <w:r w:rsidRPr="00143E7E">
        <w:rPr>
          <w:sz w:val="26"/>
          <w:szCs w:val="26"/>
          <w:lang w:val="uz-Cyrl-UZ"/>
        </w:rPr>
        <w:t xml:space="preserve"> </w:t>
      </w:r>
      <w:r>
        <w:rPr>
          <w:sz w:val="26"/>
          <w:szCs w:val="26"/>
          <w:lang w:val="uz-Cyrl-UZ"/>
        </w:rPr>
        <w:t>tilida</w:t>
      </w:r>
      <w:r w:rsidRPr="00143E7E">
        <w:rPr>
          <w:sz w:val="26"/>
          <w:szCs w:val="26"/>
          <w:lang w:val="uz-Cyrl-UZ"/>
        </w:rPr>
        <w:t xml:space="preserve"> –</w:t>
      </w:r>
      <w:r w:rsidRPr="003F568A">
        <w:rPr>
          <w:sz w:val="26"/>
          <w:szCs w:val="26"/>
          <w:lang w:val="en-US"/>
        </w:rPr>
        <w:t xml:space="preserve"> </w:t>
      </w:r>
      <w:r w:rsidRPr="00143E7E">
        <w:rPr>
          <w:sz w:val="26"/>
          <w:szCs w:val="26"/>
          <w:lang w:val="uz-Cyrl-UZ"/>
        </w:rPr>
        <w:t xml:space="preserve">«O`zbekiston temir yo`llari» </w:t>
      </w:r>
      <w:r>
        <w:rPr>
          <w:sz w:val="26"/>
          <w:szCs w:val="26"/>
          <w:lang w:val="uz-Cyrl-UZ"/>
        </w:rPr>
        <w:t>s</w:t>
      </w:r>
      <w:r w:rsidRPr="0098651A">
        <w:rPr>
          <w:sz w:val="26"/>
          <w:szCs w:val="26"/>
          <w:lang w:val="uz-Cyrl-UZ"/>
        </w:rPr>
        <w:t>o</w:t>
      </w:r>
      <w:r w:rsidRPr="0098651A">
        <w:rPr>
          <w:sz w:val="26"/>
          <w:szCs w:val="26"/>
          <w:lang w:val="en-US"/>
        </w:rPr>
        <w:t>r</w:t>
      </w:r>
      <w:r w:rsidRPr="0098651A">
        <w:rPr>
          <w:sz w:val="26"/>
          <w:szCs w:val="26"/>
          <w:lang w:val="uz-Cyrl-UZ"/>
        </w:rPr>
        <w:t>p</w:t>
      </w:r>
      <w:r w:rsidRPr="0098651A">
        <w:rPr>
          <w:sz w:val="26"/>
          <w:szCs w:val="26"/>
          <w:lang w:val="en-US"/>
        </w:rPr>
        <w:t>oration</w:t>
      </w:r>
      <w:r w:rsidRPr="0098651A">
        <w:rPr>
          <w:sz w:val="26"/>
          <w:szCs w:val="26"/>
          <w:lang w:val="uz-Cyrl-UZ"/>
        </w:rPr>
        <w:t>.</w:t>
      </w:r>
    </w:p>
    <w:p w:rsidR="00013A28" w:rsidRPr="002664A2" w:rsidRDefault="00013A28" w:rsidP="002664A2">
      <w:pPr>
        <w:pStyle w:val="BodyTextIndent"/>
        <w:tabs>
          <w:tab w:val="left" w:pos="993"/>
        </w:tabs>
        <w:spacing w:before="120" w:after="0"/>
        <w:ind w:left="0" w:firstLine="720"/>
        <w:jc w:val="both"/>
        <w:rPr>
          <w:sz w:val="26"/>
          <w:szCs w:val="26"/>
          <w:lang w:val="uz-Cyrl-UZ"/>
        </w:rPr>
      </w:pPr>
      <w:r w:rsidRPr="0098651A">
        <w:rPr>
          <w:sz w:val="26"/>
          <w:szCs w:val="26"/>
          <w:lang w:val="uz-Cyrl-UZ"/>
        </w:rPr>
        <w:t>6. </w:t>
      </w:r>
      <w:r>
        <w:rPr>
          <w:sz w:val="26"/>
          <w:szCs w:val="26"/>
          <w:lang w:val="uz-Cyrl-UZ"/>
        </w:rPr>
        <w:t>Jamiyat</w:t>
      </w:r>
      <w:r w:rsidRPr="0098651A">
        <w:rPr>
          <w:sz w:val="26"/>
          <w:szCs w:val="26"/>
          <w:lang w:val="uz-Cyrl-UZ"/>
        </w:rPr>
        <w:t xml:space="preserve"> </w:t>
      </w:r>
      <w:r>
        <w:rPr>
          <w:sz w:val="26"/>
          <w:szCs w:val="26"/>
          <w:lang w:val="uz-Cyrl-UZ"/>
        </w:rPr>
        <w:t>xalqaro</w:t>
      </w:r>
      <w:r w:rsidRPr="0098651A">
        <w:rPr>
          <w:sz w:val="26"/>
          <w:szCs w:val="26"/>
          <w:lang w:val="uz-Cyrl-UZ"/>
        </w:rPr>
        <w:t xml:space="preserve"> </w:t>
      </w:r>
      <w:r>
        <w:rPr>
          <w:sz w:val="26"/>
          <w:szCs w:val="26"/>
          <w:lang w:val="uz-Cyrl-UZ"/>
        </w:rPr>
        <w:t>va</w:t>
      </w:r>
      <w:r w:rsidRPr="0098651A">
        <w:rPr>
          <w:sz w:val="26"/>
          <w:szCs w:val="26"/>
          <w:lang w:val="uz-Cyrl-UZ"/>
        </w:rPr>
        <w:t xml:space="preserve"> </w:t>
      </w:r>
      <w:r>
        <w:rPr>
          <w:sz w:val="26"/>
          <w:szCs w:val="26"/>
          <w:lang w:val="uz-Cyrl-UZ"/>
        </w:rPr>
        <w:t>aralash</w:t>
      </w:r>
      <w:r w:rsidRPr="0098651A">
        <w:rPr>
          <w:sz w:val="26"/>
          <w:szCs w:val="26"/>
          <w:lang w:val="uz-Cyrl-UZ"/>
        </w:rPr>
        <w:t xml:space="preserve"> </w:t>
      </w:r>
      <w:r>
        <w:rPr>
          <w:sz w:val="26"/>
          <w:szCs w:val="26"/>
          <w:lang w:val="uz-Cyrl-UZ"/>
        </w:rPr>
        <w:t>yo’nalishlarda</w:t>
      </w:r>
      <w:r w:rsidRPr="0098651A">
        <w:rPr>
          <w:sz w:val="26"/>
          <w:szCs w:val="26"/>
          <w:lang w:val="uz-Cyrl-UZ"/>
        </w:rPr>
        <w:t xml:space="preserve"> </w:t>
      </w:r>
      <w:r>
        <w:rPr>
          <w:sz w:val="26"/>
          <w:szCs w:val="26"/>
          <w:lang w:val="uz-Cyrl-UZ"/>
        </w:rPr>
        <w:t>yo’lovchilar</w:t>
      </w:r>
      <w:r w:rsidRPr="0098651A">
        <w:rPr>
          <w:sz w:val="26"/>
          <w:szCs w:val="26"/>
          <w:lang w:val="uz-Cyrl-UZ"/>
        </w:rPr>
        <w:t xml:space="preserve"> </w:t>
      </w:r>
      <w:r>
        <w:rPr>
          <w:sz w:val="26"/>
          <w:szCs w:val="26"/>
          <w:lang w:val="uz-Cyrl-UZ"/>
        </w:rPr>
        <w:t>va</w:t>
      </w:r>
      <w:r w:rsidRPr="0098651A">
        <w:rPr>
          <w:sz w:val="26"/>
          <w:szCs w:val="26"/>
          <w:lang w:val="uz-Cyrl-UZ"/>
        </w:rPr>
        <w:t xml:space="preserve"> </w:t>
      </w:r>
      <w:r>
        <w:rPr>
          <w:sz w:val="26"/>
          <w:szCs w:val="26"/>
          <w:lang w:val="uz-Cyrl-UZ"/>
        </w:rPr>
        <w:t>yuklar</w:t>
      </w:r>
      <w:r w:rsidRPr="0098651A">
        <w:rPr>
          <w:sz w:val="26"/>
          <w:szCs w:val="26"/>
          <w:lang w:val="uz-Cyrl-UZ"/>
        </w:rPr>
        <w:t xml:space="preserve"> </w:t>
      </w:r>
      <w:r>
        <w:rPr>
          <w:sz w:val="26"/>
          <w:szCs w:val="26"/>
          <w:lang w:val="uz-Cyrl-UZ"/>
        </w:rPr>
        <w:t>tashishni</w:t>
      </w:r>
      <w:r w:rsidRPr="0098651A">
        <w:rPr>
          <w:sz w:val="26"/>
          <w:szCs w:val="26"/>
          <w:lang w:val="uz-Cyrl-UZ"/>
        </w:rPr>
        <w:t xml:space="preserve"> </w:t>
      </w:r>
      <w:r>
        <w:rPr>
          <w:sz w:val="26"/>
          <w:szCs w:val="26"/>
          <w:lang w:val="uz-Cyrl-UZ"/>
        </w:rPr>
        <w:t>tashkil</w:t>
      </w:r>
      <w:r w:rsidRPr="0098651A">
        <w:rPr>
          <w:sz w:val="26"/>
          <w:szCs w:val="26"/>
          <w:lang w:val="uz-Cyrl-UZ"/>
        </w:rPr>
        <w:t xml:space="preserve"> </w:t>
      </w:r>
      <w:r>
        <w:rPr>
          <w:sz w:val="26"/>
          <w:szCs w:val="26"/>
          <w:lang w:val="uz-Cyrl-UZ"/>
        </w:rPr>
        <w:t>etishda</w:t>
      </w:r>
      <w:r w:rsidRPr="0098651A">
        <w:rPr>
          <w:sz w:val="26"/>
          <w:szCs w:val="26"/>
          <w:lang w:val="uz-Cyrl-UZ"/>
        </w:rPr>
        <w:t xml:space="preserve"> </w:t>
      </w:r>
      <w:r>
        <w:rPr>
          <w:sz w:val="26"/>
          <w:szCs w:val="26"/>
          <w:lang w:val="uz-Cyrl-UZ"/>
        </w:rPr>
        <w:t>chet</w:t>
      </w:r>
      <w:r w:rsidRPr="0098651A">
        <w:rPr>
          <w:sz w:val="26"/>
          <w:szCs w:val="26"/>
          <w:lang w:val="uz-Cyrl-UZ"/>
        </w:rPr>
        <w:t xml:space="preserve"> </w:t>
      </w:r>
      <w:r>
        <w:rPr>
          <w:sz w:val="26"/>
          <w:szCs w:val="26"/>
          <w:lang w:val="uz-Cyrl-UZ"/>
        </w:rPr>
        <w:t>el</w:t>
      </w:r>
      <w:r w:rsidRPr="0098651A">
        <w:rPr>
          <w:sz w:val="26"/>
          <w:szCs w:val="26"/>
          <w:lang w:val="uz-Cyrl-UZ"/>
        </w:rPr>
        <w:t xml:space="preserve"> </w:t>
      </w:r>
      <w:r>
        <w:rPr>
          <w:sz w:val="26"/>
          <w:szCs w:val="26"/>
          <w:lang w:val="uz-Cyrl-UZ"/>
        </w:rPr>
        <w:t>temir</w:t>
      </w:r>
      <w:r w:rsidRPr="0098651A">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ma’muriyatlari</w:t>
      </w:r>
      <w:r w:rsidRPr="0098651A">
        <w:rPr>
          <w:sz w:val="26"/>
          <w:szCs w:val="26"/>
          <w:lang w:val="uz-Cyrl-UZ"/>
        </w:rPr>
        <w:t xml:space="preserve"> </w:t>
      </w:r>
      <w:r>
        <w:rPr>
          <w:sz w:val="26"/>
          <w:szCs w:val="26"/>
          <w:lang w:val="uz-Cyrl-UZ"/>
        </w:rPr>
        <w:t>bilan</w:t>
      </w:r>
      <w:r w:rsidRPr="0098651A">
        <w:rPr>
          <w:sz w:val="26"/>
          <w:szCs w:val="26"/>
          <w:lang w:val="uz-Cyrl-UZ"/>
        </w:rPr>
        <w:t xml:space="preserve"> </w:t>
      </w:r>
      <w:r>
        <w:rPr>
          <w:sz w:val="26"/>
          <w:szCs w:val="26"/>
          <w:lang w:val="uz-Cyrl-UZ"/>
        </w:rPr>
        <w:t>munosabatlarda</w:t>
      </w:r>
      <w:r w:rsidRPr="0098651A">
        <w:rPr>
          <w:sz w:val="26"/>
          <w:szCs w:val="26"/>
          <w:lang w:val="uz-Cyrl-UZ"/>
        </w:rPr>
        <w:t xml:space="preserve"> “</w:t>
      </w:r>
      <w:r>
        <w:rPr>
          <w:sz w:val="26"/>
          <w:szCs w:val="26"/>
          <w:lang w:val="uz-Cyrl-UZ"/>
        </w:rPr>
        <w:t>O’zbekiston</w:t>
      </w:r>
      <w:r w:rsidRPr="0098651A">
        <w:rPr>
          <w:sz w:val="26"/>
          <w:szCs w:val="26"/>
          <w:lang w:val="uz-Cyrl-UZ"/>
        </w:rPr>
        <w:t xml:space="preserve"> </w:t>
      </w:r>
      <w:r>
        <w:rPr>
          <w:sz w:val="26"/>
          <w:szCs w:val="26"/>
          <w:lang w:val="uz-Cyrl-UZ"/>
        </w:rPr>
        <w:t>temir</w:t>
      </w:r>
      <w:r w:rsidRPr="0098651A">
        <w:rPr>
          <w:sz w:val="26"/>
          <w:szCs w:val="26"/>
          <w:lang w:val="uz-Cyrl-UZ"/>
        </w:rPr>
        <w:t xml:space="preserve"> </w:t>
      </w:r>
      <w:r>
        <w:rPr>
          <w:sz w:val="26"/>
          <w:szCs w:val="26"/>
          <w:lang w:val="uz-Cyrl-UZ"/>
        </w:rPr>
        <w:t>yo’llari</w:t>
      </w:r>
      <w:r w:rsidRPr="0098651A">
        <w:rPr>
          <w:sz w:val="26"/>
          <w:szCs w:val="26"/>
          <w:lang w:val="uz-Cyrl-UZ"/>
        </w:rPr>
        <w:t>” (</w:t>
      </w:r>
      <w:r>
        <w:rPr>
          <w:sz w:val="26"/>
          <w:szCs w:val="26"/>
          <w:lang w:val="uz-Cyrl-UZ"/>
        </w:rPr>
        <w:t>Uzbekskie</w:t>
      </w:r>
      <w:r w:rsidRPr="0098651A">
        <w:rPr>
          <w:sz w:val="26"/>
          <w:szCs w:val="26"/>
          <w:lang w:val="uz-Cyrl-UZ"/>
        </w:rPr>
        <w:t xml:space="preserve"> </w:t>
      </w:r>
      <w:r>
        <w:rPr>
          <w:sz w:val="26"/>
          <w:szCs w:val="26"/>
          <w:lang w:val="uz-Cyrl-UZ"/>
        </w:rPr>
        <w:t>jelezn</w:t>
      </w:r>
      <w:r w:rsidRPr="0098651A">
        <w:rPr>
          <w:sz w:val="26"/>
          <w:szCs w:val="26"/>
          <w:lang w:val="uz-Cyrl-UZ"/>
        </w:rPr>
        <w:t>ы</w:t>
      </w:r>
      <w:r>
        <w:rPr>
          <w:sz w:val="26"/>
          <w:szCs w:val="26"/>
          <w:lang w:val="uz-Cyrl-UZ"/>
        </w:rPr>
        <w:t>e</w:t>
      </w:r>
      <w:r w:rsidRPr="0098651A">
        <w:rPr>
          <w:sz w:val="26"/>
          <w:szCs w:val="26"/>
          <w:lang w:val="uz-Cyrl-UZ"/>
        </w:rPr>
        <w:t xml:space="preserve"> </w:t>
      </w:r>
      <w:r>
        <w:rPr>
          <w:sz w:val="26"/>
          <w:szCs w:val="26"/>
          <w:lang w:val="uz-Cyrl-UZ"/>
        </w:rPr>
        <w:t>dorogi</w:t>
      </w:r>
      <w:r w:rsidRPr="0098651A">
        <w:rPr>
          <w:sz w:val="26"/>
          <w:szCs w:val="26"/>
          <w:lang w:val="uz-Cyrl-UZ"/>
        </w:rPr>
        <w:t xml:space="preserve">) </w:t>
      </w:r>
      <w:r>
        <w:rPr>
          <w:sz w:val="26"/>
          <w:szCs w:val="26"/>
          <w:lang w:val="uz-Cyrl-UZ"/>
        </w:rPr>
        <w:t>deb</w:t>
      </w:r>
      <w:r w:rsidRPr="0098651A">
        <w:rPr>
          <w:sz w:val="26"/>
          <w:szCs w:val="26"/>
          <w:lang w:val="uz-Cyrl-UZ"/>
        </w:rPr>
        <w:t xml:space="preserve"> </w:t>
      </w:r>
      <w:r>
        <w:rPr>
          <w:sz w:val="26"/>
          <w:szCs w:val="26"/>
          <w:lang w:val="uz-Cyrl-UZ"/>
        </w:rPr>
        <w:t>nomlangan</w:t>
      </w:r>
      <w:r w:rsidRPr="0098651A">
        <w:rPr>
          <w:sz w:val="26"/>
          <w:szCs w:val="26"/>
          <w:lang w:val="uz-Cyrl-UZ"/>
        </w:rPr>
        <w:t xml:space="preserve"> </w:t>
      </w:r>
      <w:r>
        <w:rPr>
          <w:sz w:val="26"/>
          <w:szCs w:val="26"/>
          <w:lang w:val="uz-Cyrl-UZ"/>
        </w:rPr>
        <w:t>yuridik</w:t>
      </w:r>
      <w:r w:rsidRPr="0098651A">
        <w:rPr>
          <w:sz w:val="26"/>
          <w:szCs w:val="26"/>
          <w:lang w:val="uz-Cyrl-UZ"/>
        </w:rPr>
        <w:t xml:space="preserve"> </w:t>
      </w:r>
      <w:r>
        <w:rPr>
          <w:sz w:val="26"/>
          <w:szCs w:val="26"/>
          <w:lang w:val="uz-Cyrl-UZ"/>
        </w:rPr>
        <w:t>shaxs</w:t>
      </w:r>
      <w:r w:rsidRPr="0098651A">
        <w:rPr>
          <w:sz w:val="26"/>
          <w:szCs w:val="26"/>
          <w:lang w:val="uz-Cyrl-UZ"/>
        </w:rPr>
        <w:t xml:space="preserve"> </w:t>
      </w:r>
      <w:r>
        <w:rPr>
          <w:sz w:val="26"/>
          <w:szCs w:val="26"/>
          <w:lang w:val="uz-Cyrl-UZ"/>
        </w:rPr>
        <w:t>sifatida</w:t>
      </w:r>
      <w:r w:rsidRPr="0098651A">
        <w:rPr>
          <w:sz w:val="26"/>
          <w:szCs w:val="26"/>
          <w:lang w:val="uz-Cyrl-UZ"/>
        </w:rPr>
        <w:t xml:space="preserve"> </w:t>
      </w:r>
      <w:r>
        <w:rPr>
          <w:sz w:val="26"/>
          <w:szCs w:val="26"/>
          <w:lang w:val="uz-Cyrl-UZ"/>
        </w:rPr>
        <w:t>faoliyat</w:t>
      </w:r>
      <w:r w:rsidRPr="0098651A">
        <w:rPr>
          <w:sz w:val="26"/>
          <w:szCs w:val="26"/>
          <w:lang w:val="uz-Cyrl-UZ"/>
        </w:rPr>
        <w:t xml:space="preserve"> </w:t>
      </w:r>
      <w:r>
        <w:rPr>
          <w:sz w:val="26"/>
          <w:szCs w:val="26"/>
          <w:lang w:val="uz-Cyrl-UZ"/>
        </w:rPr>
        <w:t>yuritadi</w:t>
      </w:r>
      <w:r w:rsidRPr="0098651A">
        <w:rPr>
          <w:sz w:val="26"/>
          <w:szCs w:val="26"/>
          <w:lang w:val="uz-Cyrl-UZ"/>
        </w:rPr>
        <w:t xml:space="preserve">. </w:t>
      </w:r>
      <w:r>
        <w:rPr>
          <w:sz w:val="26"/>
          <w:szCs w:val="26"/>
          <w:lang w:val="uz-Cyrl-UZ"/>
        </w:rPr>
        <w:t>Jamiyatning</w:t>
      </w:r>
      <w:r w:rsidRPr="0098651A">
        <w:rPr>
          <w:sz w:val="26"/>
          <w:szCs w:val="26"/>
          <w:lang w:val="uz-Cyrl-UZ"/>
        </w:rPr>
        <w:t xml:space="preserve"> </w:t>
      </w:r>
      <w:r>
        <w:rPr>
          <w:sz w:val="26"/>
          <w:szCs w:val="26"/>
          <w:lang w:val="uz-Cyrl-UZ"/>
        </w:rPr>
        <w:t>telegraf</w:t>
      </w:r>
      <w:r w:rsidRPr="0098651A">
        <w:rPr>
          <w:sz w:val="26"/>
          <w:szCs w:val="26"/>
          <w:lang w:val="uz-Cyrl-UZ"/>
        </w:rPr>
        <w:t xml:space="preserve"> </w:t>
      </w:r>
      <w:r>
        <w:rPr>
          <w:sz w:val="26"/>
          <w:szCs w:val="26"/>
          <w:lang w:val="uz-Cyrl-UZ"/>
        </w:rPr>
        <w:t>shifri</w:t>
      </w:r>
      <w:r w:rsidRPr="0098651A">
        <w:rPr>
          <w:sz w:val="26"/>
          <w:szCs w:val="26"/>
          <w:lang w:val="uz-Cyrl-UZ"/>
        </w:rPr>
        <w:t>-</w:t>
      </w:r>
      <w:r w:rsidRPr="002664A2">
        <w:rPr>
          <w:sz w:val="26"/>
          <w:szCs w:val="26"/>
          <w:lang w:val="uz-Cyrl-UZ"/>
        </w:rPr>
        <w:t>“</w:t>
      </w:r>
      <w:r>
        <w:rPr>
          <w:sz w:val="26"/>
          <w:szCs w:val="26"/>
          <w:lang w:val="uz-Cyrl-UZ"/>
        </w:rPr>
        <w:t>UTI</w:t>
      </w:r>
      <w:r w:rsidRPr="002664A2">
        <w:rPr>
          <w:sz w:val="26"/>
          <w:szCs w:val="26"/>
          <w:lang w:val="uz-Cyrl-UZ"/>
        </w:rPr>
        <w:t>”.</w:t>
      </w:r>
    </w:p>
    <w:p w:rsidR="00013A28" w:rsidRPr="002664A2" w:rsidRDefault="00013A28" w:rsidP="002664A2">
      <w:pPr>
        <w:pStyle w:val="BodyTextIndent"/>
        <w:tabs>
          <w:tab w:val="left" w:pos="993"/>
        </w:tabs>
        <w:spacing w:before="120" w:after="0"/>
        <w:ind w:left="0" w:firstLine="720"/>
        <w:jc w:val="both"/>
        <w:rPr>
          <w:sz w:val="26"/>
          <w:szCs w:val="26"/>
          <w:lang w:val="uz-Cyrl-UZ"/>
        </w:rPr>
      </w:pPr>
      <w:r w:rsidRPr="002664A2">
        <w:rPr>
          <w:sz w:val="26"/>
          <w:szCs w:val="26"/>
          <w:lang w:val="uz-Cyrl-UZ"/>
        </w:rPr>
        <w:t>7. </w:t>
      </w:r>
      <w:r>
        <w:rPr>
          <w:sz w:val="26"/>
          <w:szCs w:val="26"/>
          <w:lang w:val="uz-Cyrl-UZ"/>
        </w:rPr>
        <w:t>Jamiyat</w:t>
      </w:r>
      <w:r w:rsidRPr="002664A2">
        <w:rPr>
          <w:sz w:val="26"/>
          <w:szCs w:val="26"/>
          <w:lang w:val="uz-Cyrl-UZ"/>
        </w:rPr>
        <w:t xml:space="preserve"> </w:t>
      </w:r>
      <w:r>
        <w:rPr>
          <w:sz w:val="26"/>
          <w:szCs w:val="26"/>
          <w:lang w:val="uz-Cyrl-UZ"/>
        </w:rPr>
        <w:t>yuridik</w:t>
      </w:r>
      <w:r w:rsidRPr="002664A2">
        <w:rPr>
          <w:sz w:val="26"/>
          <w:szCs w:val="26"/>
          <w:lang w:val="uz-Cyrl-UZ"/>
        </w:rPr>
        <w:t xml:space="preserve"> </w:t>
      </w:r>
      <w:r>
        <w:rPr>
          <w:sz w:val="26"/>
          <w:szCs w:val="26"/>
          <w:lang w:val="uz-Cyrl-UZ"/>
        </w:rPr>
        <w:t>shaxs</w:t>
      </w:r>
      <w:r w:rsidRPr="002664A2">
        <w:rPr>
          <w:sz w:val="26"/>
          <w:szCs w:val="26"/>
          <w:lang w:val="uz-Cyrl-UZ"/>
        </w:rPr>
        <w:t xml:space="preserve"> </w:t>
      </w:r>
      <w:r>
        <w:rPr>
          <w:sz w:val="26"/>
          <w:szCs w:val="26"/>
          <w:lang w:val="uz-Cyrl-UZ"/>
        </w:rPr>
        <w:t>hisoblanadi</w:t>
      </w:r>
      <w:r w:rsidRPr="002664A2">
        <w:rPr>
          <w:sz w:val="26"/>
          <w:szCs w:val="26"/>
          <w:lang w:val="uz-Cyrl-UZ"/>
        </w:rPr>
        <w:t xml:space="preserve">, </w:t>
      </w:r>
      <w:r>
        <w:rPr>
          <w:sz w:val="26"/>
          <w:szCs w:val="26"/>
          <w:lang w:val="uz-Cyrl-UZ"/>
        </w:rPr>
        <w:t>o’zining</w:t>
      </w:r>
      <w:r w:rsidRPr="002664A2">
        <w:rPr>
          <w:sz w:val="26"/>
          <w:szCs w:val="26"/>
          <w:lang w:val="uz-Cyrl-UZ"/>
        </w:rPr>
        <w:t xml:space="preserve"> </w:t>
      </w:r>
      <w:r>
        <w:rPr>
          <w:sz w:val="26"/>
          <w:szCs w:val="26"/>
          <w:lang w:val="uz-Cyrl-UZ"/>
        </w:rPr>
        <w:t>mustaqil</w:t>
      </w:r>
      <w:r w:rsidRPr="002664A2">
        <w:rPr>
          <w:sz w:val="26"/>
          <w:szCs w:val="26"/>
          <w:lang w:val="uz-Cyrl-UZ"/>
        </w:rPr>
        <w:t xml:space="preserve"> </w:t>
      </w:r>
      <w:r>
        <w:rPr>
          <w:sz w:val="26"/>
          <w:szCs w:val="26"/>
          <w:lang w:val="uz-Cyrl-UZ"/>
        </w:rPr>
        <w:t>balansida</w:t>
      </w:r>
      <w:r w:rsidRPr="002664A2">
        <w:rPr>
          <w:sz w:val="26"/>
          <w:szCs w:val="26"/>
          <w:lang w:val="uz-Cyrl-UZ"/>
        </w:rPr>
        <w:t xml:space="preserve"> </w:t>
      </w:r>
      <w:r>
        <w:rPr>
          <w:sz w:val="26"/>
          <w:szCs w:val="26"/>
          <w:lang w:val="uz-Cyrl-UZ"/>
        </w:rPr>
        <w:t>aks</w:t>
      </w:r>
      <w:r w:rsidRPr="002664A2">
        <w:rPr>
          <w:sz w:val="26"/>
          <w:szCs w:val="26"/>
          <w:lang w:val="uz-Cyrl-UZ"/>
        </w:rPr>
        <w:t xml:space="preserve"> </w:t>
      </w:r>
      <w:r>
        <w:rPr>
          <w:sz w:val="26"/>
          <w:szCs w:val="26"/>
          <w:lang w:val="uz-Cyrl-UZ"/>
        </w:rPr>
        <w:t>ettiriladigan</w:t>
      </w:r>
      <w:r w:rsidRPr="002664A2">
        <w:rPr>
          <w:sz w:val="26"/>
          <w:szCs w:val="26"/>
          <w:lang w:val="uz-Cyrl-UZ"/>
        </w:rPr>
        <w:t xml:space="preserve"> </w:t>
      </w:r>
      <w:r>
        <w:rPr>
          <w:sz w:val="26"/>
          <w:szCs w:val="26"/>
          <w:lang w:val="uz-Cyrl-UZ"/>
        </w:rPr>
        <w:t>alohida</w:t>
      </w:r>
      <w:r w:rsidRPr="002664A2">
        <w:rPr>
          <w:sz w:val="26"/>
          <w:szCs w:val="26"/>
          <w:lang w:val="uz-Cyrl-UZ"/>
        </w:rPr>
        <w:t xml:space="preserve"> </w:t>
      </w:r>
      <w:r>
        <w:rPr>
          <w:sz w:val="26"/>
          <w:szCs w:val="26"/>
          <w:lang w:val="uz-Cyrl-UZ"/>
        </w:rPr>
        <w:t>mulkka</w:t>
      </w:r>
      <w:r w:rsidRPr="002664A2">
        <w:rPr>
          <w:sz w:val="26"/>
          <w:szCs w:val="26"/>
          <w:lang w:val="uz-Cyrl-UZ"/>
        </w:rPr>
        <w:t xml:space="preserve">, </w:t>
      </w:r>
      <w:r>
        <w:rPr>
          <w:color w:val="000000"/>
          <w:sz w:val="26"/>
          <w:szCs w:val="26"/>
          <w:lang w:val="uz-Cyrl-UZ"/>
        </w:rPr>
        <w:t>shu</w:t>
      </w:r>
      <w:r w:rsidRPr="002664A2">
        <w:rPr>
          <w:color w:val="000000"/>
          <w:sz w:val="26"/>
          <w:szCs w:val="26"/>
          <w:lang w:val="uz-Cyrl-UZ"/>
        </w:rPr>
        <w:t xml:space="preserve"> </w:t>
      </w:r>
      <w:r>
        <w:rPr>
          <w:color w:val="000000"/>
          <w:sz w:val="26"/>
          <w:szCs w:val="26"/>
          <w:lang w:val="uz-Cyrl-UZ"/>
        </w:rPr>
        <w:t>jumladan</w:t>
      </w:r>
      <w:r w:rsidRPr="002664A2">
        <w:rPr>
          <w:color w:val="000000"/>
          <w:sz w:val="26"/>
          <w:szCs w:val="26"/>
          <w:lang w:val="uz-Cyrl-UZ"/>
        </w:rPr>
        <w:t xml:space="preserve"> </w:t>
      </w:r>
      <w:r>
        <w:rPr>
          <w:color w:val="000000"/>
          <w:sz w:val="26"/>
          <w:szCs w:val="26"/>
          <w:lang w:val="uz-Cyrl-UZ"/>
        </w:rPr>
        <w:t>o’zining</w:t>
      </w:r>
      <w:r w:rsidRPr="002664A2">
        <w:rPr>
          <w:color w:val="000000"/>
          <w:sz w:val="26"/>
          <w:szCs w:val="26"/>
          <w:lang w:val="uz-Cyrl-UZ"/>
        </w:rPr>
        <w:t xml:space="preserve"> </w:t>
      </w:r>
      <w:r>
        <w:rPr>
          <w:color w:val="000000"/>
          <w:sz w:val="26"/>
          <w:szCs w:val="26"/>
          <w:lang w:val="uz-Cyrl-UZ"/>
        </w:rPr>
        <w:t>ustav</w:t>
      </w:r>
      <w:r w:rsidRPr="002664A2">
        <w:rPr>
          <w:color w:val="000000"/>
          <w:sz w:val="26"/>
          <w:szCs w:val="26"/>
          <w:lang w:val="uz-Cyrl-UZ"/>
        </w:rPr>
        <w:t xml:space="preserve"> </w:t>
      </w:r>
      <w:r>
        <w:rPr>
          <w:color w:val="000000"/>
          <w:sz w:val="26"/>
          <w:szCs w:val="26"/>
          <w:lang w:val="uz-Cyrl-UZ"/>
        </w:rPr>
        <w:t>fondiga</w:t>
      </w:r>
      <w:r w:rsidRPr="002664A2">
        <w:rPr>
          <w:color w:val="000000"/>
          <w:sz w:val="26"/>
          <w:szCs w:val="26"/>
          <w:lang w:val="uz-Cyrl-UZ"/>
        </w:rPr>
        <w:t xml:space="preserve"> (</w:t>
      </w:r>
      <w:r>
        <w:rPr>
          <w:color w:val="000000"/>
          <w:sz w:val="26"/>
          <w:szCs w:val="26"/>
          <w:lang w:val="uz-Cyrl-UZ"/>
        </w:rPr>
        <w:t>kapitaliga</w:t>
      </w:r>
      <w:r w:rsidRPr="002664A2">
        <w:rPr>
          <w:color w:val="000000"/>
          <w:sz w:val="26"/>
          <w:szCs w:val="26"/>
          <w:lang w:val="uz-Cyrl-UZ"/>
        </w:rPr>
        <w:t xml:space="preserve">) </w:t>
      </w:r>
      <w:r>
        <w:rPr>
          <w:color w:val="000000"/>
          <w:sz w:val="26"/>
          <w:szCs w:val="26"/>
          <w:lang w:val="uz-Cyrl-UZ"/>
        </w:rPr>
        <w:t>berilgan</w:t>
      </w:r>
      <w:r w:rsidRPr="002664A2">
        <w:rPr>
          <w:color w:val="000000"/>
          <w:sz w:val="26"/>
          <w:szCs w:val="26"/>
          <w:lang w:val="uz-Cyrl-UZ"/>
        </w:rPr>
        <w:t xml:space="preserve"> </w:t>
      </w:r>
      <w:r>
        <w:rPr>
          <w:color w:val="000000"/>
          <w:sz w:val="26"/>
          <w:szCs w:val="26"/>
          <w:lang w:val="uz-Cyrl-UZ"/>
        </w:rPr>
        <w:t>mol</w:t>
      </w:r>
      <w:r w:rsidRPr="002664A2">
        <w:rPr>
          <w:color w:val="000000"/>
          <w:sz w:val="26"/>
          <w:szCs w:val="26"/>
          <w:lang w:val="uz-Cyrl-UZ"/>
        </w:rPr>
        <w:t>-</w:t>
      </w:r>
      <w:r>
        <w:rPr>
          <w:color w:val="000000"/>
          <w:sz w:val="26"/>
          <w:szCs w:val="26"/>
          <w:lang w:val="uz-Cyrl-UZ"/>
        </w:rPr>
        <w:t>mulkka</w:t>
      </w:r>
      <w:r w:rsidRPr="002664A2">
        <w:rPr>
          <w:color w:val="000000"/>
          <w:sz w:val="26"/>
          <w:szCs w:val="26"/>
          <w:lang w:val="uz-Cyrl-UZ"/>
        </w:rPr>
        <w:t xml:space="preserve">, </w:t>
      </w:r>
      <w:r>
        <w:rPr>
          <w:sz w:val="26"/>
          <w:szCs w:val="26"/>
          <w:lang w:val="uz-Cyrl-UZ"/>
        </w:rPr>
        <w:t>bank</w:t>
      </w:r>
      <w:r w:rsidRPr="002664A2">
        <w:rPr>
          <w:sz w:val="26"/>
          <w:szCs w:val="26"/>
          <w:lang w:val="uz-Cyrl-UZ"/>
        </w:rPr>
        <w:t xml:space="preserve"> </w:t>
      </w:r>
      <w:r>
        <w:rPr>
          <w:sz w:val="26"/>
          <w:szCs w:val="26"/>
          <w:lang w:val="uz-Cyrl-UZ"/>
        </w:rPr>
        <w:t>muassasalarida</w:t>
      </w:r>
      <w:r w:rsidRPr="002664A2">
        <w:rPr>
          <w:sz w:val="26"/>
          <w:szCs w:val="26"/>
          <w:lang w:val="uz-Cyrl-UZ"/>
        </w:rPr>
        <w:t xml:space="preserve"> </w:t>
      </w:r>
      <w:r>
        <w:rPr>
          <w:sz w:val="26"/>
          <w:szCs w:val="26"/>
          <w:lang w:val="uz-Cyrl-UZ"/>
        </w:rPr>
        <w:t>hisob</w:t>
      </w:r>
      <w:r w:rsidRPr="002664A2">
        <w:rPr>
          <w:sz w:val="26"/>
          <w:szCs w:val="26"/>
          <w:lang w:val="uz-Cyrl-UZ"/>
        </w:rPr>
        <w:t xml:space="preserve"> </w:t>
      </w:r>
      <w:r>
        <w:rPr>
          <w:sz w:val="26"/>
          <w:szCs w:val="26"/>
          <w:lang w:val="uz-Cyrl-UZ"/>
        </w:rPr>
        <w:t>raqamlariga</w:t>
      </w:r>
      <w:r w:rsidRPr="002664A2">
        <w:rPr>
          <w:sz w:val="26"/>
          <w:szCs w:val="26"/>
          <w:lang w:val="uz-Cyrl-UZ"/>
        </w:rPr>
        <w:t xml:space="preserve">, </w:t>
      </w:r>
      <w:r>
        <w:rPr>
          <w:sz w:val="26"/>
          <w:szCs w:val="26"/>
          <w:lang w:val="uz-Cyrl-UZ"/>
        </w:rPr>
        <w:t>jumladan</w:t>
      </w:r>
      <w:r w:rsidRPr="002664A2">
        <w:rPr>
          <w:sz w:val="26"/>
          <w:szCs w:val="26"/>
          <w:lang w:val="uz-Cyrl-UZ"/>
        </w:rPr>
        <w:t xml:space="preserve"> </w:t>
      </w:r>
      <w:r>
        <w:rPr>
          <w:sz w:val="26"/>
          <w:szCs w:val="26"/>
          <w:lang w:val="uz-Cyrl-UZ"/>
        </w:rPr>
        <w:t>valyuta</w:t>
      </w:r>
      <w:r w:rsidRPr="002664A2">
        <w:rPr>
          <w:sz w:val="26"/>
          <w:szCs w:val="26"/>
          <w:lang w:val="uz-Cyrl-UZ"/>
        </w:rPr>
        <w:t xml:space="preserve"> </w:t>
      </w:r>
      <w:r>
        <w:rPr>
          <w:sz w:val="26"/>
          <w:szCs w:val="26"/>
          <w:lang w:val="uz-Cyrl-UZ"/>
        </w:rPr>
        <w:t>hisob</w:t>
      </w:r>
      <w:r w:rsidRPr="002664A2">
        <w:rPr>
          <w:sz w:val="26"/>
          <w:szCs w:val="26"/>
          <w:lang w:val="uz-Cyrl-UZ"/>
        </w:rPr>
        <w:t xml:space="preserve"> </w:t>
      </w:r>
      <w:r>
        <w:rPr>
          <w:sz w:val="26"/>
          <w:szCs w:val="26"/>
          <w:lang w:val="uz-Cyrl-UZ"/>
        </w:rPr>
        <w:t>raqamlariga</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Davlat</w:t>
      </w:r>
      <w:r w:rsidRPr="002664A2">
        <w:rPr>
          <w:sz w:val="26"/>
          <w:szCs w:val="26"/>
          <w:lang w:val="uz-Cyrl-UZ"/>
        </w:rPr>
        <w:t xml:space="preserve"> </w:t>
      </w:r>
      <w:r>
        <w:rPr>
          <w:sz w:val="26"/>
          <w:szCs w:val="26"/>
          <w:lang w:val="uz-Cyrl-UZ"/>
        </w:rPr>
        <w:t>Gerbi</w:t>
      </w:r>
      <w:r w:rsidRPr="002664A2">
        <w:rPr>
          <w:sz w:val="26"/>
          <w:szCs w:val="26"/>
          <w:lang w:val="uz-Cyrl-UZ"/>
        </w:rPr>
        <w:t xml:space="preserve"> </w:t>
      </w:r>
      <w:r>
        <w:rPr>
          <w:sz w:val="26"/>
          <w:szCs w:val="26"/>
          <w:lang w:val="uz-Cyrl-UZ"/>
        </w:rPr>
        <w:t>tasviri tushirilgan</w:t>
      </w:r>
      <w:r w:rsidRPr="002664A2">
        <w:rPr>
          <w:sz w:val="26"/>
          <w:szCs w:val="26"/>
          <w:lang w:val="uz-Cyrl-UZ"/>
        </w:rPr>
        <w:t xml:space="preserve"> </w:t>
      </w:r>
      <w:r>
        <w:rPr>
          <w:sz w:val="26"/>
          <w:szCs w:val="26"/>
          <w:lang w:val="uz-Cyrl-UZ"/>
        </w:rPr>
        <w:t>dumaloq</w:t>
      </w:r>
      <w:r w:rsidRPr="002664A2">
        <w:rPr>
          <w:sz w:val="26"/>
          <w:szCs w:val="26"/>
          <w:lang w:val="uz-Cyrl-UZ"/>
        </w:rPr>
        <w:t xml:space="preserve"> </w:t>
      </w:r>
      <w:r>
        <w:rPr>
          <w:sz w:val="26"/>
          <w:szCs w:val="26"/>
          <w:lang w:val="uz-Cyrl-UZ"/>
        </w:rPr>
        <w:t>muhrga</w:t>
      </w:r>
      <w:r w:rsidRPr="002664A2">
        <w:rPr>
          <w:sz w:val="26"/>
          <w:szCs w:val="26"/>
          <w:lang w:val="uz-Cyrl-UZ"/>
        </w:rPr>
        <w:t xml:space="preserve">, </w:t>
      </w:r>
      <w:r>
        <w:rPr>
          <w:sz w:val="26"/>
          <w:szCs w:val="26"/>
          <w:lang w:val="uz-Cyrl-UZ"/>
        </w:rPr>
        <w:t>davlat</w:t>
      </w:r>
      <w:r w:rsidRPr="002664A2">
        <w:rPr>
          <w:sz w:val="26"/>
          <w:szCs w:val="26"/>
          <w:lang w:val="uz-Cyrl-UZ"/>
        </w:rPr>
        <w:t xml:space="preserve"> </w:t>
      </w:r>
      <w:r>
        <w:rPr>
          <w:sz w:val="26"/>
          <w:szCs w:val="26"/>
          <w:lang w:val="uz-Cyrl-UZ"/>
        </w:rPr>
        <w:t>tilida</w:t>
      </w:r>
      <w:r w:rsidRPr="002664A2">
        <w:rPr>
          <w:sz w:val="26"/>
          <w:szCs w:val="26"/>
          <w:lang w:val="uz-Cyrl-UZ"/>
        </w:rPr>
        <w:t xml:space="preserve"> </w:t>
      </w:r>
      <w:r>
        <w:rPr>
          <w:sz w:val="26"/>
          <w:szCs w:val="26"/>
          <w:lang w:val="uz-Cyrl-UZ"/>
        </w:rPr>
        <w:t>yozilgan</w:t>
      </w:r>
      <w:r w:rsidRPr="002664A2">
        <w:rPr>
          <w:sz w:val="26"/>
          <w:szCs w:val="26"/>
          <w:lang w:val="uz-Cyrl-UZ"/>
        </w:rPr>
        <w:t xml:space="preserve"> </w:t>
      </w:r>
      <w:r>
        <w:rPr>
          <w:sz w:val="26"/>
          <w:szCs w:val="26"/>
          <w:lang w:val="uz-Cyrl-UZ"/>
        </w:rPr>
        <w:t>emblema</w:t>
      </w:r>
      <w:r w:rsidRPr="002664A2">
        <w:rPr>
          <w:sz w:val="26"/>
          <w:szCs w:val="26"/>
          <w:lang w:val="uz-Cyrl-UZ"/>
        </w:rPr>
        <w:t xml:space="preserve"> (</w:t>
      </w:r>
      <w:r>
        <w:rPr>
          <w:sz w:val="26"/>
          <w:szCs w:val="26"/>
          <w:lang w:val="uz-Cyrl-UZ"/>
        </w:rPr>
        <w:t>logotip</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shtamplarga</w:t>
      </w:r>
      <w:r w:rsidRPr="002664A2">
        <w:rPr>
          <w:sz w:val="26"/>
          <w:szCs w:val="26"/>
          <w:lang w:val="uz-Cyrl-UZ"/>
        </w:rPr>
        <w:t xml:space="preserve"> </w:t>
      </w:r>
      <w:r>
        <w:rPr>
          <w:sz w:val="26"/>
          <w:szCs w:val="26"/>
          <w:lang w:val="uz-Cyrl-UZ"/>
        </w:rPr>
        <w:t>ega</w:t>
      </w:r>
      <w:r w:rsidRPr="002664A2">
        <w:rPr>
          <w:sz w:val="26"/>
          <w:szCs w:val="26"/>
          <w:lang w:val="uz-Cyrl-UZ"/>
        </w:rPr>
        <w:t>.</w:t>
      </w:r>
    </w:p>
    <w:p w:rsidR="00013A28" w:rsidRPr="002664A2" w:rsidRDefault="00013A28" w:rsidP="002664A2">
      <w:pPr>
        <w:pStyle w:val="BodyTextIndent"/>
        <w:tabs>
          <w:tab w:val="left" w:pos="993"/>
        </w:tabs>
        <w:spacing w:before="120" w:after="0"/>
        <w:ind w:left="0" w:firstLine="720"/>
        <w:jc w:val="both"/>
        <w:rPr>
          <w:sz w:val="26"/>
          <w:szCs w:val="26"/>
          <w:lang w:val="uz-Cyrl-UZ"/>
        </w:rPr>
      </w:pPr>
      <w:r w:rsidRPr="00452AFE">
        <w:rPr>
          <w:sz w:val="26"/>
          <w:szCs w:val="26"/>
          <w:lang w:val="uz-Cyrl-UZ"/>
        </w:rPr>
        <w:t>8. </w:t>
      </w:r>
      <w:r>
        <w:rPr>
          <w:sz w:val="26"/>
          <w:szCs w:val="26"/>
          <w:lang w:val="uz-Cyrl-UZ"/>
        </w:rPr>
        <w:t>Jamiyat temir</w:t>
      </w:r>
      <w:r w:rsidRPr="002664A2">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transportida</w:t>
      </w:r>
      <w:r w:rsidRPr="002664A2">
        <w:rPr>
          <w:sz w:val="26"/>
          <w:szCs w:val="26"/>
          <w:lang w:val="uz-Cyrl-UZ"/>
        </w:rPr>
        <w:t xml:space="preserve"> </w:t>
      </w:r>
      <w:r>
        <w:rPr>
          <w:sz w:val="26"/>
          <w:szCs w:val="26"/>
          <w:lang w:val="uz-Cyrl-UZ"/>
        </w:rPr>
        <w:t>tashish</w:t>
      </w:r>
      <w:r w:rsidRPr="002664A2">
        <w:rPr>
          <w:sz w:val="26"/>
          <w:szCs w:val="26"/>
          <w:lang w:val="uz-Cyrl-UZ"/>
        </w:rPr>
        <w:t xml:space="preserve"> </w:t>
      </w:r>
      <w:r>
        <w:rPr>
          <w:sz w:val="26"/>
          <w:szCs w:val="26"/>
          <w:lang w:val="uz-Cyrl-UZ"/>
        </w:rPr>
        <w:t>jarayoniga</w:t>
      </w:r>
      <w:r w:rsidRPr="002664A2">
        <w:rPr>
          <w:sz w:val="26"/>
          <w:szCs w:val="26"/>
          <w:lang w:val="uz-Cyrl-UZ"/>
        </w:rPr>
        <w:t xml:space="preserve"> </w:t>
      </w:r>
      <w:r>
        <w:rPr>
          <w:sz w:val="26"/>
          <w:szCs w:val="26"/>
          <w:lang w:val="uz-Cyrl-UZ"/>
        </w:rPr>
        <w:t>rahbarlik</w:t>
      </w:r>
      <w:r w:rsidRPr="002664A2">
        <w:rPr>
          <w:sz w:val="26"/>
          <w:szCs w:val="26"/>
          <w:lang w:val="uz-Cyrl-UZ"/>
        </w:rPr>
        <w:t xml:space="preserve"> </w:t>
      </w:r>
      <w:r>
        <w:rPr>
          <w:sz w:val="26"/>
          <w:szCs w:val="26"/>
          <w:lang w:val="uz-Cyrl-UZ"/>
        </w:rPr>
        <w:t>qilish</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xo’jalik</w:t>
      </w:r>
      <w:r w:rsidRPr="002664A2">
        <w:rPr>
          <w:sz w:val="26"/>
          <w:szCs w:val="26"/>
          <w:lang w:val="uz-Cyrl-UZ"/>
        </w:rPr>
        <w:t xml:space="preserve"> </w:t>
      </w:r>
      <w:r>
        <w:rPr>
          <w:sz w:val="26"/>
          <w:szCs w:val="26"/>
          <w:lang w:val="uz-Cyrl-UZ"/>
        </w:rPr>
        <w:t>ishlarini</w:t>
      </w:r>
      <w:r w:rsidRPr="002664A2">
        <w:rPr>
          <w:sz w:val="26"/>
          <w:szCs w:val="26"/>
          <w:lang w:val="uz-Cyrl-UZ"/>
        </w:rPr>
        <w:t xml:space="preserve"> </w:t>
      </w:r>
      <w:r>
        <w:rPr>
          <w:sz w:val="26"/>
          <w:szCs w:val="26"/>
          <w:lang w:val="uz-Cyrl-UZ"/>
        </w:rPr>
        <w:t>tartibga</w:t>
      </w:r>
      <w:r w:rsidRPr="002664A2">
        <w:rPr>
          <w:sz w:val="26"/>
          <w:szCs w:val="26"/>
          <w:lang w:val="uz-Cyrl-UZ"/>
        </w:rPr>
        <w:t xml:space="preserve"> </w:t>
      </w:r>
      <w:r>
        <w:rPr>
          <w:sz w:val="26"/>
          <w:szCs w:val="26"/>
          <w:lang w:val="uz-Cyrl-UZ"/>
        </w:rPr>
        <w:t>solishni</w:t>
      </w:r>
      <w:r w:rsidRPr="002664A2">
        <w:rPr>
          <w:sz w:val="26"/>
          <w:szCs w:val="26"/>
          <w:lang w:val="uz-Cyrl-UZ"/>
        </w:rPr>
        <w:t xml:space="preserve"> </w:t>
      </w:r>
      <w:r>
        <w:rPr>
          <w:sz w:val="26"/>
          <w:szCs w:val="26"/>
          <w:lang w:val="uz-Cyrl-UZ"/>
        </w:rPr>
        <w:t>amalga</w:t>
      </w:r>
      <w:r w:rsidRPr="002664A2">
        <w:rPr>
          <w:sz w:val="26"/>
          <w:szCs w:val="26"/>
          <w:lang w:val="uz-Cyrl-UZ"/>
        </w:rPr>
        <w:t xml:space="preserve"> </w:t>
      </w:r>
      <w:r>
        <w:rPr>
          <w:sz w:val="26"/>
          <w:szCs w:val="26"/>
          <w:lang w:val="uz-Cyrl-UZ"/>
        </w:rPr>
        <w:t>oshiradi</w:t>
      </w:r>
      <w:r w:rsidRPr="002664A2">
        <w:rPr>
          <w:sz w:val="26"/>
          <w:szCs w:val="26"/>
          <w:lang w:val="uz-Cyrl-UZ"/>
        </w:rPr>
        <w:t xml:space="preserve">. </w:t>
      </w:r>
      <w:r>
        <w:rPr>
          <w:sz w:val="26"/>
          <w:szCs w:val="26"/>
          <w:lang w:val="uz-Cyrl-UZ"/>
        </w:rPr>
        <w:t>Jamiyat</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yo’llari</w:t>
      </w:r>
      <w:r w:rsidRPr="002664A2">
        <w:rPr>
          <w:sz w:val="26"/>
          <w:szCs w:val="26"/>
          <w:lang w:val="uz-Cyrl-UZ"/>
        </w:rPr>
        <w:t xml:space="preserve"> </w:t>
      </w:r>
      <w:r>
        <w:rPr>
          <w:sz w:val="26"/>
          <w:szCs w:val="26"/>
          <w:lang w:val="uz-Cyrl-UZ"/>
        </w:rPr>
        <w:t>tarmog’ini</w:t>
      </w:r>
      <w:r w:rsidRPr="002664A2">
        <w:rPr>
          <w:sz w:val="26"/>
          <w:szCs w:val="26"/>
          <w:lang w:val="uz-Cyrl-UZ"/>
        </w:rPr>
        <w:t xml:space="preserve"> </w:t>
      </w:r>
      <w:r>
        <w:rPr>
          <w:sz w:val="26"/>
          <w:szCs w:val="26"/>
          <w:lang w:val="uz-Cyrl-UZ"/>
        </w:rPr>
        <w:t>rivojlantirish</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takomillashtirish</w:t>
      </w:r>
      <w:r w:rsidRPr="002664A2">
        <w:rPr>
          <w:sz w:val="26"/>
          <w:szCs w:val="26"/>
          <w:lang w:val="uz-Cyrl-UZ"/>
        </w:rPr>
        <w:t xml:space="preserve"> </w:t>
      </w:r>
      <w:r>
        <w:rPr>
          <w:sz w:val="26"/>
          <w:szCs w:val="26"/>
          <w:lang w:val="uz-Cyrl-UZ"/>
        </w:rPr>
        <w:t>borasida</w:t>
      </w:r>
      <w:r w:rsidRPr="002664A2">
        <w:rPr>
          <w:sz w:val="26"/>
          <w:szCs w:val="26"/>
          <w:lang w:val="uz-Cyrl-UZ"/>
        </w:rPr>
        <w:t xml:space="preserve"> </w:t>
      </w:r>
      <w:r>
        <w:rPr>
          <w:sz w:val="26"/>
          <w:szCs w:val="26"/>
          <w:lang w:val="uz-Cyrl-UZ"/>
        </w:rPr>
        <w:t>yagona</w:t>
      </w:r>
      <w:r w:rsidRPr="002664A2">
        <w:rPr>
          <w:sz w:val="26"/>
          <w:szCs w:val="26"/>
          <w:lang w:val="uz-Cyrl-UZ"/>
        </w:rPr>
        <w:t xml:space="preserve"> </w:t>
      </w:r>
      <w:r>
        <w:rPr>
          <w:sz w:val="26"/>
          <w:szCs w:val="26"/>
          <w:lang w:val="uz-Cyrl-UZ"/>
        </w:rPr>
        <w:t>texnika</w:t>
      </w:r>
      <w:r w:rsidRPr="002664A2">
        <w:rPr>
          <w:sz w:val="26"/>
          <w:szCs w:val="26"/>
          <w:lang w:val="uz-Cyrl-UZ"/>
        </w:rPr>
        <w:t xml:space="preserve"> </w:t>
      </w:r>
      <w:r>
        <w:rPr>
          <w:sz w:val="26"/>
          <w:szCs w:val="26"/>
          <w:lang w:val="uz-Cyrl-UZ"/>
        </w:rPr>
        <w:t>siyosatini</w:t>
      </w:r>
      <w:r w:rsidRPr="002664A2">
        <w:rPr>
          <w:sz w:val="26"/>
          <w:szCs w:val="26"/>
          <w:lang w:val="uz-Cyrl-UZ"/>
        </w:rPr>
        <w:t xml:space="preserve"> </w:t>
      </w:r>
      <w:r>
        <w:rPr>
          <w:sz w:val="26"/>
          <w:szCs w:val="26"/>
          <w:lang w:val="uz-Cyrl-UZ"/>
        </w:rPr>
        <w:t>amalga</w:t>
      </w:r>
      <w:r w:rsidRPr="002664A2">
        <w:rPr>
          <w:sz w:val="26"/>
          <w:szCs w:val="26"/>
          <w:lang w:val="uz-Cyrl-UZ"/>
        </w:rPr>
        <w:t xml:space="preserve"> </w:t>
      </w:r>
      <w:r>
        <w:rPr>
          <w:sz w:val="26"/>
          <w:szCs w:val="26"/>
          <w:lang w:val="uz-Cyrl-UZ"/>
        </w:rPr>
        <w:t>oshiradi</w:t>
      </w:r>
      <w:r w:rsidRPr="002664A2">
        <w:rPr>
          <w:sz w:val="26"/>
          <w:szCs w:val="26"/>
          <w:lang w:val="uz-Cyrl-UZ"/>
        </w:rPr>
        <w:t>.</w:t>
      </w:r>
    </w:p>
    <w:p w:rsidR="00013A28" w:rsidRPr="002664A2" w:rsidRDefault="00013A28" w:rsidP="002664A2">
      <w:pPr>
        <w:pStyle w:val="BodyTextIndent"/>
        <w:tabs>
          <w:tab w:val="left" w:pos="993"/>
        </w:tabs>
        <w:spacing w:before="120" w:after="0"/>
        <w:ind w:left="0" w:firstLine="720"/>
        <w:jc w:val="both"/>
        <w:rPr>
          <w:sz w:val="26"/>
          <w:szCs w:val="26"/>
          <w:lang w:val="uz-Cyrl-UZ"/>
        </w:rPr>
      </w:pPr>
      <w:r w:rsidRPr="002664A2">
        <w:rPr>
          <w:sz w:val="26"/>
          <w:szCs w:val="26"/>
          <w:lang w:val="uz-Cyrl-UZ"/>
        </w:rPr>
        <w:t>9. </w:t>
      </w:r>
      <w:r>
        <w:rPr>
          <w:sz w:val="26"/>
          <w:szCs w:val="26"/>
          <w:lang w:val="uz-Cyrl-UZ"/>
        </w:rPr>
        <w:t>Jamiyatning tashkiliy</w:t>
      </w:r>
      <w:r w:rsidRPr="002664A2">
        <w:rPr>
          <w:sz w:val="26"/>
          <w:szCs w:val="26"/>
          <w:lang w:val="uz-Cyrl-UZ"/>
        </w:rPr>
        <w:t xml:space="preserve"> </w:t>
      </w:r>
      <w:r>
        <w:rPr>
          <w:sz w:val="26"/>
          <w:szCs w:val="26"/>
          <w:lang w:val="uz-Cyrl-UZ"/>
        </w:rPr>
        <w:t>tuzilmasiga</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Hukumati</w:t>
      </w:r>
      <w:r w:rsidRPr="002664A2">
        <w:rPr>
          <w:sz w:val="26"/>
          <w:szCs w:val="26"/>
          <w:lang w:val="uz-Cyrl-UZ"/>
        </w:rPr>
        <w:t xml:space="preserve">, </w:t>
      </w:r>
      <w:r>
        <w:rPr>
          <w:color w:val="000000"/>
          <w:sz w:val="26"/>
          <w:szCs w:val="26"/>
          <w:lang w:val="uz-Cyrl-UZ"/>
        </w:rPr>
        <w:t>shu</w:t>
      </w:r>
      <w:r w:rsidRPr="002664A2">
        <w:rPr>
          <w:color w:val="000000"/>
          <w:sz w:val="26"/>
          <w:szCs w:val="26"/>
          <w:lang w:val="uz-Cyrl-UZ"/>
        </w:rPr>
        <w:t xml:space="preserve"> </w:t>
      </w:r>
      <w:r>
        <w:rPr>
          <w:color w:val="000000"/>
          <w:sz w:val="26"/>
          <w:szCs w:val="26"/>
          <w:lang w:val="uz-Cyrl-UZ"/>
        </w:rPr>
        <w:t>jumladan</w:t>
      </w:r>
      <w:r w:rsidRPr="002664A2">
        <w:rPr>
          <w:sz w:val="26"/>
          <w:szCs w:val="26"/>
          <w:lang w:val="uz-Cyrl-UZ"/>
        </w:rPr>
        <w:t xml:space="preserve"> </w:t>
      </w:r>
      <w:r>
        <w:rPr>
          <w:sz w:val="26"/>
          <w:szCs w:val="26"/>
          <w:lang w:val="uz-Cyrl-UZ"/>
        </w:rPr>
        <w:t>aksiyador</w:t>
      </w:r>
      <w:r w:rsidRPr="002664A2">
        <w:rPr>
          <w:sz w:val="26"/>
          <w:szCs w:val="26"/>
          <w:lang w:val="uz-Cyrl-UZ"/>
        </w:rPr>
        <w:t xml:space="preserve"> </w:t>
      </w:r>
      <w:r>
        <w:rPr>
          <w:sz w:val="26"/>
          <w:szCs w:val="26"/>
          <w:lang w:val="uz-Cyrl-UZ"/>
        </w:rPr>
        <w:t>qarori</w:t>
      </w:r>
      <w:r w:rsidRPr="002664A2">
        <w:rPr>
          <w:sz w:val="26"/>
          <w:szCs w:val="26"/>
          <w:lang w:val="uz-Cyrl-UZ"/>
        </w:rPr>
        <w:t xml:space="preserve"> </w:t>
      </w:r>
      <w:r>
        <w:rPr>
          <w:sz w:val="26"/>
          <w:szCs w:val="26"/>
          <w:lang w:val="uz-Cyrl-UZ"/>
        </w:rPr>
        <w:t>bilan</w:t>
      </w:r>
      <w:r w:rsidRPr="002664A2">
        <w:rPr>
          <w:sz w:val="26"/>
          <w:szCs w:val="26"/>
          <w:lang w:val="uz-Cyrl-UZ"/>
        </w:rPr>
        <w:t xml:space="preserve"> </w:t>
      </w:r>
      <w:r>
        <w:rPr>
          <w:sz w:val="26"/>
          <w:szCs w:val="26"/>
          <w:lang w:val="uz-Cyrl-UZ"/>
        </w:rPr>
        <w:t>tasdiqlangan</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transporti</w:t>
      </w:r>
      <w:r w:rsidRPr="002664A2">
        <w:rPr>
          <w:sz w:val="26"/>
          <w:szCs w:val="26"/>
          <w:lang w:val="uz-Cyrl-UZ"/>
        </w:rPr>
        <w:t xml:space="preserve"> </w:t>
      </w:r>
      <w:r>
        <w:rPr>
          <w:sz w:val="26"/>
          <w:szCs w:val="26"/>
          <w:lang w:val="uz-Cyrl-UZ"/>
        </w:rPr>
        <w:t>mintaqaviy</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uzellari</w:t>
      </w:r>
      <w:r w:rsidRPr="002664A2">
        <w:rPr>
          <w:sz w:val="26"/>
          <w:szCs w:val="26"/>
          <w:lang w:val="uz-Cyrl-UZ"/>
        </w:rPr>
        <w:t xml:space="preserve">, </w:t>
      </w:r>
      <w:r>
        <w:rPr>
          <w:sz w:val="26"/>
          <w:szCs w:val="26"/>
          <w:lang w:val="uz-Cyrl-UZ"/>
        </w:rPr>
        <w:t>boshqarmalari</w:t>
      </w:r>
      <w:r w:rsidRPr="002664A2">
        <w:rPr>
          <w:sz w:val="26"/>
          <w:szCs w:val="26"/>
          <w:lang w:val="uz-Cyrl-UZ"/>
        </w:rPr>
        <w:t xml:space="preserve">, </w:t>
      </w:r>
      <w:r>
        <w:rPr>
          <w:sz w:val="26"/>
          <w:szCs w:val="26"/>
          <w:lang w:val="uz-Cyrl-UZ"/>
        </w:rPr>
        <w:t>markazlari</w:t>
      </w:r>
      <w:r w:rsidRPr="002664A2">
        <w:rPr>
          <w:sz w:val="26"/>
          <w:szCs w:val="26"/>
          <w:lang w:val="uz-Cyrl-UZ"/>
        </w:rPr>
        <w:t xml:space="preserve">, </w:t>
      </w:r>
      <w:r>
        <w:rPr>
          <w:sz w:val="26"/>
          <w:szCs w:val="26"/>
          <w:lang w:val="uz-Cyrl-UZ"/>
        </w:rPr>
        <w:t>direksiyalari</w:t>
      </w:r>
      <w:r w:rsidRPr="002664A2">
        <w:rPr>
          <w:sz w:val="26"/>
          <w:szCs w:val="26"/>
          <w:lang w:val="uz-Cyrl-UZ"/>
        </w:rPr>
        <w:t xml:space="preserve">, </w:t>
      </w:r>
      <w:r>
        <w:rPr>
          <w:sz w:val="26"/>
          <w:szCs w:val="26"/>
          <w:lang w:val="uz-Cyrl-UZ"/>
        </w:rPr>
        <w:t>korxonalari</w:t>
      </w:r>
      <w:r w:rsidRPr="002664A2">
        <w:rPr>
          <w:sz w:val="26"/>
          <w:szCs w:val="26"/>
          <w:lang w:val="uz-Cyrl-UZ"/>
        </w:rPr>
        <w:t xml:space="preserve">, </w:t>
      </w:r>
      <w:r>
        <w:rPr>
          <w:sz w:val="26"/>
          <w:szCs w:val="26"/>
          <w:lang w:val="uz-Cyrl-UZ"/>
        </w:rPr>
        <w:t>muassasalari</w:t>
      </w:r>
      <w:r w:rsidRPr="002664A2">
        <w:rPr>
          <w:sz w:val="26"/>
          <w:szCs w:val="26"/>
          <w:lang w:val="uz-Cyrl-UZ"/>
        </w:rPr>
        <w:t xml:space="preserve">, </w:t>
      </w:r>
      <w:r>
        <w:rPr>
          <w:sz w:val="26"/>
          <w:szCs w:val="26"/>
          <w:lang w:val="uz-Cyrl-UZ"/>
        </w:rPr>
        <w:t>tashkilotlari</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tarkibiy bo’linmalari</w:t>
      </w:r>
      <w:r w:rsidRPr="002664A2">
        <w:rPr>
          <w:sz w:val="26"/>
          <w:szCs w:val="26"/>
          <w:lang w:val="uz-Cyrl-UZ"/>
        </w:rPr>
        <w:t xml:space="preserve"> </w:t>
      </w:r>
      <w:r>
        <w:rPr>
          <w:sz w:val="26"/>
          <w:szCs w:val="26"/>
          <w:lang w:val="uz-Cyrl-UZ"/>
        </w:rPr>
        <w:t>kiradi</w:t>
      </w:r>
      <w:r w:rsidRPr="002664A2">
        <w:rPr>
          <w:sz w:val="26"/>
          <w:szCs w:val="26"/>
          <w:lang w:val="uz-Cyrl-UZ"/>
        </w:rPr>
        <w:t>.</w:t>
      </w:r>
    </w:p>
    <w:p w:rsidR="00013A28" w:rsidRPr="002664A2" w:rsidRDefault="00013A28" w:rsidP="002664A2">
      <w:pPr>
        <w:pStyle w:val="BodyTextIndent"/>
        <w:tabs>
          <w:tab w:val="left" w:pos="1134"/>
        </w:tabs>
        <w:spacing w:before="120" w:after="0"/>
        <w:ind w:left="0" w:firstLine="720"/>
        <w:jc w:val="both"/>
        <w:rPr>
          <w:sz w:val="26"/>
          <w:szCs w:val="26"/>
          <w:lang w:val="uz-Cyrl-UZ"/>
        </w:rPr>
      </w:pPr>
      <w:r w:rsidRPr="002664A2">
        <w:rPr>
          <w:sz w:val="26"/>
          <w:szCs w:val="26"/>
          <w:lang w:val="uz-Cyrl-UZ"/>
        </w:rPr>
        <w:t>10. </w:t>
      </w:r>
      <w:r>
        <w:rPr>
          <w:sz w:val="26"/>
          <w:szCs w:val="26"/>
          <w:lang w:val="uz-Cyrl-UZ"/>
        </w:rPr>
        <w:t>Jamiyatning</w:t>
      </w:r>
      <w:r w:rsidRPr="002664A2">
        <w:rPr>
          <w:sz w:val="26"/>
          <w:szCs w:val="26"/>
          <w:lang w:val="uz-Cyrl-UZ"/>
        </w:rPr>
        <w:t xml:space="preserve"> </w:t>
      </w:r>
      <w:r>
        <w:rPr>
          <w:sz w:val="26"/>
          <w:szCs w:val="26"/>
          <w:lang w:val="uz-Cyrl-UZ"/>
        </w:rPr>
        <w:t>tashkiliy</w:t>
      </w:r>
      <w:r w:rsidRPr="002664A2">
        <w:rPr>
          <w:sz w:val="26"/>
          <w:szCs w:val="26"/>
          <w:lang w:val="uz-Cyrl-UZ"/>
        </w:rPr>
        <w:t xml:space="preserve"> </w:t>
      </w:r>
      <w:r>
        <w:rPr>
          <w:sz w:val="26"/>
          <w:szCs w:val="26"/>
          <w:lang w:val="uz-Cyrl-UZ"/>
        </w:rPr>
        <w:t>tuzilmasiga</w:t>
      </w:r>
      <w:r w:rsidRPr="002664A2">
        <w:rPr>
          <w:sz w:val="26"/>
          <w:szCs w:val="26"/>
          <w:lang w:val="uz-Cyrl-UZ"/>
        </w:rPr>
        <w:t xml:space="preserve"> </w:t>
      </w:r>
      <w:r>
        <w:rPr>
          <w:sz w:val="26"/>
          <w:szCs w:val="26"/>
          <w:lang w:val="uz-Cyrl-UZ"/>
        </w:rPr>
        <w:t>ixtiyoriy</w:t>
      </w:r>
      <w:r w:rsidRPr="002664A2">
        <w:rPr>
          <w:sz w:val="26"/>
          <w:szCs w:val="26"/>
          <w:lang w:val="uz-Cyrl-UZ"/>
        </w:rPr>
        <w:t xml:space="preserve"> </w:t>
      </w:r>
      <w:r>
        <w:rPr>
          <w:sz w:val="26"/>
          <w:szCs w:val="26"/>
          <w:lang w:val="uz-Cyrl-UZ"/>
        </w:rPr>
        <w:t>asosda,</w:t>
      </w:r>
      <w:r w:rsidRPr="002664A2">
        <w:rPr>
          <w:sz w:val="26"/>
          <w:szCs w:val="26"/>
          <w:lang w:val="uz-Cyrl-UZ"/>
        </w:rPr>
        <w:t xml:space="preserve"> </w:t>
      </w:r>
      <w:r>
        <w:rPr>
          <w:sz w:val="26"/>
          <w:szCs w:val="26"/>
          <w:lang w:val="uz-Cyrl-UZ"/>
        </w:rPr>
        <w:t>mulkchilik</w:t>
      </w:r>
      <w:r w:rsidRPr="002664A2">
        <w:rPr>
          <w:sz w:val="26"/>
          <w:szCs w:val="26"/>
          <w:lang w:val="uz-Cyrl-UZ"/>
        </w:rPr>
        <w:t xml:space="preserve"> </w:t>
      </w:r>
      <w:r>
        <w:rPr>
          <w:sz w:val="26"/>
          <w:szCs w:val="26"/>
          <w:lang w:val="uz-Cyrl-UZ"/>
        </w:rPr>
        <w:t>shakli</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idoraviy</w:t>
      </w:r>
      <w:r w:rsidRPr="002664A2">
        <w:rPr>
          <w:sz w:val="26"/>
          <w:szCs w:val="26"/>
          <w:lang w:val="uz-Cyrl-UZ"/>
        </w:rPr>
        <w:t xml:space="preserve"> </w:t>
      </w:r>
      <w:r>
        <w:rPr>
          <w:sz w:val="26"/>
          <w:szCs w:val="26"/>
          <w:lang w:val="uz-Cyrl-UZ"/>
        </w:rPr>
        <w:t>mansubligidan</w:t>
      </w:r>
      <w:r w:rsidRPr="002664A2">
        <w:rPr>
          <w:sz w:val="26"/>
          <w:szCs w:val="26"/>
          <w:lang w:val="uz-Cyrl-UZ"/>
        </w:rPr>
        <w:t xml:space="preserve"> </w:t>
      </w:r>
      <w:r>
        <w:rPr>
          <w:sz w:val="26"/>
          <w:szCs w:val="26"/>
          <w:lang w:val="uz-Cyrl-UZ"/>
        </w:rPr>
        <w:t>qat’iy</w:t>
      </w:r>
      <w:r w:rsidRPr="002664A2">
        <w:rPr>
          <w:sz w:val="26"/>
          <w:szCs w:val="26"/>
          <w:lang w:val="uz-Cyrl-UZ"/>
        </w:rPr>
        <w:t xml:space="preserve"> </w:t>
      </w:r>
      <w:r>
        <w:rPr>
          <w:sz w:val="26"/>
          <w:szCs w:val="26"/>
          <w:lang w:val="uz-Cyrl-UZ"/>
        </w:rPr>
        <w:t>nazar</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Respublikasida</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transportini</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servisini</w:t>
      </w:r>
      <w:r w:rsidRPr="002664A2">
        <w:rPr>
          <w:sz w:val="26"/>
          <w:szCs w:val="26"/>
          <w:lang w:val="uz-Cyrl-UZ"/>
        </w:rPr>
        <w:t xml:space="preserve"> </w:t>
      </w:r>
      <w:r>
        <w:rPr>
          <w:sz w:val="26"/>
          <w:szCs w:val="26"/>
          <w:lang w:val="uz-Cyrl-UZ"/>
        </w:rPr>
        <w:t>rivojlantirishdan</w:t>
      </w:r>
      <w:r w:rsidRPr="002664A2">
        <w:rPr>
          <w:sz w:val="26"/>
          <w:szCs w:val="26"/>
          <w:lang w:val="uz-Cyrl-UZ"/>
        </w:rPr>
        <w:t xml:space="preserve"> </w:t>
      </w:r>
      <w:r>
        <w:rPr>
          <w:sz w:val="26"/>
          <w:szCs w:val="26"/>
          <w:lang w:val="uz-Cyrl-UZ"/>
        </w:rPr>
        <w:t>manfaatdor</w:t>
      </w:r>
      <w:r w:rsidRPr="002664A2">
        <w:rPr>
          <w:sz w:val="26"/>
          <w:szCs w:val="26"/>
          <w:lang w:val="uz-Cyrl-UZ"/>
        </w:rPr>
        <w:t xml:space="preserve"> </w:t>
      </w:r>
      <w:r>
        <w:rPr>
          <w:sz w:val="26"/>
          <w:szCs w:val="26"/>
          <w:lang w:val="uz-Cyrl-UZ"/>
        </w:rPr>
        <w:t>bo’lgan boshqa</w:t>
      </w:r>
      <w:r w:rsidRPr="002664A2">
        <w:rPr>
          <w:sz w:val="26"/>
          <w:szCs w:val="26"/>
          <w:lang w:val="uz-Cyrl-UZ"/>
        </w:rPr>
        <w:t xml:space="preserve"> </w:t>
      </w:r>
      <w:r>
        <w:rPr>
          <w:sz w:val="26"/>
          <w:szCs w:val="26"/>
          <w:lang w:val="uz-Cyrl-UZ"/>
        </w:rPr>
        <w:t>korxona</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tashkilotlar</w:t>
      </w:r>
      <w:r w:rsidRPr="002664A2">
        <w:rPr>
          <w:sz w:val="26"/>
          <w:szCs w:val="26"/>
          <w:lang w:val="uz-Cyrl-UZ"/>
        </w:rPr>
        <w:t xml:space="preserve">, </w:t>
      </w:r>
      <w:r>
        <w:rPr>
          <w:sz w:val="26"/>
          <w:szCs w:val="26"/>
          <w:lang w:val="uz-Cyrl-UZ"/>
        </w:rPr>
        <w:t>shuningdek</w:t>
      </w:r>
      <w:r w:rsidRPr="002664A2">
        <w:rPr>
          <w:sz w:val="26"/>
          <w:szCs w:val="26"/>
          <w:lang w:val="uz-Cyrl-UZ"/>
        </w:rPr>
        <w:t xml:space="preserve"> </w:t>
      </w:r>
      <w:r>
        <w:rPr>
          <w:sz w:val="26"/>
          <w:szCs w:val="26"/>
          <w:lang w:val="uz-Cyrl-UZ"/>
        </w:rPr>
        <w:t>chet</w:t>
      </w:r>
      <w:r w:rsidRPr="002664A2">
        <w:rPr>
          <w:sz w:val="26"/>
          <w:szCs w:val="26"/>
          <w:lang w:val="uz-Cyrl-UZ"/>
        </w:rPr>
        <w:t xml:space="preserve"> </w:t>
      </w:r>
      <w:r>
        <w:rPr>
          <w:sz w:val="26"/>
          <w:szCs w:val="26"/>
          <w:lang w:val="uz-Cyrl-UZ"/>
        </w:rPr>
        <w:t>el</w:t>
      </w:r>
      <w:r w:rsidRPr="002664A2">
        <w:rPr>
          <w:sz w:val="26"/>
          <w:szCs w:val="26"/>
          <w:lang w:val="uz-Cyrl-UZ"/>
        </w:rPr>
        <w:t xml:space="preserve"> </w:t>
      </w:r>
      <w:r>
        <w:rPr>
          <w:sz w:val="26"/>
          <w:szCs w:val="26"/>
          <w:lang w:val="uz-Cyrl-UZ"/>
        </w:rPr>
        <w:t>yuridik</w:t>
      </w:r>
      <w:r w:rsidRPr="002664A2">
        <w:rPr>
          <w:sz w:val="26"/>
          <w:szCs w:val="26"/>
          <w:lang w:val="uz-Cyrl-UZ"/>
        </w:rPr>
        <w:t xml:space="preserve"> </w:t>
      </w:r>
      <w:r>
        <w:rPr>
          <w:sz w:val="26"/>
          <w:szCs w:val="26"/>
          <w:lang w:val="uz-Cyrl-UZ"/>
        </w:rPr>
        <w:t>shaxslari</w:t>
      </w:r>
      <w:r w:rsidRPr="002664A2">
        <w:rPr>
          <w:sz w:val="26"/>
          <w:szCs w:val="26"/>
          <w:lang w:val="uz-Cyrl-UZ"/>
        </w:rPr>
        <w:t xml:space="preserve"> </w:t>
      </w:r>
      <w:r>
        <w:rPr>
          <w:sz w:val="26"/>
          <w:szCs w:val="26"/>
          <w:lang w:val="uz-Cyrl-UZ"/>
        </w:rPr>
        <w:t>kirishi</w:t>
      </w:r>
      <w:r w:rsidRPr="002664A2">
        <w:rPr>
          <w:sz w:val="26"/>
          <w:szCs w:val="26"/>
          <w:lang w:val="uz-Cyrl-UZ"/>
        </w:rPr>
        <w:t xml:space="preserve"> </w:t>
      </w:r>
      <w:r>
        <w:rPr>
          <w:sz w:val="26"/>
          <w:szCs w:val="26"/>
          <w:lang w:val="uz-Cyrl-UZ"/>
        </w:rPr>
        <w:t>mumkin</w:t>
      </w:r>
      <w:r w:rsidRPr="002664A2">
        <w:rPr>
          <w:sz w:val="26"/>
          <w:szCs w:val="26"/>
          <w:lang w:val="uz-Cyrl-UZ"/>
        </w:rPr>
        <w:t>.</w:t>
      </w:r>
    </w:p>
    <w:p w:rsidR="00013A28" w:rsidRPr="002664A2" w:rsidRDefault="00013A28" w:rsidP="002664A2">
      <w:pPr>
        <w:pStyle w:val="BodyTextIndent"/>
        <w:tabs>
          <w:tab w:val="left" w:pos="1134"/>
        </w:tabs>
        <w:spacing w:before="120" w:after="0"/>
        <w:ind w:left="0" w:firstLine="720"/>
        <w:jc w:val="both"/>
        <w:rPr>
          <w:sz w:val="26"/>
          <w:szCs w:val="26"/>
          <w:lang w:val="uz-Cyrl-UZ"/>
        </w:rPr>
      </w:pPr>
      <w:r w:rsidRPr="002664A2">
        <w:rPr>
          <w:sz w:val="26"/>
          <w:szCs w:val="26"/>
          <w:lang w:val="uz-Cyrl-UZ"/>
        </w:rPr>
        <w:t>11. </w:t>
      </w:r>
      <w:r>
        <w:rPr>
          <w:sz w:val="26"/>
          <w:szCs w:val="26"/>
          <w:lang w:val="uz-Cyrl-UZ"/>
        </w:rPr>
        <w:t>Jamiyat</w:t>
      </w:r>
      <w:r w:rsidRPr="002664A2">
        <w:rPr>
          <w:sz w:val="26"/>
          <w:szCs w:val="26"/>
          <w:lang w:val="uz-Cyrl-UZ"/>
        </w:rPr>
        <w:t xml:space="preserve"> </w:t>
      </w:r>
      <w:r>
        <w:rPr>
          <w:sz w:val="26"/>
          <w:szCs w:val="26"/>
          <w:lang w:val="uz-Cyrl-UZ"/>
        </w:rPr>
        <w:t>qonunchilikda</w:t>
      </w:r>
      <w:r w:rsidRPr="002664A2">
        <w:rPr>
          <w:sz w:val="26"/>
          <w:szCs w:val="26"/>
          <w:lang w:val="uz-Cyrl-UZ"/>
        </w:rPr>
        <w:t xml:space="preserve"> </w:t>
      </w:r>
      <w:r>
        <w:rPr>
          <w:sz w:val="26"/>
          <w:szCs w:val="26"/>
          <w:lang w:val="uz-Cyrl-UZ"/>
        </w:rPr>
        <w:t>belgilangan</w:t>
      </w:r>
      <w:r w:rsidRPr="002664A2">
        <w:rPr>
          <w:sz w:val="26"/>
          <w:szCs w:val="26"/>
          <w:lang w:val="uz-Cyrl-UZ"/>
        </w:rPr>
        <w:t xml:space="preserve"> </w:t>
      </w:r>
      <w:r>
        <w:rPr>
          <w:sz w:val="26"/>
          <w:szCs w:val="26"/>
          <w:lang w:val="uz-Cyrl-UZ"/>
        </w:rPr>
        <w:t>tartibda</w:t>
      </w:r>
      <w:r w:rsidRPr="002664A2">
        <w:rPr>
          <w:sz w:val="26"/>
          <w:szCs w:val="26"/>
          <w:lang w:val="uz-Cyrl-UZ"/>
        </w:rPr>
        <w:t xml:space="preserve"> </w:t>
      </w:r>
      <w:r>
        <w:rPr>
          <w:sz w:val="26"/>
          <w:szCs w:val="26"/>
          <w:lang w:val="uz-Cyrl-UZ"/>
        </w:rPr>
        <w:t>korxonalar</w:t>
      </w:r>
      <w:r w:rsidRPr="002664A2">
        <w:rPr>
          <w:sz w:val="26"/>
          <w:szCs w:val="26"/>
          <w:lang w:val="uz-Cyrl-UZ"/>
        </w:rPr>
        <w:t xml:space="preserve">, </w:t>
      </w:r>
      <w:r>
        <w:rPr>
          <w:sz w:val="26"/>
          <w:szCs w:val="26"/>
          <w:lang w:val="uz-Cyrl-UZ"/>
        </w:rPr>
        <w:t>mas’uliyati</w:t>
      </w:r>
      <w:r w:rsidRPr="002664A2">
        <w:rPr>
          <w:sz w:val="26"/>
          <w:szCs w:val="26"/>
          <w:lang w:val="uz-Cyrl-UZ"/>
        </w:rPr>
        <w:t xml:space="preserve"> </w:t>
      </w:r>
      <w:r>
        <w:rPr>
          <w:sz w:val="26"/>
          <w:szCs w:val="26"/>
          <w:lang w:val="uz-Cyrl-UZ"/>
        </w:rPr>
        <w:t>cheklangan</w:t>
      </w:r>
      <w:r w:rsidRPr="002664A2">
        <w:rPr>
          <w:sz w:val="26"/>
          <w:szCs w:val="26"/>
          <w:lang w:val="uz-Cyrl-UZ"/>
        </w:rPr>
        <w:t xml:space="preserve"> </w:t>
      </w:r>
      <w:r>
        <w:rPr>
          <w:sz w:val="26"/>
          <w:szCs w:val="26"/>
          <w:lang w:val="uz-Cyrl-UZ"/>
        </w:rPr>
        <w:t>jamiyatlar</w:t>
      </w:r>
      <w:r w:rsidRPr="002664A2">
        <w:rPr>
          <w:sz w:val="26"/>
          <w:szCs w:val="26"/>
          <w:lang w:val="uz-Cyrl-UZ"/>
        </w:rPr>
        <w:t xml:space="preserve">, </w:t>
      </w:r>
      <w:r>
        <w:rPr>
          <w:sz w:val="26"/>
          <w:szCs w:val="26"/>
          <w:lang w:val="uz-Cyrl-UZ"/>
        </w:rPr>
        <w:t>filiallar</w:t>
      </w:r>
      <w:r w:rsidRPr="002664A2">
        <w:rPr>
          <w:sz w:val="26"/>
          <w:szCs w:val="26"/>
          <w:lang w:val="uz-Cyrl-UZ"/>
        </w:rPr>
        <w:t xml:space="preserve"> </w:t>
      </w:r>
      <w:r>
        <w:rPr>
          <w:sz w:val="26"/>
          <w:szCs w:val="26"/>
          <w:lang w:val="uz-Cyrl-UZ"/>
        </w:rPr>
        <w:t>hamda</w:t>
      </w:r>
      <w:r w:rsidRPr="002664A2">
        <w:rPr>
          <w:sz w:val="26"/>
          <w:szCs w:val="26"/>
          <w:lang w:val="uz-Cyrl-UZ"/>
        </w:rPr>
        <w:t xml:space="preserve"> </w:t>
      </w:r>
      <w:r>
        <w:rPr>
          <w:sz w:val="26"/>
          <w:szCs w:val="26"/>
          <w:lang w:val="uz-Cyrl-UZ"/>
        </w:rPr>
        <w:t>vakolatxonalar</w:t>
      </w:r>
      <w:r w:rsidRPr="002664A2">
        <w:rPr>
          <w:sz w:val="26"/>
          <w:szCs w:val="26"/>
          <w:lang w:val="uz-Cyrl-UZ"/>
        </w:rPr>
        <w:t xml:space="preserve"> </w:t>
      </w:r>
      <w:r>
        <w:rPr>
          <w:sz w:val="26"/>
          <w:szCs w:val="26"/>
          <w:lang w:val="uz-Cyrl-UZ"/>
        </w:rPr>
        <w:t>tashkil</w:t>
      </w:r>
      <w:r w:rsidRPr="002664A2">
        <w:rPr>
          <w:sz w:val="26"/>
          <w:szCs w:val="26"/>
          <w:lang w:val="uz-Cyrl-UZ"/>
        </w:rPr>
        <w:t xml:space="preserve"> </w:t>
      </w:r>
      <w:r>
        <w:rPr>
          <w:sz w:val="26"/>
          <w:szCs w:val="26"/>
          <w:lang w:val="uz-Cyrl-UZ"/>
        </w:rPr>
        <w:t>etishi</w:t>
      </w:r>
      <w:r w:rsidRPr="002664A2">
        <w:rPr>
          <w:sz w:val="26"/>
          <w:szCs w:val="26"/>
          <w:lang w:val="uz-Cyrl-UZ"/>
        </w:rPr>
        <w:t xml:space="preserve"> </w:t>
      </w:r>
      <w:r>
        <w:rPr>
          <w:sz w:val="26"/>
          <w:szCs w:val="26"/>
          <w:lang w:val="uz-Cyrl-UZ"/>
        </w:rPr>
        <w:t>mumkin</w:t>
      </w:r>
      <w:r w:rsidRPr="002664A2">
        <w:rPr>
          <w:sz w:val="26"/>
          <w:szCs w:val="26"/>
          <w:lang w:val="uz-Cyrl-UZ"/>
        </w:rPr>
        <w:t>.</w:t>
      </w:r>
    </w:p>
    <w:p w:rsidR="00013A28" w:rsidRPr="002664A2" w:rsidRDefault="00013A28" w:rsidP="002664A2">
      <w:pPr>
        <w:pStyle w:val="BodyTextIndent"/>
        <w:tabs>
          <w:tab w:val="left" w:pos="1134"/>
        </w:tabs>
        <w:spacing w:before="120" w:after="0"/>
        <w:ind w:left="0" w:firstLine="720"/>
        <w:jc w:val="both"/>
        <w:rPr>
          <w:sz w:val="26"/>
          <w:szCs w:val="26"/>
          <w:lang w:val="uz-Cyrl-UZ"/>
        </w:rPr>
      </w:pPr>
      <w:r w:rsidRPr="002664A2">
        <w:rPr>
          <w:sz w:val="26"/>
          <w:szCs w:val="26"/>
          <w:lang w:val="uz-Cyrl-UZ"/>
        </w:rPr>
        <w:t>12. </w:t>
      </w:r>
      <w:r>
        <w:rPr>
          <w:sz w:val="26"/>
          <w:szCs w:val="26"/>
          <w:lang w:val="uz-Cyrl-UZ"/>
        </w:rPr>
        <w:t>Jamiyat</w:t>
      </w:r>
      <w:r w:rsidRPr="002664A2">
        <w:rPr>
          <w:sz w:val="26"/>
          <w:szCs w:val="26"/>
          <w:lang w:val="uz-Cyrl-UZ"/>
        </w:rPr>
        <w:t xml:space="preserve"> </w:t>
      </w:r>
      <w:r>
        <w:rPr>
          <w:sz w:val="26"/>
          <w:szCs w:val="26"/>
          <w:lang w:val="uz-Cyrl-UZ"/>
        </w:rPr>
        <w:t>o’z</w:t>
      </w:r>
      <w:r w:rsidRPr="002664A2">
        <w:rPr>
          <w:sz w:val="26"/>
          <w:szCs w:val="26"/>
          <w:lang w:val="uz-Cyrl-UZ"/>
        </w:rPr>
        <w:t xml:space="preserve"> </w:t>
      </w:r>
      <w:r>
        <w:rPr>
          <w:sz w:val="26"/>
          <w:szCs w:val="26"/>
          <w:lang w:val="uz-Cyrl-UZ"/>
        </w:rPr>
        <w:t>faoliyatini</w:t>
      </w:r>
      <w:r w:rsidRPr="002664A2">
        <w:rPr>
          <w:sz w:val="26"/>
          <w:szCs w:val="26"/>
          <w:lang w:val="uz-Cyrl-UZ"/>
        </w:rPr>
        <w:t xml:space="preserve"> </w:t>
      </w:r>
      <w:r>
        <w:rPr>
          <w:sz w:val="26"/>
          <w:szCs w:val="26"/>
          <w:lang w:val="uz-Cyrl-UZ"/>
        </w:rPr>
        <w:t>amalga</w:t>
      </w:r>
      <w:r w:rsidRPr="002664A2">
        <w:rPr>
          <w:sz w:val="26"/>
          <w:szCs w:val="26"/>
          <w:lang w:val="uz-Cyrl-UZ"/>
        </w:rPr>
        <w:t xml:space="preserve"> </w:t>
      </w:r>
      <w:r>
        <w:rPr>
          <w:sz w:val="26"/>
          <w:szCs w:val="26"/>
          <w:lang w:val="uz-Cyrl-UZ"/>
        </w:rPr>
        <w:t>oshirishda</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qonunlariga</w:t>
      </w:r>
      <w:r w:rsidRPr="002664A2">
        <w:rPr>
          <w:sz w:val="26"/>
          <w:szCs w:val="26"/>
          <w:lang w:val="uz-Cyrl-UZ"/>
        </w:rPr>
        <w:t xml:space="preserve">, </w:t>
      </w:r>
      <w:r>
        <w:rPr>
          <w:sz w:val="26"/>
          <w:szCs w:val="26"/>
          <w:lang w:val="uz-Cyrl-UZ"/>
        </w:rPr>
        <w:t>Oliy</w:t>
      </w:r>
      <w:r w:rsidRPr="002664A2">
        <w:rPr>
          <w:sz w:val="26"/>
          <w:szCs w:val="26"/>
          <w:lang w:val="uz-Cyrl-UZ"/>
        </w:rPr>
        <w:t xml:space="preserve"> </w:t>
      </w:r>
      <w:r>
        <w:rPr>
          <w:sz w:val="26"/>
          <w:szCs w:val="26"/>
          <w:lang w:val="uz-Cyrl-UZ"/>
        </w:rPr>
        <w:t>Majlis</w:t>
      </w:r>
      <w:r w:rsidRPr="002664A2">
        <w:rPr>
          <w:sz w:val="26"/>
          <w:szCs w:val="26"/>
          <w:lang w:val="uz-Cyrl-UZ"/>
        </w:rPr>
        <w:t xml:space="preserve"> </w:t>
      </w:r>
      <w:r>
        <w:rPr>
          <w:sz w:val="26"/>
          <w:szCs w:val="26"/>
          <w:lang w:val="uz-Cyrl-UZ"/>
        </w:rPr>
        <w:t>palatalari</w:t>
      </w:r>
      <w:r w:rsidRPr="002664A2">
        <w:rPr>
          <w:sz w:val="26"/>
          <w:szCs w:val="26"/>
          <w:lang w:val="uz-Cyrl-UZ"/>
        </w:rPr>
        <w:t xml:space="preserve"> </w:t>
      </w:r>
      <w:r>
        <w:rPr>
          <w:sz w:val="26"/>
          <w:szCs w:val="26"/>
          <w:lang w:val="uz-Cyrl-UZ"/>
        </w:rPr>
        <w:t>qarorlariga</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Prezidentining</w:t>
      </w:r>
      <w:r w:rsidRPr="002664A2">
        <w:rPr>
          <w:sz w:val="26"/>
          <w:szCs w:val="26"/>
          <w:lang w:val="uz-Cyrl-UZ"/>
        </w:rPr>
        <w:t xml:space="preserve"> </w:t>
      </w:r>
      <w:r>
        <w:rPr>
          <w:sz w:val="26"/>
          <w:szCs w:val="26"/>
          <w:lang w:val="uz-Cyrl-UZ"/>
        </w:rPr>
        <w:t>farmonlari</w:t>
      </w:r>
      <w:r w:rsidRPr="002664A2">
        <w:rPr>
          <w:sz w:val="26"/>
          <w:szCs w:val="26"/>
          <w:lang w:val="uz-Cyrl-UZ"/>
        </w:rPr>
        <w:t xml:space="preserve">, </w:t>
      </w:r>
      <w:r>
        <w:rPr>
          <w:sz w:val="26"/>
          <w:szCs w:val="26"/>
          <w:lang w:val="uz-Cyrl-UZ"/>
        </w:rPr>
        <w:t>qarorlari</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farmoyishlariga</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Vazirlar</w:t>
      </w:r>
      <w:r w:rsidRPr="002664A2">
        <w:rPr>
          <w:sz w:val="26"/>
          <w:szCs w:val="26"/>
          <w:lang w:val="uz-Cyrl-UZ"/>
        </w:rPr>
        <w:t xml:space="preserve"> </w:t>
      </w:r>
      <w:r>
        <w:rPr>
          <w:sz w:val="26"/>
          <w:szCs w:val="26"/>
          <w:lang w:val="uz-Cyrl-UZ"/>
        </w:rPr>
        <w:t>Mahkamasining</w:t>
      </w:r>
      <w:r w:rsidRPr="002664A2">
        <w:rPr>
          <w:sz w:val="26"/>
          <w:szCs w:val="26"/>
          <w:lang w:val="uz-Cyrl-UZ"/>
        </w:rPr>
        <w:t xml:space="preserve"> </w:t>
      </w:r>
      <w:r>
        <w:rPr>
          <w:sz w:val="26"/>
          <w:szCs w:val="26"/>
          <w:lang w:val="uz-Cyrl-UZ"/>
        </w:rPr>
        <w:t>qarorlari</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farmoyishlariga</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w:t>
      </w:r>
      <w:r w:rsidRPr="002664A2">
        <w:rPr>
          <w:sz w:val="26"/>
          <w:szCs w:val="26"/>
          <w:lang w:val="uz-Cyrl-UZ"/>
        </w:rPr>
        <w:t xml:space="preserve"> </w:t>
      </w:r>
      <w:r>
        <w:rPr>
          <w:sz w:val="26"/>
          <w:szCs w:val="26"/>
          <w:lang w:val="uz-Cyrl-UZ"/>
        </w:rPr>
        <w:t>qatnovi</w:t>
      </w:r>
      <w:r w:rsidRPr="002664A2">
        <w:rPr>
          <w:sz w:val="26"/>
          <w:szCs w:val="26"/>
          <w:lang w:val="uz-Cyrl-UZ"/>
        </w:rPr>
        <w:t xml:space="preserve"> </w:t>
      </w:r>
      <w:r>
        <w:rPr>
          <w:sz w:val="26"/>
          <w:szCs w:val="26"/>
          <w:lang w:val="uz-Cyrl-UZ"/>
        </w:rPr>
        <w:t>havfsizligini</w:t>
      </w:r>
      <w:r w:rsidRPr="002664A2">
        <w:rPr>
          <w:sz w:val="26"/>
          <w:szCs w:val="26"/>
          <w:lang w:val="uz-Cyrl-UZ"/>
        </w:rPr>
        <w:t xml:space="preserve"> </w:t>
      </w:r>
      <w:r>
        <w:rPr>
          <w:sz w:val="26"/>
          <w:szCs w:val="26"/>
          <w:lang w:val="uz-Cyrl-UZ"/>
        </w:rPr>
        <w:t>ta’minlash</w:t>
      </w:r>
      <w:r w:rsidRPr="002664A2">
        <w:rPr>
          <w:sz w:val="26"/>
          <w:szCs w:val="26"/>
          <w:lang w:val="uz-Cyrl-UZ"/>
        </w:rPr>
        <w:t xml:space="preserve"> </w:t>
      </w:r>
      <w:r>
        <w:rPr>
          <w:sz w:val="26"/>
          <w:szCs w:val="26"/>
          <w:lang w:val="uz-Cyrl-UZ"/>
        </w:rPr>
        <w:t>masalalarida</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Temir</w:t>
      </w:r>
      <w:r w:rsidRPr="002664A2">
        <w:rPr>
          <w:sz w:val="26"/>
          <w:szCs w:val="26"/>
          <w:lang w:val="uz-Cyrl-UZ"/>
        </w:rPr>
        <w:t xml:space="preserve"> </w:t>
      </w:r>
      <w:r>
        <w:rPr>
          <w:sz w:val="26"/>
          <w:szCs w:val="26"/>
          <w:lang w:val="uz-Cyrl-UZ"/>
        </w:rPr>
        <w:t>yo’llarda</w:t>
      </w:r>
      <w:r w:rsidRPr="002664A2">
        <w:rPr>
          <w:sz w:val="26"/>
          <w:szCs w:val="26"/>
          <w:lang w:val="uz-Cyrl-UZ"/>
        </w:rPr>
        <w:t xml:space="preserve"> </w:t>
      </w:r>
      <w:r>
        <w:rPr>
          <w:sz w:val="26"/>
          <w:szCs w:val="26"/>
          <w:lang w:val="uz-Cyrl-UZ"/>
        </w:rPr>
        <w:t>yuk</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yo’lovchilar</w:t>
      </w:r>
      <w:r w:rsidRPr="002664A2">
        <w:rPr>
          <w:sz w:val="26"/>
          <w:szCs w:val="26"/>
          <w:lang w:val="uz-Cyrl-UZ"/>
        </w:rPr>
        <w:t xml:space="preserve"> </w:t>
      </w:r>
      <w:r>
        <w:rPr>
          <w:sz w:val="26"/>
          <w:szCs w:val="26"/>
          <w:lang w:val="uz-Cyrl-UZ"/>
        </w:rPr>
        <w:t>tashish</w:t>
      </w:r>
      <w:r w:rsidRPr="002664A2">
        <w:rPr>
          <w:sz w:val="26"/>
          <w:szCs w:val="26"/>
          <w:lang w:val="uz-Cyrl-UZ"/>
        </w:rPr>
        <w:t xml:space="preserve"> </w:t>
      </w:r>
      <w:r>
        <w:rPr>
          <w:sz w:val="26"/>
          <w:szCs w:val="26"/>
          <w:lang w:val="uz-Cyrl-UZ"/>
        </w:rPr>
        <w:t>xavfsizligini</w:t>
      </w:r>
      <w:r w:rsidRPr="002664A2">
        <w:rPr>
          <w:sz w:val="26"/>
          <w:szCs w:val="26"/>
          <w:lang w:val="uz-Cyrl-UZ"/>
        </w:rPr>
        <w:t xml:space="preserve"> </w:t>
      </w:r>
      <w:r>
        <w:rPr>
          <w:sz w:val="26"/>
          <w:szCs w:val="26"/>
          <w:lang w:val="uz-Cyrl-UZ"/>
        </w:rPr>
        <w:t>nazorat</w:t>
      </w:r>
      <w:r w:rsidRPr="002664A2">
        <w:rPr>
          <w:sz w:val="26"/>
          <w:szCs w:val="26"/>
          <w:lang w:val="uz-Cyrl-UZ"/>
        </w:rPr>
        <w:t xml:space="preserve"> </w:t>
      </w:r>
      <w:r>
        <w:rPr>
          <w:sz w:val="26"/>
          <w:szCs w:val="26"/>
          <w:lang w:val="uz-Cyrl-UZ"/>
        </w:rPr>
        <w:t>qilish</w:t>
      </w:r>
      <w:r w:rsidRPr="002664A2">
        <w:rPr>
          <w:sz w:val="26"/>
          <w:szCs w:val="26"/>
          <w:lang w:val="uz-Cyrl-UZ"/>
        </w:rPr>
        <w:t xml:space="preserve"> </w:t>
      </w:r>
      <w:r>
        <w:rPr>
          <w:sz w:val="26"/>
          <w:szCs w:val="26"/>
          <w:lang w:val="uz-Cyrl-UZ"/>
        </w:rPr>
        <w:t>davlat</w:t>
      </w:r>
      <w:r w:rsidRPr="002664A2">
        <w:rPr>
          <w:sz w:val="26"/>
          <w:szCs w:val="26"/>
          <w:lang w:val="uz-Cyrl-UZ"/>
        </w:rPr>
        <w:t xml:space="preserve"> </w:t>
      </w:r>
      <w:r>
        <w:rPr>
          <w:sz w:val="26"/>
          <w:szCs w:val="26"/>
          <w:lang w:val="uz-Cyrl-UZ"/>
        </w:rPr>
        <w:t>inspeksiyasining</w:t>
      </w:r>
      <w:r w:rsidRPr="002664A2">
        <w:rPr>
          <w:sz w:val="26"/>
          <w:szCs w:val="26"/>
          <w:lang w:val="uz-Cyrl-UZ"/>
        </w:rPr>
        <w:t xml:space="preserve"> </w:t>
      </w:r>
      <w:r>
        <w:rPr>
          <w:sz w:val="26"/>
          <w:szCs w:val="26"/>
          <w:lang w:val="uz-Cyrl-UZ"/>
        </w:rPr>
        <w:t>qarorlariga</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mazkur</w:t>
      </w:r>
      <w:r w:rsidRPr="002664A2">
        <w:rPr>
          <w:sz w:val="26"/>
          <w:szCs w:val="26"/>
          <w:lang w:val="uz-Cyrl-UZ"/>
        </w:rPr>
        <w:t xml:space="preserve"> </w:t>
      </w:r>
      <w:r>
        <w:rPr>
          <w:sz w:val="26"/>
          <w:szCs w:val="26"/>
          <w:lang w:val="uz-Cyrl-UZ"/>
        </w:rPr>
        <w:t>Ustavga</w:t>
      </w:r>
      <w:r w:rsidRPr="002664A2">
        <w:rPr>
          <w:sz w:val="26"/>
          <w:szCs w:val="26"/>
          <w:lang w:val="uz-Cyrl-UZ"/>
        </w:rPr>
        <w:t xml:space="preserve"> </w:t>
      </w:r>
      <w:r>
        <w:rPr>
          <w:sz w:val="26"/>
          <w:szCs w:val="26"/>
          <w:lang w:val="uz-Cyrl-UZ"/>
        </w:rPr>
        <w:t>amal</w:t>
      </w:r>
      <w:r w:rsidRPr="002664A2">
        <w:rPr>
          <w:sz w:val="26"/>
          <w:szCs w:val="26"/>
          <w:lang w:val="uz-Cyrl-UZ"/>
        </w:rPr>
        <w:t xml:space="preserve"> </w:t>
      </w:r>
      <w:r>
        <w:rPr>
          <w:sz w:val="26"/>
          <w:szCs w:val="26"/>
          <w:lang w:val="uz-Cyrl-UZ"/>
        </w:rPr>
        <w:t>qiladi</w:t>
      </w:r>
      <w:r w:rsidRPr="002664A2">
        <w:rPr>
          <w:sz w:val="26"/>
          <w:szCs w:val="26"/>
          <w:lang w:val="uz-Cyrl-UZ"/>
        </w:rPr>
        <w:t>.</w:t>
      </w:r>
    </w:p>
    <w:p w:rsidR="00013A28" w:rsidRPr="002664A2" w:rsidRDefault="00013A28" w:rsidP="002664A2">
      <w:pPr>
        <w:pStyle w:val="BodyTextIndent"/>
        <w:tabs>
          <w:tab w:val="left" w:pos="1134"/>
        </w:tabs>
        <w:spacing w:before="120" w:after="0"/>
        <w:ind w:left="0" w:firstLine="720"/>
        <w:jc w:val="both"/>
        <w:rPr>
          <w:sz w:val="26"/>
          <w:szCs w:val="26"/>
          <w:lang w:val="uz-Cyrl-UZ"/>
        </w:rPr>
      </w:pPr>
      <w:r w:rsidRPr="002664A2">
        <w:rPr>
          <w:sz w:val="26"/>
          <w:szCs w:val="26"/>
          <w:lang w:val="uz-Cyrl-UZ"/>
        </w:rPr>
        <w:t>13. </w:t>
      </w:r>
      <w:r>
        <w:rPr>
          <w:sz w:val="26"/>
          <w:szCs w:val="26"/>
          <w:lang w:val="uz-Cyrl-UZ"/>
        </w:rPr>
        <w:t>Mazkur</w:t>
      </w:r>
      <w:r w:rsidRPr="002664A2">
        <w:rPr>
          <w:sz w:val="26"/>
          <w:szCs w:val="26"/>
          <w:lang w:val="uz-Cyrl-UZ"/>
        </w:rPr>
        <w:t xml:space="preserve"> </w:t>
      </w:r>
      <w:r>
        <w:rPr>
          <w:sz w:val="26"/>
          <w:szCs w:val="26"/>
          <w:lang w:val="uz-Cyrl-UZ"/>
        </w:rPr>
        <w:t>Ustav</w:t>
      </w:r>
      <w:r w:rsidRPr="002664A2">
        <w:rPr>
          <w:sz w:val="26"/>
          <w:szCs w:val="26"/>
          <w:lang w:val="uz-Cyrl-UZ"/>
        </w:rPr>
        <w:t xml:space="preserve"> </w:t>
      </w:r>
      <w:r>
        <w:rPr>
          <w:sz w:val="26"/>
          <w:szCs w:val="26"/>
          <w:lang w:val="uz-Cyrl-UZ"/>
        </w:rPr>
        <w:t>bilan</w:t>
      </w:r>
      <w:r w:rsidRPr="002664A2">
        <w:rPr>
          <w:sz w:val="26"/>
          <w:szCs w:val="26"/>
          <w:lang w:val="uz-Cyrl-UZ"/>
        </w:rPr>
        <w:t xml:space="preserve"> </w:t>
      </w:r>
      <w:r>
        <w:rPr>
          <w:sz w:val="26"/>
          <w:szCs w:val="26"/>
          <w:lang w:val="uz-Cyrl-UZ"/>
        </w:rPr>
        <w:t>tartibga</w:t>
      </w:r>
      <w:r w:rsidRPr="002664A2">
        <w:rPr>
          <w:sz w:val="26"/>
          <w:szCs w:val="26"/>
          <w:lang w:val="uz-Cyrl-UZ"/>
        </w:rPr>
        <w:t xml:space="preserve"> </w:t>
      </w:r>
      <w:r>
        <w:rPr>
          <w:sz w:val="26"/>
          <w:szCs w:val="26"/>
          <w:lang w:val="uz-Cyrl-UZ"/>
        </w:rPr>
        <w:t>solinmagan</w:t>
      </w:r>
      <w:r w:rsidRPr="002664A2">
        <w:rPr>
          <w:sz w:val="26"/>
          <w:szCs w:val="26"/>
          <w:lang w:val="uz-Cyrl-UZ"/>
        </w:rPr>
        <w:t xml:space="preserve"> </w:t>
      </w:r>
      <w:r>
        <w:rPr>
          <w:sz w:val="26"/>
          <w:szCs w:val="26"/>
          <w:lang w:val="uz-Cyrl-UZ"/>
        </w:rPr>
        <w:t>huquqiy</w:t>
      </w:r>
      <w:r w:rsidRPr="002664A2">
        <w:rPr>
          <w:sz w:val="26"/>
          <w:szCs w:val="26"/>
          <w:lang w:val="uz-Cyrl-UZ"/>
        </w:rPr>
        <w:t xml:space="preserve"> </w:t>
      </w:r>
      <w:r>
        <w:rPr>
          <w:sz w:val="26"/>
          <w:szCs w:val="26"/>
          <w:lang w:val="uz-Cyrl-UZ"/>
        </w:rPr>
        <w:t>munosabatlar</w:t>
      </w:r>
      <w:r w:rsidRPr="002664A2">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Respublikasining</w:t>
      </w:r>
      <w:r w:rsidRPr="002664A2">
        <w:rPr>
          <w:sz w:val="26"/>
          <w:szCs w:val="26"/>
          <w:lang w:val="uz-Cyrl-UZ"/>
        </w:rPr>
        <w:t xml:space="preserve"> </w:t>
      </w:r>
      <w:r>
        <w:rPr>
          <w:sz w:val="26"/>
          <w:szCs w:val="26"/>
          <w:lang w:val="uz-Cyrl-UZ"/>
        </w:rPr>
        <w:t>boshqa</w:t>
      </w:r>
      <w:r w:rsidRPr="002664A2">
        <w:rPr>
          <w:sz w:val="26"/>
          <w:szCs w:val="26"/>
          <w:lang w:val="uz-Cyrl-UZ"/>
        </w:rPr>
        <w:t xml:space="preserve"> </w:t>
      </w:r>
      <w:r>
        <w:rPr>
          <w:sz w:val="26"/>
          <w:szCs w:val="26"/>
          <w:lang w:val="uz-Cyrl-UZ"/>
        </w:rPr>
        <w:t>qonunchilik</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me’yoriy</w:t>
      </w:r>
      <w:r w:rsidRPr="002664A2">
        <w:rPr>
          <w:sz w:val="26"/>
          <w:szCs w:val="26"/>
          <w:lang w:val="uz-Cyrl-UZ"/>
        </w:rPr>
        <w:t>-</w:t>
      </w:r>
      <w:r>
        <w:rPr>
          <w:sz w:val="26"/>
          <w:szCs w:val="26"/>
          <w:lang w:val="uz-Cyrl-UZ"/>
        </w:rPr>
        <w:t>huquqiy</w:t>
      </w:r>
      <w:r w:rsidRPr="002664A2">
        <w:rPr>
          <w:sz w:val="26"/>
          <w:szCs w:val="26"/>
          <w:lang w:val="uz-Cyrl-UZ"/>
        </w:rPr>
        <w:t xml:space="preserve"> </w:t>
      </w:r>
      <w:r>
        <w:rPr>
          <w:sz w:val="26"/>
          <w:szCs w:val="26"/>
          <w:lang w:val="uz-Cyrl-UZ"/>
        </w:rPr>
        <w:t>hujjatlari</w:t>
      </w:r>
      <w:r w:rsidRPr="002664A2">
        <w:rPr>
          <w:sz w:val="26"/>
          <w:szCs w:val="26"/>
          <w:lang w:val="uz-Cyrl-UZ"/>
        </w:rPr>
        <w:t xml:space="preserve">, </w:t>
      </w:r>
      <w:r>
        <w:rPr>
          <w:sz w:val="26"/>
          <w:szCs w:val="26"/>
          <w:lang w:val="uz-Cyrl-UZ"/>
        </w:rPr>
        <w:t>shuningdek</w:t>
      </w:r>
      <w:r w:rsidRPr="002664A2">
        <w:rPr>
          <w:sz w:val="26"/>
          <w:szCs w:val="26"/>
          <w:lang w:val="uz-Cyrl-UZ"/>
        </w:rPr>
        <w:t xml:space="preserve"> </w:t>
      </w:r>
      <w:r>
        <w:rPr>
          <w:sz w:val="26"/>
          <w:szCs w:val="26"/>
          <w:lang w:val="uz-Cyrl-UZ"/>
        </w:rPr>
        <w:t>xalqaro</w:t>
      </w:r>
      <w:r w:rsidRPr="002664A2">
        <w:rPr>
          <w:sz w:val="26"/>
          <w:szCs w:val="26"/>
          <w:lang w:val="uz-Cyrl-UZ"/>
        </w:rPr>
        <w:t xml:space="preserve"> </w:t>
      </w:r>
      <w:r>
        <w:rPr>
          <w:sz w:val="26"/>
          <w:szCs w:val="26"/>
          <w:lang w:val="uz-Cyrl-UZ"/>
        </w:rPr>
        <w:t>bitimlar</w:t>
      </w:r>
      <w:r w:rsidRPr="002664A2">
        <w:rPr>
          <w:sz w:val="26"/>
          <w:szCs w:val="26"/>
          <w:lang w:val="uz-Cyrl-UZ"/>
        </w:rPr>
        <w:t xml:space="preserve"> </w:t>
      </w:r>
      <w:r>
        <w:rPr>
          <w:sz w:val="26"/>
          <w:szCs w:val="26"/>
          <w:lang w:val="uz-Cyrl-UZ"/>
        </w:rPr>
        <w:t>va</w:t>
      </w:r>
      <w:r w:rsidRPr="002664A2">
        <w:rPr>
          <w:sz w:val="26"/>
          <w:szCs w:val="26"/>
          <w:lang w:val="uz-Cyrl-UZ"/>
        </w:rPr>
        <w:t xml:space="preserve"> </w:t>
      </w:r>
      <w:r>
        <w:rPr>
          <w:sz w:val="26"/>
          <w:szCs w:val="26"/>
          <w:lang w:val="uz-Cyrl-UZ"/>
        </w:rPr>
        <w:t>shartnomalar</w:t>
      </w:r>
      <w:r w:rsidRPr="002664A2">
        <w:rPr>
          <w:sz w:val="26"/>
          <w:szCs w:val="26"/>
          <w:lang w:val="uz-Cyrl-UZ"/>
        </w:rPr>
        <w:t xml:space="preserve"> </w:t>
      </w:r>
      <w:r>
        <w:rPr>
          <w:sz w:val="26"/>
          <w:szCs w:val="26"/>
          <w:lang w:val="uz-Cyrl-UZ"/>
        </w:rPr>
        <w:t>bilan</w:t>
      </w:r>
      <w:r w:rsidRPr="002664A2">
        <w:rPr>
          <w:sz w:val="26"/>
          <w:szCs w:val="26"/>
          <w:lang w:val="uz-Cyrl-UZ"/>
        </w:rPr>
        <w:t xml:space="preserve"> </w:t>
      </w:r>
      <w:r>
        <w:rPr>
          <w:sz w:val="26"/>
          <w:szCs w:val="26"/>
          <w:lang w:val="uz-Cyrl-UZ"/>
        </w:rPr>
        <w:t>tartibga</w:t>
      </w:r>
      <w:r w:rsidRPr="002664A2">
        <w:rPr>
          <w:sz w:val="26"/>
          <w:szCs w:val="26"/>
          <w:lang w:val="uz-Cyrl-UZ"/>
        </w:rPr>
        <w:t xml:space="preserve"> </w:t>
      </w:r>
      <w:r>
        <w:rPr>
          <w:sz w:val="26"/>
          <w:szCs w:val="26"/>
          <w:lang w:val="uz-Cyrl-UZ"/>
        </w:rPr>
        <w:t>solinadi</w:t>
      </w:r>
      <w:r w:rsidRPr="002664A2">
        <w:rPr>
          <w:sz w:val="26"/>
          <w:szCs w:val="26"/>
          <w:lang w:val="uz-Cyrl-UZ"/>
        </w:rPr>
        <w:t>.</w:t>
      </w:r>
    </w:p>
    <w:p w:rsidR="00013A28" w:rsidRPr="002664A2" w:rsidRDefault="00013A28" w:rsidP="002664A2">
      <w:pPr>
        <w:pStyle w:val="BodyTextIndent"/>
        <w:tabs>
          <w:tab w:val="left" w:pos="1134"/>
        </w:tabs>
        <w:spacing w:before="120" w:after="0"/>
        <w:ind w:left="0" w:firstLine="720"/>
        <w:jc w:val="both"/>
        <w:rPr>
          <w:sz w:val="26"/>
          <w:szCs w:val="26"/>
          <w:lang w:val="uz-Cyrl-UZ"/>
        </w:rPr>
      </w:pPr>
      <w:r w:rsidRPr="002664A2">
        <w:rPr>
          <w:sz w:val="26"/>
          <w:szCs w:val="26"/>
          <w:lang w:val="uz-Cyrl-UZ"/>
        </w:rPr>
        <w:t>14. </w:t>
      </w:r>
      <w:r>
        <w:rPr>
          <w:sz w:val="26"/>
          <w:szCs w:val="26"/>
          <w:lang w:val="uz-Cyrl-UZ"/>
        </w:rPr>
        <w:t>Jamiyat</w:t>
      </w:r>
      <w:r w:rsidRPr="002664A2">
        <w:rPr>
          <w:sz w:val="26"/>
          <w:szCs w:val="26"/>
          <w:lang w:val="uz-Cyrl-UZ"/>
        </w:rPr>
        <w:t xml:space="preserve"> </w:t>
      </w:r>
      <w:r>
        <w:rPr>
          <w:sz w:val="26"/>
          <w:szCs w:val="26"/>
          <w:lang w:val="uz-Cyrl-UZ"/>
        </w:rPr>
        <w:t>xodimlari</w:t>
      </w:r>
      <w:r w:rsidRPr="002664A2">
        <w:rPr>
          <w:sz w:val="26"/>
          <w:szCs w:val="26"/>
          <w:lang w:val="uz-Cyrl-UZ"/>
        </w:rPr>
        <w:t xml:space="preserve"> </w:t>
      </w:r>
      <w:r>
        <w:rPr>
          <w:sz w:val="26"/>
          <w:szCs w:val="26"/>
          <w:lang w:val="uz-Cyrl-UZ"/>
        </w:rPr>
        <w:t>Jamiyat</w:t>
      </w:r>
      <w:r w:rsidRPr="002664A2">
        <w:rPr>
          <w:sz w:val="26"/>
          <w:szCs w:val="26"/>
          <w:lang w:val="uz-Cyrl-UZ"/>
        </w:rPr>
        <w:t xml:space="preserve"> </w:t>
      </w:r>
      <w:r>
        <w:rPr>
          <w:sz w:val="26"/>
          <w:szCs w:val="26"/>
          <w:lang w:val="uz-Cyrl-UZ"/>
        </w:rPr>
        <w:t>shaxsiy</w:t>
      </w:r>
      <w:r w:rsidRPr="002664A2">
        <w:rPr>
          <w:sz w:val="26"/>
          <w:szCs w:val="26"/>
          <w:lang w:val="uz-Cyrl-UZ"/>
        </w:rPr>
        <w:t xml:space="preserve"> </w:t>
      </w:r>
      <w:r>
        <w:rPr>
          <w:sz w:val="26"/>
          <w:szCs w:val="26"/>
          <w:lang w:val="uz-Cyrl-UZ"/>
        </w:rPr>
        <w:t>tarkibining</w:t>
      </w:r>
      <w:r w:rsidRPr="002664A2">
        <w:rPr>
          <w:sz w:val="26"/>
          <w:szCs w:val="26"/>
          <w:lang w:val="uz-Cyrl-UZ"/>
        </w:rPr>
        <w:t xml:space="preserve"> </w:t>
      </w:r>
      <w:r>
        <w:rPr>
          <w:sz w:val="26"/>
          <w:szCs w:val="26"/>
          <w:lang w:val="uz-Cyrl-UZ"/>
        </w:rPr>
        <w:t>xizmat</w:t>
      </w:r>
      <w:r w:rsidRPr="002664A2">
        <w:rPr>
          <w:sz w:val="26"/>
          <w:szCs w:val="26"/>
          <w:lang w:val="uz-Cyrl-UZ"/>
        </w:rPr>
        <w:t xml:space="preserve"> </w:t>
      </w:r>
      <w:r>
        <w:rPr>
          <w:sz w:val="26"/>
          <w:szCs w:val="26"/>
          <w:lang w:val="uz-Cyrl-UZ"/>
        </w:rPr>
        <w:t>kiyimi</w:t>
      </w:r>
      <w:r w:rsidRPr="002664A2">
        <w:rPr>
          <w:sz w:val="26"/>
          <w:szCs w:val="26"/>
          <w:lang w:val="uz-Cyrl-UZ"/>
        </w:rPr>
        <w:t xml:space="preserve"> </w:t>
      </w:r>
      <w:r>
        <w:rPr>
          <w:sz w:val="26"/>
          <w:szCs w:val="26"/>
          <w:lang w:val="uz-Cyrl-UZ"/>
        </w:rPr>
        <w:t>to’g’risidagi</w:t>
      </w:r>
      <w:r w:rsidRPr="002664A2">
        <w:rPr>
          <w:sz w:val="26"/>
          <w:szCs w:val="26"/>
          <w:lang w:val="uz-Cyrl-UZ"/>
        </w:rPr>
        <w:t xml:space="preserve"> </w:t>
      </w:r>
      <w:r>
        <w:rPr>
          <w:sz w:val="26"/>
          <w:szCs w:val="26"/>
          <w:lang w:val="uz-Cyrl-UZ"/>
        </w:rPr>
        <w:t>Nizomda</w:t>
      </w:r>
      <w:r w:rsidRPr="002664A2">
        <w:rPr>
          <w:sz w:val="26"/>
          <w:szCs w:val="26"/>
          <w:lang w:val="uz-Cyrl-UZ"/>
        </w:rPr>
        <w:t xml:space="preserve"> </w:t>
      </w:r>
      <w:r>
        <w:rPr>
          <w:sz w:val="26"/>
          <w:szCs w:val="26"/>
          <w:lang w:val="uz-Cyrl-UZ"/>
        </w:rPr>
        <w:t>belgilangan</w:t>
      </w:r>
      <w:r w:rsidRPr="002664A2">
        <w:rPr>
          <w:sz w:val="26"/>
          <w:szCs w:val="26"/>
          <w:lang w:val="uz-Cyrl-UZ"/>
        </w:rPr>
        <w:t xml:space="preserve"> </w:t>
      </w:r>
      <w:r>
        <w:rPr>
          <w:sz w:val="26"/>
          <w:szCs w:val="26"/>
          <w:lang w:val="uz-Cyrl-UZ"/>
        </w:rPr>
        <w:t>xizmat</w:t>
      </w:r>
      <w:r w:rsidRPr="002664A2">
        <w:rPr>
          <w:sz w:val="26"/>
          <w:szCs w:val="26"/>
          <w:lang w:val="uz-Cyrl-UZ"/>
        </w:rPr>
        <w:t xml:space="preserve"> </w:t>
      </w:r>
      <w:r>
        <w:rPr>
          <w:sz w:val="26"/>
          <w:szCs w:val="26"/>
          <w:lang w:val="uz-Cyrl-UZ"/>
        </w:rPr>
        <w:t>kiyimini</w:t>
      </w:r>
      <w:r w:rsidRPr="002664A2">
        <w:rPr>
          <w:sz w:val="26"/>
          <w:szCs w:val="26"/>
          <w:lang w:val="uz-Cyrl-UZ"/>
        </w:rPr>
        <w:t xml:space="preserve"> </w:t>
      </w:r>
      <w:r>
        <w:rPr>
          <w:sz w:val="26"/>
          <w:szCs w:val="26"/>
          <w:lang w:val="uz-Cyrl-UZ"/>
        </w:rPr>
        <w:t>kiyish</w:t>
      </w:r>
      <w:r w:rsidRPr="002664A2">
        <w:rPr>
          <w:sz w:val="26"/>
          <w:szCs w:val="26"/>
          <w:lang w:val="uz-Cyrl-UZ"/>
        </w:rPr>
        <w:t xml:space="preserve"> </w:t>
      </w:r>
      <w:r>
        <w:rPr>
          <w:sz w:val="26"/>
          <w:szCs w:val="26"/>
          <w:lang w:val="uz-Cyrl-UZ"/>
        </w:rPr>
        <w:t>huquqiga</w:t>
      </w:r>
      <w:r w:rsidRPr="002664A2">
        <w:rPr>
          <w:sz w:val="26"/>
          <w:szCs w:val="26"/>
          <w:lang w:val="uz-Cyrl-UZ"/>
        </w:rPr>
        <w:t xml:space="preserve"> </w:t>
      </w:r>
      <w:r>
        <w:rPr>
          <w:sz w:val="26"/>
          <w:szCs w:val="26"/>
          <w:lang w:val="uz-Cyrl-UZ"/>
        </w:rPr>
        <w:t>egadirlar</w:t>
      </w:r>
      <w:r w:rsidRPr="002664A2">
        <w:rPr>
          <w:sz w:val="26"/>
          <w:szCs w:val="26"/>
          <w:lang w:val="uz-Cyrl-UZ"/>
        </w:rPr>
        <w:t>.</w:t>
      </w:r>
    </w:p>
    <w:p w:rsidR="00013A28" w:rsidRPr="002664A2" w:rsidRDefault="00013A28" w:rsidP="002664A2">
      <w:pPr>
        <w:pStyle w:val="BodyTextIndent"/>
        <w:tabs>
          <w:tab w:val="left" w:pos="1134"/>
        </w:tabs>
        <w:spacing w:before="120" w:after="0"/>
        <w:ind w:left="0" w:firstLine="720"/>
        <w:jc w:val="both"/>
        <w:rPr>
          <w:sz w:val="26"/>
          <w:szCs w:val="26"/>
          <w:lang w:val="uz-Cyrl-UZ"/>
        </w:rPr>
      </w:pPr>
      <w:r w:rsidRPr="00452AFE">
        <w:rPr>
          <w:sz w:val="26"/>
          <w:szCs w:val="26"/>
          <w:lang w:val="uz-Cyrl-UZ"/>
        </w:rPr>
        <w:t>15. </w:t>
      </w:r>
      <w:r>
        <w:rPr>
          <w:sz w:val="26"/>
          <w:szCs w:val="26"/>
          <w:lang w:val="uz-Cyrl-UZ"/>
        </w:rPr>
        <w:t>Jamiyatning</w:t>
      </w:r>
      <w:r w:rsidRPr="002664A2">
        <w:rPr>
          <w:sz w:val="26"/>
          <w:szCs w:val="26"/>
          <w:lang w:val="uz-Cyrl-UZ"/>
        </w:rPr>
        <w:t xml:space="preserve"> </w:t>
      </w:r>
      <w:r>
        <w:rPr>
          <w:sz w:val="26"/>
          <w:szCs w:val="26"/>
          <w:lang w:val="uz-Cyrl-UZ"/>
        </w:rPr>
        <w:t>joylashgan</w:t>
      </w:r>
      <w:r w:rsidRPr="002664A2">
        <w:rPr>
          <w:sz w:val="26"/>
          <w:szCs w:val="26"/>
          <w:lang w:val="uz-Cyrl-UZ"/>
        </w:rPr>
        <w:t xml:space="preserve"> (</w:t>
      </w:r>
      <w:r>
        <w:rPr>
          <w:sz w:val="26"/>
          <w:szCs w:val="26"/>
          <w:lang w:val="uz-Cyrl-UZ"/>
        </w:rPr>
        <w:t>markaziy</w:t>
      </w:r>
      <w:r w:rsidRPr="002664A2">
        <w:rPr>
          <w:sz w:val="26"/>
          <w:szCs w:val="26"/>
          <w:lang w:val="uz-Cyrl-UZ"/>
        </w:rPr>
        <w:t xml:space="preserve"> </w:t>
      </w:r>
      <w:r>
        <w:rPr>
          <w:sz w:val="26"/>
          <w:szCs w:val="26"/>
          <w:lang w:val="uz-Cyrl-UZ"/>
        </w:rPr>
        <w:t>ma’muriyati</w:t>
      </w:r>
      <w:r w:rsidRPr="002664A2">
        <w:rPr>
          <w:sz w:val="26"/>
          <w:szCs w:val="26"/>
          <w:lang w:val="uz-Cyrl-UZ"/>
        </w:rPr>
        <w:t xml:space="preserve">) </w:t>
      </w:r>
      <w:r>
        <w:rPr>
          <w:sz w:val="26"/>
          <w:szCs w:val="26"/>
          <w:lang w:val="uz-Cyrl-UZ"/>
        </w:rPr>
        <w:t>manzili</w:t>
      </w:r>
      <w:r w:rsidRPr="002664A2">
        <w:rPr>
          <w:sz w:val="26"/>
          <w:szCs w:val="26"/>
          <w:lang w:val="uz-Cyrl-UZ"/>
        </w:rPr>
        <w:t xml:space="preserve">: </w:t>
      </w:r>
      <w:r w:rsidRPr="00E32C59">
        <w:rPr>
          <w:sz w:val="26"/>
          <w:szCs w:val="26"/>
          <w:lang w:val="uz-Cyrl-UZ"/>
        </w:rPr>
        <w:t xml:space="preserve">           </w:t>
      </w:r>
      <w:r>
        <w:rPr>
          <w:sz w:val="26"/>
          <w:szCs w:val="26"/>
          <w:lang w:val="uz-Cyrl-UZ"/>
        </w:rPr>
        <w:t>O’zbekiston</w:t>
      </w:r>
      <w:r w:rsidRPr="002664A2">
        <w:rPr>
          <w:sz w:val="26"/>
          <w:szCs w:val="26"/>
          <w:lang w:val="uz-Cyrl-UZ"/>
        </w:rPr>
        <w:t xml:space="preserve"> </w:t>
      </w:r>
      <w:r>
        <w:rPr>
          <w:sz w:val="26"/>
          <w:szCs w:val="26"/>
          <w:lang w:val="uz-Cyrl-UZ"/>
        </w:rPr>
        <w:t>Respublikasi</w:t>
      </w:r>
      <w:r w:rsidRPr="002664A2">
        <w:rPr>
          <w:sz w:val="26"/>
          <w:szCs w:val="26"/>
          <w:lang w:val="uz-Cyrl-UZ"/>
        </w:rPr>
        <w:t xml:space="preserve">, </w:t>
      </w:r>
      <w:r>
        <w:rPr>
          <w:sz w:val="26"/>
          <w:szCs w:val="26"/>
          <w:lang w:val="uz-Cyrl-UZ"/>
        </w:rPr>
        <w:t>Toshkent</w:t>
      </w:r>
      <w:r w:rsidRPr="002664A2">
        <w:rPr>
          <w:sz w:val="26"/>
          <w:szCs w:val="26"/>
          <w:lang w:val="uz-Cyrl-UZ"/>
        </w:rPr>
        <w:t xml:space="preserve"> </w:t>
      </w:r>
      <w:r>
        <w:rPr>
          <w:sz w:val="26"/>
          <w:szCs w:val="26"/>
          <w:lang w:val="uz-Cyrl-UZ"/>
        </w:rPr>
        <w:t>shahri</w:t>
      </w:r>
      <w:r w:rsidRPr="002664A2">
        <w:rPr>
          <w:sz w:val="26"/>
          <w:szCs w:val="26"/>
          <w:lang w:val="uz-Cyrl-UZ"/>
        </w:rPr>
        <w:t xml:space="preserve">, </w:t>
      </w:r>
      <w:r>
        <w:rPr>
          <w:sz w:val="26"/>
          <w:szCs w:val="26"/>
          <w:lang w:val="uz-Cyrl-UZ"/>
        </w:rPr>
        <w:t>Taras</w:t>
      </w:r>
      <w:r w:rsidRPr="002664A2">
        <w:rPr>
          <w:sz w:val="26"/>
          <w:szCs w:val="26"/>
          <w:lang w:val="uz-Cyrl-UZ"/>
        </w:rPr>
        <w:t xml:space="preserve"> </w:t>
      </w:r>
      <w:r>
        <w:rPr>
          <w:sz w:val="26"/>
          <w:szCs w:val="26"/>
          <w:lang w:val="uz-Cyrl-UZ"/>
        </w:rPr>
        <w:t>SHevchenko</w:t>
      </w:r>
      <w:r w:rsidRPr="002664A2">
        <w:rPr>
          <w:sz w:val="26"/>
          <w:szCs w:val="26"/>
          <w:lang w:val="uz-Cyrl-UZ"/>
        </w:rPr>
        <w:t xml:space="preserve"> </w:t>
      </w:r>
      <w:r>
        <w:rPr>
          <w:sz w:val="26"/>
          <w:szCs w:val="26"/>
          <w:lang w:val="uz-Cyrl-UZ"/>
        </w:rPr>
        <w:t>ko’chasi</w:t>
      </w:r>
      <w:r w:rsidRPr="002664A2">
        <w:rPr>
          <w:sz w:val="26"/>
          <w:szCs w:val="26"/>
          <w:lang w:val="uz-Cyrl-UZ"/>
        </w:rPr>
        <w:t>, 7-</w:t>
      </w:r>
      <w:r>
        <w:rPr>
          <w:sz w:val="26"/>
          <w:szCs w:val="26"/>
          <w:lang w:val="uz-Cyrl-UZ"/>
        </w:rPr>
        <w:t>uy</w:t>
      </w:r>
      <w:r w:rsidRPr="002664A2">
        <w:rPr>
          <w:sz w:val="26"/>
          <w:szCs w:val="26"/>
          <w:lang w:val="uz-Cyrl-UZ"/>
        </w:rPr>
        <w:t xml:space="preserve">, </w:t>
      </w:r>
      <w:r>
        <w:rPr>
          <w:sz w:val="26"/>
          <w:szCs w:val="26"/>
          <w:lang w:val="uz-Cyrl-UZ"/>
        </w:rPr>
        <w:t>pochta</w:t>
      </w:r>
      <w:r w:rsidRPr="002664A2">
        <w:rPr>
          <w:sz w:val="26"/>
          <w:szCs w:val="26"/>
          <w:lang w:val="uz-Cyrl-UZ"/>
        </w:rPr>
        <w:t xml:space="preserve"> </w:t>
      </w:r>
      <w:r>
        <w:rPr>
          <w:sz w:val="26"/>
          <w:szCs w:val="26"/>
          <w:lang w:val="uz-Cyrl-UZ"/>
        </w:rPr>
        <w:t>indeksi</w:t>
      </w:r>
      <w:r w:rsidRPr="002664A2">
        <w:rPr>
          <w:sz w:val="26"/>
          <w:szCs w:val="26"/>
          <w:lang w:val="uz-Cyrl-UZ"/>
        </w:rPr>
        <w:t xml:space="preserve"> </w:t>
      </w:r>
      <w:r>
        <w:rPr>
          <w:sz w:val="26"/>
          <w:szCs w:val="26"/>
          <w:lang w:val="uz-Cyrl-UZ"/>
        </w:rPr>
        <w:t xml:space="preserve">- </w:t>
      </w:r>
      <w:r w:rsidRPr="002664A2">
        <w:rPr>
          <w:sz w:val="26"/>
          <w:szCs w:val="26"/>
          <w:lang w:val="uz-Cyrl-UZ"/>
        </w:rPr>
        <w:t>100060.</w:t>
      </w:r>
    </w:p>
    <w:p w:rsidR="00013A28" w:rsidRPr="00E06ED5" w:rsidRDefault="00013A28" w:rsidP="002664A2">
      <w:pPr>
        <w:pStyle w:val="BodyTextIndent"/>
        <w:tabs>
          <w:tab w:val="left" w:pos="1134"/>
        </w:tabs>
        <w:spacing w:before="120" w:after="0"/>
        <w:ind w:left="0" w:firstLine="720"/>
        <w:jc w:val="both"/>
        <w:rPr>
          <w:sz w:val="26"/>
          <w:szCs w:val="26"/>
          <w:lang w:val="uz-Cyrl-UZ"/>
        </w:rPr>
      </w:pPr>
      <w:r w:rsidRPr="003F568A">
        <w:rPr>
          <w:sz w:val="26"/>
          <w:szCs w:val="26"/>
          <w:lang w:val="en-US"/>
        </w:rPr>
        <w:t>16. Jamiyat</w:t>
      </w:r>
      <w:r>
        <w:rPr>
          <w:sz w:val="26"/>
          <w:szCs w:val="26"/>
          <w:lang w:val="uz-Cyrl-UZ"/>
        </w:rPr>
        <w:t>ning</w:t>
      </w:r>
      <w:r w:rsidRPr="002664A2">
        <w:rPr>
          <w:sz w:val="26"/>
          <w:szCs w:val="26"/>
          <w:lang w:val="uz-Cyrl-UZ"/>
        </w:rPr>
        <w:t xml:space="preserve"> </w:t>
      </w:r>
      <w:r w:rsidRPr="003F568A">
        <w:rPr>
          <w:sz w:val="26"/>
          <w:szCs w:val="26"/>
          <w:lang w:val="en-US"/>
        </w:rPr>
        <w:t>elektron pocht</w:t>
      </w:r>
      <w:r>
        <w:rPr>
          <w:sz w:val="26"/>
          <w:szCs w:val="26"/>
          <w:lang w:val="uz-Cyrl-UZ"/>
        </w:rPr>
        <w:t>a</w:t>
      </w:r>
      <w:r w:rsidRPr="003F568A">
        <w:rPr>
          <w:sz w:val="26"/>
          <w:szCs w:val="26"/>
          <w:lang w:val="en-US"/>
        </w:rPr>
        <w:t xml:space="preserve"> </w:t>
      </w:r>
      <w:r>
        <w:rPr>
          <w:sz w:val="26"/>
          <w:szCs w:val="26"/>
          <w:lang w:val="uz-Cyrl-UZ"/>
        </w:rPr>
        <w:t>manzili</w:t>
      </w:r>
      <w:r w:rsidRPr="003F568A">
        <w:rPr>
          <w:sz w:val="26"/>
          <w:szCs w:val="26"/>
          <w:lang w:val="en-US"/>
        </w:rPr>
        <w:t xml:space="preserve">: </w:t>
      </w:r>
      <w:r w:rsidRPr="00DD0C64">
        <w:rPr>
          <w:sz w:val="26"/>
          <w:szCs w:val="26"/>
          <w:lang w:val="en-US"/>
        </w:rPr>
        <w:t>info</w:t>
      </w:r>
      <w:r w:rsidRPr="003F568A">
        <w:rPr>
          <w:sz w:val="26"/>
          <w:szCs w:val="26"/>
          <w:lang w:val="en-US"/>
        </w:rPr>
        <w:t xml:space="preserve"> @</w:t>
      </w:r>
      <w:r w:rsidRPr="002664A2">
        <w:rPr>
          <w:sz w:val="26"/>
          <w:szCs w:val="26"/>
          <w:lang w:val="en-US"/>
        </w:rPr>
        <w:t>uzrailway</w:t>
      </w:r>
      <w:r w:rsidRPr="003F568A">
        <w:rPr>
          <w:sz w:val="26"/>
          <w:szCs w:val="26"/>
          <w:lang w:val="en-US"/>
        </w:rPr>
        <w:t>.</w:t>
      </w:r>
      <w:r w:rsidRPr="002664A2">
        <w:rPr>
          <w:sz w:val="26"/>
          <w:szCs w:val="26"/>
          <w:lang w:val="en-US"/>
        </w:rPr>
        <w:t>uz</w:t>
      </w:r>
      <w:r>
        <w:rPr>
          <w:sz w:val="26"/>
          <w:szCs w:val="26"/>
          <w:lang w:val="uz-Cyrl-UZ"/>
        </w:rPr>
        <w:t>.</w:t>
      </w:r>
    </w:p>
    <w:p w:rsidR="00013A28" w:rsidRPr="001A2684" w:rsidRDefault="00013A28" w:rsidP="005E6981">
      <w:pPr>
        <w:pStyle w:val="BodyTextIndent"/>
        <w:tabs>
          <w:tab w:val="left" w:pos="851"/>
        </w:tabs>
        <w:spacing w:after="0"/>
        <w:ind w:left="0" w:firstLine="567"/>
        <w:jc w:val="both"/>
        <w:rPr>
          <w:b/>
          <w:sz w:val="26"/>
          <w:szCs w:val="26"/>
          <w:lang w:val="uz-Cyrl-UZ"/>
        </w:rPr>
      </w:pPr>
    </w:p>
    <w:p w:rsidR="00013A28" w:rsidRPr="003F568A" w:rsidRDefault="00013A28" w:rsidP="001F2E61">
      <w:pPr>
        <w:pStyle w:val="BodyTextIndent"/>
        <w:tabs>
          <w:tab w:val="left" w:pos="851"/>
        </w:tabs>
        <w:spacing w:after="0"/>
        <w:ind w:left="0"/>
        <w:jc w:val="center"/>
        <w:rPr>
          <w:b/>
          <w:sz w:val="26"/>
          <w:szCs w:val="26"/>
          <w:lang w:val="en-US"/>
        </w:rPr>
      </w:pPr>
      <w:r w:rsidRPr="003F568A">
        <w:rPr>
          <w:b/>
          <w:sz w:val="26"/>
          <w:szCs w:val="26"/>
          <w:lang w:val="en-US"/>
        </w:rPr>
        <w:t xml:space="preserve">II bo’lim. Jamiyatning asosiy vazifalari hamda funksiyalari </w:t>
      </w:r>
    </w:p>
    <w:p w:rsidR="00013A28" w:rsidRPr="005E6981" w:rsidRDefault="00013A28" w:rsidP="005E6981">
      <w:pPr>
        <w:pStyle w:val="BodyTextIndent"/>
        <w:tabs>
          <w:tab w:val="left" w:pos="993"/>
        </w:tabs>
        <w:spacing w:before="120" w:after="0"/>
        <w:ind w:left="0" w:firstLine="720"/>
        <w:jc w:val="both"/>
        <w:rPr>
          <w:sz w:val="26"/>
          <w:szCs w:val="26"/>
          <w:lang w:val="uz-Cyrl-UZ"/>
        </w:rPr>
      </w:pPr>
      <w:r w:rsidRPr="003F568A">
        <w:rPr>
          <w:sz w:val="26"/>
          <w:szCs w:val="26"/>
          <w:lang w:val="en-US"/>
        </w:rPr>
        <w:t>17. </w:t>
      </w:r>
      <w:r>
        <w:rPr>
          <w:sz w:val="26"/>
          <w:szCs w:val="26"/>
          <w:lang w:val="uz-Cyrl-UZ"/>
        </w:rPr>
        <w:t>Jamiyat</w:t>
      </w:r>
      <w:r w:rsidRPr="005E6981">
        <w:rPr>
          <w:sz w:val="26"/>
          <w:szCs w:val="26"/>
          <w:lang w:val="uz-Cyrl-UZ"/>
        </w:rPr>
        <w:t xml:space="preserve"> </w:t>
      </w:r>
      <w:r>
        <w:rPr>
          <w:sz w:val="26"/>
          <w:szCs w:val="26"/>
          <w:lang w:val="uz-Cyrl-UZ"/>
        </w:rPr>
        <w:t>faoliyatining</w:t>
      </w:r>
      <w:r w:rsidRPr="005E6981">
        <w:rPr>
          <w:sz w:val="26"/>
          <w:szCs w:val="26"/>
          <w:lang w:val="uz-Cyrl-UZ"/>
        </w:rPr>
        <w:t xml:space="preserve"> </w:t>
      </w:r>
      <w:r>
        <w:rPr>
          <w:sz w:val="26"/>
          <w:szCs w:val="26"/>
          <w:lang w:val="uz-Cyrl-UZ"/>
        </w:rPr>
        <w:t>asosiy</w:t>
      </w:r>
      <w:r w:rsidRPr="005E6981">
        <w:rPr>
          <w:sz w:val="26"/>
          <w:szCs w:val="26"/>
          <w:lang w:val="uz-Cyrl-UZ"/>
        </w:rPr>
        <w:t xml:space="preserve"> </w:t>
      </w:r>
      <w:r>
        <w:rPr>
          <w:sz w:val="26"/>
          <w:szCs w:val="26"/>
          <w:lang w:val="uz-Cyrl-UZ"/>
        </w:rPr>
        <w:t>vazifalari</w:t>
      </w:r>
      <w:r w:rsidRPr="005E6981">
        <w:rPr>
          <w:sz w:val="26"/>
          <w:szCs w:val="26"/>
          <w:lang w:val="uz-Cyrl-UZ"/>
        </w:rPr>
        <w:t xml:space="preserve"> </w:t>
      </w:r>
      <w:r>
        <w:rPr>
          <w:sz w:val="26"/>
          <w:szCs w:val="26"/>
          <w:lang w:val="uz-Cyrl-UZ"/>
        </w:rPr>
        <w:t>quyidagilardan</w:t>
      </w:r>
      <w:r w:rsidRPr="005E6981">
        <w:rPr>
          <w:sz w:val="26"/>
          <w:szCs w:val="26"/>
          <w:lang w:val="uz-Cyrl-UZ"/>
        </w:rPr>
        <w:t xml:space="preserve"> </w:t>
      </w:r>
      <w:r>
        <w:rPr>
          <w:sz w:val="26"/>
          <w:szCs w:val="26"/>
          <w:lang w:val="uz-Cyrl-UZ"/>
        </w:rPr>
        <w:t>iborat</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mamlakat</w:t>
      </w:r>
      <w:r w:rsidRPr="005E6981">
        <w:rPr>
          <w:sz w:val="26"/>
          <w:szCs w:val="26"/>
          <w:lang w:val="uz-Cyrl-UZ"/>
        </w:rPr>
        <w:t xml:space="preserve"> </w:t>
      </w:r>
      <w:r>
        <w:rPr>
          <w:sz w:val="26"/>
          <w:szCs w:val="26"/>
          <w:lang w:val="uz-Cyrl-UZ"/>
        </w:rPr>
        <w:t>iqtisodiyoti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aholisining</w:t>
      </w:r>
      <w:r w:rsidRPr="005E6981">
        <w:rPr>
          <w:sz w:val="26"/>
          <w:szCs w:val="26"/>
          <w:lang w:val="uz-Cyrl-UZ"/>
        </w:rPr>
        <w:t xml:space="preserve"> </w:t>
      </w:r>
      <w:r>
        <w:rPr>
          <w:sz w:val="26"/>
          <w:szCs w:val="26"/>
          <w:lang w:val="uz-Cyrl-UZ"/>
        </w:rPr>
        <w:t>ehtiyojlarini</w:t>
      </w:r>
      <w:r w:rsidRPr="005E6981">
        <w:rPr>
          <w:sz w:val="26"/>
          <w:szCs w:val="26"/>
          <w:lang w:val="uz-Cyrl-UZ"/>
        </w:rPr>
        <w:t xml:space="preserve"> </w:t>
      </w:r>
      <w:r>
        <w:rPr>
          <w:sz w:val="26"/>
          <w:szCs w:val="26"/>
          <w:lang w:val="uz-Cyrl-UZ"/>
        </w:rPr>
        <w:t>qondirish</w:t>
      </w:r>
      <w:r w:rsidRPr="005E6981">
        <w:rPr>
          <w:sz w:val="26"/>
          <w:szCs w:val="26"/>
          <w:lang w:val="uz-Cyrl-UZ"/>
        </w:rPr>
        <w:t xml:space="preserve"> </w:t>
      </w:r>
      <w:r>
        <w:rPr>
          <w:sz w:val="26"/>
          <w:szCs w:val="26"/>
          <w:lang w:val="uz-Cyrl-UZ"/>
        </w:rPr>
        <w:t>maqsadida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barqaror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samarali</w:t>
      </w:r>
      <w:r w:rsidRPr="005E6981">
        <w:rPr>
          <w:sz w:val="26"/>
          <w:szCs w:val="26"/>
          <w:lang w:val="uz-Cyrl-UZ"/>
        </w:rPr>
        <w:t xml:space="preserve"> </w:t>
      </w:r>
      <w:r>
        <w:rPr>
          <w:sz w:val="26"/>
          <w:szCs w:val="26"/>
          <w:lang w:val="uz-Cyrl-UZ"/>
        </w:rPr>
        <w:t>ishlashini</w:t>
      </w:r>
      <w:r w:rsidRPr="005E6981">
        <w:rPr>
          <w:sz w:val="26"/>
          <w:szCs w:val="26"/>
          <w:lang w:val="uz-Cyrl-UZ"/>
        </w:rPr>
        <w:t xml:space="preserve">, </w:t>
      </w:r>
      <w:r>
        <w:rPr>
          <w:sz w:val="26"/>
          <w:szCs w:val="26"/>
          <w:lang w:val="uz-Cyrl-UZ"/>
        </w:rPr>
        <w:t>qatnovlar</w:t>
      </w:r>
      <w:r w:rsidRPr="005E6981">
        <w:rPr>
          <w:sz w:val="26"/>
          <w:szCs w:val="26"/>
          <w:lang w:val="uz-Cyrl-UZ"/>
        </w:rPr>
        <w:t xml:space="preserve"> </w:t>
      </w:r>
      <w:r>
        <w:rPr>
          <w:sz w:val="26"/>
          <w:szCs w:val="26"/>
          <w:lang w:val="uz-Cyrl-UZ"/>
        </w:rPr>
        <w:t>xavfsizligini</w:t>
      </w:r>
      <w:r w:rsidRPr="005E6981">
        <w:rPr>
          <w:sz w:val="26"/>
          <w:szCs w:val="26"/>
          <w:lang w:val="uz-Cyrl-UZ"/>
        </w:rPr>
        <w:t xml:space="preserve">, </w:t>
      </w:r>
      <w:r>
        <w:rPr>
          <w:sz w:val="26"/>
          <w:szCs w:val="26"/>
          <w:lang w:val="uz-Cyrl-UZ"/>
        </w:rPr>
        <w:t>ko’rsatiladigan</w:t>
      </w:r>
      <w:r w:rsidRPr="005E6981">
        <w:rPr>
          <w:sz w:val="26"/>
          <w:szCs w:val="26"/>
          <w:lang w:val="uz-Cyrl-UZ"/>
        </w:rPr>
        <w:t xml:space="preserve"> </w:t>
      </w:r>
      <w:r>
        <w:rPr>
          <w:sz w:val="26"/>
          <w:szCs w:val="26"/>
          <w:lang w:val="uz-Cyrl-UZ"/>
        </w:rPr>
        <w:t>transport</w:t>
      </w:r>
      <w:r w:rsidRPr="005E6981">
        <w:rPr>
          <w:sz w:val="26"/>
          <w:szCs w:val="26"/>
          <w:lang w:val="uz-Cyrl-UZ"/>
        </w:rPr>
        <w:t xml:space="preserve"> </w:t>
      </w:r>
      <w:r>
        <w:rPr>
          <w:sz w:val="26"/>
          <w:szCs w:val="26"/>
          <w:lang w:val="uz-Cyrl-UZ"/>
        </w:rPr>
        <w:t>xizmatlari</w:t>
      </w:r>
      <w:r w:rsidRPr="005E6981">
        <w:rPr>
          <w:sz w:val="26"/>
          <w:szCs w:val="26"/>
          <w:lang w:val="uz-Cyrl-UZ"/>
        </w:rPr>
        <w:t xml:space="preserve"> </w:t>
      </w:r>
      <w:r>
        <w:rPr>
          <w:sz w:val="26"/>
          <w:szCs w:val="26"/>
          <w:lang w:val="uz-Cyrl-UZ"/>
        </w:rPr>
        <w:t>sifatini</w:t>
      </w:r>
      <w:r w:rsidRPr="005E6981">
        <w:rPr>
          <w:sz w:val="26"/>
          <w:szCs w:val="26"/>
          <w:lang w:val="uz-Cyrl-UZ"/>
        </w:rPr>
        <w:t xml:space="preserve"> </w:t>
      </w:r>
      <w:r>
        <w:rPr>
          <w:sz w:val="26"/>
          <w:szCs w:val="26"/>
          <w:lang w:val="uz-Cyrl-UZ"/>
        </w:rPr>
        <w:t>oshirishni</w:t>
      </w:r>
      <w:r w:rsidRPr="005E6981">
        <w:rPr>
          <w:sz w:val="26"/>
          <w:szCs w:val="26"/>
          <w:lang w:val="uz-Cyrl-UZ"/>
        </w:rPr>
        <w:t xml:space="preserve"> </w:t>
      </w:r>
      <w:r>
        <w:rPr>
          <w:sz w:val="26"/>
          <w:szCs w:val="26"/>
          <w:lang w:val="uz-Cyrl-UZ"/>
        </w:rPr>
        <w:t>jumladan</w:t>
      </w:r>
      <w:r w:rsidRPr="005E6981">
        <w:rPr>
          <w:sz w:val="26"/>
          <w:szCs w:val="26"/>
          <w:lang w:val="uz-Cyrl-UZ"/>
        </w:rPr>
        <w:t xml:space="preserve"> </w:t>
      </w:r>
      <w:r>
        <w:rPr>
          <w:sz w:val="26"/>
          <w:szCs w:val="26"/>
          <w:lang w:val="uz-Cyrl-UZ"/>
        </w:rPr>
        <w:t>xizmat</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talab</w:t>
      </w:r>
      <w:r w:rsidRPr="005E6981">
        <w:rPr>
          <w:sz w:val="26"/>
          <w:szCs w:val="26"/>
          <w:lang w:val="uz-Cyrl-UZ"/>
        </w:rPr>
        <w:t xml:space="preserve"> </w:t>
      </w:r>
      <w:r>
        <w:rPr>
          <w:sz w:val="26"/>
          <w:szCs w:val="26"/>
          <w:lang w:val="uz-Cyrl-UZ"/>
        </w:rPr>
        <w:t>darajasida</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tashuvchilar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birgalikda</w:t>
      </w:r>
      <w:r w:rsidRPr="005E6981">
        <w:rPr>
          <w:sz w:val="26"/>
          <w:szCs w:val="26"/>
          <w:lang w:val="uz-Cyrl-UZ"/>
        </w:rPr>
        <w:t xml:space="preserve"> </w:t>
      </w:r>
      <w:r>
        <w:rPr>
          <w:sz w:val="26"/>
          <w:szCs w:val="26"/>
          <w:lang w:val="uz-Cyrl-UZ"/>
        </w:rPr>
        <w:t>ta’minlash</w:t>
      </w:r>
      <w:r w:rsidRPr="005E6981">
        <w:rPr>
          <w:sz w:val="26"/>
          <w:szCs w:val="26"/>
          <w:lang w:val="uz-Cyrl-UZ"/>
        </w:rPr>
        <w:t xml:space="preserve">, </w:t>
      </w:r>
      <w:r>
        <w:rPr>
          <w:sz w:val="26"/>
          <w:szCs w:val="26"/>
          <w:lang w:val="uz-Cyrl-UZ"/>
        </w:rPr>
        <w:t>iste’molchilarga</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chiqarish</w:t>
      </w:r>
      <w:r w:rsidRPr="005E6981">
        <w:rPr>
          <w:sz w:val="26"/>
          <w:szCs w:val="26"/>
          <w:lang w:val="uz-Cyrl-UZ"/>
        </w:rPr>
        <w:t xml:space="preserve">, </w:t>
      </w:r>
      <w:r>
        <w:rPr>
          <w:sz w:val="26"/>
          <w:szCs w:val="26"/>
          <w:lang w:val="uz-Cyrl-UZ"/>
        </w:rPr>
        <w:t>savdo</w:t>
      </w:r>
      <w:r w:rsidRPr="005E6981">
        <w:rPr>
          <w:sz w:val="26"/>
          <w:szCs w:val="26"/>
          <w:lang w:val="uz-Cyrl-UZ"/>
        </w:rPr>
        <w:t xml:space="preserve">, </w:t>
      </w:r>
      <w:r w:rsidRPr="00E32C59">
        <w:rPr>
          <w:sz w:val="26"/>
          <w:szCs w:val="26"/>
          <w:lang w:val="uz-Cyrl-UZ"/>
        </w:rPr>
        <w:t xml:space="preserve">             </w:t>
      </w:r>
      <w:r>
        <w:rPr>
          <w:sz w:val="26"/>
          <w:szCs w:val="26"/>
          <w:lang w:val="uz-Cyrl-UZ"/>
        </w:rPr>
        <w:t>shu</w:t>
      </w:r>
      <w:r w:rsidRPr="005E6981">
        <w:rPr>
          <w:sz w:val="26"/>
          <w:szCs w:val="26"/>
          <w:lang w:val="uz-Cyrl-UZ"/>
        </w:rPr>
        <w:t xml:space="preserve"> </w:t>
      </w:r>
      <w:r>
        <w:rPr>
          <w:sz w:val="26"/>
          <w:szCs w:val="26"/>
          <w:lang w:val="uz-Cyrl-UZ"/>
        </w:rPr>
        <w:t>jumladan</w:t>
      </w:r>
      <w:r w:rsidRPr="005E6981">
        <w:rPr>
          <w:sz w:val="26"/>
          <w:szCs w:val="26"/>
          <w:lang w:val="uz-Cyrl-UZ"/>
        </w:rPr>
        <w:t xml:space="preserve"> </w:t>
      </w:r>
      <w:r>
        <w:rPr>
          <w:sz w:val="26"/>
          <w:szCs w:val="26"/>
          <w:lang w:val="uz-Cyrl-UZ"/>
        </w:rPr>
        <w:t>ulgurji</w:t>
      </w:r>
      <w:r w:rsidRPr="005E6981">
        <w:rPr>
          <w:sz w:val="26"/>
          <w:szCs w:val="26"/>
          <w:lang w:val="uz-Cyrl-UZ"/>
        </w:rPr>
        <w:t xml:space="preserve"> </w:t>
      </w:r>
      <w:r>
        <w:rPr>
          <w:sz w:val="26"/>
          <w:szCs w:val="26"/>
          <w:lang w:val="uz-Cyrl-UZ"/>
        </w:rPr>
        <w:t>savdo</w:t>
      </w:r>
      <w:r w:rsidRPr="005E6981">
        <w:rPr>
          <w:sz w:val="26"/>
          <w:szCs w:val="26"/>
          <w:lang w:val="uz-Cyrl-UZ"/>
        </w:rPr>
        <w:t xml:space="preserve"> </w:t>
      </w:r>
      <w:r>
        <w:rPr>
          <w:sz w:val="26"/>
          <w:szCs w:val="26"/>
          <w:lang w:val="uz-Cyrl-UZ"/>
        </w:rPr>
        <w:t>xizmatlari</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elektr</w:t>
      </w:r>
      <w:r w:rsidRPr="005E6981">
        <w:rPr>
          <w:sz w:val="26"/>
          <w:szCs w:val="26"/>
          <w:lang w:val="uz-Cyrl-UZ"/>
        </w:rPr>
        <w:t xml:space="preserve"> </w:t>
      </w:r>
      <w:r>
        <w:rPr>
          <w:sz w:val="26"/>
          <w:szCs w:val="26"/>
          <w:lang w:val="uz-Cyrl-UZ"/>
        </w:rPr>
        <w:t>energiyasi</w:t>
      </w:r>
      <w:r w:rsidRPr="005E6981">
        <w:rPr>
          <w:sz w:val="26"/>
          <w:szCs w:val="26"/>
          <w:lang w:val="uz-Cyrl-UZ"/>
        </w:rPr>
        <w:t xml:space="preserve"> </w:t>
      </w:r>
      <w:r>
        <w:rPr>
          <w:sz w:val="26"/>
          <w:szCs w:val="26"/>
          <w:lang w:val="uz-Cyrl-UZ"/>
        </w:rPr>
        <w:t>sotish</w:t>
      </w:r>
      <w:r w:rsidRPr="005E6981">
        <w:rPr>
          <w:sz w:val="26"/>
          <w:szCs w:val="26"/>
          <w:lang w:val="uz-Cyrl-UZ"/>
        </w:rPr>
        <w:t xml:space="preserve">, </w:t>
      </w:r>
      <w:r>
        <w:rPr>
          <w:sz w:val="26"/>
          <w:szCs w:val="26"/>
          <w:lang w:val="uz-Cyrl-UZ"/>
        </w:rPr>
        <w:t>sayyohlik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xizmatlar</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bunda</w:t>
      </w:r>
      <w:r w:rsidRPr="005E6981">
        <w:rPr>
          <w:sz w:val="26"/>
          <w:szCs w:val="26"/>
          <w:lang w:val="uz-Cyrl-UZ"/>
        </w:rPr>
        <w:t xml:space="preserve"> </w:t>
      </w:r>
      <w:r>
        <w:rPr>
          <w:sz w:val="26"/>
          <w:szCs w:val="26"/>
          <w:lang w:val="uz-Cyrl-UZ"/>
        </w:rPr>
        <w:t>tashishlarning</w:t>
      </w:r>
      <w:r w:rsidRPr="005E6981">
        <w:rPr>
          <w:sz w:val="26"/>
          <w:szCs w:val="26"/>
          <w:lang w:val="uz-Cyrl-UZ"/>
        </w:rPr>
        <w:t xml:space="preserve"> </w:t>
      </w:r>
      <w:r>
        <w:rPr>
          <w:sz w:val="26"/>
          <w:szCs w:val="26"/>
          <w:lang w:val="uz-Cyrl-UZ"/>
        </w:rPr>
        <w:t>maqbul</w:t>
      </w:r>
      <w:r w:rsidRPr="005E6981">
        <w:rPr>
          <w:sz w:val="26"/>
          <w:szCs w:val="26"/>
          <w:lang w:val="uz-Cyrl-UZ"/>
        </w:rPr>
        <w:t xml:space="preserve"> </w:t>
      </w:r>
      <w:r>
        <w:rPr>
          <w:sz w:val="26"/>
          <w:szCs w:val="26"/>
          <w:lang w:val="uz-Cyrl-UZ"/>
        </w:rPr>
        <w:t>muddatlarini</w:t>
      </w:r>
      <w:r w:rsidRPr="005E6981">
        <w:rPr>
          <w:sz w:val="26"/>
          <w:szCs w:val="26"/>
          <w:lang w:val="uz-Cyrl-UZ"/>
        </w:rPr>
        <w:t xml:space="preserve"> </w:t>
      </w:r>
      <w:r>
        <w:rPr>
          <w:sz w:val="26"/>
          <w:szCs w:val="26"/>
          <w:lang w:val="uz-Cyrl-UZ"/>
        </w:rPr>
        <w:t>hamda</w:t>
      </w:r>
      <w:r w:rsidRPr="005E6981">
        <w:rPr>
          <w:sz w:val="26"/>
          <w:szCs w:val="26"/>
          <w:lang w:val="uz-Cyrl-UZ"/>
        </w:rPr>
        <w:t xml:space="preserve"> </w:t>
      </w:r>
      <w:r>
        <w:rPr>
          <w:sz w:val="26"/>
          <w:szCs w:val="26"/>
          <w:lang w:val="uz-Cyrl-UZ"/>
        </w:rPr>
        <w:t>yo’lovchilar</w:t>
      </w:r>
      <w:r w:rsidRPr="005E6981">
        <w:rPr>
          <w:sz w:val="26"/>
          <w:szCs w:val="26"/>
          <w:lang w:val="uz-Cyrl-UZ"/>
        </w:rPr>
        <w:t xml:space="preserve"> </w:t>
      </w:r>
      <w:r>
        <w:rPr>
          <w:sz w:val="26"/>
          <w:szCs w:val="26"/>
          <w:lang w:val="uz-Cyrl-UZ"/>
        </w:rPr>
        <w:t>sog’lig’i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hayotining</w:t>
      </w:r>
      <w:r w:rsidRPr="005E6981">
        <w:rPr>
          <w:sz w:val="26"/>
          <w:szCs w:val="26"/>
          <w:lang w:val="uz-Cyrl-UZ"/>
        </w:rPr>
        <w:t xml:space="preserve"> </w:t>
      </w:r>
      <w:r>
        <w:rPr>
          <w:sz w:val="26"/>
          <w:szCs w:val="26"/>
          <w:lang w:val="uz-Cyrl-UZ"/>
        </w:rPr>
        <w:t>saqlanishini</w:t>
      </w:r>
      <w:r w:rsidRPr="005E6981">
        <w:rPr>
          <w:sz w:val="26"/>
          <w:szCs w:val="26"/>
          <w:lang w:val="uz-Cyrl-UZ"/>
        </w:rPr>
        <w:t xml:space="preserve">, </w:t>
      </w:r>
      <w:r w:rsidRPr="00E32C59">
        <w:rPr>
          <w:sz w:val="26"/>
          <w:szCs w:val="26"/>
          <w:lang w:val="uz-Cyrl-UZ"/>
        </w:rPr>
        <w:t xml:space="preserve">                 </w:t>
      </w:r>
      <w:r>
        <w:rPr>
          <w:sz w:val="26"/>
          <w:szCs w:val="26"/>
          <w:lang w:val="uz-Cyrl-UZ"/>
        </w:rPr>
        <w:t>shu</w:t>
      </w:r>
      <w:r w:rsidRPr="005E6981">
        <w:rPr>
          <w:sz w:val="26"/>
          <w:szCs w:val="26"/>
          <w:lang w:val="uz-Cyrl-UZ"/>
        </w:rPr>
        <w:t xml:space="preserve"> </w:t>
      </w:r>
      <w:r>
        <w:rPr>
          <w:sz w:val="26"/>
          <w:szCs w:val="26"/>
          <w:lang w:val="uz-Cyrl-UZ"/>
        </w:rPr>
        <w:t>jumladan</w:t>
      </w:r>
      <w:r w:rsidRPr="005E6981">
        <w:rPr>
          <w:sz w:val="26"/>
          <w:szCs w:val="26"/>
          <w:lang w:val="uz-Cyrl-UZ"/>
        </w:rPr>
        <w:t xml:space="preserve"> </w:t>
      </w:r>
      <w:r>
        <w:rPr>
          <w:sz w:val="26"/>
          <w:szCs w:val="26"/>
          <w:lang w:val="uz-Cyrl-UZ"/>
        </w:rPr>
        <w:t>tashilayotgan</w:t>
      </w:r>
      <w:r w:rsidRPr="005E6981">
        <w:rPr>
          <w:sz w:val="26"/>
          <w:szCs w:val="26"/>
          <w:lang w:val="uz-Cyrl-UZ"/>
        </w:rPr>
        <w:t xml:space="preserve"> </w:t>
      </w:r>
      <w:r>
        <w:rPr>
          <w:sz w:val="26"/>
          <w:szCs w:val="26"/>
          <w:lang w:val="uz-Cyrl-UZ"/>
        </w:rPr>
        <w:t>yuklar</w:t>
      </w:r>
      <w:r w:rsidRPr="005E6981">
        <w:rPr>
          <w:sz w:val="26"/>
          <w:szCs w:val="26"/>
          <w:lang w:val="uz-Cyrl-UZ"/>
        </w:rPr>
        <w:t xml:space="preserve"> </w:t>
      </w:r>
      <w:r>
        <w:rPr>
          <w:sz w:val="26"/>
          <w:szCs w:val="26"/>
          <w:lang w:val="uz-Cyrl-UZ"/>
        </w:rPr>
        <w:t>butligini</w:t>
      </w:r>
      <w:r w:rsidRPr="005E6981">
        <w:rPr>
          <w:sz w:val="26"/>
          <w:szCs w:val="26"/>
          <w:lang w:val="uz-Cyrl-UZ"/>
        </w:rPr>
        <w:t xml:space="preserve"> </w:t>
      </w:r>
      <w:r>
        <w:rPr>
          <w:sz w:val="26"/>
          <w:szCs w:val="26"/>
          <w:lang w:val="uz-Cyrl-UZ"/>
        </w:rPr>
        <w:t>ta’minlash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jahon</w:t>
      </w:r>
      <w:r w:rsidRPr="005E6981">
        <w:rPr>
          <w:sz w:val="26"/>
          <w:szCs w:val="26"/>
          <w:lang w:val="uz-Cyrl-UZ"/>
        </w:rPr>
        <w:t xml:space="preserve"> </w:t>
      </w:r>
      <w:r>
        <w:rPr>
          <w:sz w:val="26"/>
          <w:szCs w:val="26"/>
          <w:lang w:val="uz-Cyrl-UZ"/>
        </w:rPr>
        <w:t>andozalari</w:t>
      </w:r>
      <w:r w:rsidRPr="005E6981">
        <w:rPr>
          <w:sz w:val="26"/>
          <w:szCs w:val="26"/>
          <w:lang w:val="uz-Cyrl-UZ"/>
        </w:rPr>
        <w:t xml:space="preserve"> </w:t>
      </w:r>
      <w:r>
        <w:rPr>
          <w:sz w:val="26"/>
          <w:szCs w:val="26"/>
          <w:lang w:val="uz-Cyrl-UZ"/>
        </w:rPr>
        <w:t>darajasida</w:t>
      </w:r>
      <w:r w:rsidRPr="005E6981">
        <w:rPr>
          <w:sz w:val="26"/>
          <w:szCs w:val="26"/>
          <w:lang w:val="uz-Cyrl-UZ"/>
        </w:rPr>
        <w:t xml:space="preserve"> </w:t>
      </w:r>
      <w:r>
        <w:rPr>
          <w:sz w:val="26"/>
          <w:szCs w:val="26"/>
          <w:lang w:val="uz-Cyrl-UZ"/>
        </w:rPr>
        <w:t>xizmat</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transport</w:t>
      </w:r>
      <w:r w:rsidRPr="005E6981">
        <w:rPr>
          <w:sz w:val="26"/>
          <w:szCs w:val="26"/>
          <w:lang w:val="uz-Cyrl-UZ"/>
        </w:rPr>
        <w:t xml:space="preserve"> </w:t>
      </w:r>
      <w:r>
        <w:rPr>
          <w:sz w:val="26"/>
          <w:szCs w:val="26"/>
          <w:lang w:val="uz-Cyrl-UZ"/>
        </w:rPr>
        <w:t>xizmatlari</w:t>
      </w:r>
      <w:r w:rsidRPr="005E6981">
        <w:rPr>
          <w:sz w:val="26"/>
          <w:szCs w:val="26"/>
          <w:lang w:val="uz-Cyrl-UZ"/>
        </w:rPr>
        <w:t xml:space="preserve"> </w:t>
      </w:r>
      <w:r>
        <w:rPr>
          <w:sz w:val="26"/>
          <w:szCs w:val="26"/>
          <w:lang w:val="uz-Cyrl-UZ"/>
        </w:rPr>
        <w:t>bozorida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raqobatbardoshligini</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yuklar</w:t>
      </w:r>
      <w:r w:rsidRPr="005E6981">
        <w:rPr>
          <w:sz w:val="26"/>
          <w:szCs w:val="26"/>
          <w:lang w:val="uz-Cyrl-UZ"/>
        </w:rPr>
        <w:t xml:space="preserve">, </w:t>
      </w:r>
      <w:r>
        <w:rPr>
          <w:sz w:val="26"/>
          <w:szCs w:val="26"/>
          <w:lang w:val="uz-Cyrl-UZ"/>
        </w:rPr>
        <w:t>yo’lovchilar</w:t>
      </w:r>
      <w:r w:rsidRPr="005E6981">
        <w:rPr>
          <w:sz w:val="26"/>
          <w:szCs w:val="26"/>
          <w:lang w:val="uz-Cyrl-UZ"/>
        </w:rPr>
        <w:t xml:space="preserve">, </w:t>
      </w:r>
      <w:r>
        <w:rPr>
          <w:sz w:val="26"/>
          <w:szCs w:val="26"/>
          <w:lang w:val="uz-Cyrl-UZ"/>
        </w:rPr>
        <w:t>pochta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bagajlar</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sohasidagi</w:t>
      </w:r>
      <w:r w:rsidRPr="005E6981">
        <w:rPr>
          <w:sz w:val="26"/>
          <w:szCs w:val="26"/>
          <w:lang w:val="uz-Cyrl-UZ"/>
        </w:rPr>
        <w:t xml:space="preserve"> </w:t>
      </w:r>
      <w:r>
        <w:rPr>
          <w:sz w:val="26"/>
          <w:szCs w:val="26"/>
          <w:lang w:val="uz-Cyrl-UZ"/>
        </w:rPr>
        <w:t>sarf</w:t>
      </w:r>
      <w:r w:rsidRPr="005E6981">
        <w:rPr>
          <w:sz w:val="26"/>
          <w:szCs w:val="26"/>
          <w:lang w:val="uz-Cyrl-UZ"/>
        </w:rPr>
        <w:t>-</w:t>
      </w:r>
      <w:r>
        <w:rPr>
          <w:sz w:val="26"/>
          <w:szCs w:val="26"/>
          <w:lang w:val="uz-Cyrl-UZ"/>
        </w:rPr>
        <w:t>xarajatlarni</w:t>
      </w:r>
      <w:r w:rsidRPr="005E6981">
        <w:rPr>
          <w:sz w:val="26"/>
          <w:szCs w:val="26"/>
          <w:lang w:val="uz-Cyrl-UZ"/>
        </w:rPr>
        <w:t xml:space="preserve"> </w:t>
      </w:r>
      <w:r>
        <w:rPr>
          <w:sz w:val="26"/>
          <w:szCs w:val="26"/>
          <w:lang w:val="uz-Cyrl-UZ"/>
        </w:rPr>
        <w:t>kamaytirish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mijozlarga</w:t>
      </w:r>
      <w:r w:rsidRPr="005E6981">
        <w:rPr>
          <w:sz w:val="26"/>
          <w:szCs w:val="26"/>
          <w:lang w:val="uz-Cyrl-UZ"/>
        </w:rPr>
        <w:t xml:space="preserve"> </w:t>
      </w:r>
      <w:r>
        <w:rPr>
          <w:sz w:val="26"/>
          <w:szCs w:val="26"/>
          <w:lang w:val="uz-Cyrl-UZ"/>
        </w:rPr>
        <w:t>xizmat</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sifatini</w:t>
      </w:r>
      <w:r w:rsidRPr="005E6981">
        <w:rPr>
          <w:sz w:val="26"/>
          <w:szCs w:val="26"/>
          <w:lang w:val="uz-Cyrl-UZ"/>
        </w:rPr>
        <w:t xml:space="preserve"> </w:t>
      </w:r>
      <w:r>
        <w:rPr>
          <w:sz w:val="26"/>
          <w:szCs w:val="26"/>
          <w:lang w:val="uz-Cyrl-UZ"/>
        </w:rPr>
        <w:t>oshirishni</w:t>
      </w:r>
      <w:r w:rsidRPr="005E6981">
        <w:rPr>
          <w:sz w:val="26"/>
          <w:szCs w:val="26"/>
          <w:lang w:val="uz-Cyrl-UZ"/>
        </w:rPr>
        <w:t xml:space="preserve"> </w:t>
      </w:r>
      <w:r>
        <w:rPr>
          <w:sz w:val="26"/>
          <w:szCs w:val="26"/>
          <w:lang w:val="uz-Cyrl-UZ"/>
        </w:rPr>
        <w:t>hisobga</w:t>
      </w:r>
      <w:r w:rsidRPr="005E6981">
        <w:rPr>
          <w:sz w:val="26"/>
          <w:szCs w:val="26"/>
          <w:lang w:val="uz-Cyrl-UZ"/>
        </w:rPr>
        <w:t xml:space="preserve"> </w:t>
      </w:r>
      <w:r>
        <w:rPr>
          <w:sz w:val="26"/>
          <w:szCs w:val="26"/>
          <w:lang w:val="uz-Cyrl-UZ"/>
        </w:rPr>
        <w:t>olgan</w:t>
      </w:r>
      <w:r w:rsidRPr="005E6981">
        <w:rPr>
          <w:sz w:val="26"/>
          <w:szCs w:val="26"/>
          <w:lang w:val="uz-Cyrl-UZ"/>
        </w:rPr>
        <w:t xml:space="preserve"> </w:t>
      </w:r>
      <w:r>
        <w:rPr>
          <w:sz w:val="26"/>
          <w:szCs w:val="26"/>
          <w:lang w:val="uz-Cyrl-UZ"/>
        </w:rPr>
        <w:t>holda</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tarif</w:t>
      </w:r>
      <w:r w:rsidRPr="005E6981">
        <w:rPr>
          <w:sz w:val="26"/>
          <w:szCs w:val="26"/>
          <w:lang w:val="uz-Cyrl-UZ"/>
        </w:rPr>
        <w:t xml:space="preserve"> </w:t>
      </w:r>
      <w:r>
        <w:rPr>
          <w:sz w:val="26"/>
          <w:szCs w:val="26"/>
          <w:lang w:val="uz-Cyrl-UZ"/>
        </w:rPr>
        <w:t>siyosatini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yo’lovchi</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bozori</w:t>
      </w:r>
      <w:r w:rsidRPr="005E6981">
        <w:rPr>
          <w:sz w:val="26"/>
          <w:szCs w:val="26"/>
          <w:lang w:val="uz-Cyrl-UZ"/>
        </w:rPr>
        <w:t xml:space="preserve"> </w:t>
      </w:r>
      <w:r>
        <w:rPr>
          <w:sz w:val="26"/>
          <w:szCs w:val="26"/>
          <w:lang w:val="uz-Cyrl-UZ"/>
        </w:rPr>
        <w:t>kon’yunkturasini</w:t>
      </w:r>
      <w:r w:rsidRPr="005E6981">
        <w:rPr>
          <w:sz w:val="26"/>
          <w:szCs w:val="26"/>
          <w:lang w:val="uz-Cyrl-UZ"/>
        </w:rPr>
        <w:t xml:space="preserve"> </w:t>
      </w:r>
      <w:r>
        <w:rPr>
          <w:sz w:val="26"/>
          <w:szCs w:val="26"/>
          <w:lang w:val="uz-Cyrl-UZ"/>
        </w:rPr>
        <w:t>o’rganish</w:t>
      </w:r>
      <w:r w:rsidRPr="005E6981">
        <w:rPr>
          <w:sz w:val="26"/>
          <w:szCs w:val="26"/>
          <w:lang w:val="uz-Cyrl-UZ"/>
        </w:rPr>
        <w:t xml:space="preserve">, </w:t>
      </w:r>
      <w:r>
        <w:rPr>
          <w:sz w:val="26"/>
          <w:szCs w:val="26"/>
          <w:lang w:val="uz-Cyrl-UZ"/>
        </w:rPr>
        <w:t>O’zbekiston</w:t>
      </w:r>
      <w:r w:rsidRPr="005E6981">
        <w:rPr>
          <w:sz w:val="26"/>
          <w:szCs w:val="26"/>
          <w:lang w:val="uz-Cyrl-UZ"/>
        </w:rPr>
        <w:t xml:space="preserve"> </w:t>
      </w:r>
      <w:r>
        <w:rPr>
          <w:sz w:val="26"/>
          <w:szCs w:val="26"/>
          <w:lang w:val="uz-Cyrl-UZ"/>
        </w:rPr>
        <w:t>Respublikasi</w:t>
      </w:r>
      <w:r w:rsidRPr="005E6981">
        <w:rPr>
          <w:sz w:val="26"/>
          <w:szCs w:val="26"/>
          <w:lang w:val="uz-Cyrl-UZ"/>
        </w:rPr>
        <w:t xml:space="preserve"> </w:t>
      </w:r>
      <w:r>
        <w:rPr>
          <w:sz w:val="26"/>
          <w:szCs w:val="26"/>
          <w:lang w:val="uz-Cyrl-UZ"/>
        </w:rPr>
        <w:t>iqtisodiyotida</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oshiraliyotgan</w:t>
      </w:r>
      <w:r w:rsidRPr="005E6981">
        <w:rPr>
          <w:sz w:val="26"/>
          <w:szCs w:val="26"/>
          <w:lang w:val="uz-Cyrl-UZ"/>
        </w:rPr>
        <w:t xml:space="preserve"> </w:t>
      </w:r>
      <w:r>
        <w:rPr>
          <w:sz w:val="26"/>
          <w:szCs w:val="26"/>
          <w:lang w:val="uz-Cyrl-UZ"/>
        </w:rPr>
        <w:t>tarkibiy islohotlarni</w:t>
      </w:r>
      <w:r w:rsidRPr="005E6981">
        <w:rPr>
          <w:sz w:val="26"/>
          <w:szCs w:val="26"/>
          <w:lang w:val="uz-Cyrl-UZ"/>
        </w:rPr>
        <w:t xml:space="preserve"> </w:t>
      </w:r>
      <w:r>
        <w:rPr>
          <w:sz w:val="26"/>
          <w:szCs w:val="26"/>
          <w:lang w:val="uz-Cyrl-UZ"/>
        </w:rPr>
        <w:t>hisobga</w:t>
      </w:r>
      <w:r w:rsidRPr="005E6981">
        <w:rPr>
          <w:sz w:val="26"/>
          <w:szCs w:val="26"/>
          <w:lang w:val="uz-Cyrl-UZ"/>
        </w:rPr>
        <w:t xml:space="preserve"> </w:t>
      </w:r>
      <w:r>
        <w:rPr>
          <w:sz w:val="26"/>
          <w:szCs w:val="26"/>
          <w:lang w:val="uz-Cyrl-UZ"/>
        </w:rPr>
        <w:t>olgan</w:t>
      </w:r>
      <w:r w:rsidRPr="005E6981">
        <w:rPr>
          <w:sz w:val="26"/>
          <w:szCs w:val="26"/>
          <w:lang w:val="uz-Cyrl-UZ"/>
        </w:rPr>
        <w:t xml:space="preserve"> </w:t>
      </w:r>
      <w:r>
        <w:rPr>
          <w:sz w:val="26"/>
          <w:szCs w:val="26"/>
          <w:lang w:val="uz-Cyrl-UZ"/>
        </w:rPr>
        <w:t>holda</w:t>
      </w:r>
      <w:r w:rsidRPr="005E6981">
        <w:rPr>
          <w:sz w:val="26"/>
          <w:szCs w:val="26"/>
          <w:lang w:val="uz-Cyrl-UZ"/>
        </w:rPr>
        <w:t xml:space="preserve"> </w:t>
      </w:r>
      <w:r>
        <w:rPr>
          <w:sz w:val="26"/>
          <w:szCs w:val="26"/>
          <w:lang w:val="uz-Cyrl-UZ"/>
        </w:rPr>
        <w:t>uning</w:t>
      </w:r>
      <w:r w:rsidRPr="005E6981">
        <w:rPr>
          <w:sz w:val="26"/>
          <w:szCs w:val="26"/>
          <w:lang w:val="uz-Cyrl-UZ"/>
        </w:rPr>
        <w:t xml:space="preserve"> </w:t>
      </w:r>
      <w:r>
        <w:rPr>
          <w:sz w:val="26"/>
          <w:szCs w:val="26"/>
          <w:lang w:val="uz-Cyrl-UZ"/>
        </w:rPr>
        <w:t>rivojlanishi</w:t>
      </w:r>
      <w:r w:rsidRPr="005E6981">
        <w:rPr>
          <w:sz w:val="26"/>
          <w:szCs w:val="26"/>
          <w:lang w:val="uz-Cyrl-UZ"/>
        </w:rPr>
        <w:t xml:space="preserve"> </w:t>
      </w:r>
      <w:r w:rsidRPr="006B6E26">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joylashtirilishini</w:t>
      </w:r>
      <w:r w:rsidRPr="005E6981">
        <w:rPr>
          <w:sz w:val="26"/>
          <w:szCs w:val="26"/>
          <w:lang w:val="uz-Cyrl-UZ"/>
        </w:rPr>
        <w:t xml:space="preserve"> </w:t>
      </w:r>
      <w:r>
        <w:rPr>
          <w:sz w:val="26"/>
          <w:szCs w:val="26"/>
          <w:lang w:val="uz-Cyrl-UZ"/>
        </w:rPr>
        <w:t>prognozlash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tarmoqlarining</w:t>
      </w:r>
      <w:r w:rsidRPr="005E6981">
        <w:rPr>
          <w:sz w:val="26"/>
          <w:szCs w:val="26"/>
          <w:lang w:val="uz-Cyrl-UZ"/>
        </w:rPr>
        <w:t xml:space="preserve"> </w:t>
      </w:r>
      <w:r>
        <w:rPr>
          <w:sz w:val="26"/>
          <w:szCs w:val="26"/>
          <w:lang w:val="uz-Cyrl-UZ"/>
        </w:rPr>
        <w:t>ishlari barqaror va</w:t>
      </w:r>
      <w:r w:rsidRPr="005E6981">
        <w:rPr>
          <w:sz w:val="26"/>
          <w:szCs w:val="26"/>
          <w:lang w:val="uz-Cyrl-UZ"/>
        </w:rPr>
        <w:t xml:space="preserve"> </w:t>
      </w:r>
      <w:r>
        <w:rPr>
          <w:sz w:val="26"/>
          <w:szCs w:val="26"/>
          <w:lang w:val="uz-Cyrl-UZ"/>
        </w:rPr>
        <w:t>o’tkazish</w:t>
      </w:r>
      <w:r w:rsidRPr="005E6981">
        <w:rPr>
          <w:sz w:val="26"/>
          <w:szCs w:val="26"/>
          <w:lang w:val="uz-Cyrl-UZ"/>
        </w:rPr>
        <w:t xml:space="preserve"> </w:t>
      </w:r>
      <w:r>
        <w:rPr>
          <w:sz w:val="26"/>
          <w:szCs w:val="26"/>
          <w:lang w:val="uz-Cyrl-UZ"/>
        </w:rPr>
        <w:t>imkoniyatini</w:t>
      </w:r>
      <w:r w:rsidRPr="005E6981">
        <w:rPr>
          <w:sz w:val="26"/>
          <w:szCs w:val="26"/>
          <w:lang w:val="uz-Cyrl-UZ"/>
        </w:rPr>
        <w:t xml:space="preserve"> </w:t>
      </w:r>
      <w:r>
        <w:rPr>
          <w:sz w:val="26"/>
          <w:szCs w:val="26"/>
          <w:lang w:val="uz-Cyrl-UZ"/>
        </w:rPr>
        <w:t>oshirishga</w:t>
      </w:r>
      <w:r w:rsidRPr="005E6981">
        <w:rPr>
          <w:sz w:val="26"/>
          <w:szCs w:val="26"/>
          <w:lang w:val="uz-Cyrl-UZ"/>
        </w:rPr>
        <w:t xml:space="preserve"> </w:t>
      </w:r>
      <w:r>
        <w:rPr>
          <w:sz w:val="26"/>
          <w:szCs w:val="26"/>
          <w:lang w:val="uz-Cyrl-UZ"/>
        </w:rPr>
        <w:t>qaratilgan</w:t>
      </w:r>
      <w:r w:rsidRPr="005E6981">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w:t>
      </w:r>
      <w:r w:rsidRPr="005E6981">
        <w:rPr>
          <w:sz w:val="26"/>
          <w:szCs w:val="26"/>
          <w:lang w:val="uz-Cyrl-UZ"/>
        </w:rPr>
        <w:t xml:space="preserve"> </w:t>
      </w:r>
      <w:r>
        <w:rPr>
          <w:sz w:val="26"/>
          <w:szCs w:val="26"/>
          <w:lang w:val="uz-Cyrl-UZ"/>
        </w:rPr>
        <w:t>majmuini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w:t>
      </w:r>
      <w:r w:rsidRPr="005E6981">
        <w:rPr>
          <w:sz w:val="26"/>
          <w:szCs w:val="26"/>
          <w:lang w:val="uz-Cyrl-UZ"/>
        </w:rPr>
        <w:t xml:space="preserve"> </w:t>
      </w:r>
      <w:r>
        <w:rPr>
          <w:sz w:val="26"/>
          <w:szCs w:val="26"/>
          <w:lang w:val="uz-Cyrl-UZ"/>
        </w:rPr>
        <w:t>yagona</w:t>
      </w:r>
      <w:r w:rsidRPr="005E6981">
        <w:rPr>
          <w:sz w:val="26"/>
          <w:szCs w:val="26"/>
          <w:lang w:val="uz-Cyrl-UZ"/>
        </w:rPr>
        <w:t xml:space="preserve"> </w:t>
      </w:r>
      <w:r>
        <w:rPr>
          <w:sz w:val="26"/>
          <w:szCs w:val="26"/>
          <w:lang w:val="uz-Cyrl-UZ"/>
        </w:rPr>
        <w:t>ilmiy</w:t>
      </w:r>
      <w:r w:rsidRPr="005E6981">
        <w:rPr>
          <w:sz w:val="26"/>
          <w:szCs w:val="26"/>
          <w:lang w:val="uz-Cyrl-UZ"/>
        </w:rPr>
        <w:t>-</w:t>
      </w:r>
      <w:r>
        <w:rPr>
          <w:sz w:val="26"/>
          <w:szCs w:val="26"/>
          <w:lang w:val="uz-Cyrl-UZ"/>
        </w:rPr>
        <w:t>texnik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investisiyaviy</w:t>
      </w:r>
      <w:r w:rsidRPr="005E6981">
        <w:rPr>
          <w:sz w:val="26"/>
          <w:szCs w:val="26"/>
          <w:lang w:val="uz-Cyrl-UZ"/>
        </w:rPr>
        <w:t xml:space="preserve"> </w:t>
      </w:r>
      <w:r>
        <w:rPr>
          <w:sz w:val="26"/>
          <w:szCs w:val="26"/>
          <w:lang w:val="uz-Cyrl-UZ"/>
        </w:rPr>
        <w:t>siyosatni</w:t>
      </w:r>
      <w:r w:rsidRPr="005E6981">
        <w:rPr>
          <w:sz w:val="26"/>
          <w:szCs w:val="26"/>
          <w:lang w:val="uz-Cyrl-UZ"/>
        </w:rPr>
        <w:t xml:space="preserve"> </w:t>
      </w:r>
      <w:r>
        <w:rPr>
          <w:sz w:val="26"/>
          <w:szCs w:val="26"/>
          <w:lang w:val="uz-Cyrl-UZ"/>
        </w:rPr>
        <w:t>yuritish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yangi</w:t>
      </w:r>
      <w:r w:rsidRPr="005E6981">
        <w:rPr>
          <w:sz w:val="26"/>
          <w:szCs w:val="26"/>
          <w:lang w:val="uz-Cyrl-UZ"/>
        </w:rPr>
        <w:t xml:space="preserve"> </w:t>
      </w:r>
      <w:r>
        <w:rPr>
          <w:sz w:val="26"/>
          <w:szCs w:val="26"/>
          <w:lang w:val="uz-Cyrl-UZ"/>
        </w:rPr>
        <w:t>texnika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texnologiyalarning</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chiqilishi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joriy</w:t>
      </w:r>
      <w:r w:rsidRPr="005E6981">
        <w:rPr>
          <w:sz w:val="26"/>
          <w:szCs w:val="26"/>
          <w:lang w:val="uz-Cyrl-UZ"/>
        </w:rPr>
        <w:t xml:space="preserve"> </w:t>
      </w:r>
      <w:r>
        <w:rPr>
          <w:sz w:val="26"/>
          <w:szCs w:val="26"/>
          <w:lang w:val="uz-Cyrl-UZ"/>
        </w:rPr>
        <w:t>etilishini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kompleks</w:t>
      </w:r>
      <w:r w:rsidRPr="005E6981">
        <w:rPr>
          <w:sz w:val="26"/>
          <w:szCs w:val="26"/>
          <w:lang w:val="uz-Cyrl-UZ"/>
        </w:rPr>
        <w:t xml:space="preserve"> </w:t>
      </w:r>
      <w:r>
        <w:rPr>
          <w:sz w:val="26"/>
          <w:szCs w:val="26"/>
          <w:lang w:val="uz-Cyrl-UZ"/>
        </w:rPr>
        <w:t>rivojlanishini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yo’lovchilarga</w:t>
      </w:r>
      <w:r w:rsidRPr="005E6981">
        <w:rPr>
          <w:sz w:val="26"/>
          <w:szCs w:val="26"/>
          <w:lang w:val="uz-Cyrl-UZ"/>
        </w:rPr>
        <w:t xml:space="preserve"> </w:t>
      </w:r>
      <w:r>
        <w:rPr>
          <w:sz w:val="26"/>
          <w:szCs w:val="26"/>
          <w:lang w:val="uz-Cyrl-UZ"/>
        </w:rPr>
        <w:t>vokzallar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poezdlarda</w:t>
      </w:r>
      <w:r w:rsidRPr="005E6981">
        <w:rPr>
          <w:sz w:val="26"/>
          <w:szCs w:val="26"/>
          <w:lang w:val="uz-Cyrl-UZ"/>
        </w:rPr>
        <w:t xml:space="preserve"> </w:t>
      </w:r>
      <w:r>
        <w:rPr>
          <w:sz w:val="26"/>
          <w:szCs w:val="26"/>
          <w:lang w:val="uz-Cyrl-UZ"/>
        </w:rPr>
        <w:t>poezdlar</w:t>
      </w:r>
      <w:r w:rsidRPr="005E6981">
        <w:rPr>
          <w:sz w:val="26"/>
          <w:szCs w:val="26"/>
          <w:lang w:val="uz-Cyrl-UZ"/>
        </w:rPr>
        <w:t xml:space="preserve"> </w:t>
      </w:r>
      <w:r>
        <w:rPr>
          <w:sz w:val="26"/>
          <w:szCs w:val="26"/>
          <w:lang w:val="uz-Cyrl-UZ"/>
        </w:rPr>
        <w:t>harakati</w:t>
      </w:r>
      <w:r w:rsidRPr="005E6981">
        <w:rPr>
          <w:sz w:val="26"/>
          <w:szCs w:val="26"/>
          <w:lang w:val="uz-Cyrl-UZ"/>
        </w:rPr>
        <w:t xml:space="preserve"> </w:t>
      </w:r>
      <w:r>
        <w:rPr>
          <w:sz w:val="26"/>
          <w:szCs w:val="26"/>
          <w:lang w:val="uz-Cyrl-UZ"/>
        </w:rPr>
        <w:t>xavfsizligini</w:t>
      </w:r>
      <w:r w:rsidRPr="005E6981">
        <w:rPr>
          <w:sz w:val="26"/>
          <w:szCs w:val="26"/>
          <w:lang w:val="uz-Cyrl-UZ"/>
        </w:rPr>
        <w:t xml:space="preserve"> </w:t>
      </w:r>
      <w:r>
        <w:rPr>
          <w:sz w:val="26"/>
          <w:szCs w:val="26"/>
          <w:lang w:val="uz-Cyrl-UZ"/>
        </w:rPr>
        <w:t>ta’minlash</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bog’liq</w:t>
      </w:r>
      <w:r w:rsidRPr="005E6981">
        <w:rPr>
          <w:sz w:val="26"/>
          <w:szCs w:val="26"/>
          <w:lang w:val="uz-Cyrl-UZ"/>
        </w:rPr>
        <w:t xml:space="preserve"> </w:t>
      </w:r>
      <w:r>
        <w:rPr>
          <w:sz w:val="26"/>
          <w:szCs w:val="26"/>
          <w:lang w:val="uz-Cyrl-UZ"/>
        </w:rPr>
        <w:t>bo’lmagan</w:t>
      </w:r>
      <w:r w:rsidRPr="005E6981">
        <w:rPr>
          <w:sz w:val="26"/>
          <w:szCs w:val="26"/>
          <w:lang w:val="uz-Cyrl-UZ"/>
        </w:rPr>
        <w:t xml:space="preserve"> </w:t>
      </w:r>
      <w:r>
        <w:rPr>
          <w:sz w:val="26"/>
          <w:szCs w:val="26"/>
          <w:lang w:val="uz-Cyrl-UZ"/>
        </w:rPr>
        <w:t>xizmatlarni</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xizmatlarni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nodavlat</w:t>
      </w:r>
      <w:r w:rsidRPr="005E6981">
        <w:rPr>
          <w:sz w:val="26"/>
          <w:szCs w:val="26"/>
          <w:lang w:val="uz-Cyrl-UZ"/>
        </w:rPr>
        <w:t xml:space="preserve"> </w:t>
      </w:r>
      <w:r>
        <w:rPr>
          <w:sz w:val="26"/>
          <w:szCs w:val="26"/>
          <w:lang w:val="uz-Cyrl-UZ"/>
        </w:rPr>
        <w:t>mulk</w:t>
      </w:r>
      <w:r w:rsidRPr="005E6981">
        <w:rPr>
          <w:sz w:val="26"/>
          <w:szCs w:val="26"/>
          <w:lang w:val="uz-Cyrl-UZ"/>
        </w:rPr>
        <w:t xml:space="preserve"> </w:t>
      </w:r>
      <w:r>
        <w:rPr>
          <w:sz w:val="26"/>
          <w:szCs w:val="26"/>
          <w:lang w:val="uz-Cyrl-UZ"/>
        </w:rPr>
        <w:t>shaklidagi</w:t>
      </w:r>
      <w:r w:rsidRPr="005E6981">
        <w:rPr>
          <w:sz w:val="26"/>
          <w:szCs w:val="26"/>
          <w:lang w:val="uz-Cyrl-UZ"/>
        </w:rPr>
        <w:t xml:space="preserve"> </w:t>
      </w:r>
      <w:r>
        <w:rPr>
          <w:sz w:val="26"/>
          <w:szCs w:val="26"/>
          <w:lang w:val="uz-Cyrl-UZ"/>
        </w:rPr>
        <w:t>korxonalar</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etilishini</w:t>
      </w:r>
      <w:r w:rsidRPr="005E6981">
        <w:rPr>
          <w:sz w:val="26"/>
          <w:szCs w:val="26"/>
          <w:lang w:val="uz-Cyrl-UZ"/>
        </w:rPr>
        <w:t xml:space="preserve"> </w:t>
      </w:r>
      <w:r>
        <w:rPr>
          <w:sz w:val="26"/>
          <w:szCs w:val="26"/>
          <w:lang w:val="uz-Cyrl-UZ"/>
        </w:rPr>
        <w:t>rag’batlantirish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tarmoqlarining</w:t>
      </w:r>
      <w:r w:rsidRPr="005E6981">
        <w:rPr>
          <w:sz w:val="26"/>
          <w:szCs w:val="26"/>
          <w:lang w:val="uz-Cyrl-UZ"/>
        </w:rPr>
        <w:t xml:space="preserve"> </w:t>
      </w:r>
      <w:r>
        <w:rPr>
          <w:sz w:val="26"/>
          <w:szCs w:val="26"/>
          <w:lang w:val="uz-Cyrl-UZ"/>
        </w:rPr>
        <w:t>moddiy</w:t>
      </w:r>
      <w:r w:rsidRPr="005E6981">
        <w:rPr>
          <w:sz w:val="26"/>
          <w:szCs w:val="26"/>
          <w:lang w:val="uz-Cyrl-UZ"/>
        </w:rPr>
        <w:t>-</w:t>
      </w:r>
      <w:r>
        <w:rPr>
          <w:sz w:val="26"/>
          <w:szCs w:val="26"/>
          <w:lang w:val="uz-Cyrl-UZ"/>
        </w:rPr>
        <w:t>texnika</w:t>
      </w:r>
      <w:r w:rsidRPr="005E6981">
        <w:rPr>
          <w:sz w:val="26"/>
          <w:szCs w:val="26"/>
          <w:lang w:val="uz-Cyrl-UZ"/>
        </w:rPr>
        <w:t xml:space="preserve"> </w:t>
      </w:r>
      <w:r>
        <w:rPr>
          <w:sz w:val="26"/>
          <w:szCs w:val="26"/>
          <w:lang w:val="uz-Cyrl-UZ"/>
        </w:rPr>
        <w:t>bazasini</w:t>
      </w:r>
      <w:r w:rsidRPr="005E6981">
        <w:rPr>
          <w:sz w:val="26"/>
          <w:szCs w:val="26"/>
          <w:lang w:val="uz-Cyrl-UZ"/>
        </w:rPr>
        <w:t xml:space="preserve"> </w:t>
      </w:r>
      <w:r>
        <w:rPr>
          <w:sz w:val="26"/>
          <w:szCs w:val="26"/>
          <w:lang w:val="uz-Cyrl-UZ"/>
        </w:rPr>
        <w:t>mustahkamlash</w:t>
      </w:r>
      <w:r w:rsidRPr="005E6981">
        <w:rPr>
          <w:sz w:val="26"/>
          <w:szCs w:val="26"/>
          <w:lang w:val="uz-Cyrl-UZ"/>
        </w:rPr>
        <w:t xml:space="preserve">, </w:t>
      </w:r>
      <w:r>
        <w:rPr>
          <w:sz w:val="26"/>
          <w:szCs w:val="26"/>
          <w:lang w:val="uz-Cyrl-UZ"/>
        </w:rPr>
        <w:t>yanada</w:t>
      </w:r>
      <w:r w:rsidRPr="005E6981">
        <w:rPr>
          <w:sz w:val="26"/>
          <w:szCs w:val="26"/>
          <w:lang w:val="uz-Cyrl-UZ"/>
        </w:rPr>
        <w:t xml:space="preserve"> </w:t>
      </w:r>
      <w:r>
        <w:rPr>
          <w:sz w:val="26"/>
          <w:szCs w:val="26"/>
          <w:lang w:val="uz-Cyrl-UZ"/>
        </w:rPr>
        <w:t>rivojlantirish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xizmat</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imkoniyatlarini</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yangi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liniyalari</w:t>
      </w:r>
      <w:r w:rsidRPr="005E6981">
        <w:rPr>
          <w:sz w:val="26"/>
          <w:szCs w:val="26"/>
          <w:lang w:val="uz-Cyrl-UZ"/>
        </w:rPr>
        <w:t xml:space="preserve">, </w:t>
      </w:r>
      <w:r>
        <w:rPr>
          <w:sz w:val="26"/>
          <w:szCs w:val="26"/>
          <w:lang w:val="uz-Cyrl-UZ"/>
        </w:rPr>
        <w:t>ko’priklar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sun’iy</w:t>
      </w:r>
      <w:r w:rsidRPr="005E6981">
        <w:rPr>
          <w:sz w:val="26"/>
          <w:szCs w:val="26"/>
          <w:lang w:val="uz-Cyrl-UZ"/>
        </w:rPr>
        <w:t xml:space="preserve"> </w:t>
      </w:r>
      <w:r>
        <w:rPr>
          <w:sz w:val="26"/>
          <w:szCs w:val="26"/>
          <w:lang w:val="uz-Cyrl-UZ"/>
        </w:rPr>
        <w:t>inshootlar</w:t>
      </w:r>
      <w:r w:rsidRPr="005E6981">
        <w:rPr>
          <w:sz w:val="26"/>
          <w:szCs w:val="26"/>
          <w:lang w:val="uz-Cyrl-UZ"/>
        </w:rPr>
        <w:t xml:space="preserve"> </w:t>
      </w:r>
      <w:r>
        <w:rPr>
          <w:sz w:val="26"/>
          <w:szCs w:val="26"/>
          <w:lang w:val="uz-Cyrl-UZ"/>
        </w:rPr>
        <w:t>qurish</w:t>
      </w:r>
      <w:r w:rsidRPr="005E6981">
        <w:rPr>
          <w:sz w:val="26"/>
          <w:szCs w:val="26"/>
          <w:lang w:val="uz-Cyrl-UZ"/>
        </w:rPr>
        <w:t xml:space="preserve">, </w:t>
      </w:r>
      <w:r>
        <w:rPr>
          <w:sz w:val="26"/>
          <w:szCs w:val="26"/>
          <w:lang w:val="uz-Cyrl-UZ"/>
        </w:rPr>
        <w:t>ularni</w:t>
      </w:r>
      <w:r w:rsidRPr="005E6981">
        <w:rPr>
          <w:sz w:val="26"/>
          <w:szCs w:val="26"/>
          <w:lang w:val="uz-Cyrl-UZ"/>
        </w:rPr>
        <w:t xml:space="preserve"> </w:t>
      </w:r>
      <w:r>
        <w:rPr>
          <w:sz w:val="26"/>
          <w:szCs w:val="26"/>
          <w:lang w:val="uz-Cyrl-UZ"/>
        </w:rPr>
        <w:t>rekonstruksiya</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texnik</w:t>
      </w:r>
      <w:r w:rsidRPr="005E6981">
        <w:rPr>
          <w:sz w:val="26"/>
          <w:szCs w:val="26"/>
          <w:lang w:val="uz-Cyrl-UZ"/>
        </w:rPr>
        <w:t xml:space="preserve"> </w:t>
      </w:r>
      <w:r>
        <w:rPr>
          <w:sz w:val="26"/>
          <w:szCs w:val="26"/>
          <w:lang w:val="uz-Cyrl-UZ"/>
        </w:rPr>
        <w:t>qayta</w:t>
      </w:r>
      <w:r w:rsidRPr="005E6981">
        <w:rPr>
          <w:sz w:val="26"/>
          <w:szCs w:val="26"/>
          <w:lang w:val="uz-Cyrl-UZ"/>
        </w:rPr>
        <w:t xml:space="preserve"> </w:t>
      </w:r>
      <w:r>
        <w:rPr>
          <w:sz w:val="26"/>
          <w:szCs w:val="26"/>
          <w:lang w:val="uz-Cyrl-UZ"/>
        </w:rPr>
        <w:t>qurollantirish</w:t>
      </w:r>
      <w:r w:rsidRPr="005E6981">
        <w:rPr>
          <w:sz w:val="26"/>
          <w:szCs w:val="26"/>
          <w:lang w:val="uz-Cyrl-UZ"/>
        </w:rPr>
        <w:t xml:space="preserve">, </w:t>
      </w:r>
      <w:r>
        <w:rPr>
          <w:sz w:val="26"/>
          <w:szCs w:val="26"/>
          <w:lang w:val="uz-Cyrl-UZ"/>
        </w:rPr>
        <w:t>ilg’or</w:t>
      </w:r>
      <w:r w:rsidRPr="005E6981">
        <w:rPr>
          <w:sz w:val="26"/>
          <w:szCs w:val="26"/>
          <w:lang w:val="uz-Cyrl-UZ"/>
        </w:rPr>
        <w:t xml:space="preserve"> </w:t>
      </w:r>
      <w:r>
        <w:rPr>
          <w:sz w:val="26"/>
          <w:szCs w:val="26"/>
          <w:lang w:val="uz-Cyrl-UZ"/>
        </w:rPr>
        <w:t>texnologiyalar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zamonaviy</w:t>
      </w:r>
      <w:r w:rsidRPr="005E6981">
        <w:rPr>
          <w:sz w:val="26"/>
          <w:szCs w:val="26"/>
          <w:lang w:val="uz-Cyrl-UZ"/>
        </w:rPr>
        <w:t xml:space="preserve"> </w:t>
      </w:r>
      <w:r>
        <w:rPr>
          <w:sz w:val="26"/>
          <w:szCs w:val="26"/>
          <w:lang w:val="uz-Cyrl-UZ"/>
        </w:rPr>
        <w:t>menejment</w:t>
      </w:r>
      <w:r w:rsidRPr="005E6981">
        <w:rPr>
          <w:sz w:val="26"/>
          <w:szCs w:val="26"/>
          <w:lang w:val="uz-Cyrl-UZ"/>
        </w:rPr>
        <w:t xml:space="preserve"> </w:t>
      </w:r>
      <w:r>
        <w:rPr>
          <w:sz w:val="26"/>
          <w:szCs w:val="26"/>
          <w:lang w:val="uz-Cyrl-UZ"/>
        </w:rPr>
        <w:t>usullarini</w:t>
      </w:r>
      <w:r w:rsidRPr="005E6981">
        <w:rPr>
          <w:sz w:val="26"/>
          <w:szCs w:val="26"/>
          <w:lang w:val="uz-Cyrl-UZ"/>
        </w:rPr>
        <w:t xml:space="preserve"> </w:t>
      </w:r>
      <w:r>
        <w:rPr>
          <w:sz w:val="26"/>
          <w:szCs w:val="26"/>
          <w:lang w:val="uz-Cyrl-UZ"/>
        </w:rPr>
        <w:t>keng</w:t>
      </w:r>
      <w:r w:rsidRPr="005E6981">
        <w:rPr>
          <w:sz w:val="26"/>
          <w:szCs w:val="26"/>
          <w:lang w:val="uz-Cyrl-UZ"/>
        </w:rPr>
        <w:t xml:space="preserve"> </w:t>
      </w:r>
      <w:r>
        <w:rPr>
          <w:sz w:val="26"/>
          <w:szCs w:val="26"/>
          <w:lang w:val="uz-Cyrl-UZ"/>
        </w:rPr>
        <w:t>joriy</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harakatlanuvchi</w:t>
      </w:r>
      <w:r w:rsidRPr="005E6981">
        <w:rPr>
          <w:sz w:val="26"/>
          <w:szCs w:val="26"/>
          <w:lang w:val="uz-Cyrl-UZ"/>
        </w:rPr>
        <w:t xml:space="preserve"> </w:t>
      </w:r>
      <w:r>
        <w:rPr>
          <w:sz w:val="26"/>
          <w:szCs w:val="26"/>
          <w:lang w:val="uz-Cyrl-UZ"/>
        </w:rPr>
        <w:t>tarkibni</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xo’jaligini</w:t>
      </w:r>
      <w:r w:rsidRPr="005E6981">
        <w:rPr>
          <w:sz w:val="26"/>
          <w:szCs w:val="26"/>
          <w:lang w:val="uz-Cyrl-UZ"/>
        </w:rPr>
        <w:t xml:space="preserve">, </w:t>
      </w:r>
      <w:r>
        <w:rPr>
          <w:sz w:val="26"/>
          <w:szCs w:val="26"/>
          <w:lang w:val="uz-Cyrl-UZ"/>
        </w:rPr>
        <w:t>elektr</w:t>
      </w:r>
      <w:r w:rsidRPr="005E6981">
        <w:rPr>
          <w:sz w:val="26"/>
          <w:szCs w:val="26"/>
          <w:lang w:val="uz-Cyrl-UZ"/>
        </w:rPr>
        <w:t xml:space="preserve"> </w:t>
      </w:r>
      <w:r>
        <w:rPr>
          <w:sz w:val="26"/>
          <w:szCs w:val="26"/>
          <w:lang w:val="uz-Cyrl-UZ"/>
        </w:rPr>
        <w:t>ta’minoti</w:t>
      </w:r>
      <w:r w:rsidRPr="005E6981">
        <w:rPr>
          <w:sz w:val="26"/>
          <w:szCs w:val="26"/>
          <w:lang w:val="uz-Cyrl-UZ"/>
        </w:rPr>
        <w:t xml:space="preserve"> </w:t>
      </w:r>
      <w:r>
        <w:rPr>
          <w:sz w:val="26"/>
          <w:szCs w:val="26"/>
          <w:lang w:val="uz-Cyrl-UZ"/>
        </w:rPr>
        <w:t>tizimini</w:t>
      </w:r>
      <w:r w:rsidRPr="005E6981">
        <w:rPr>
          <w:sz w:val="26"/>
          <w:szCs w:val="26"/>
          <w:lang w:val="uz-Cyrl-UZ"/>
        </w:rPr>
        <w:t xml:space="preserve">, </w:t>
      </w:r>
      <w:r>
        <w:rPr>
          <w:sz w:val="26"/>
          <w:szCs w:val="26"/>
          <w:lang w:val="uz-Cyrl-UZ"/>
        </w:rPr>
        <w:t>signalizasiya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aloqa</w:t>
      </w:r>
      <w:r w:rsidRPr="005E6981">
        <w:rPr>
          <w:sz w:val="26"/>
          <w:szCs w:val="26"/>
          <w:lang w:val="uz-Cyrl-UZ"/>
        </w:rPr>
        <w:t xml:space="preserve"> </w:t>
      </w:r>
      <w:r>
        <w:rPr>
          <w:sz w:val="26"/>
          <w:szCs w:val="26"/>
          <w:lang w:val="uz-Cyrl-UZ"/>
        </w:rPr>
        <w:t>tizimini</w:t>
      </w:r>
      <w:r w:rsidRPr="005E6981">
        <w:rPr>
          <w:sz w:val="26"/>
          <w:szCs w:val="26"/>
          <w:lang w:val="uz-Cyrl-UZ"/>
        </w:rPr>
        <w:t xml:space="preserve"> </w:t>
      </w:r>
      <w:r>
        <w:rPr>
          <w:sz w:val="26"/>
          <w:szCs w:val="26"/>
          <w:lang w:val="uz-Cyrl-UZ"/>
        </w:rPr>
        <w:t>modernizasiya</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takomillashtirish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chet</w:t>
      </w:r>
      <w:r w:rsidRPr="005E6981">
        <w:rPr>
          <w:sz w:val="26"/>
          <w:szCs w:val="26"/>
          <w:lang w:val="uz-Cyrl-UZ"/>
        </w:rPr>
        <w:t xml:space="preserve"> </w:t>
      </w:r>
      <w:r>
        <w:rPr>
          <w:sz w:val="26"/>
          <w:szCs w:val="26"/>
          <w:lang w:val="uz-Cyrl-UZ"/>
        </w:rPr>
        <w:t>el</w:t>
      </w:r>
      <w:r w:rsidRPr="005E6981">
        <w:rPr>
          <w:sz w:val="26"/>
          <w:szCs w:val="26"/>
          <w:lang w:val="uz-Cyrl-UZ"/>
        </w:rPr>
        <w:t xml:space="preserve"> </w:t>
      </w:r>
      <w:r>
        <w:rPr>
          <w:sz w:val="26"/>
          <w:szCs w:val="26"/>
          <w:lang w:val="uz-Cyrl-UZ"/>
        </w:rPr>
        <w:t>investisiyalarini</w:t>
      </w:r>
      <w:r w:rsidRPr="005E6981">
        <w:rPr>
          <w:sz w:val="26"/>
          <w:szCs w:val="26"/>
          <w:lang w:val="uz-Cyrl-UZ"/>
        </w:rPr>
        <w:t xml:space="preserve"> </w:t>
      </w:r>
      <w:r>
        <w:rPr>
          <w:sz w:val="26"/>
          <w:szCs w:val="26"/>
          <w:lang w:val="uz-Cyrl-UZ"/>
        </w:rPr>
        <w:t>keng</w:t>
      </w:r>
      <w:r w:rsidRPr="005E6981">
        <w:rPr>
          <w:sz w:val="26"/>
          <w:szCs w:val="26"/>
          <w:lang w:val="uz-Cyrl-UZ"/>
        </w:rPr>
        <w:t xml:space="preserve"> </w:t>
      </w:r>
      <w:r>
        <w:rPr>
          <w:sz w:val="26"/>
          <w:szCs w:val="26"/>
          <w:lang w:val="uz-Cyrl-UZ"/>
        </w:rPr>
        <w:t>joriy</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tarmoq</w:t>
      </w:r>
      <w:r w:rsidRPr="005E6981">
        <w:rPr>
          <w:sz w:val="26"/>
          <w:szCs w:val="26"/>
          <w:lang w:val="uz-Cyrl-UZ"/>
        </w:rPr>
        <w:t xml:space="preserve"> </w:t>
      </w:r>
      <w:r>
        <w:rPr>
          <w:sz w:val="26"/>
          <w:szCs w:val="26"/>
          <w:lang w:val="uz-Cyrl-UZ"/>
        </w:rPr>
        <w:t>sanoat</w:t>
      </w:r>
      <w:r w:rsidRPr="005E6981">
        <w:rPr>
          <w:sz w:val="26"/>
          <w:szCs w:val="26"/>
          <w:lang w:val="uz-Cyrl-UZ"/>
        </w:rPr>
        <w:t xml:space="preserve"> </w:t>
      </w:r>
      <w:r>
        <w:rPr>
          <w:sz w:val="26"/>
          <w:szCs w:val="26"/>
          <w:lang w:val="uz-Cyrl-UZ"/>
        </w:rPr>
        <w:t>korxonalarini</w:t>
      </w:r>
      <w:r w:rsidRPr="005E6981">
        <w:rPr>
          <w:sz w:val="26"/>
          <w:szCs w:val="26"/>
          <w:lang w:val="uz-Cyrl-UZ"/>
        </w:rPr>
        <w:t xml:space="preserve"> </w:t>
      </w:r>
      <w:r>
        <w:rPr>
          <w:sz w:val="26"/>
          <w:szCs w:val="26"/>
          <w:lang w:val="uz-Cyrl-UZ"/>
        </w:rPr>
        <w:t>texnologik</w:t>
      </w:r>
      <w:r w:rsidRPr="005E6981">
        <w:rPr>
          <w:sz w:val="26"/>
          <w:szCs w:val="26"/>
          <w:lang w:val="uz-Cyrl-UZ"/>
        </w:rPr>
        <w:t xml:space="preserve"> </w:t>
      </w:r>
      <w:r>
        <w:rPr>
          <w:sz w:val="26"/>
          <w:szCs w:val="26"/>
          <w:lang w:val="uz-Cyrl-UZ"/>
        </w:rPr>
        <w:t>jihatdan qayta</w:t>
      </w:r>
      <w:r w:rsidRPr="005E6981">
        <w:rPr>
          <w:sz w:val="26"/>
          <w:szCs w:val="26"/>
          <w:lang w:val="uz-Cyrl-UZ"/>
        </w:rPr>
        <w:t xml:space="preserve"> </w:t>
      </w:r>
      <w:r>
        <w:rPr>
          <w:sz w:val="26"/>
          <w:szCs w:val="26"/>
          <w:lang w:val="uz-Cyrl-UZ"/>
        </w:rPr>
        <w:t>jihozlash hamda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xalqaro</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tashishlar</w:t>
      </w:r>
      <w:r w:rsidRPr="005E6981">
        <w:rPr>
          <w:sz w:val="26"/>
          <w:szCs w:val="26"/>
          <w:lang w:val="uz-Cyrl-UZ"/>
        </w:rPr>
        <w:t xml:space="preserve"> </w:t>
      </w:r>
      <w:r>
        <w:rPr>
          <w:sz w:val="26"/>
          <w:szCs w:val="26"/>
          <w:lang w:val="uz-Cyrl-UZ"/>
        </w:rPr>
        <w:t>sohasida</w:t>
      </w:r>
      <w:r w:rsidRPr="005E6981">
        <w:rPr>
          <w:sz w:val="26"/>
          <w:szCs w:val="26"/>
          <w:lang w:val="uz-Cyrl-UZ"/>
        </w:rPr>
        <w:t xml:space="preserve"> </w:t>
      </w:r>
      <w:r>
        <w:rPr>
          <w:sz w:val="26"/>
          <w:szCs w:val="26"/>
          <w:lang w:val="uz-Cyrl-UZ"/>
        </w:rPr>
        <w:t>hamkorlikni</w:t>
      </w:r>
      <w:r w:rsidRPr="005E6981">
        <w:rPr>
          <w:sz w:val="26"/>
          <w:szCs w:val="26"/>
          <w:lang w:val="uz-Cyrl-UZ"/>
        </w:rPr>
        <w:t xml:space="preserve"> </w:t>
      </w:r>
      <w:r>
        <w:rPr>
          <w:sz w:val="26"/>
          <w:szCs w:val="26"/>
          <w:lang w:val="uz-Cyrl-UZ"/>
        </w:rPr>
        <w:t>kengaytirish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marketing</w:t>
      </w:r>
      <w:r w:rsidRPr="005E6981">
        <w:rPr>
          <w:sz w:val="26"/>
          <w:szCs w:val="26"/>
          <w:lang w:val="uz-Cyrl-UZ"/>
        </w:rPr>
        <w:t xml:space="preserve"> </w:t>
      </w:r>
      <w:r>
        <w:rPr>
          <w:sz w:val="26"/>
          <w:szCs w:val="26"/>
          <w:lang w:val="uz-Cyrl-UZ"/>
        </w:rPr>
        <w:t>tadqiqotlarini</w:t>
      </w:r>
      <w:r w:rsidRPr="005E6981">
        <w:rPr>
          <w:sz w:val="26"/>
          <w:szCs w:val="26"/>
          <w:lang w:val="uz-Cyrl-UZ"/>
        </w:rPr>
        <w:t xml:space="preserve"> </w:t>
      </w:r>
      <w:r>
        <w:rPr>
          <w:sz w:val="26"/>
          <w:szCs w:val="26"/>
          <w:lang w:val="uz-Cyrl-UZ"/>
        </w:rPr>
        <w:t>uyushtirish</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korxonalariga</w:t>
      </w:r>
      <w:r w:rsidRPr="005E6981">
        <w:rPr>
          <w:sz w:val="26"/>
          <w:szCs w:val="26"/>
          <w:lang w:val="uz-Cyrl-UZ"/>
        </w:rPr>
        <w:t xml:space="preserve"> </w:t>
      </w:r>
      <w:r>
        <w:rPr>
          <w:sz w:val="26"/>
          <w:szCs w:val="26"/>
          <w:lang w:val="uz-Cyrl-UZ"/>
        </w:rPr>
        <w:t>axborot</w:t>
      </w:r>
      <w:r w:rsidRPr="005E6981">
        <w:rPr>
          <w:sz w:val="26"/>
          <w:szCs w:val="26"/>
          <w:lang w:val="uz-Cyrl-UZ"/>
        </w:rPr>
        <w:t xml:space="preserve"> </w:t>
      </w:r>
      <w:r>
        <w:rPr>
          <w:sz w:val="26"/>
          <w:szCs w:val="26"/>
          <w:lang w:val="uz-Cyrl-UZ"/>
        </w:rPr>
        <w:t>xizmatlari</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tashqi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ichki</w:t>
      </w:r>
      <w:r w:rsidRPr="005E6981">
        <w:rPr>
          <w:sz w:val="26"/>
          <w:szCs w:val="26"/>
          <w:lang w:val="uz-Cyrl-UZ"/>
        </w:rPr>
        <w:t xml:space="preserve"> </w:t>
      </w:r>
      <w:r>
        <w:rPr>
          <w:sz w:val="26"/>
          <w:szCs w:val="26"/>
          <w:lang w:val="uz-Cyrl-UZ"/>
        </w:rPr>
        <w:t>bozorlarda</w:t>
      </w:r>
      <w:r w:rsidRPr="005E6981">
        <w:rPr>
          <w:sz w:val="26"/>
          <w:szCs w:val="26"/>
          <w:lang w:val="uz-Cyrl-UZ"/>
        </w:rPr>
        <w:t xml:space="preserve"> </w:t>
      </w:r>
      <w:r>
        <w:rPr>
          <w:sz w:val="26"/>
          <w:szCs w:val="26"/>
          <w:lang w:val="uz-Cyrl-UZ"/>
        </w:rPr>
        <w:t>ularning</w:t>
      </w:r>
      <w:r w:rsidRPr="005E6981">
        <w:rPr>
          <w:sz w:val="26"/>
          <w:szCs w:val="26"/>
          <w:lang w:val="uz-Cyrl-UZ"/>
        </w:rPr>
        <w:t xml:space="preserve"> </w:t>
      </w:r>
      <w:r>
        <w:rPr>
          <w:sz w:val="26"/>
          <w:szCs w:val="26"/>
          <w:lang w:val="uz-Cyrl-UZ"/>
        </w:rPr>
        <w:t>raqobatbardoshligini</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masalalarini</w:t>
      </w:r>
      <w:r w:rsidRPr="005E6981">
        <w:rPr>
          <w:sz w:val="26"/>
          <w:szCs w:val="26"/>
          <w:lang w:val="uz-Cyrl-UZ"/>
        </w:rPr>
        <w:t xml:space="preserve"> </w:t>
      </w:r>
      <w:r>
        <w:rPr>
          <w:sz w:val="26"/>
          <w:szCs w:val="26"/>
          <w:lang w:val="uz-Cyrl-UZ"/>
        </w:rPr>
        <w:t>hal</w:t>
      </w:r>
      <w:r w:rsidRPr="005E6981">
        <w:rPr>
          <w:sz w:val="26"/>
          <w:szCs w:val="26"/>
          <w:lang w:val="uz-Cyrl-UZ"/>
        </w:rPr>
        <w:t xml:space="preserve"> </w:t>
      </w:r>
      <w:r>
        <w:rPr>
          <w:sz w:val="26"/>
          <w:szCs w:val="26"/>
          <w:lang w:val="uz-Cyrl-UZ"/>
        </w:rPr>
        <w:t>etishga</w:t>
      </w:r>
      <w:r w:rsidRPr="005E6981">
        <w:rPr>
          <w:sz w:val="26"/>
          <w:szCs w:val="26"/>
          <w:lang w:val="uz-Cyrl-UZ"/>
        </w:rPr>
        <w:t xml:space="preserve"> </w:t>
      </w:r>
      <w:r>
        <w:rPr>
          <w:sz w:val="26"/>
          <w:szCs w:val="26"/>
          <w:lang w:val="uz-Cyrl-UZ"/>
        </w:rPr>
        <w:t>ko’maklashish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O’zbekiston</w:t>
      </w:r>
      <w:r w:rsidRPr="005E6981">
        <w:rPr>
          <w:sz w:val="26"/>
          <w:szCs w:val="26"/>
          <w:lang w:val="uz-Cyrl-UZ"/>
        </w:rPr>
        <w:t xml:space="preserve"> </w:t>
      </w:r>
      <w:r>
        <w:rPr>
          <w:sz w:val="26"/>
          <w:szCs w:val="26"/>
          <w:lang w:val="uz-Cyrl-UZ"/>
        </w:rPr>
        <w:t>Respublikasining</w:t>
      </w:r>
      <w:r w:rsidRPr="005E6981">
        <w:rPr>
          <w:sz w:val="26"/>
          <w:szCs w:val="26"/>
          <w:lang w:val="uz-Cyrl-UZ"/>
        </w:rPr>
        <w:t xml:space="preserve"> </w:t>
      </w:r>
      <w:r>
        <w:rPr>
          <w:sz w:val="26"/>
          <w:szCs w:val="26"/>
          <w:lang w:val="uz-Cyrl-UZ"/>
        </w:rPr>
        <w:t>sanoat</w:t>
      </w:r>
      <w:r w:rsidRPr="005E6981">
        <w:rPr>
          <w:sz w:val="26"/>
          <w:szCs w:val="26"/>
          <w:lang w:val="uz-Cyrl-UZ"/>
        </w:rPr>
        <w:t xml:space="preserve"> </w:t>
      </w:r>
      <w:r>
        <w:rPr>
          <w:sz w:val="26"/>
          <w:szCs w:val="26"/>
          <w:lang w:val="uz-Cyrl-UZ"/>
        </w:rPr>
        <w:t>korxonalari</w:t>
      </w:r>
      <w:r w:rsidRPr="005E6981">
        <w:rPr>
          <w:sz w:val="26"/>
          <w:szCs w:val="26"/>
          <w:lang w:val="uz-Cyrl-UZ"/>
        </w:rPr>
        <w:t xml:space="preserve"> </w:t>
      </w:r>
      <w:r>
        <w:rPr>
          <w:sz w:val="26"/>
          <w:szCs w:val="26"/>
          <w:lang w:val="uz-Cyrl-UZ"/>
        </w:rPr>
        <w:t>bazasida</w:t>
      </w:r>
      <w:r w:rsidRPr="005E6981">
        <w:rPr>
          <w:sz w:val="26"/>
          <w:szCs w:val="26"/>
          <w:lang w:val="uz-Cyrl-UZ"/>
        </w:rPr>
        <w:t xml:space="preserve"> </w:t>
      </w:r>
      <w:r>
        <w:rPr>
          <w:sz w:val="26"/>
          <w:szCs w:val="26"/>
          <w:lang w:val="uz-Cyrl-UZ"/>
        </w:rPr>
        <w:t>ta’mirlash</w:t>
      </w:r>
      <w:r w:rsidRPr="005E6981">
        <w:rPr>
          <w:sz w:val="26"/>
          <w:szCs w:val="26"/>
          <w:lang w:val="uz-Cyrl-UZ"/>
        </w:rPr>
        <w:t>-</w:t>
      </w:r>
      <w:r>
        <w:rPr>
          <w:sz w:val="26"/>
          <w:szCs w:val="26"/>
          <w:lang w:val="uz-Cyrl-UZ"/>
        </w:rPr>
        <w:t>ekspluatasiya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rivojlanish</w:t>
      </w:r>
      <w:r w:rsidRPr="005E6981">
        <w:rPr>
          <w:sz w:val="26"/>
          <w:szCs w:val="26"/>
          <w:lang w:val="uz-Cyrl-UZ"/>
        </w:rPr>
        <w:t xml:space="preserve"> </w:t>
      </w:r>
      <w:r>
        <w:rPr>
          <w:sz w:val="26"/>
          <w:szCs w:val="26"/>
          <w:lang w:val="uz-Cyrl-UZ"/>
        </w:rPr>
        <w:t>ehtiyojlari</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import</w:t>
      </w:r>
      <w:r w:rsidRPr="005E6981">
        <w:rPr>
          <w:sz w:val="26"/>
          <w:szCs w:val="26"/>
          <w:lang w:val="uz-Cyrl-UZ"/>
        </w:rPr>
        <w:t xml:space="preserve"> </w:t>
      </w:r>
      <w:r>
        <w:rPr>
          <w:sz w:val="26"/>
          <w:szCs w:val="26"/>
          <w:lang w:val="uz-Cyrl-UZ"/>
        </w:rPr>
        <w:t>o’rnini</w:t>
      </w:r>
      <w:r w:rsidRPr="005E6981">
        <w:rPr>
          <w:sz w:val="26"/>
          <w:szCs w:val="26"/>
          <w:lang w:val="uz-Cyrl-UZ"/>
        </w:rPr>
        <w:t xml:space="preserve"> </w:t>
      </w:r>
      <w:r>
        <w:rPr>
          <w:sz w:val="26"/>
          <w:szCs w:val="26"/>
          <w:lang w:val="uz-Cyrl-UZ"/>
        </w:rPr>
        <w:t>bosuvchi</w:t>
      </w:r>
      <w:r w:rsidRPr="005E6981">
        <w:rPr>
          <w:sz w:val="26"/>
          <w:szCs w:val="26"/>
          <w:lang w:val="uz-Cyrl-UZ"/>
        </w:rPr>
        <w:t xml:space="preserve"> </w:t>
      </w:r>
      <w:r>
        <w:rPr>
          <w:sz w:val="26"/>
          <w:szCs w:val="26"/>
          <w:lang w:val="uz-Cyrl-UZ"/>
        </w:rPr>
        <w:t>mahsulotlar</w:t>
      </w:r>
      <w:r w:rsidRPr="005E6981">
        <w:rPr>
          <w:sz w:val="26"/>
          <w:szCs w:val="26"/>
          <w:lang w:val="uz-Cyrl-UZ"/>
        </w:rPr>
        <w:t xml:space="preserve">, </w:t>
      </w:r>
      <w:r>
        <w:rPr>
          <w:sz w:val="26"/>
          <w:szCs w:val="26"/>
          <w:lang w:val="uz-Cyrl-UZ"/>
        </w:rPr>
        <w:t>ehtiyot</w:t>
      </w:r>
      <w:r w:rsidRPr="005E6981">
        <w:rPr>
          <w:sz w:val="26"/>
          <w:szCs w:val="26"/>
          <w:lang w:val="uz-Cyrl-UZ"/>
        </w:rPr>
        <w:t xml:space="preserve"> </w:t>
      </w:r>
      <w:r>
        <w:rPr>
          <w:sz w:val="26"/>
          <w:szCs w:val="26"/>
          <w:lang w:val="uz-Cyrl-UZ"/>
        </w:rPr>
        <w:t>qismlar</w:t>
      </w:r>
      <w:r w:rsidRPr="005E6981">
        <w:rPr>
          <w:sz w:val="26"/>
          <w:szCs w:val="26"/>
          <w:lang w:val="uz-Cyrl-UZ"/>
        </w:rPr>
        <w:t xml:space="preserve">, </w:t>
      </w:r>
      <w:r>
        <w:rPr>
          <w:sz w:val="26"/>
          <w:szCs w:val="26"/>
          <w:lang w:val="uz-Cyrl-UZ"/>
        </w:rPr>
        <w:t>detallar</w:t>
      </w:r>
      <w:r w:rsidRPr="005E6981">
        <w:rPr>
          <w:sz w:val="26"/>
          <w:szCs w:val="26"/>
          <w:lang w:val="uz-Cyrl-UZ"/>
        </w:rPr>
        <w:t xml:space="preserve">, </w:t>
      </w:r>
      <w:r>
        <w:rPr>
          <w:sz w:val="26"/>
          <w:szCs w:val="26"/>
          <w:lang w:val="uz-Cyrl-UZ"/>
        </w:rPr>
        <w:t>jihozlar</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chiqarishni</w:t>
      </w:r>
      <w:r w:rsidRPr="005E6981">
        <w:rPr>
          <w:sz w:val="26"/>
          <w:szCs w:val="26"/>
          <w:lang w:val="uz-Cyrl-UZ"/>
        </w:rPr>
        <w:t xml:space="preserve"> </w:t>
      </w:r>
      <w:r>
        <w:rPr>
          <w:sz w:val="26"/>
          <w:szCs w:val="26"/>
          <w:lang w:val="uz-Cyrl-UZ"/>
        </w:rPr>
        <w:t>yo’lga</w:t>
      </w:r>
      <w:r w:rsidRPr="005E6981">
        <w:rPr>
          <w:sz w:val="26"/>
          <w:szCs w:val="26"/>
          <w:lang w:val="uz-Cyrl-UZ"/>
        </w:rPr>
        <w:t xml:space="preserve"> </w:t>
      </w:r>
      <w:r>
        <w:rPr>
          <w:sz w:val="26"/>
          <w:szCs w:val="26"/>
          <w:lang w:val="uz-Cyrl-UZ"/>
        </w:rPr>
        <w:t>qo’yish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rivojlantirish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iqtisodiy</w:t>
      </w:r>
      <w:r w:rsidRPr="005E6981">
        <w:rPr>
          <w:sz w:val="26"/>
          <w:szCs w:val="26"/>
          <w:lang w:val="uz-Cyrl-UZ"/>
        </w:rPr>
        <w:t xml:space="preserve"> </w:t>
      </w:r>
      <w:r>
        <w:rPr>
          <w:sz w:val="26"/>
          <w:szCs w:val="26"/>
          <w:lang w:val="uz-Cyrl-UZ"/>
        </w:rPr>
        <w:t>munosabatlarni</w:t>
      </w:r>
      <w:r w:rsidRPr="005E6981">
        <w:rPr>
          <w:sz w:val="26"/>
          <w:szCs w:val="26"/>
          <w:lang w:val="uz-Cyrl-UZ"/>
        </w:rPr>
        <w:t xml:space="preserve"> </w:t>
      </w:r>
      <w:r>
        <w:rPr>
          <w:sz w:val="26"/>
          <w:szCs w:val="26"/>
          <w:lang w:val="uz-Cyrl-UZ"/>
        </w:rPr>
        <w:t>o’rnatishning</w:t>
      </w:r>
      <w:r w:rsidRPr="005E6981">
        <w:rPr>
          <w:sz w:val="26"/>
          <w:szCs w:val="26"/>
          <w:lang w:val="uz-Cyrl-UZ"/>
        </w:rPr>
        <w:t xml:space="preserve"> </w:t>
      </w:r>
      <w:r>
        <w:rPr>
          <w:sz w:val="26"/>
          <w:szCs w:val="26"/>
          <w:lang w:val="uz-Cyrl-UZ"/>
        </w:rPr>
        <w:t>asosiy</w:t>
      </w:r>
      <w:r w:rsidRPr="005E6981">
        <w:rPr>
          <w:sz w:val="26"/>
          <w:szCs w:val="26"/>
          <w:lang w:val="uz-Cyrl-UZ"/>
        </w:rPr>
        <w:t xml:space="preserve"> </w:t>
      </w:r>
      <w:r>
        <w:rPr>
          <w:sz w:val="26"/>
          <w:szCs w:val="26"/>
          <w:lang w:val="uz-Cyrl-UZ"/>
        </w:rPr>
        <w:t>tamoyillari</w:t>
      </w:r>
      <w:r w:rsidRPr="005E6981">
        <w:rPr>
          <w:sz w:val="26"/>
          <w:szCs w:val="26"/>
          <w:lang w:val="uz-Cyrl-UZ"/>
        </w:rPr>
        <w:t xml:space="preserve">, </w:t>
      </w:r>
      <w:r>
        <w:rPr>
          <w:sz w:val="26"/>
          <w:szCs w:val="26"/>
          <w:lang w:val="uz-Cyrl-UZ"/>
        </w:rPr>
        <w:t>qoidalari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uslublarini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 xml:space="preserve"> </w:t>
      </w:r>
      <w:r>
        <w:rPr>
          <w:sz w:val="26"/>
          <w:szCs w:val="26"/>
          <w:lang w:val="uz-Cyrl-UZ"/>
        </w:rPr>
        <w:t>hamda ularni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w:t>
      </w:r>
      <w:r w:rsidRPr="005E6981">
        <w:rPr>
          <w:sz w:val="26"/>
          <w:szCs w:val="26"/>
          <w:lang w:val="uz-Cyrl-UZ"/>
        </w:rPr>
        <w:t xml:space="preserve"> </w:t>
      </w:r>
      <w:r>
        <w:rPr>
          <w:sz w:val="26"/>
          <w:szCs w:val="26"/>
          <w:lang w:val="uz-Cyrl-UZ"/>
        </w:rPr>
        <w:t>o’rtasida</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kadrlar</w:t>
      </w:r>
      <w:r w:rsidRPr="005E6981">
        <w:rPr>
          <w:sz w:val="26"/>
          <w:szCs w:val="26"/>
          <w:lang w:val="uz-Cyrl-UZ"/>
        </w:rPr>
        <w:t xml:space="preserve"> </w:t>
      </w:r>
      <w:r>
        <w:rPr>
          <w:sz w:val="26"/>
          <w:szCs w:val="26"/>
          <w:lang w:val="uz-Cyrl-UZ"/>
        </w:rPr>
        <w:t>tayyorlash</w:t>
      </w:r>
      <w:r w:rsidRPr="005E6981">
        <w:rPr>
          <w:sz w:val="26"/>
          <w:szCs w:val="26"/>
          <w:lang w:val="uz-Cyrl-UZ"/>
        </w:rPr>
        <w:t xml:space="preserve">, </w:t>
      </w:r>
      <w:r>
        <w:rPr>
          <w:sz w:val="26"/>
          <w:szCs w:val="26"/>
          <w:lang w:val="uz-Cyrl-UZ"/>
        </w:rPr>
        <w:t>qayta</w:t>
      </w:r>
      <w:r w:rsidRPr="005E6981">
        <w:rPr>
          <w:sz w:val="26"/>
          <w:szCs w:val="26"/>
          <w:lang w:val="uz-Cyrl-UZ"/>
        </w:rPr>
        <w:t xml:space="preserve"> </w:t>
      </w:r>
      <w:r>
        <w:rPr>
          <w:sz w:val="26"/>
          <w:szCs w:val="26"/>
          <w:lang w:val="uz-Cyrl-UZ"/>
        </w:rPr>
        <w:t>tayyorlash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ularning malakasini</w:t>
      </w:r>
      <w:r w:rsidRPr="005E6981">
        <w:rPr>
          <w:sz w:val="26"/>
          <w:szCs w:val="26"/>
          <w:lang w:val="uz-Cyrl-UZ"/>
        </w:rPr>
        <w:t xml:space="preserve"> </w:t>
      </w:r>
      <w:r>
        <w:rPr>
          <w:sz w:val="26"/>
          <w:szCs w:val="26"/>
          <w:lang w:val="uz-Cyrl-UZ"/>
        </w:rPr>
        <w:t>oshirishni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120" w:after="0"/>
        <w:ind w:left="0" w:firstLine="720"/>
        <w:jc w:val="both"/>
        <w:rPr>
          <w:sz w:val="26"/>
          <w:szCs w:val="26"/>
          <w:lang w:val="uz-Cyrl-UZ"/>
        </w:rPr>
      </w:pPr>
      <w:r w:rsidRPr="005E6981">
        <w:rPr>
          <w:sz w:val="26"/>
          <w:szCs w:val="26"/>
          <w:lang w:val="uz-Cyrl-UZ"/>
        </w:rPr>
        <w:t>18. </w:t>
      </w:r>
      <w:r>
        <w:rPr>
          <w:sz w:val="26"/>
          <w:szCs w:val="26"/>
          <w:lang w:val="uz-Cyrl-UZ"/>
        </w:rPr>
        <w:t>Jamiyat</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vazifalarni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quyidagi</w:t>
      </w:r>
      <w:r w:rsidRPr="005E6981">
        <w:rPr>
          <w:sz w:val="26"/>
          <w:szCs w:val="26"/>
          <w:lang w:val="uz-Cyrl-UZ"/>
        </w:rPr>
        <w:t xml:space="preserve"> </w:t>
      </w:r>
      <w:r>
        <w:rPr>
          <w:sz w:val="26"/>
          <w:szCs w:val="26"/>
          <w:lang w:val="uz-Cyrl-UZ"/>
        </w:rPr>
        <w:t>funksiyalar</w:t>
      </w:r>
      <w:r w:rsidRPr="005E6981">
        <w:rPr>
          <w:sz w:val="26"/>
          <w:szCs w:val="26"/>
          <w:lang w:val="uz-Cyrl-UZ"/>
        </w:rPr>
        <w:t xml:space="preserve"> </w:t>
      </w:r>
      <w:r>
        <w:rPr>
          <w:sz w:val="26"/>
          <w:szCs w:val="26"/>
          <w:lang w:val="uz-Cyrl-UZ"/>
        </w:rPr>
        <w:t>bajarilishini</w:t>
      </w:r>
      <w:r w:rsidRPr="005E6981">
        <w:rPr>
          <w:sz w:val="26"/>
          <w:szCs w:val="26"/>
          <w:lang w:val="uz-Cyrl-UZ"/>
        </w:rPr>
        <w:t xml:space="preserve"> </w:t>
      </w:r>
      <w:r>
        <w:rPr>
          <w:sz w:val="26"/>
          <w:szCs w:val="26"/>
          <w:lang w:val="uz-Cyrl-UZ"/>
        </w:rPr>
        <w:t>ta’minlaydi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a</w:t>
      </w:r>
      <w:r w:rsidRPr="005E6981">
        <w:rPr>
          <w:sz w:val="26"/>
          <w:szCs w:val="26"/>
          <w:lang w:val="uz-Cyrl-UZ"/>
        </w:rPr>
        <w:t>)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orqali</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jarayonini</w:t>
      </w:r>
      <w:r w:rsidRPr="005E6981">
        <w:rPr>
          <w:sz w:val="26"/>
          <w:szCs w:val="26"/>
          <w:lang w:val="uz-Cyrl-UZ"/>
        </w:rPr>
        <w:t xml:space="preserve"> </w:t>
      </w:r>
      <w:r>
        <w:rPr>
          <w:sz w:val="26"/>
          <w:szCs w:val="26"/>
          <w:lang w:val="uz-Cyrl-UZ"/>
        </w:rPr>
        <w:t>boshqarishni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tashish</w:t>
      </w:r>
      <w:r w:rsidRPr="005E6981">
        <w:rPr>
          <w:sz w:val="26"/>
          <w:szCs w:val="26"/>
          <w:lang w:val="uz-Cyrl-UZ"/>
        </w:rPr>
        <w:t xml:space="preserve"> </w:t>
      </w:r>
      <w:r>
        <w:rPr>
          <w:sz w:val="26"/>
          <w:szCs w:val="26"/>
          <w:lang w:val="uz-Cyrl-UZ"/>
        </w:rPr>
        <w:t>jarayonini</w:t>
      </w:r>
      <w:r w:rsidRPr="005E6981">
        <w:rPr>
          <w:sz w:val="26"/>
          <w:szCs w:val="26"/>
          <w:lang w:val="uz-Cyrl-UZ"/>
        </w:rPr>
        <w:t xml:space="preserve"> </w:t>
      </w:r>
      <w:r>
        <w:rPr>
          <w:sz w:val="26"/>
          <w:szCs w:val="26"/>
          <w:lang w:val="uz-Cyrl-UZ"/>
        </w:rPr>
        <w:t>tezkor</w:t>
      </w:r>
      <w:r w:rsidRPr="005E6981">
        <w:rPr>
          <w:sz w:val="26"/>
          <w:szCs w:val="26"/>
          <w:lang w:val="uz-Cyrl-UZ"/>
        </w:rPr>
        <w:t xml:space="preserve"> </w:t>
      </w:r>
      <w:r>
        <w:rPr>
          <w:sz w:val="26"/>
          <w:szCs w:val="26"/>
          <w:lang w:val="uz-Cyrl-UZ"/>
        </w:rPr>
        <w:t>boshqarishni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poezdlarning</w:t>
      </w:r>
      <w:r w:rsidRPr="005E6981">
        <w:rPr>
          <w:sz w:val="26"/>
          <w:szCs w:val="26"/>
          <w:lang w:val="uz-Cyrl-UZ"/>
        </w:rPr>
        <w:t xml:space="preserve"> </w:t>
      </w:r>
      <w:r>
        <w:rPr>
          <w:sz w:val="26"/>
          <w:szCs w:val="26"/>
          <w:lang w:val="uz-Cyrl-UZ"/>
        </w:rPr>
        <w:t>harakatlanish</w:t>
      </w:r>
      <w:r w:rsidRPr="005E6981">
        <w:rPr>
          <w:sz w:val="26"/>
          <w:szCs w:val="26"/>
          <w:lang w:val="uz-Cyrl-UZ"/>
        </w:rPr>
        <w:t xml:space="preserve"> </w:t>
      </w:r>
      <w:r>
        <w:rPr>
          <w:sz w:val="26"/>
          <w:szCs w:val="26"/>
          <w:lang w:val="uz-Cyrl-UZ"/>
        </w:rPr>
        <w:t>jadvalini</w:t>
      </w:r>
      <w:r w:rsidRPr="005E6981">
        <w:rPr>
          <w:sz w:val="26"/>
          <w:szCs w:val="26"/>
          <w:lang w:val="uz-Cyrl-UZ"/>
        </w:rPr>
        <w:t xml:space="preserve">, </w:t>
      </w:r>
      <w:r>
        <w:rPr>
          <w:sz w:val="26"/>
          <w:szCs w:val="26"/>
          <w:lang w:val="uz-Cyrl-UZ"/>
        </w:rPr>
        <w:t>harakatlanuvchi</w:t>
      </w:r>
      <w:r w:rsidRPr="005E6981">
        <w:rPr>
          <w:sz w:val="26"/>
          <w:szCs w:val="26"/>
          <w:lang w:val="uz-Cyrl-UZ"/>
        </w:rPr>
        <w:t xml:space="preserve"> </w:t>
      </w:r>
      <w:r>
        <w:rPr>
          <w:sz w:val="26"/>
          <w:szCs w:val="26"/>
          <w:lang w:val="uz-Cyrl-UZ"/>
        </w:rPr>
        <w:t>tarkibning ish</w:t>
      </w:r>
      <w:r w:rsidRPr="005E6981">
        <w:rPr>
          <w:sz w:val="26"/>
          <w:szCs w:val="26"/>
          <w:lang w:val="uz-Cyrl-UZ"/>
        </w:rPr>
        <w:t xml:space="preserve"> </w:t>
      </w:r>
      <w:r>
        <w:rPr>
          <w:sz w:val="26"/>
          <w:szCs w:val="26"/>
          <w:lang w:val="uz-Cyrl-UZ"/>
        </w:rPr>
        <w:t>me’yorlarini</w:t>
      </w:r>
      <w:r w:rsidRPr="005E6981">
        <w:rPr>
          <w:sz w:val="26"/>
          <w:szCs w:val="26"/>
          <w:lang w:val="uz-Cyrl-UZ"/>
        </w:rPr>
        <w:t xml:space="preserve"> </w:t>
      </w:r>
      <w:r w:rsidRPr="006B6E26">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prognoz</w:t>
      </w:r>
      <w:r w:rsidRPr="005E6981">
        <w:rPr>
          <w:sz w:val="26"/>
          <w:szCs w:val="26"/>
          <w:lang w:val="uz-Cyrl-UZ"/>
        </w:rPr>
        <w:t xml:space="preserve"> </w:t>
      </w:r>
      <w:r>
        <w:rPr>
          <w:sz w:val="26"/>
          <w:szCs w:val="26"/>
          <w:lang w:val="uz-Cyrl-UZ"/>
        </w:rPr>
        <w:t>rejasini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 xml:space="preserve">, </w:t>
      </w:r>
      <w:r>
        <w:rPr>
          <w:sz w:val="26"/>
          <w:szCs w:val="26"/>
          <w:lang w:val="uz-Cyrl-UZ"/>
        </w:rPr>
        <w:t>tasdiqlash</w:t>
      </w:r>
      <w:r w:rsidRPr="005E6981">
        <w:rPr>
          <w:sz w:val="26"/>
          <w:szCs w:val="26"/>
          <w:lang w:val="uz-Cyrl-UZ"/>
        </w:rPr>
        <w:t xml:space="preserve"> </w:t>
      </w:r>
      <w:r w:rsidRPr="006B6E26">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ijrosini</w:t>
      </w:r>
      <w:r w:rsidRPr="005E6981">
        <w:rPr>
          <w:sz w:val="26"/>
          <w:szCs w:val="26"/>
          <w:lang w:val="uz-Cyrl-UZ"/>
        </w:rPr>
        <w:t xml:space="preserve"> </w:t>
      </w:r>
      <w:r>
        <w:rPr>
          <w:sz w:val="26"/>
          <w:szCs w:val="26"/>
          <w:lang w:val="uz-Cyrl-UZ"/>
        </w:rPr>
        <w:t>ta’minlash</w:t>
      </w:r>
      <w:r w:rsidRPr="005E6981">
        <w:rPr>
          <w:sz w:val="26"/>
          <w:szCs w:val="26"/>
          <w:lang w:val="uz-Cyrl-UZ"/>
        </w:rPr>
        <w:t xml:space="preserve">; </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tashish</w:t>
      </w:r>
      <w:r w:rsidRPr="005E6981">
        <w:rPr>
          <w:sz w:val="26"/>
          <w:szCs w:val="26"/>
          <w:lang w:val="uz-Cyrl-UZ"/>
        </w:rPr>
        <w:t xml:space="preserve"> </w:t>
      </w:r>
      <w:r>
        <w:rPr>
          <w:sz w:val="26"/>
          <w:szCs w:val="26"/>
          <w:lang w:val="uz-Cyrl-UZ"/>
        </w:rPr>
        <w:t>shartlariga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yagona</w:t>
      </w:r>
      <w:r w:rsidRPr="005E6981">
        <w:rPr>
          <w:sz w:val="26"/>
          <w:szCs w:val="26"/>
          <w:lang w:val="uz-Cyrl-UZ"/>
        </w:rPr>
        <w:t xml:space="preserve"> </w:t>
      </w:r>
      <w:r>
        <w:rPr>
          <w:sz w:val="26"/>
          <w:szCs w:val="26"/>
          <w:lang w:val="uz-Cyrl-UZ"/>
        </w:rPr>
        <w:t>normativ</w:t>
      </w:r>
      <w:r w:rsidRPr="005E6981">
        <w:rPr>
          <w:sz w:val="26"/>
          <w:szCs w:val="26"/>
          <w:lang w:val="uz-Cyrl-UZ"/>
        </w:rPr>
        <w:t xml:space="preserve"> </w:t>
      </w:r>
      <w:r>
        <w:rPr>
          <w:sz w:val="26"/>
          <w:szCs w:val="26"/>
          <w:lang w:val="uz-Cyrl-UZ"/>
        </w:rPr>
        <w:t>hujjatlarni</w:t>
      </w:r>
      <w:r w:rsidRPr="005E6981">
        <w:rPr>
          <w:sz w:val="26"/>
          <w:szCs w:val="26"/>
          <w:lang w:val="uz-Cyrl-UZ"/>
        </w:rPr>
        <w:t xml:space="preserve">, </w:t>
      </w:r>
      <w:r>
        <w:rPr>
          <w:sz w:val="26"/>
          <w:szCs w:val="26"/>
          <w:lang w:val="uz-Cyrl-UZ"/>
        </w:rPr>
        <w:t>harakatlanuvchi</w:t>
      </w:r>
      <w:r w:rsidRPr="005E6981">
        <w:rPr>
          <w:sz w:val="26"/>
          <w:szCs w:val="26"/>
          <w:lang w:val="uz-Cyrl-UZ"/>
        </w:rPr>
        <w:t xml:space="preserve"> </w:t>
      </w:r>
      <w:r>
        <w:rPr>
          <w:sz w:val="26"/>
          <w:szCs w:val="26"/>
          <w:lang w:val="uz-Cyrl-UZ"/>
        </w:rPr>
        <w:t>tarkibdan</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me’yorlari</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yagona</w:t>
      </w:r>
      <w:r w:rsidRPr="005E6981">
        <w:rPr>
          <w:sz w:val="26"/>
          <w:szCs w:val="26"/>
          <w:lang w:val="uz-Cyrl-UZ"/>
        </w:rPr>
        <w:t xml:space="preserve"> </w:t>
      </w:r>
      <w:r>
        <w:rPr>
          <w:sz w:val="26"/>
          <w:szCs w:val="26"/>
          <w:lang w:val="uz-Cyrl-UZ"/>
        </w:rPr>
        <w:t>me’yoriy</w:t>
      </w:r>
      <w:r w:rsidRPr="005E6981">
        <w:rPr>
          <w:sz w:val="26"/>
          <w:szCs w:val="26"/>
          <w:lang w:val="uz-Cyrl-UZ"/>
        </w:rPr>
        <w:t xml:space="preserve"> </w:t>
      </w:r>
      <w:r>
        <w:rPr>
          <w:sz w:val="26"/>
          <w:szCs w:val="26"/>
          <w:lang w:val="uz-Cyrl-UZ"/>
        </w:rPr>
        <w:t>hujjatlarni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 xml:space="preserve">, </w:t>
      </w:r>
      <w:r>
        <w:rPr>
          <w:sz w:val="26"/>
          <w:szCs w:val="26"/>
          <w:lang w:val="uz-Cyrl-UZ"/>
        </w:rPr>
        <w:t>ulardan</w:t>
      </w:r>
      <w:r w:rsidRPr="005E6981">
        <w:rPr>
          <w:sz w:val="26"/>
          <w:szCs w:val="26"/>
          <w:lang w:val="uz-Cyrl-UZ"/>
        </w:rPr>
        <w:t xml:space="preserve"> </w:t>
      </w:r>
      <w:r>
        <w:rPr>
          <w:sz w:val="26"/>
          <w:szCs w:val="26"/>
          <w:lang w:val="uz-Cyrl-UZ"/>
        </w:rPr>
        <w:t>foydalanishni</w:t>
      </w:r>
      <w:r w:rsidRPr="005E6981">
        <w:rPr>
          <w:sz w:val="26"/>
          <w:szCs w:val="26"/>
          <w:lang w:val="uz-Cyrl-UZ"/>
        </w:rPr>
        <w:t xml:space="preserve"> </w:t>
      </w:r>
      <w:r>
        <w:rPr>
          <w:sz w:val="26"/>
          <w:szCs w:val="26"/>
          <w:lang w:val="uz-Cyrl-UZ"/>
        </w:rPr>
        <w:t>tahlil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vagonlaridan</w:t>
      </w:r>
      <w:r w:rsidRPr="005E6981">
        <w:rPr>
          <w:sz w:val="26"/>
          <w:szCs w:val="26"/>
          <w:lang w:val="uz-Cyrl-UZ"/>
        </w:rPr>
        <w:t xml:space="preserve"> </w:t>
      </w:r>
      <w:r>
        <w:rPr>
          <w:sz w:val="26"/>
          <w:szCs w:val="26"/>
          <w:lang w:val="uz-Cyrl-UZ"/>
        </w:rPr>
        <w:t>foydalanishga</w:t>
      </w:r>
      <w:r w:rsidRPr="005E6981">
        <w:rPr>
          <w:sz w:val="26"/>
          <w:szCs w:val="26"/>
          <w:lang w:val="uz-Cyrl-UZ"/>
        </w:rPr>
        <w:t xml:space="preserve"> </w:t>
      </w:r>
      <w:r>
        <w:rPr>
          <w:sz w:val="26"/>
          <w:szCs w:val="26"/>
          <w:lang w:val="uz-Cyrl-UZ"/>
        </w:rPr>
        <w:t>tuzatishlar</w:t>
      </w:r>
      <w:r w:rsidRPr="005E6981">
        <w:rPr>
          <w:sz w:val="26"/>
          <w:szCs w:val="26"/>
          <w:lang w:val="uz-Cyrl-UZ"/>
        </w:rPr>
        <w:t xml:space="preserve"> </w:t>
      </w:r>
      <w:r>
        <w:rPr>
          <w:sz w:val="26"/>
          <w:szCs w:val="26"/>
          <w:lang w:val="uz-Cyrl-UZ"/>
        </w:rPr>
        <w:t>kiritish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nazorat</w:t>
      </w:r>
      <w:r w:rsidRPr="005E6981">
        <w:rPr>
          <w:sz w:val="26"/>
          <w:szCs w:val="26"/>
          <w:lang w:val="uz-Cyrl-UZ"/>
        </w:rPr>
        <w:t xml:space="preserve"> </w:t>
      </w:r>
      <w:r>
        <w:rPr>
          <w:sz w:val="26"/>
          <w:szCs w:val="26"/>
          <w:lang w:val="uz-Cyrl-UZ"/>
        </w:rPr>
        <w:t>qilish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favqulodda</w:t>
      </w:r>
      <w:r w:rsidRPr="005E6981">
        <w:rPr>
          <w:sz w:val="26"/>
          <w:szCs w:val="26"/>
          <w:lang w:val="uz-Cyrl-UZ"/>
        </w:rPr>
        <w:t xml:space="preserve"> </w:t>
      </w:r>
      <w:r>
        <w:rPr>
          <w:sz w:val="26"/>
          <w:szCs w:val="26"/>
          <w:lang w:val="uz-Cyrl-UZ"/>
        </w:rPr>
        <w:t>vaziyatlarda</w:t>
      </w:r>
      <w:r w:rsidRPr="005E6981">
        <w:rPr>
          <w:sz w:val="26"/>
          <w:szCs w:val="26"/>
          <w:lang w:val="uz-Cyrl-UZ"/>
        </w:rPr>
        <w:t xml:space="preserve"> </w:t>
      </w:r>
      <w:r>
        <w:rPr>
          <w:sz w:val="26"/>
          <w:szCs w:val="26"/>
          <w:lang w:val="uz-Cyrl-UZ"/>
        </w:rPr>
        <w:t>xavfli</w:t>
      </w:r>
      <w:r w:rsidRPr="005E6981">
        <w:rPr>
          <w:sz w:val="26"/>
          <w:szCs w:val="26"/>
          <w:lang w:val="uz-Cyrl-UZ"/>
        </w:rPr>
        <w:t xml:space="preserve"> </w:t>
      </w:r>
      <w:r>
        <w:rPr>
          <w:sz w:val="26"/>
          <w:szCs w:val="26"/>
          <w:lang w:val="uz-Cyrl-UZ"/>
        </w:rPr>
        <w:t>yuklarni</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qoidasi</w:t>
      </w:r>
      <w:r w:rsidRPr="005E6981">
        <w:rPr>
          <w:sz w:val="26"/>
          <w:szCs w:val="26"/>
          <w:lang w:val="uz-Cyrl-UZ"/>
        </w:rPr>
        <w:t xml:space="preserve"> </w:t>
      </w:r>
      <w:r>
        <w:rPr>
          <w:sz w:val="26"/>
          <w:szCs w:val="26"/>
          <w:lang w:val="uz-Cyrl-UZ"/>
        </w:rPr>
        <w:t>talablari</w:t>
      </w:r>
      <w:r w:rsidRPr="005E6981">
        <w:rPr>
          <w:sz w:val="26"/>
          <w:szCs w:val="26"/>
          <w:lang w:val="uz-Cyrl-UZ"/>
        </w:rPr>
        <w:t xml:space="preserve"> </w:t>
      </w:r>
      <w:r>
        <w:rPr>
          <w:sz w:val="26"/>
          <w:szCs w:val="26"/>
          <w:lang w:val="uz-Cyrl-UZ"/>
        </w:rPr>
        <w:t>asosida</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ortishni</w:t>
      </w:r>
      <w:r w:rsidRPr="005E6981">
        <w:rPr>
          <w:sz w:val="26"/>
          <w:szCs w:val="26"/>
          <w:lang w:val="uz-Cyrl-UZ"/>
        </w:rPr>
        <w:t xml:space="preserve">, </w:t>
      </w:r>
      <w:r>
        <w:rPr>
          <w:sz w:val="26"/>
          <w:szCs w:val="26"/>
          <w:lang w:val="uz-Cyrl-UZ"/>
        </w:rPr>
        <w:t>tushirishni</w:t>
      </w:r>
      <w:r w:rsidRPr="005E6981">
        <w:rPr>
          <w:sz w:val="26"/>
          <w:szCs w:val="26"/>
          <w:lang w:val="uz-Cyrl-UZ"/>
        </w:rPr>
        <w:t xml:space="preserve"> </w:t>
      </w:r>
      <w:r>
        <w:rPr>
          <w:sz w:val="26"/>
          <w:szCs w:val="26"/>
          <w:lang w:val="uz-Cyrl-UZ"/>
        </w:rPr>
        <w:t>tartibga</w:t>
      </w:r>
      <w:r w:rsidRPr="005E6981">
        <w:rPr>
          <w:sz w:val="26"/>
          <w:szCs w:val="26"/>
          <w:lang w:val="uz-Cyrl-UZ"/>
        </w:rPr>
        <w:t xml:space="preserve"> </w:t>
      </w:r>
      <w:r>
        <w:rPr>
          <w:sz w:val="26"/>
          <w:szCs w:val="26"/>
          <w:lang w:val="uz-Cyrl-UZ"/>
        </w:rPr>
        <w:t>solish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poezdlar</w:t>
      </w:r>
      <w:r w:rsidRPr="005E6981">
        <w:rPr>
          <w:sz w:val="26"/>
          <w:szCs w:val="26"/>
          <w:lang w:val="uz-Cyrl-UZ"/>
        </w:rPr>
        <w:t xml:space="preserve"> </w:t>
      </w:r>
      <w:r>
        <w:rPr>
          <w:sz w:val="26"/>
          <w:szCs w:val="26"/>
          <w:lang w:val="uz-Cyrl-UZ"/>
        </w:rPr>
        <w:t>harakatlanishini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dispetcherlik</w:t>
      </w:r>
      <w:r w:rsidRPr="005E6981">
        <w:rPr>
          <w:sz w:val="26"/>
          <w:szCs w:val="26"/>
          <w:lang w:val="uz-Cyrl-UZ"/>
        </w:rPr>
        <w:t xml:space="preserve"> </w:t>
      </w:r>
      <w:r>
        <w:rPr>
          <w:sz w:val="26"/>
          <w:szCs w:val="26"/>
          <w:lang w:val="uz-Cyrl-UZ"/>
        </w:rPr>
        <w:t>xizmatini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jarayonlarini</w:t>
      </w:r>
      <w:r w:rsidRPr="005E6981">
        <w:rPr>
          <w:sz w:val="26"/>
          <w:szCs w:val="26"/>
          <w:lang w:val="uz-Cyrl-UZ"/>
        </w:rPr>
        <w:t xml:space="preserve"> </w:t>
      </w:r>
      <w:r>
        <w:rPr>
          <w:sz w:val="26"/>
          <w:szCs w:val="26"/>
          <w:lang w:val="uz-Cyrl-UZ"/>
        </w:rPr>
        <w:t>avtomatlashtirish</w:t>
      </w:r>
      <w:r w:rsidRPr="005E6981">
        <w:rPr>
          <w:sz w:val="26"/>
          <w:szCs w:val="26"/>
          <w:lang w:val="uz-Cyrl-UZ"/>
        </w:rPr>
        <w:t xml:space="preserve">, </w:t>
      </w:r>
      <w:r>
        <w:rPr>
          <w:sz w:val="26"/>
          <w:szCs w:val="26"/>
          <w:lang w:val="uz-Cyrl-UZ"/>
        </w:rPr>
        <w:t>ekspluatasiya</w:t>
      </w:r>
      <w:r w:rsidRPr="005E6981">
        <w:rPr>
          <w:sz w:val="26"/>
          <w:szCs w:val="26"/>
          <w:lang w:val="uz-Cyrl-UZ"/>
        </w:rPr>
        <w:t xml:space="preserve"> </w:t>
      </w:r>
      <w:r>
        <w:rPr>
          <w:sz w:val="26"/>
          <w:szCs w:val="26"/>
          <w:lang w:val="uz-Cyrl-UZ"/>
        </w:rPr>
        <w:t>ishlarining</w:t>
      </w:r>
      <w:r w:rsidRPr="005E6981">
        <w:rPr>
          <w:sz w:val="26"/>
          <w:szCs w:val="26"/>
          <w:lang w:val="uz-Cyrl-UZ"/>
        </w:rPr>
        <w:t xml:space="preserve"> </w:t>
      </w:r>
      <w:r>
        <w:rPr>
          <w:sz w:val="26"/>
          <w:szCs w:val="26"/>
          <w:lang w:val="uz-Cyrl-UZ"/>
        </w:rPr>
        <w:t>umumiy</w:t>
      </w:r>
      <w:r w:rsidRPr="005E6981">
        <w:rPr>
          <w:sz w:val="26"/>
          <w:szCs w:val="26"/>
          <w:lang w:val="uz-Cyrl-UZ"/>
        </w:rPr>
        <w:t xml:space="preserve"> </w:t>
      </w:r>
      <w:r>
        <w:rPr>
          <w:sz w:val="26"/>
          <w:szCs w:val="26"/>
          <w:lang w:val="uz-Cyrl-UZ"/>
        </w:rPr>
        <w:t>axborot</w:t>
      </w:r>
      <w:r w:rsidRPr="005E6981">
        <w:rPr>
          <w:sz w:val="26"/>
          <w:szCs w:val="26"/>
          <w:lang w:val="uz-Cyrl-UZ"/>
        </w:rPr>
        <w:t xml:space="preserve"> </w:t>
      </w:r>
      <w:r>
        <w:rPr>
          <w:sz w:val="26"/>
          <w:szCs w:val="26"/>
          <w:lang w:val="uz-Cyrl-UZ"/>
        </w:rPr>
        <w:t>ta’minotiga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yagona</w:t>
      </w:r>
      <w:r w:rsidRPr="005E6981">
        <w:rPr>
          <w:sz w:val="26"/>
          <w:szCs w:val="26"/>
          <w:lang w:val="uz-Cyrl-UZ"/>
        </w:rPr>
        <w:t xml:space="preserve"> </w:t>
      </w:r>
      <w:r>
        <w:rPr>
          <w:sz w:val="26"/>
          <w:szCs w:val="26"/>
          <w:lang w:val="uz-Cyrl-UZ"/>
        </w:rPr>
        <w:t>tamoyillarni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b</w:t>
      </w:r>
      <w:r w:rsidRPr="005E6981">
        <w:rPr>
          <w:sz w:val="26"/>
          <w:szCs w:val="26"/>
          <w:lang w:val="uz-Cyrl-UZ"/>
        </w:rPr>
        <w:t>) </w:t>
      </w:r>
      <w:r>
        <w:rPr>
          <w:sz w:val="26"/>
          <w:szCs w:val="26"/>
          <w:lang w:val="uz-Cyrl-UZ"/>
        </w:rPr>
        <w:t>iqtisodiyot</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moliya</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w:t>
      </w:r>
      <w:r w:rsidRPr="005E6981">
        <w:rPr>
          <w:sz w:val="26"/>
          <w:szCs w:val="26"/>
          <w:lang w:val="uz-Cyrl-UZ"/>
        </w:rPr>
        <w:t xml:space="preserve"> </w:t>
      </w:r>
      <w:r>
        <w:rPr>
          <w:sz w:val="26"/>
          <w:szCs w:val="26"/>
          <w:lang w:val="uz-Cyrl-UZ"/>
        </w:rPr>
        <w:t>rivojlantirishning</w:t>
      </w:r>
      <w:r w:rsidRPr="005E6981">
        <w:rPr>
          <w:sz w:val="26"/>
          <w:szCs w:val="26"/>
          <w:lang w:val="uz-Cyrl-UZ"/>
        </w:rPr>
        <w:t xml:space="preserve"> </w:t>
      </w:r>
      <w:r>
        <w:rPr>
          <w:sz w:val="26"/>
          <w:szCs w:val="26"/>
          <w:lang w:val="uz-Cyrl-UZ"/>
        </w:rPr>
        <w:t>davlat</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davlatlararo</w:t>
      </w:r>
      <w:r w:rsidRPr="005E6981">
        <w:rPr>
          <w:sz w:val="26"/>
          <w:szCs w:val="26"/>
          <w:lang w:val="uz-Cyrl-UZ"/>
        </w:rPr>
        <w:t xml:space="preserve"> </w:t>
      </w:r>
      <w:r>
        <w:rPr>
          <w:sz w:val="26"/>
          <w:szCs w:val="26"/>
          <w:lang w:val="uz-Cyrl-UZ"/>
        </w:rPr>
        <w:t>dasturlari</w:t>
      </w:r>
      <w:r w:rsidRPr="005E6981">
        <w:rPr>
          <w:sz w:val="26"/>
          <w:szCs w:val="26"/>
          <w:lang w:val="uz-Cyrl-UZ"/>
        </w:rPr>
        <w:t xml:space="preserve"> </w:t>
      </w:r>
      <w:r>
        <w:rPr>
          <w:sz w:val="26"/>
          <w:szCs w:val="26"/>
          <w:lang w:val="uz-Cyrl-UZ"/>
        </w:rPr>
        <w:t>loyihalarini</w:t>
      </w:r>
      <w:r w:rsidRPr="005E6981">
        <w:rPr>
          <w:sz w:val="26"/>
          <w:szCs w:val="26"/>
          <w:lang w:val="uz-Cyrl-UZ"/>
        </w:rPr>
        <w:t xml:space="preserve">, </w:t>
      </w:r>
      <w:r>
        <w:rPr>
          <w:sz w:val="26"/>
          <w:szCs w:val="26"/>
          <w:lang w:val="uz-Cyrl-UZ"/>
        </w:rPr>
        <w:t>asosiy</w:t>
      </w:r>
      <w:r w:rsidRPr="005E6981">
        <w:rPr>
          <w:sz w:val="26"/>
          <w:szCs w:val="26"/>
          <w:lang w:val="uz-Cyrl-UZ"/>
        </w:rPr>
        <w:t xml:space="preserve">, </w:t>
      </w:r>
      <w:r>
        <w:rPr>
          <w:sz w:val="26"/>
          <w:szCs w:val="26"/>
          <w:lang w:val="uz-Cyrl-UZ"/>
        </w:rPr>
        <w:t>sanoat</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pudratchilik</w:t>
      </w:r>
      <w:r w:rsidRPr="005E6981">
        <w:rPr>
          <w:sz w:val="26"/>
          <w:szCs w:val="26"/>
          <w:lang w:val="uz-Cyrl-UZ"/>
        </w:rPr>
        <w:t xml:space="preserve"> </w:t>
      </w:r>
      <w:r>
        <w:rPr>
          <w:sz w:val="26"/>
          <w:szCs w:val="26"/>
          <w:lang w:val="uz-Cyrl-UZ"/>
        </w:rPr>
        <w:t>faoliyatida</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ijtimoiy</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atrof</w:t>
      </w:r>
      <w:r w:rsidRPr="005E6981">
        <w:rPr>
          <w:sz w:val="26"/>
          <w:szCs w:val="26"/>
          <w:lang w:val="uz-Cyrl-UZ"/>
        </w:rPr>
        <w:t>-</w:t>
      </w:r>
      <w:r>
        <w:rPr>
          <w:sz w:val="26"/>
          <w:szCs w:val="26"/>
          <w:lang w:val="uz-Cyrl-UZ"/>
        </w:rPr>
        <w:t>muhitni</w:t>
      </w:r>
      <w:r w:rsidRPr="005E6981">
        <w:rPr>
          <w:sz w:val="26"/>
          <w:szCs w:val="26"/>
          <w:lang w:val="uz-Cyrl-UZ"/>
        </w:rPr>
        <w:t xml:space="preserve"> </w:t>
      </w:r>
      <w:r>
        <w:rPr>
          <w:sz w:val="26"/>
          <w:szCs w:val="26"/>
          <w:lang w:val="uz-Cyrl-UZ"/>
        </w:rPr>
        <w:t>muhofaza</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sohalarida</w:t>
      </w:r>
      <w:r w:rsidRPr="005E6981">
        <w:rPr>
          <w:sz w:val="26"/>
          <w:szCs w:val="26"/>
          <w:lang w:val="uz-Cyrl-UZ"/>
        </w:rPr>
        <w:t xml:space="preserve"> </w:t>
      </w:r>
      <w:r>
        <w:rPr>
          <w:sz w:val="26"/>
          <w:szCs w:val="26"/>
          <w:lang w:val="uz-Cyrl-UZ"/>
        </w:rPr>
        <w:t>ishlab</w:t>
      </w:r>
      <w:r w:rsidRPr="005E6981">
        <w:rPr>
          <w:sz w:val="26"/>
          <w:szCs w:val="26"/>
          <w:lang w:val="uz-Cyrl-UZ"/>
        </w:rPr>
        <w:t>-</w:t>
      </w:r>
      <w:r>
        <w:rPr>
          <w:sz w:val="26"/>
          <w:szCs w:val="26"/>
          <w:lang w:val="uz-Cyrl-UZ"/>
        </w:rPr>
        <w:t>chiqarishning</w:t>
      </w:r>
      <w:r w:rsidRPr="005E6981">
        <w:rPr>
          <w:sz w:val="26"/>
          <w:szCs w:val="26"/>
          <w:lang w:val="uz-Cyrl-UZ"/>
        </w:rPr>
        <w:t xml:space="preserve"> </w:t>
      </w:r>
      <w:r>
        <w:rPr>
          <w:sz w:val="26"/>
          <w:szCs w:val="26"/>
          <w:lang w:val="uz-Cyrl-UZ"/>
        </w:rPr>
        <w:t>iqtisodiy</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moliyaviy</w:t>
      </w:r>
      <w:r w:rsidRPr="005E6981">
        <w:rPr>
          <w:sz w:val="26"/>
          <w:szCs w:val="26"/>
          <w:lang w:val="uz-Cyrl-UZ"/>
        </w:rPr>
        <w:t xml:space="preserve"> </w:t>
      </w:r>
      <w:r>
        <w:rPr>
          <w:sz w:val="26"/>
          <w:szCs w:val="26"/>
          <w:lang w:val="uz-Cyrl-UZ"/>
        </w:rPr>
        <w:t>ko’rsatkichlariga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yillik</w:t>
      </w:r>
      <w:r w:rsidRPr="005E6981">
        <w:rPr>
          <w:sz w:val="26"/>
          <w:szCs w:val="26"/>
          <w:lang w:val="uz-Cyrl-UZ"/>
        </w:rPr>
        <w:t xml:space="preserve"> </w:t>
      </w:r>
      <w:r>
        <w:rPr>
          <w:sz w:val="26"/>
          <w:szCs w:val="26"/>
          <w:lang w:val="uz-Cyrl-UZ"/>
        </w:rPr>
        <w:t>hamda</w:t>
      </w:r>
      <w:r w:rsidRPr="005E6981">
        <w:rPr>
          <w:sz w:val="26"/>
          <w:szCs w:val="26"/>
          <w:lang w:val="uz-Cyrl-UZ"/>
        </w:rPr>
        <w:t xml:space="preserve"> </w:t>
      </w:r>
      <w:r>
        <w:rPr>
          <w:sz w:val="26"/>
          <w:szCs w:val="26"/>
          <w:lang w:val="uz-Cyrl-UZ"/>
        </w:rPr>
        <w:t>istiqbolli</w:t>
      </w:r>
      <w:r w:rsidRPr="005E6981">
        <w:rPr>
          <w:sz w:val="26"/>
          <w:szCs w:val="26"/>
          <w:lang w:val="uz-Cyrl-UZ"/>
        </w:rPr>
        <w:t xml:space="preserve"> </w:t>
      </w:r>
      <w:r>
        <w:rPr>
          <w:sz w:val="26"/>
          <w:szCs w:val="26"/>
          <w:lang w:val="uz-Cyrl-UZ"/>
        </w:rPr>
        <w:t>prognozlarni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yo’lovchilar</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sohasida</w:t>
      </w:r>
      <w:r w:rsidRPr="005E6981">
        <w:rPr>
          <w:sz w:val="26"/>
          <w:szCs w:val="26"/>
          <w:lang w:val="uz-Cyrl-UZ"/>
        </w:rPr>
        <w:t xml:space="preserve"> </w:t>
      </w:r>
      <w:r>
        <w:rPr>
          <w:sz w:val="26"/>
          <w:szCs w:val="26"/>
          <w:lang w:val="uz-Cyrl-UZ"/>
        </w:rPr>
        <w:t>marketing</w:t>
      </w:r>
      <w:r w:rsidRPr="005E6981">
        <w:rPr>
          <w:sz w:val="26"/>
          <w:szCs w:val="26"/>
          <w:lang w:val="uz-Cyrl-UZ"/>
        </w:rPr>
        <w:t xml:space="preserve"> </w:t>
      </w:r>
      <w:r>
        <w:rPr>
          <w:sz w:val="26"/>
          <w:szCs w:val="26"/>
          <w:lang w:val="uz-Cyrl-UZ"/>
        </w:rPr>
        <w:t>tadqiqotlarini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kelgusida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ob’ektlarini</w:t>
      </w:r>
      <w:r w:rsidRPr="005E6981">
        <w:rPr>
          <w:sz w:val="26"/>
          <w:szCs w:val="26"/>
          <w:lang w:val="uz-Cyrl-UZ"/>
        </w:rPr>
        <w:t xml:space="preserve"> </w:t>
      </w:r>
      <w:r>
        <w:rPr>
          <w:sz w:val="26"/>
          <w:szCs w:val="26"/>
          <w:lang w:val="uz-Cyrl-UZ"/>
        </w:rPr>
        <w:t>rivojlantirish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joylashtirishga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yillik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istiqbolli</w:t>
      </w:r>
      <w:r w:rsidRPr="005E6981">
        <w:rPr>
          <w:sz w:val="26"/>
          <w:szCs w:val="26"/>
          <w:lang w:val="uz-Cyrl-UZ"/>
        </w:rPr>
        <w:t xml:space="preserve"> </w:t>
      </w:r>
      <w:r>
        <w:rPr>
          <w:sz w:val="26"/>
          <w:szCs w:val="26"/>
          <w:lang w:val="uz-Cyrl-UZ"/>
        </w:rPr>
        <w:t>prognozlar</w:t>
      </w:r>
      <w:r w:rsidRPr="005E6981">
        <w:rPr>
          <w:sz w:val="26"/>
          <w:szCs w:val="26"/>
          <w:lang w:val="uz-Cyrl-UZ"/>
        </w:rPr>
        <w:t xml:space="preserve"> </w:t>
      </w:r>
      <w:r>
        <w:rPr>
          <w:sz w:val="26"/>
          <w:szCs w:val="26"/>
          <w:lang w:val="uz-Cyrl-UZ"/>
        </w:rPr>
        <w:t>hamda</w:t>
      </w:r>
      <w:r w:rsidRPr="005E6981">
        <w:rPr>
          <w:sz w:val="26"/>
          <w:szCs w:val="26"/>
          <w:lang w:val="uz-Cyrl-UZ"/>
        </w:rPr>
        <w:t xml:space="preserve"> </w:t>
      </w:r>
      <w:r>
        <w:rPr>
          <w:sz w:val="26"/>
          <w:szCs w:val="26"/>
          <w:lang w:val="uz-Cyrl-UZ"/>
        </w:rPr>
        <w:t>jadvallar</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ishlarni bajarish</w:t>
      </w:r>
      <w:r w:rsidRPr="005E6981">
        <w:rPr>
          <w:sz w:val="26"/>
          <w:szCs w:val="26"/>
          <w:lang w:val="uz-Cyrl-UZ"/>
        </w:rPr>
        <w:t xml:space="preserve"> </w:t>
      </w:r>
      <w:r>
        <w:rPr>
          <w:sz w:val="26"/>
          <w:szCs w:val="26"/>
          <w:lang w:val="uz-Cyrl-UZ"/>
        </w:rPr>
        <w:t>imkoniyatlarini</w:t>
      </w:r>
      <w:r w:rsidRPr="005E6981">
        <w:rPr>
          <w:sz w:val="26"/>
          <w:szCs w:val="26"/>
          <w:lang w:val="uz-Cyrl-UZ"/>
        </w:rPr>
        <w:t xml:space="preserve"> </w:t>
      </w:r>
      <w:r>
        <w:rPr>
          <w:sz w:val="26"/>
          <w:szCs w:val="26"/>
          <w:lang w:val="uz-Cyrl-UZ"/>
        </w:rPr>
        <w:t>oshirishga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kompleks</w:t>
      </w:r>
      <w:r w:rsidRPr="005E6981">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takliflar</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mukammal 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turdagi</w:t>
      </w:r>
      <w:r w:rsidRPr="005E6981">
        <w:rPr>
          <w:sz w:val="26"/>
          <w:szCs w:val="26"/>
          <w:lang w:val="uz-Cyrl-UZ"/>
        </w:rPr>
        <w:t xml:space="preserve"> </w:t>
      </w:r>
      <w:r>
        <w:rPr>
          <w:sz w:val="26"/>
          <w:szCs w:val="26"/>
          <w:lang w:val="uz-Cyrl-UZ"/>
        </w:rPr>
        <w:t>ta’mirlashni</w:t>
      </w:r>
      <w:r w:rsidRPr="005E6981">
        <w:rPr>
          <w:sz w:val="26"/>
          <w:szCs w:val="26"/>
          <w:lang w:val="uz-Cyrl-UZ"/>
        </w:rPr>
        <w:t xml:space="preserve"> </w:t>
      </w:r>
      <w:r>
        <w:rPr>
          <w:sz w:val="26"/>
          <w:szCs w:val="26"/>
          <w:lang w:val="uz-Cyrl-UZ"/>
        </w:rPr>
        <w:t>rejalashtirish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O’zbekiston</w:t>
      </w:r>
      <w:r w:rsidRPr="005E6981">
        <w:rPr>
          <w:sz w:val="26"/>
          <w:szCs w:val="26"/>
          <w:lang w:val="uz-Cyrl-UZ"/>
        </w:rPr>
        <w:t xml:space="preserve"> </w:t>
      </w:r>
      <w:r>
        <w:rPr>
          <w:sz w:val="26"/>
          <w:szCs w:val="26"/>
          <w:lang w:val="uz-Cyrl-UZ"/>
        </w:rPr>
        <w:t>Respublikasining</w:t>
      </w:r>
      <w:r w:rsidRPr="005E6981">
        <w:rPr>
          <w:sz w:val="26"/>
          <w:szCs w:val="26"/>
          <w:lang w:val="uz-Cyrl-UZ"/>
        </w:rPr>
        <w:t xml:space="preserve"> </w:t>
      </w:r>
      <w:r>
        <w:rPr>
          <w:sz w:val="26"/>
          <w:szCs w:val="26"/>
          <w:lang w:val="uz-Cyrl-UZ"/>
        </w:rPr>
        <w:t>amaldagi</w:t>
      </w:r>
      <w:r w:rsidRPr="005E6981">
        <w:rPr>
          <w:sz w:val="26"/>
          <w:szCs w:val="26"/>
          <w:lang w:val="uz-Cyrl-UZ"/>
        </w:rPr>
        <w:t xml:space="preserve"> </w:t>
      </w:r>
      <w:r>
        <w:rPr>
          <w:sz w:val="26"/>
          <w:szCs w:val="26"/>
          <w:lang w:val="uz-Cyrl-UZ"/>
        </w:rPr>
        <w:t>qonunchiligiga</w:t>
      </w:r>
      <w:r w:rsidRPr="005E6981">
        <w:rPr>
          <w:sz w:val="26"/>
          <w:szCs w:val="26"/>
          <w:lang w:val="uz-Cyrl-UZ"/>
        </w:rPr>
        <w:t xml:space="preserve">, </w:t>
      </w:r>
      <w:r>
        <w:rPr>
          <w:sz w:val="26"/>
          <w:szCs w:val="26"/>
          <w:lang w:val="uz-Cyrl-UZ"/>
        </w:rPr>
        <w:t>davlatlararo</w:t>
      </w:r>
      <w:r w:rsidRPr="005E6981">
        <w:rPr>
          <w:sz w:val="26"/>
          <w:szCs w:val="26"/>
          <w:lang w:val="uz-Cyrl-UZ"/>
        </w:rPr>
        <w:t xml:space="preserve"> </w:t>
      </w:r>
      <w:r w:rsidRPr="006B6E26">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hukumatlararo</w:t>
      </w:r>
      <w:r w:rsidRPr="005E6981">
        <w:rPr>
          <w:sz w:val="26"/>
          <w:szCs w:val="26"/>
          <w:lang w:val="uz-Cyrl-UZ"/>
        </w:rPr>
        <w:t xml:space="preserve"> </w:t>
      </w:r>
      <w:r>
        <w:rPr>
          <w:sz w:val="26"/>
          <w:szCs w:val="26"/>
          <w:lang w:val="uz-Cyrl-UZ"/>
        </w:rPr>
        <w:t>kelishuvlarga</w:t>
      </w:r>
      <w:r w:rsidRPr="005E6981">
        <w:rPr>
          <w:sz w:val="26"/>
          <w:szCs w:val="26"/>
          <w:lang w:val="uz-Cyrl-UZ"/>
        </w:rPr>
        <w:t xml:space="preserve"> </w:t>
      </w:r>
      <w:r>
        <w:rPr>
          <w:sz w:val="26"/>
          <w:szCs w:val="26"/>
          <w:lang w:val="uz-Cyrl-UZ"/>
        </w:rPr>
        <w:t>muvofiq</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yo’lovchilar</w:t>
      </w:r>
      <w:r w:rsidRPr="005E6981">
        <w:rPr>
          <w:sz w:val="26"/>
          <w:szCs w:val="26"/>
          <w:lang w:val="uz-Cyrl-UZ"/>
        </w:rPr>
        <w:t xml:space="preserve">, </w:t>
      </w:r>
      <w:r>
        <w:rPr>
          <w:sz w:val="26"/>
          <w:szCs w:val="26"/>
          <w:lang w:val="uz-Cyrl-UZ"/>
        </w:rPr>
        <w:t>pochta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bagaj</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tariflari</w:t>
      </w:r>
      <w:r w:rsidRPr="005E6981">
        <w:rPr>
          <w:sz w:val="26"/>
          <w:szCs w:val="26"/>
          <w:lang w:val="uz-Cyrl-UZ"/>
        </w:rPr>
        <w:t xml:space="preserve"> </w:t>
      </w:r>
      <w:r>
        <w:rPr>
          <w:sz w:val="26"/>
          <w:szCs w:val="26"/>
          <w:lang w:val="uz-Cyrl-UZ"/>
        </w:rPr>
        <w:t>sohasida</w:t>
      </w:r>
      <w:r w:rsidRPr="005E6981">
        <w:rPr>
          <w:sz w:val="26"/>
          <w:szCs w:val="26"/>
          <w:lang w:val="uz-Cyrl-UZ"/>
        </w:rPr>
        <w:t xml:space="preserve"> </w:t>
      </w:r>
      <w:r>
        <w:rPr>
          <w:sz w:val="26"/>
          <w:szCs w:val="26"/>
          <w:lang w:val="uz-Cyrl-UZ"/>
        </w:rPr>
        <w:t>kelishilgan</w:t>
      </w:r>
      <w:r w:rsidRPr="005E6981">
        <w:rPr>
          <w:sz w:val="26"/>
          <w:szCs w:val="26"/>
          <w:lang w:val="uz-Cyrl-UZ"/>
        </w:rPr>
        <w:t xml:space="preserve"> </w:t>
      </w:r>
      <w:r>
        <w:rPr>
          <w:sz w:val="26"/>
          <w:szCs w:val="26"/>
          <w:lang w:val="uz-Cyrl-UZ"/>
        </w:rPr>
        <w:t>siyosatni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amaldagi</w:t>
      </w:r>
      <w:r w:rsidRPr="005E6981">
        <w:rPr>
          <w:sz w:val="26"/>
          <w:szCs w:val="26"/>
          <w:lang w:val="uz-Cyrl-UZ"/>
        </w:rPr>
        <w:t xml:space="preserve"> </w:t>
      </w:r>
      <w:r>
        <w:rPr>
          <w:sz w:val="26"/>
          <w:szCs w:val="26"/>
          <w:lang w:val="uz-Cyrl-UZ"/>
        </w:rPr>
        <w:t>qonunchilikka</w:t>
      </w:r>
      <w:r w:rsidRPr="005E6981">
        <w:rPr>
          <w:sz w:val="26"/>
          <w:szCs w:val="26"/>
          <w:lang w:val="uz-Cyrl-UZ"/>
        </w:rPr>
        <w:t xml:space="preserve"> </w:t>
      </w:r>
      <w:r>
        <w:rPr>
          <w:sz w:val="26"/>
          <w:szCs w:val="26"/>
          <w:lang w:val="uz-Cyrl-UZ"/>
        </w:rPr>
        <w:t>muvofiq</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xizmatlaridan</w:t>
      </w:r>
      <w:r w:rsidRPr="005E6981">
        <w:rPr>
          <w:sz w:val="26"/>
          <w:szCs w:val="26"/>
          <w:lang w:val="uz-Cyrl-UZ"/>
        </w:rPr>
        <w:t xml:space="preserve"> </w:t>
      </w:r>
      <w:r>
        <w:rPr>
          <w:sz w:val="26"/>
          <w:szCs w:val="26"/>
          <w:lang w:val="uz-Cyrl-UZ"/>
        </w:rPr>
        <w:t>foydalanuvchilar</w:t>
      </w:r>
      <w:r w:rsidRPr="005E6981">
        <w:rPr>
          <w:sz w:val="26"/>
          <w:szCs w:val="26"/>
          <w:lang w:val="uz-Cyrl-UZ"/>
        </w:rPr>
        <w:t xml:space="preserve"> </w:t>
      </w:r>
      <w:r>
        <w:rPr>
          <w:sz w:val="26"/>
          <w:szCs w:val="26"/>
          <w:lang w:val="uz-Cyrl-UZ"/>
        </w:rPr>
        <w:t>o’rtasida</w:t>
      </w:r>
      <w:r w:rsidRPr="005E6981">
        <w:rPr>
          <w:sz w:val="26"/>
          <w:szCs w:val="26"/>
          <w:lang w:val="uz-Cyrl-UZ"/>
        </w:rPr>
        <w:t xml:space="preserve"> </w:t>
      </w:r>
      <w:r>
        <w:rPr>
          <w:sz w:val="26"/>
          <w:szCs w:val="26"/>
          <w:lang w:val="uz-Cyrl-UZ"/>
        </w:rPr>
        <w:t>o’zaro</w:t>
      </w:r>
      <w:r w:rsidRPr="005E6981">
        <w:rPr>
          <w:sz w:val="26"/>
          <w:szCs w:val="26"/>
          <w:lang w:val="uz-Cyrl-UZ"/>
        </w:rPr>
        <w:t xml:space="preserve"> </w:t>
      </w:r>
      <w:r>
        <w:rPr>
          <w:sz w:val="26"/>
          <w:szCs w:val="26"/>
          <w:lang w:val="uz-Cyrl-UZ"/>
        </w:rPr>
        <w:t>moliyaviy</w:t>
      </w:r>
      <w:r w:rsidRPr="005E6981">
        <w:rPr>
          <w:sz w:val="26"/>
          <w:szCs w:val="26"/>
          <w:lang w:val="uz-Cyrl-UZ"/>
        </w:rPr>
        <w:t xml:space="preserve"> </w:t>
      </w:r>
      <w:r>
        <w:rPr>
          <w:sz w:val="26"/>
          <w:szCs w:val="26"/>
          <w:lang w:val="uz-Cyrl-UZ"/>
        </w:rPr>
        <w:t>hisob</w:t>
      </w:r>
      <w:r w:rsidRPr="005E6981">
        <w:rPr>
          <w:sz w:val="26"/>
          <w:szCs w:val="26"/>
          <w:lang w:val="uz-Cyrl-UZ"/>
        </w:rPr>
        <w:t>-</w:t>
      </w:r>
      <w:r>
        <w:rPr>
          <w:sz w:val="26"/>
          <w:szCs w:val="26"/>
          <w:lang w:val="uz-Cyrl-UZ"/>
        </w:rPr>
        <w:t>kitoblarni</w:t>
      </w:r>
      <w:r w:rsidRPr="005E6981">
        <w:rPr>
          <w:sz w:val="26"/>
          <w:szCs w:val="26"/>
          <w:lang w:val="uz-Cyrl-UZ"/>
        </w:rPr>
        <w:t xml:space="preserve">, </w:t>
      </w:r>
      <w:r>
        <w:rPr>
          <w:sz w:val="26"/>
          <w:szCs w:val="26"/>
          <w:lang w:val="uz-Cyrl-UZ"/>
        </w:rPr>
        <w:t>bitimga</w:t>
      </w:r>
      <w:r w:rsidRPr="005E6981">
        <w:rPr>
          <w:sz w:val="26"/>
          <w:szCs w:val="26"/>
          <w:lang w:val="uz-Cyrl-UZ"/>
        </w:rPr>
        <w:t xml:space="preserve"> </w:t>
      </w:r>
      <w:r>
        <w:rPr>
          <w:sz w:val="26"/>
          <w:szCs w:val="26"/>
          <w:lang w:val="uz-Cyrl-UZ"/>
        </w:rPr>
        <w:t>a’zo</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ma’muriyatlari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hisob</w:t>
      </w:r>
      <w:r w:rsidRPr="005E6981">
        <w:rPr>
          <w:sz w:val="26"/>
          <w:szCs w:val="26"/>
          <w:lang w:val="uz-Cyrl-UZ"/>
        </w:rPr>
        <w:t>-</w:t>
      </w:r>
      <w:r>
        <w:rPr>
          <w:sz w:val="26"/>
          <w:szCs w:val="26"/>
          <w:lang w:val="uz-Cyrl-UZ"/>
        </w:rPr>
        <w:t>kitoblarni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buxgalterlik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statistika</w:t>
      </w:r>
      <w:r w:rsidRPr="005E6981">
        <w:rPr>
          <w:sz w:val="26"/>
          <w:szCs w:val="26"/>
          <w:lang w:val="uz-Cyrl-UZ"/>
        </w:rPr>
        <w:t xml:space="preserve"> </w:t>
      </w:r>
      <w:r>
        <w:rPr>
          <w:sz w:val="26"/>
          <w:szCs w:val="26"/>
          <w:lang w:val="uz-Cyrl-UZ"/>
        </w:rPr>
        <w:t>hisobi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hisobotlarini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O’zbekiston</w:t>
      </w:r>
      <w:r w:rsidRPr="005E6981">
        <w:rPr>
          <w:sz w:val="26"/>
          <w:szCs w:val="26"/>
          <w:lang w:val="uz-Cyrl-UZ"/>
        </w:rPr>
        <w:t xml:space="preserve"> </w:t>
      </w:r>
      <w:r>
        <w:rPr>
          <w:sz w:val="26"/>
          <w:szCs w:val="26"/>
          <w:lang w:val="uz-Cyrl-UZ"/>
        </w:rPr>
        <w:t>Respublikasi</w:t>
      </w:r>
      <w:r w:rsidRPr="005E6981">
        <w:rPr>
          <w:sz w:val="26"/>
          <w:szCs w:val="26"/>
          <w:lang w:val="uz-Cyrl-UZ"/>
        </w:rPr>
        <w:t xml:space="preserve"> </w:t>
      </w:r>
      <w:r>
        <w:rPr>
          <w:sz w:val="26"/>
          <w:szCs w:val="26"/>
          <w:lang w:val="uz-Cyrl-UZ"/>
        </w:rPr>
        <w:t>buxgalteriya</w:t>
      </w:r>
      <w:r w:rsidRPr="005E6981">
        <w:rPr>
          <w:sz w:val="26"/>
          <w:szCs w:val="26"/>
          <w:lang w:val="uz-Cyrl-UZ"/>
        </w:rPr>
        <w:t xml:space="preserve"> </w:t>
      </w:r>
      <w:r>
        <w:rPr>
          <w:sz w:val="26"/>
          <w:szCs w:val="26"/>
          <w:lang w:val="uz-Cyrl-UZ"/>
        </w:rPr>
        <w:t>hisobining</w:t>
      </w:r>
      <w:r w:rsidRPr="005E6981">
        <w:rPr>
          <w:sz w:val="26"/>
          <w:szCs w:val="26"/>
          <w:lang w:val="uz-Cyrl-UZ"/>
        </w:rPr>
        <w:t xml:space="preserve"> </w:t>
      </w:r>
      <w:r>
        <w:rPr>
          <w:sz w:val="26"/>
          <w:szCs w:val="26"/>
          <w:lang w:val="uz-Cyrl-UZ"/>
        </w:rPr>
        <w:t>milliy</w:t>
      </w:r>
      <w:r w:rsidRPr="005E6981">
        <w:rPr>
          <w:sz w:val="26"/>
          <w:szCs w:val="26"/>
          <w:lang w:val="uz-Cyrl-UZ"/>
        </w:rPr>
        <w:t xml:space="preserve"> </w:t>
      </w:r>
      <w:r>
        <w:rPr>
          <w:sz w:val="26"/>
          <w:szCs w:val="26"/>
          <w:lang w:val="uz-Cyrl-UZ"/>
        </w:rPr>
        <w:t>standartlariga</w:t>
      </w:r>
      <w:r w:rsidRPr="005E6981">
        <w:rPr>
          <w:sz w:val="26"/>
          <w:szCs w:val="26"/>
          <w:lang w:val="uz-Cyrl-UZ"/>
        </w:rPr>
        <w:t xml:space="preserve"> </w:t>
      </w:r>
      <w:r>
        <w:rPr>
          <w:sz w:val="26"/>
          <w:szCs w:val="26"/>
          <w:lang w:val="uz-Cyrl-UZ"/>
        </w:rPr>
        <w:t>rioya</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korxonalarida</w:t>
      </w:r>
      <w:r w:rsidRPr="005E6981">
        <w:rPr>
          <w:sz w:val="26"/>
          <w:szCs w:val="26"/>
          <w:lang w:val="uz-Cyrl-UZ"/>
        </w:rPr>
        <w:t xml:space="preserve"> </w:t>
      </w:r>
      <w:r>
        <w:rPr>
          <w:sz w:val="26"/>
          <w:szCs w:val="26"/>
          <w:lang w:val="uz-Cyrl-UZ"/>
        </w:rPr>
        <w:t>auditorlik</w:t>
      </w:r>
      <w:r w:rsidRPr="005E6981">
        <w:rPr>
          <w:sz w:val="26"/>
          <w:szCs w:val="26"/>
          <w:lang w:val="uz-Cyrl-UZ"/>
        </w:rPr>
        <w:t xml:space="preserve"> </w:t>
      </w:r>
      <w:r>
        <w:rPr>
          <w:sz w:val="26"/>
          <w:szCs w:val="26"/>
          <w:lang w:val="uz-Cyrl-UZ"/>
        </w:rPr>
        <w:t>faoliyatini</w:t>
      </w:r>
      <w:r w:rsidRPr="005E6981">
        <w:rPr>
          <w:sz w:val="26"/>
          <w:szCs w:val="26"/>
          <w:lang w:val="uz-Cyrl-UZ"/>
        </w:rPr>
        <w:t xml:space="preserve"> </w:t>
      </w:r>
      <w:r>
        <w:rPr>
          <w:sz w:val="26"/>
          <w:szCs w:val="26"/>
          <w:lang w:val="uz-Cyrl-UZ"/>
        </w:rPr>
        <w:t>yuritish</w:t>
      </w:r>
      <w:r w:rsidRPr="005E6981">
        <w:rPr>
          <w:sz w:val="26"/>
          <w:szCs w:val="26"/>
          <w:lang w:val="uz-Cyrl-UZ"/>
        </w:rPr>
        <w:t xml:space="preserve">, </w:t>
      </w:r>
      <w:r>
        <w:rPr>
          <w:sz w:val="26"/>
          <w:szCs w:val="26"/>
          <w:lang w:val="uz-Cyrl-UZ"/>
        </w:rPr>
        <w:t>soliqlarni</w:t>
      </w:r>
      <w:r w:rsidRPr="006B6E26">
        <w:rPr>
          <w:sz w:val="26"/>
          <w:szCs w:val="26"/>
          <w:lang w:val="uz-Cyrl-UZ"/>
        </w:rPr>
        <w:t xml:space="preserve">                   </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majburiy</w:t>
      </w:r>
      <w:r w:rsidRPr="005E6981">
        <w:rPr>
          <w:sz w:val="26"/>
          <w:szCs w:val="26"/>
          <w:lang w:val="uz-Cyrl-UZ"/>
        </w:rPr>
        <w:t xml:space="preserve"> </w:t>
      </w:r>
      <w:r>
        <w:rPr>
          <w:sz w:val="26"/>
          <w:szCs w:val="26"/>
          <w:lang w:val="uz-Cyrl-UZ"/>
        </w:rPr>
        <w:t>to’lovlarni</w:t>
      </w:r>
      <w:r w:rsidRPr="005E6981">
        <w:rPr>
          <w:sz w:val="26"/>
          <w:szCs w:val="26"/>
          <w:lang w:val="uz-Cyrl-UZ"/>
        </w:rPr>
        <w:t xml:space="preserve"> </w:t>
      </w:r>
      <w:r>
        <w:rPr>
          <w:sz w:val="26"/>
          <w:szCs w:val="26"/>
          <w:lang w:val="uz-Cyrl-UZ"/>
        </w:rPr>
        <w:t>hisoblash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to’lash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boshqaruvi</w:t>
      </w:r>
      <w:r w:rsidRPr="005E6981">
        <w:rPr>
          <w:sz w:val="26"/>
          <w:szCs w:val="26"/>
          <w:lang w:val="uz-Cyrl-UZ"/>
        </w:rPr>
        <w:t xml:space="preserve"> </w:t>
      </w:r>
      <w:r>
        <w:rPr>
          <w:sz w:val="26"/>
          <w:szCs w:val="26"/>
          <w:lang w:val="uz-Cyrl-UZ"/>
        </w:rPr>
        <w:t>tomonidan</w:t>
      </w:r>
      <w:r w:rsidRPr="005E6981">
        <w:rPr>
          <w:sz w:val="26"/>
          <w:szCs w:val="26"/>
          <w:lang w:val="uz-Cyrl-UZ"/>
        </w:rPr>
        <w:t xml:space="preserve"> </w:t>
      </w:r>
      <w:r>
        <w:rPr>
          <w:sz w:val="26"/>
          <w:szCs w:val="26"/>
          <w:lang w:val="uz-Cyrl-UZ"/>
        </w:rPr>
        <w:t>tasdiqlangan</w:t>
      </w:r>
      <w:r w:rsidRPr="005E6981">
        <w:rPr>
          <w:sz w:val="26"/>
          <w:szCs w:val="26"/>
          <w:lang w:val="uz-Cyrl-UZ"/>
        </w:rPr>
        <w:t xml:space="preserve"> </w:t>
      </w:r>
      <w:r>
        <w:rPr>
          <w:sz w:val="26"/>
          <w:szCs w:val="26"/>
          <w:lang w:val="uz-Cyrl-UZ"/>
        </w:rPr>
        <w:t>normativlarga</w:t>
      </w:r>
      <w:r w:rsidRPr="005E6981">
        <w:rPr>
          <w:sz w:val="26"/>
          <w:szCs w:val="26"/>
          <w:lang w:val="uz-Cyrl-UZ"/>
        </w:rPr>
        <w:t xml:space="preserve"> </w:t>
      </w:r>
      <w:r>
        <w:rPr>
          <w:sz w:val="26"/>
          <w:szCs w:val="26"/>
          <w:lang w:val="uz-Cyrl-UZ"/>
        </w:rPr>
        <w:t>muvofiq</w:t>
      </w:r>
      <w:r w:rsidRPr="005E6981">
        <w:rPr>
          <w:sz w:val="26"/>
          <w:szCs w:val="26"/>
          <w:lang w:val="uz-Cyrl-UZ"/>
        </w:rPr>
        <w:t xml:space="preserve"> </w:t>
      </w:r>
      <w:r>
        <w:rPr>
          <w:sz w:val="26"/>
          <w:szCs w:val="26"/>
          <w:lang w:val="uz-Cyrl-UZ"/>
        </w:rPr>
        <w:t>tuziladigan</w:t>
      </w:r>
      <w:r w:rsidRPr="005E6981">
        <w:rPr>
          <w:sz w:val="26"/>
          <w:szCs w:val="26"/>
          <w:lang w:val="uz-Cyrl-UZ"/>
        </w:rPr>
        <w:t xml:space="preserve"> </w:t>
      </w:r>
      <w:r>
        <w:rPr>
          <w:sz w:val="26"/>
          <w:szCs w:val="26"/>
          <w:lang w:val="uz-Cyrl-UZ"/>
        </w:rPr>
        <w:t>fondlar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zaxiralarni</w:t>
      </w:r>
      <w:r w:rsidRPr="005E6981">
        <w:rPr>
          <w:sz w:val="26"/>
          <w:szCs w:val="26"/>
          <w:lang w:val="uz-Cyrl-UZ"/>
        </w:rPr>
        <w:t xml:space="preserve">, </w:t>
      </w:r>
      <w:r>
        <w:rPr>
          <w:sz w:val="26"/>
          <w:szCs w:val="26"/>
          <w:lang w:val="uz-Cyrl-UZ"/>
        </w:rPr>
        <w:t>shu</w:t>
      </w:r>
      <w:r w:rsidRPr="005E6981">
        <w:rPr>
          <w:sz w:val="26"/>
          <w:szCs w:val="26"/>
          <w:lang w:val="uz-Cyrl-UZ"/>
        </w:rPr>
        <w:t xml:space="preserve"> </w:t>
      </w:r>
      <w:r>
        <w:rPr>
          <w:sz w:val="26"/>
          <w:szCs w:val="26"/>
          <w:lang w:val="uz-Cyrl-UZ"/>
        </w:rPr>
        <w:t>jumladan</w:t>
      </w:r>
      <w:r w:rsidRPr="005E6981">
        <w:rPr>
          <w:sz w:val="26"/>
          <w:szCs w:val="26"/>
          <w:lang w:val="uz-Cyrl-UZ"/>
        </w:rPr>
        <w:t xml:space="preserve">, </w:t>
      </w:r>
      <w:r>
        <w:rPr>
          <w:sz w:val="26"/>
          <w:szCs w:val="26"/>
          <w:lang w:val="uz-Cyrl-UZ"/>
        </w:rPr>
        <w:t>valyuta</w:t>
      </w:r>
      <w:r w:rsidRPr="005E6981">
        <w:rPr>
          <w:sz w:val="26"/>
          <w:szCs w:val="26"/>
          <w:lang w:val="uz-Cyrl-UZ"/>
        </w:rPr>
        <w:t xml:space="preserve"> </w:t>
      </w:r>
      <w:r>
        <w:rPr>
          <w:sz w:val="26"/>
          <w:szCs w:val="26"/>
          <w:lang w:val="uz-Cyrl-UZ"/>
        </w:rPr>
        <w:t>fondini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w:t>
      </w:r>
      <w:r w:rsidRPr="005E6981">
        <w:rPr>
          <w:sz w:val="26"/>
          <w:szCs w:val="26"/>
          <w:lang w:val="uz-Cyrl-UZ"/>
        </w:rPr>
        <w:t xml:space="preserve"> </w:t>
      </w:r>
      <w:r>
        <w:rPr>
          <w:sz w:val="26"/>
          <w:szCs w:val="26"/>
          <w:lang w:val="uz-Cyrl-UZ"/>
        </w:rPr>
        <w:t>rivojlantirishga</w:t>
      </w:r>
      <w:r w:rsidRPr="005E6981">
        <w:rPr>
          <w:sz w:val="26"/>
          <w:szCs w:val="26"/>
          <w:lang w:val="uz-Cyrl-UZ"/>
        </w:rPr>
        <w:t xml:space="preserve"> </w:t>
      </w:r>
      <w:r>
        <w:rPr>
          <w:sz w:val="26"/>
          <w:szCs w:val="26"/>
          <w:lang w:val="uz-Cyrl-UZ"/>
        </w:rPr>
        <w:t>oid</w:t>
      </w:r>
      <w:r w:rsidRPr="005E6981">
        <w:rPr>
          <w:sz w:val="26"/>
          <w:szCs w:val="26"/>
          <w:lang w:val="uz-Cyrl-UZ"/>
        </w:rPr>
        <w:t xml:space="preserve"> </w:t>
      </w:r>
      <w:r>
        <w:rPr>
          <w:sz w:val="26"/>
          <w:szCs w:val="26"/>
          <w:lang w:val="uz-Cyrl-UZ"/>
        </w:rPr>
        <w:t>ustuvor</w:t>
      </w:r>
      <w:r w:rsidRPr="005F11FF">
        <w:rPr>
          <w:sz w:val="26"/>
          <w:szCs w:val="26"/>
          <w:lang w:val="uz-Cyrl-UZ"/>
        </w:rPr>
        <w:t xml:space="preserve"> </w:t>
      </w:r>
      <w:r w:rsidRPr="005E6981">
        <w:rPr>
          <w:sz w:val="26"/>
          <w:szCs w:val="26"/>
          <w:lang w:val="uz-Cyrl-UZ"/>
        </w:rPr>
        <w:t xml:space="preserve"> </w:t>
      </w:r>
      <w:r>
        <w:rPr>
          <w:sz w:val="26"/>
          <w:szCs w:val="26"/>
          <w:lang w:val="uz-Cyrl-UZ"/>
        </w:rPr>
        <w:t>ilmiy</w:t>
      </w:r>
      <w:r w:rsidRPr="005E6981">
        <w:rPr>
          <w:sz w:val="26"/>
          <w:szCs w:val="26"/>
          <w:lang w:val="uz-Cyrl-UZ"/>
        </w:rPr>
        <w:t>-</w:t>
      </w:r>
      <w:r>
        <w:rPr>
          <w:sz w:val="26"/>
          <w:szCs w:val="26"/>
          <w:lang w:val="uz-Cyrl-UZ"/>
        </w:rPr>
        <w:t>tadqiqot</w:t>
      </w:r>
      <w:r w:rsidRPr="005E6981">
        <w:rPr>
          <w:sz w:val="26"/>
          <w:szCs w:val="26"/>
          <w:lang w:val="uz-Cyrl-UZ"/>
        </w:rPr>
        <w:t xml:space="preserve"> </w:t>
      </w:r>
      <w:r>
        <w:rPr>
          <w:sz w:val="26"/>
          <w:szCs w:val="26"/>
          <w:lang w:val="uz-Cyrl-UZ"/>
        </w:rPr>
        <w:t>dasturlarini</w:t>
      </w:r>
      <w:r w:rsidRPr="005E6981">
        <w:rPr>
          <w:sz w:val="26"/>
          <w:szCs w:val="26"/>
          <w:lang w:val="uz-Cyrl-UZ"/>
        </w:rPr>
        <w:t xml:space="preserve"> </w:t>
      </w:r>
      <w:r>
        <w:rPr>
          <w:sz w:val="26"/>
          <w:szCs w:val="26"/>
          <w:lang w:val="uz-Cyrl-UZ"/>
        </w:rPr>
        <w:t>moliyalashtirish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fondlarni</w:t>
      </w:r>
      <w:r w:rsidRPr="005E6981">
        <w:rPr>
          <w:sz w:val="26"/>
          <w:szCs w:val="26"/>
          <w:lang w:val="uz-Cyrl-UZ"/>
        </w:rPr>
        <w:t xml:space="preserve"> </w:t>
      </w:r>
      <w:r>
        <w:rPr>
          <w:sz w:val="26"/>
          <w:szCs w:val="26"/>
          <w:lang w:val="uz-Cyrl-UZ"/>
        </w:rPr>
        <w:t>shakllantirish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faoliyatini</w:t>
      </w:r>
      <w:r w:rsidRPr="005E6981">
        <w:rPr>
          <w:sz w:val="26"/>
          <w:szCs w:val="26"/>
          <w:lang w:val="uz-Cyrl-UZ"/>
        </w:rPr>
        <w:t xml:space="preserve"> </w:t>
      </w:r>
      <w:r>
        <w:rPr>
          <w:sz w:val="26"/>
          <w:szCs w:val="26"/>
          <w:lang w:val="uz-Cyrl-UZ"/>
        </w:rPr>
        <w:t>aks</w:t>
      </w:r>
      <w:r w:rsidRPr="005E6981">
        <w:rPr>
          <w:sz w:val="26"/>
          <w:szCs w:val="26"/>
          <w:lang w:val="uz-Cyrl-UZ"/>
        </w:rPr>
        <w:t xml:space="preserve"> </w:t>
      </w:r>
      <w:r>
        <w:rPr>
          <w:sz w:val="26"/>
          <w:szCs w:val="26"/>
          <w:lang w:val="uz-Cyrl-UZ"/>
        </w:rPr>
        <w:t>ettiruvchi</w:t>
      </w:r>
      <w:r w:rsidRPr="005E6981">
        <w:rPr>
          <w:sz w:val="26"/>
          <w:szCs w:val="26"/>
          <w:lang w:val="uz-Cyrl-UZ"/>
        </w:rPr>
        <w:t xml:space="preserve"> </w:t>
      </w:r>
      <w:r>
        <w:rPr>
          <w:sz w:val="26"/>
          <w:szCs w:val="26"/>
          <w:lang w:val="uz-Cyrl-UZ"/>
        </w:rPr>
        <w:t>reklama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turdagi</w:t>
      </w:r>
      <w:r w:rsidRPr="005E6981">
        <w:rPr>
          <w:sz w:val="26"/>
          <w:szCs w:val="26"/>
          <w:lang w:val="uz-Cyrl-UZ"/>
        </w:rPr>
        <w:t xml:space="preserve"> </w:t>
      </w:r>
      <w:r>
        <w:rPr>
          <w:sz w:val="26"/>
          <w:szCs w:val="26"/>
          <w:lang w:val="uz-Cyrl-UZ"/>
        </w:rPr>
        <w:t>adabiyotlarni</w:t>
      </w:r>
      <w:r w:rsidRPr="005E6981">
        <w:rPr>
          <w:sz w:val="26"/>
          <w:szCs w:val="26"/>
          <w:lang w:val="uz-Cyrl-UZ"/>
        </w:rPr>
        <w:t xml:space="preserve"> </w:t>
      </w:r>
      <w:r>
        <w:rPr>
          <w:sz w:val="26"/>
          <w:szCs w:val="26"/>
          <w:lang w:val="uz-Cyrl-UZ"/>
        </w:rPr>
        <w:t>nashr</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xodimlarning</w:t>
      </w:r>
      <w:r w:rsidRPr="005E6981">
        <w:rPr>
          <w:sz w:val="26"/>
          <w:szCs w:val="26"/>
          <w:lang w:val="uz-Cyrl-UZ"/>
        </w:rPr>
        <w:t xml:space="preserve"> </w:t>
      </w:r>
      <w:r>
        <w:rPr>
          <w:sz w:val="26"/>
          <w:szCs w:val="26"/>
          <w:lang w:val="uz-Cyrl-UZ"/>
        </w:rPr>
        <w:t>mehnat</w:t>
      </w:r>
      <w:r w:rsidRPr="005E6981">
        <w:rPr>
          <w:sz w:val="26"/>
          <w:szCs w:val="26"/>
          <w:lang w:val="uz-Cyrl-UZ"/>
        </w:rPr>
        <w:t xml:space="preserve"> </w:t>
      </w:r>
      <w:r>
        <w:rPr>
          <w:sz w:val="26"/>
          <w:szCs w:val="26"/>
          <w:lang w:val="uz-Cyrl-UZ"/>
        </w:rPr>
        <w:t>haqi</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turdagi</w:t>
      </w:r>
      <w:r w:rsidRPr="005E6981">
        <w:rPr>
          <w:sz w:val="26"/>
          <w:szCs w:val="26"/>
          <w:lang w:val="uz-Cyrl-UZ"/>
        </w:rPr>
        <w:t xml:space="preserve"> </w:t>
      </w:r>
      <w:r>
        <w:rPr>
          <w:sz w:val="26"/>
          <w:szCs w:val="26"/>
          <w:lang w:val="uz-Cyrl-UZ"/>
        </w:rPr>
        <w:t>daromadlarining</w:t>
      </w:r>
      <w:r w:rsidRPr="005E6981">
        <w:rPr>
          <w:sz w:val="26"/>
          <w:szCs w:val="26"/>
          <w:lang w:val="uz-Cyrl-UZ"/>
        </w:rPr>
        <w:t xml:space="preserve"> </w:t>
      </w:r>
      <w:r>
        <w:rPr>
          <w:sz w:val="26"/>
          <w:szCs w:val="26"/>
          <w:lang w:val="uz-Cyrl-UZ"/>
        </w:rPr>
        <w:t>shakli</w:t>
      </w:r>
      <w:r w:rsidRPr="005E6981">
        <w:rPr>
          <w:sz w:val="26"/>
          <w:szCs w:val="26"/>
          <w:lang w:val="uz-Cyrl-UZ"/>
        </w:rPr>
        <w:t xml:space="preserve">, </w:t>
      </w:r>
      <w:r>
        <w:rPr>
          <w:sz w:val="26"/>
          <w:szCs w:val="26"/>
          <w:lang w:val="uz-Cyrl-UZ"/>
        </w:rPr>
        <w:t>tizimi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hajmini</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aniqlash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ijtimoiy</w:t>
      </w:r>
      <w:r w:rsidRPr="005E6981">
        <w:rPr>
          <w:sz w:val="26"/>
          <w:szCs w:val="26"/>
          <w:lang w:val="uz-Cyrl-UZ"/>
        </w:rPr>
        <w:t xml:space="preserve"> </w:t>
      </w:r>
      <w:r>
        <w:rPr>
          <w:sz w:val="26"/>
          <w:szCs w:val="26"/>
          <w:lang w:val="uz-Cyrl-UZ"/>
        </w:rPr>
        <w:t>rivojlantirish</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xodimlarining</w:t>
      </w:r>
      <w:r w:rsidRPr="005E6981">
        <w:rPr>
          <w:sz w:val="26"/>
          <w:szCs w:val="26"/>
          <w:lang w:val="uz-Cyrl-UZ"/>
        </w:rPr>
        <w:t xml:space="preserve"> </w:t>
      </w:r>
      <w:r>
        <w:rPr>
          <w:sz w:val="26"/>
          <w:szCs w:val="26"/>
          <w:lang w:val="uz-Cyrl-UZ"/>
        </w:rPr>
        <w:t>ijtimoiy</w:t>
      </w:r>
      <w:r w:rsidRPr="005E6981">
        <w:rPr>
          <w:sz w:val="26"/>
          <w:szCs w:val="26"/>
          <w:lang w:val="uz-Cyrl-UZ"/>
        </w:rPr>
        <w:t>-</w:t>
      </w:r>
      <w:r>
        <w:rPr>
          <w:sz w:val="26"/>
          <w:szCs w:val="26"/>
          <w:lang w:val="uz-Cyrl-UZ"/>
        </w:rPr>
        <w:t>maishiy</w:t>
      </w:r>
      <w:r w:rsidRPr="005E6981">
        <w:rPr>
          <w:sz w:val="26"/>
          <w:szCs w:val="26"/>
          <w:lang w:val="uz-Cyrl-UZ"/>
        </w:rPr>
        <w:t xml:space="preserve"> </w:t>
      </w:r>
      <w:r>
        <w:rPr>
          <w:sz w:val="26"/>
          <w:szCs w:val="26"/>
          <w:lang w:val="uz-Cyrl-UZ"/>
        </w:rPr>
        <w:t>sharoitlarini</w:t>
      </w:r>
      <w:r w:rsidRPr="005E6981">
        <w:rPr>
          <w:sz w:val="26"/>
          <w:szCs w:val="26"/>
          <w:lang w:val="uz-Cyrl-UZ"/>
        </w:rPr>
        <w:t xml:space="preserve"> </w:t>
      </w:r>
      <w:r>
        <w:rPr>
          <w:sz w:val="26"/>
          <w:szCs w:val="26"/>
          <w:lang w:val="uz-Cyrl-UZ"/>
        </w:rPr>
        <w:t>yaxshilash</w:t>
      </w:r>
      <w:r w:rsidRPr="005E6981">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tadbirlarini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tashishdan</w:t>
      </w:r>
      <w:r w:rsidRPr="005E6981">
        <w:rPr>
          <w:sz w:val="26"/>
          <w:szCs w:val="26"/>
          <w:lang w:val="uz-Cyrl-UZ"/>
        </w:rPr>
        <w:t xml:space="preserve"> </w:t>
      </w:r>
      <w:r>
        <w:rPr>
          <w:sz w:val="26"/>
          <w:szCs w:val="26"/>
          <w:lang w:val="uz-Cyrl-UZ"/>
        </w:rPr>
        <w:t>olinadigan</w:t>
      </w:r>
      <w:r w:rsidRPr="005E6981">
        <w:rPr>
          <w:sz w:val="26"/>
          <w:szCs w:val="26"/>
          <w:lang w:val="uz-Cyrl-UZ"/>
        </w:rPr>
        <w:t xml:space="preserve"> </w:t>
      </w:r>
      <w:r>
        <w:rPr>
          <w:sz w:val="26"/>
          <w:szCs w:val="26"/>
          <w:lang w:val="uz-Cyrl-UZ"/>
        </w:rPr>
        <w:t>daromadlarni</w:t>
      </w:r>
      <w:r w:rsidRPr="005E6981">
        <w:rPr>
          <w:sz w:val="26"/>
          <w:szCs w:val="26"/>
          <w:lang w:val="uz-Cyrl-UZ"/>
        </w:rPr>
        <w:t xml:space="preserve"> </w:t>
      </w:r>
      <w:r>
        <w:rPr>
          <w:sz w:val="26"/>
          <w:szCs w:val="26"/>
          <w:lang w:val="uz-Cyrl-UZ"/>
        </w:rPr>
        <w:t>markazlashtirilgan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Jamiyatning</w:t>
      </w:r>
      <w:r w:rsidRPr="005E6981">
        <w:rPr>
          <w:sz w:val="26"/>
          <w:szCs w:val="26"/>
          <w:lang w:val="uz-Cyrl-UZ"/>
        </w:rPr>
        <w:t xml:space="preserve"> </w:t>
      </w:r>
      <w:r>
        <w:rPr>
          <w:sz w:val="26"/>
          <w:szCs w:val="26"/>
          <w:lang w:val="uz-Cyrl-UZ"/>
        </w:rPr>
        <w:t>alohida</w:t>
      </w:r>
      <w:r w:rsidRPr="005E6981">
        <w:rPr>
          <w:sz w:val="26"/>
          <w:szCs w:val="26"/>
          <w:lang w:val="uz-Cyrl-UZ"/>
        </w:rPr>
        <w:t xml:space="preserve"> </w:t>
      </w:r>
      <w:r>
        <w:rPr>
          <w:sz w:val="26"/>
          <w:szCs w:val="26"/>
          <w:lang w:val="uz-Cyrl-UZ"/>
        </w:rPr>
        <w:t>asosiy</w:t>
      </w:r>
      <w:r w:rsidRPr="005E6981">
        <w:rPr>
          <w:sz w:val="26"/>
          <w:szCs w:val="26"/>
          <w:lang w:val="uz-Cyrl-UZ"/>
        </w:rPr>
        <w:t xml:space="preserve"> </w:t>
      </w:r>
      <w:r>
        <w:rPr>
          <w:sz w:val="26"/>
          <w:szCs w:val="26"/>
          <w:lang w:val="uz-Cyrl-UZ"/>
        </w:rPr>
        <w:t>daromad</w:t>
      </w:r>
      <w:r w:rsidRPr="005E6981">
        <w:rPr>
          <w:sz w:val="26"/>
          <w:szCs w:val="26"/>
          <w:lang w:val="uz-Cyrl-UZ"/>
        </w:rPr>
        <w:t xml:space="preserve"> </w:t>
      </w:r>
      <w:r>
        <w:rPr>
          <w:sz w:val="26"/>
          <w:szCs w:val="26"/>
          <w:lang w:val="uz-Cyrl-UZ"/>
        </w:rPr>
        <w:t>hisob</w:t>
      </w:r>
      <w:r w:rsidRPr="005E6981">
        <w:rPr>
          <w:sz w:val="26"/>
          <w:szCs w:val="26"/>
          <w:lang w:val="uz-Cyrl-UZ"/>
        </w:rPr>
        <w:t xml:space="preserve"> </w:t>
      </w:r>
      <w:r>
        <w:rPr>
          <w:sz w:val="26"/>
          <w:szCs w:val="26"/>
          <w:lang w:val="uz-Cyrl-UZ"/>
        </w:rPr>
        <w:t>raqamida</w:t>
      </w:r>
      <w:r w:rsidRPr="005E6981">
        <w:rPr>
          <w:sz w:val="26"/>
          <w:szCs w:val="26"/>
          <w:lang w:val="uz-Cyrl-UZ"/>
        </w:rPr>
        <w:t xml:space="preserve"> </w:t>
      </w:r>
      <w:r>
        <w:rPr>
          <w:sz w:val="26"/>
          <w:szCs w:val="26"/>
          <w:lang w:val="uz-Cyrl-UZ"/>
        </w:rPr>
        <w:t>jamlash va</w:t>
      </w:r>
      <w:r w:rsidRPr="005E6981">
        <w:rPr>
          <w:sz w:val="26"/>
          <w:szCs w:val="26"/>
          <w:lang w:val="uz-Cyrl-UZ"/>
        </w:rPr>
        <w:t xml:space="preserve"> </w:t>
      </w:r>
      <w:r>
        <w:rPr>
          <w:sz w:val="26"/>
          <w:szCs w:val="26"/>
          <w:lang w:val="uz-Cyrl-UZ"/>
        </w:rPr>
        <w:t>uni</w:t>
      </w:r>
      <w:r w:rsidRPr="005E6981">
        <w:rPr>
          <w:sz w:val="26"/>
          <w:szCs w:val="26"/>
          <w:lang w:val="uz-Cyrl-UZ"/>
        </w:rPr>
        <w:t xml:space="preserve"> </w:t>
      </w:r>
      <w:r>
        <w:rPr>
          <w:sz w:val="26"/>
          <w:szCs w:val="26"/>
          <w:lang w:val="uz-Cyrl-UZ"/>
        </w:rPr>
        <w:t>kelgusida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orqali</w:t>
      </w:r>
      <w:r w:rsidRPr="005E6981">
        <w:rPr>
          <w:sz w:val="26"/>
          <w:szCs w:val="26"/>
          <w:lang w:val="uz-Cyrl-UZ"/>
        </w:rPr>
        <w:t xml:space="preserve"> </w:t>
      </w:r>
      <w:r>
        <w:rPr>
          <w:sz w:val="26"/>
          <w:szCs w:val="26"/>
          <w:lang w:val="uz-Cyrl-UZ"/>
        </w:rPr>
        <w:t>tashishda</w:t>
      </w:r>
      <w:r w:rsidRPr="005E6981">
        <w:rPr>
          <w:sz w:val="26"/>
          <w:szCs w:val="26"/>
          <w:lang w:val="uz-Cyrl-UZ"/>
        </w:rPr>
        <w:t xml:space="preserve"> </w:t>
      </w:r>
      <w:r>
        <w:rPr>
          <w:sz w:val="26"/>
          <w:szCs w:val="26"/>
          <w:lang w:val="uz-Cyrl-UZ"/>
        </w:rPr>
        <w:t>ishtirok</w:t>
      </w:r>
      <w:r w:rsidRPr="005E6981">
        <w:rPr>
          <w:sz w:val="26"/>
          <w:szCs w:val="26"/>
          <w:lang w:val="uz-Cyrl-UZ"/>
        </w:rPr>
        <w:t xml:space="preserve"> </w:t>
      </w:r>
      <w:r>
        <w:rPr>
          <w:sz w:val="26"/>
          <w:szCs w:val="26"/>
          <w:lang w:val="uz-Cyrl-UZ"/>
        </w:rPr>
        <w:t>etgan</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bo’linmalari</w:t>
      </w:r>
      <w:r w:rsidRPr="005E6981">
        <w:rPr>
          <w:sz w:val="26"/>
          <w:szCs w:val="26"/>
          <w:lang w:val="uz-Cyrl-UZ"/>
        </w:rPr>
        <w:t xml:space="preserve"> </w:t>
      </w:r>
      <w:r>
        <w:rPr>
          <w:sz w:val="26"/>
          <w:szCs w:val="26"/>
          <w:lang w:val="uz-Cyrl-UZ"/>
        </w:rPr>
        <w:t>o’rtasida</w:t>
      </w:r>
      <w:r w:rsidRPr="005E6981">
        <w:rPr>
          <w:sz w:val="26"/>
          <w:szCs w:val="26"/>
          <w:lang w:val="uz-Cyrl-UZ"/>
        </w:rPr>
        <w:t xml:space="preserve"> </w:t>
      </w:r>
      <w:r>
        <w:rPr>
          <w:sz w:val="26"/>
          <w:szCs w:val="26"/>
          <w:lang w:val="uz-Cyrl-UZ"/>
        </w:rPr>
        <w:t>bozor</w:t>
      </w:r>
      <w:r w:rsidRPr="005E6981">
        <w:rPr>
          <w:sz w:val="26"/>
          <w:szCs w:val="26"/>
          <w:lang w:val="uz-Cyrl-UZ"/>
        </w:rPr>
        <w:t xml:space="preserve"> </w:t>
      </w:r>
      <w:r>
        <w:rPr>
          <w:sz w:val="26"/>
          <w:szCs w:val="26"/>
          <w:lang w:val="uz-Cyrl-UZ"/>
        </w:rPr>
        <w:t>tamoyillari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mexanizmlari</w:t>
      </w:r>
      <w:r w:rsidRPr="005E6981">
        <w:rPr>
          <w:sz w:val="26"/>
          <w:szCs w:val="26"/>
          <w:lang w:val="uz-Cyrl-UZ"/>
        </w:rPr>
        <w:t xml:space="preserve"> </w:t>
      </w:r>
      <w:r>
        <w:rPr>
          <w:sz w:val="26"/>
          <w:szCs w:val="26"/>
          <w:lang w:val="uz-Cyrl-UZ"/>
        </w:rPr>
        <w:t>vositasida</w:t>
      </w:r>
      <w:r w:rsidRPr="005E6981">
        <w:rPr>
          <w:sz w:val="26"/>
          <w:szCs w:val="26"/>
          <w:lang w:val="uz-Cyrl-UZ"/>
        </w:rPr>
        <w:t xml:space="preserve"> </w:t>
      </w:r>
      <w:r>
        <w:rPr>
          <w:sz w:val="26"/>
          <w:szCs w:val="26"/>
          <w:lang w:val="uz-Cyrl-UZ"/>
        </w:rPr>
        <w:t>taqsimlash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sidRPr="005E6981">
        <w:rPr>
          <w:sz w:val="26"/>
          <w:szCs w:val="26"/>
          <w:lang w:val="uz-Cyrl-UZ"/>
        </w:rPr>
        <w:t>“</w:t>
      </w:r>
      <w:r>
        <w:rPr>
          <w:sz w:val="26"/>
          <w:szCs w:val="26"/>
          <w:lang w:val="uz-Cyrl-UZ"/>
        </w:rPr>
        <w:t>O’zdavtemiryo’lnazorat</w:t>
      </w:r>
      <w:r w:rsidRPr="005E6981">
        <w:rPr>
          <w:sz w:val="26"/>
          <w:szCs w:val="26"/>
          <w:lang w:val="uz-Cyrl-UZ"/>
        </w:rPr>
        <w:t xml:space="preserve">” </w:t>
      </w:r>
      <w:r>
        <w:rPr>
          <w:sz w:val="26"/>
          <w:szCs w:val="26"/>
          <w:lang w:val="uz-Cyrl-UZ"/>
        </w:rPr>
        <w:t>davlat</w:t>
      </w:r>
      <w:r w:rsidRPr="005E6981">
        <w:rPr>
          <w:sz w:val="26"/>
          <w:szCs w:val="26"/>
          <w:lang w:val="uz-Cyrl-UZ"/>
        </w:rPr>
        <w:t xml:space="preserve"> </w:t>
      </w:r>
      <w:r>
        <w:rPr>
          <w:sz w:val="26"/>
          <w:szCs w:val="26"/>
          <w:lang w:val="uz-Cyrl-UZ"/>
        </w:rPr>
        <w:t>inspeksiyasi ta’minoti uchun</w:t>
      </w:r>
      <w:r w:rsidRPr="005E6981">
        <w:rPr>
          <w:sz w:val="26"/>
          <w:szCs w:val="26"/>
          <w:lang w:val="uz-Cyrl-UZ"/>
        </w:rPr>
        <w:t xml:space="preserve"> </w:t>
      </w:r>
      <w:r>
        <w:rPr>
          <w:sz w:val="26"/>
          <w:szCs w:val="26"/>
          <w:lang w:val="uz-Cyrl-UZ"/>
        </w:rPr>
        <w:t>tasdiqlangan</w:t>
      </w:r>
      <w:r w:rsidRPr="005E6981">
        <w:rPr>
          <w:sz w:val="26"/>
          <w:szCs w:val="26"/>
          <w:lang w:val="uz-Cyrl-UZ"/>
        </w:rPr>
        <w:t xml:space="preserve"> </w:t>
      </w:r>
      <w:r>
        <w:rPr>
          <w:sz w:val="26"/>
          <w:szCs w:val="26"/>
          <w:lang w:val="uz-Cyrl-UZ"/>
        </w:rPr>
        <w:t>smetaga</w:t>
      </w:r>
      <w:r w:rsidRPr="005E6981">
        <w:rPr>
          <w:sz w:val="26"/>
          <w:szCs w:val="26"/>
          <w:lang w:val="uz-Cyrl-UZ"/>
        </w:rPr>
        <w:t xml:space="preserve"> </w:t>
      </w:r>
      <w:r>
        <w:rPr>
          <w:sz w:val="26"/>
          <w:szCs w:val="26"/>
          <w:lang w:val="uz-Cyrl-UZ"/>
        </w:rPr>
        <w:t>muvofiq</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orqali</w:t>
      </w:r>
      <w:r w:rsidRPr="005E6981">
        <w:rPr>
          <w:sz w:val="26"/>
          <w:szCs w:val="26"/>
          <w:lang w:val="uz-Cyrl-UZ"/>
        </w:rPr>
        <w:t xml:space="preserve"> </w:t>
      </w:r>
      <w:r>
        <w:rPr>
          <w:sz w:val="26"/>
          <w:szCs w:val="26"/>
          <w:lang w:val="uz-Cyrl-UZ"/>
        </w:rPr>
        <w:t>tashishdan</w:t>
      </w:r>
      <w:r w:rsidRPr="005E6981">
        <w:rPr>
          <w:sz w:val="26"/>
          <w:szCs w:val="26"/>
          <w:lang w:val="uz-Cyrl-UZ"/>
        </w:rPr>
        <w:t xml:space="preserve"> </w:t>
      </w:r>
      <w:r>
        <w:rPr>
          <w:sz w:val="26"/>
          <w:szCs w:val="26"/>
          <w:lang w:val="uz-Cyrl-UZ"/>
        </w:rPr>
        <w:t>olingan</w:t>
      </w:r>
      <w:r w:rsidRPr="005E6981">
        <w:rPr>
          <w:sz w:val="26"/>
          <w:szCs w:val="26"/>
          <w:lang w:val="uz-Cyrl-UZ"/>
        </w:rPr>
        <w:t xml:space="preserve"> </w:t>
      </w:r>
      <w:r>
        <w:rPr>
          <w:sz w:val="26"/>
          <w:szCs w:val="26"/>
          <w:lang w:val="uz-Cyrl-UZ"/>
        </w:rPr>
        <w:t>daromadlardan</w:t>
      </w:r>
      <w:r w:rsidRPr="005E6981">
        <w:rPr>
          <w:sz w:val="26"/>
          <w:szCs w:val="26"/>
          <w:lang w:val="uz-Cyrl-UZ"/>
        </w:rPr>
        <w:t xml:space="preserve"> </w:t>
      </w:r>
      <w:r>
        <w:rPr>
          <w:sz w:val="26"/>
          <w:szCs w:val="26"/>
          <w:lang w:val="uz-Cyrl-UZ"/>
        </w:rPr>
        <w:t>majburiy</w:t>
      </w:r>
      <w:r w:rsidRPr="005E6981">
        <w:rPr>
          <w:sz w:val="26"/>
          <w:szCs w:val="26"/>
          <w:lang w:val="uz-Cyrl-UZ"/>
        </w:rPr>
        <w:t xml:space="preserve"> </w:t>
      </w:r>
      <w:r>
        <w:rPr>
          <w:sz w:val="26"/>
          <w:szCs w:val="26"/>
          <w:lang w:val="uz-Cyrl-UZ"/>
        </w:rPr>
        <w:t>to’lovlarni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v</w:t>
      </w:r>
      <w:r w:rsidRPr="005E6981">
        <w:rPr>
          <w:sz w:val="26"/>
          <w:szCs w:val="26"/>
          <w:lang w:val="uz-Cyrl-UZ"/>
        </w:rPr>
        <w:t>) </w:t>
      </w:r>
      <w:r>
        <w:rPr>
          <w:sz w:val="26"/>
          <w:szCs w:val="26"/>
          <w:lang w:val="uz-Cyrl-UZ"/>
        </w:rPr>
        <w:t>texnika</w:t>
      </w:r>
      <w:r w:rsidRPr="005E6981">
        <w:rPr>
          <w:sz w:val="26"/>
          <w:szCs w:val="26"/>
          <w:lang w:val="uz-Cyrl-UZ"/>
        </w:rPr>
        <w:t xml:space="preserve"> </w:t>
      </w:r>
      <w:r>
        <w:rPr>
          <w:sz w:val="26"/>
          <w:szCs w:val="26"/>
          <w:lang w:val="uz-Cyrl-UZ"/>
        </w:rPr>
        <w:t>siyosati</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korxonalari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birga</w:t>
      </w:r>
      <w:r w:rsidRPr="005E6981">
        <w:rPr>
          <w:sz w:val="26"/>
          <w:szCs w:val="26"/>
          <w:lang w:val="uz-Cyrl-UZ"/>
        </w:rPr>
        <w:t xml:space="preserve"> </w:t>
      </w:r>
      <w:r>
        <w:rPr>
          <w:sz w:val="26"/>
          <w:szCs w:val="26"/>
          <w:lang w:val="uz-Cyrl-UZ"/>
        </w:rPr>
        <w:t>mutlaqo</w:t>
      </w:r>
      <w:r w:rsidRPr="005E6981">
        <w:rPr>
          <w:sz w:val="26"/>
          <w:szCs w:val="26"/>
          <w:lang w:val="uz-Cyrl-UZ"/>
        </w:rPr>
        <w:t xml:space="preserve"> </w:t>
      </w:r>
      <w:r>
        <w:rPr>
          <w:sz w:val="26"/>
          <w:szCs w:val="26"/>
          <w:lang w:val="uz-Cyrl-UZ"/>
        </w:rPr>
        <w:t>yangi</w:t>
      </w:r>
      <w:r w:rsidRPr="005E6981">
        <w:rPr>
          <w:sz w:val="26"/>
          <w:szCs w:val="26"/>
          <w:lang w:val="uz-Cyrl-UZ"/>
        </w:rPr>
        <w:t xml:space="preserve"> </w:t>
      </w:r>
      <w:r>
        <w:rPr>
          <w:sz w:val="26"/>
          <w:szCs w:val="26"/>
          <w:lang w:val="uz-Cyrl-UZ"/>
        </w:rPr>
        <w:t>texnik</w:t>
      </w:r>
      <w:r w:rsidRPr="005E6981">
        <w:rPr>
          <w:sz w:val="26"/>
          <w:szCs w:val="26"/>
          <w:lang w:val="uz-Cyrl-UZ"/>
        </w:rPr>
        <w:t xml:space="preserve"> </w:t>
      </w:r>
      <w:r>
        <w:rPr>
          <w:sz w:val="26"/>
          <w:szCs w:val="26"/>
          <w:lang w:val="uz-Cyrl-UZ"/>
        </w:rPr>
        <w:t>vositalar</w:t>
      </w:r>
      <w:r w:rsidRPr="005E6981">
        <w:rPr>
          <w:sz w:val="26"/>
          <w:szCs w:val="26"/>
          <w:lang w:val="uz-Cyrl-UZ"/>
        </w:rPr>
        <w:t xml:space="preserve">, </w:t>
      </w:r>
      <w:r>
        <w:rPr>
          <w:sz w:val="26"/>
          <w:szCs w:val="26"/>
          <w:lang w:val="uz-Cyrl-UZ"/>
        </w:rPr>
        <w:t>texnologiyalar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materiallarni</w:t>
      </w:r>
      <w:r w:rsidRPr="005E6981">
        <w:rPr>
          <w:sz w:val="26"/>
          <w:szCs w:val="26"/>
          <w:lang w:val="uz-Cyrl-UZ"/>
        </w:rPr>
        <w:t xml:space="preserve"> </w:t>
      </w:r>
      <w:r>
        <w:rPr>
          <w:sz w:val="26"/>
          <w:szCs w:val="26"/>
          <w:lang w:val="uz-Cyrl-UZ"/>
        </w:rPr>
        <w:t>yaratish</w:t>
      </w:r>
      <w:r w:rsidRPr="005E6981">
        <w:rPr>
          <w:sz w:val="26"/>
          <w:szCs w:val="26"/>
          <w:lang w:val="uz-Cyrl-UZ"/>
        </w:rPr>
        <w:t xml:space="preserve">, </w:t>
      </w:r>
      <w:r>
        <w:rPr>
          <w:sz w:val="26"/>
          <w:szCs w:val="26"/>
          <w:lang w:val="uz-Cyrl-UZ"/>
        </w:rPr>
        <w:t>ulardan</w:t>
      </w:r>
      <w:r w:rsidRPr="005E6981">
        <w:rPr>
          <w:sz w:val="26"/>
          <w:szCs w:val="26"/>
          <w:lang w:val="uz-Cyrl-UZ"/>
        </w:rPr>
        <w:t xml:space="preserve"> </w:t>
      </w:r>
      <w:r>
        <w:rPr>
          <w:sz w:val="26"/>
          <w:szCs w:val="26"/>
          <w:lang w:val="uz-Cyrl-UZ"/>
        </w:rPr>
        <w:t>foydalanishga</w:t>
      </w:r>
      <w:r w:rsidRPr="005E6981">
        <w:rPr>
          <w:sz w:val="26"/>
          <w:szCs w:val="26"/>
          <w:lang w:val="uz-Cyrl-UZ"/>
        </w:rPr>
        <w:t xml:space="preserve"> </w:t>
      </w:r>
      <w:r>
        <w:rPr>
          <w:sz w:val="26"/>
          <w:szCs w:val="26"/>
          <w:lang w:val="uz-Cyrl-UZ"/>
        </w:rPr>
        <w:t>doir</w:t>
      </w:r>
      <w:r w:rsidRPr="005E6981">
        <w:rPr>
          <w:sz w:val="26"/>
          <w:szCs w:val="26"/>
          <w:lang w:val="uz-Cyrl-UZ"/>
        </w:rPr>
        <w:t xml:space="preserve"> </w:t>
      </w:r>
      <w:r w:rsidRPr="005F11FF">
        <w:rPr>
          <w:sz w:val="26"/>
          <w:szCs w:val="26"/>
          <w:lang w:val="uz-Cyrl-UZ"/>
        </w:rPr>
        <w:t xml:space="preserve">         </w:t>
      </w:r>
      <w:r>
        <w:rPr>
          <w:sz w:val="26"/>
          <w:szCs w:val="26"/>
          <w:lang w:val="uz-Cyrl-UZ"/>
        </w:rPr>
        <w:t>ilmiy</w:t>
      </w:r>
      <w:r w:rsidRPr="005E6981">
        <w:rPr>
          <w:sz w:val="26"/>
          <w:szCs w:val="26"/>
          <w:lang w:val="uz-Cyrl-UZ"/>
        </w:rPr>
        <w:t>-</w:t>
      </w:r>
      <w:r>
        <w:rPr>
          <w:sz w:val="26"/>
          <w:szCs w:val="26"/>
          <w:lang w:val="uz-Cyrl-UZ"/>
        </w:rPr>
        <w:t>tadqiqot</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tajriba</w:t>
      </w:r>
      <w:r w:rsidRPr="005E6981">
        <w:rPr>
          <w:sz w:val="26"/>
          <w:szCs w:val="26"/>
          <w:lang w:val="uz-Cyrl-UZ"/>
        </w:rPr>
        <w:t>-</w:t>
      </w:r>
      <w:r>
        <w:rPr>
          <w:sz w:val="26"/>
          <w:szCs w:val="26"/>
          <w:lang w:val="uz-Cyrl-UZ"/>
        </w:rPr>
        <w:t>konstruktorlik</w:t>
      </w:r>
      <w:r w:rsidRPr="005E6981">
        <w:rPr>
          <w:sz w:val="26"/>
          <w:szCs w:val="26"/>
          <w:lang w:val="uz-Cyrl-UZ"/>
        </w:rPr>
        <w:t xml:space="preserve"> </w:t>
      </w:r>
      <w:r>
        <w:rPr>
          <w:sz w:val="26"/>
          <w:szCs w:val="26"/>
          <w:lang w:val="uz-Cyrl-UZ"/>
        </w:rPr>
        <w:t>ishlarining</w:t>
      </w:r>
      <w:r w:rsidRPr="005E6981">
        <w:rPr>
          <w:sz w:val="26"/>
          <w:szCs w:val="26"/>
          <w:lang w:val="uz-Cyrl-UZ"/>
        </w:rPr>
        <w:t xml:space="preserve"> </w:t>
      </w:r>
      <w:r>
        <w:rPr>
          <w:sz w:val="26"/>
          <w:szCs w:val="26"/>
          <w:lang w:val="uz-Cyrl-UZ"/>
        </w:rPr>
        <w:t>ustuvor</w:t>
      </w:r>
      <w:r w:rsidRPr="005E6981">
        <w:rPr>
          <w:sz w:val="26"/>
          <w:szCs w:val="26"/>
          <w:lang w:val="uz-Cyrl-UZ"/>
        </w:rPr>
        <w:t xml:space="preserve"> </w:t>
      </w:r>
      <w:r>
        <w:rPr>
          <w:sz w:val="26"/>
          <w:szCs w:val="26"/>
          <w:lang w:val="uz-Cyrl-UZ"/>
        </w:rPr>
        <w:t>yo’nalishlarini</w:t>
      </w:r>
      <w:r w:rsidRPr="005E6981">
        <w:rPr>
          <w:sz w:val="26"/>
          <w:szCs w:val="26"/>
          <w:lang w:val="uz-Cyrl-UZ"/>
        </w:rPr>
        <w:t xml:space="preserve"> </w:t>
      </w:r>
      <w:r>
        <w:rPr>
          <w:sz w:val="26"/>
          <w:szCs w:val="26"/>
          <w:lang w:val="uz-Cyrl-UZ"/>
        </w:rPr>
        <w:t>belgilash</w:t>
      </w:r>
      <w:r w:rsidRPr="005E6981">
        <w:rPr>
          <w:sz w:val="26"/>
          <w:szCs w:val="26"/>
          <w:lang w:val="uz-Cyrl-UZ"/>
        </w:rPr>
        <w:t xml:space="preserve">, </w:t>
      </w:r>
      <w:r>
        <w:rPr>
          <w:sz w:val="26"/>
          <w:szCs w:val="26"/>
          <w:lang w:val="uz-Cyrl-UZ"/>
        </w:rPr>
        <w:t>ushbu</w:t>
      </w:r>
      <w:r w:rsidRPr="005E6981">
        <w:rPr>
          <w:sz w:val="26"/>
          <w:szCs w:val="26"/>
          <w:lang w:val="uz-Cyrl-UZ"/>
        </w:rPr>
        <w:t xml:space="preserve"> </w:t>
      </w:r>
      <w:r>
        <w:rPr>
          <w:sz w:val="26"/>
          <w:szCs w:val="26"/>
          <w:lang w:val="uz-Cyrl-UZ"/>
        </w:rPr>
        <w:t>ishlarni</w:t>
      </w:r>
      <w:r w:rsidRPr="005E6981">
        <w:rPr>
          <w:sz w:val="26"/>
          <w:szCs w:val="26"/>
          <w:lang w:val="uz-Cyrl-UZ"/>
        </w:rPr>
        <w:t xml:space="preserve"> </w:t>
      </w:r>
      <w:r>
        <w:rPr>
          <w:sz w:val="26"/>
          <w:szCs w:val="26"/>
          <w:lang w:val="uz-Cyrl-UZ"/>
        </w:rPr>
        <w:t>moliyalashtirish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mahsulot</w:t>
      </w:r>
      <w:r w:rsidRPr="005E6981">
        <w:rPr>
          <w:sz w:val="26"/>
          <w:szCs w:val="26"/>
          <w:lang w:val="uz-Cyrl-UZ"/>
        </w:rPr>
        <w:t xml:space="preserve">, </w:t>
      </w:r>
      <w:r>
        <w:rPr>
          <w:sz w:val="26"/>
          <w:szCs w:val="26"/>
          <w:lang w:val="uz-Cyrl-UZ"/>
        </w:rPr>
        <w:t>ilmiy</w:t>
      </w:r>
      <w:r w:rsidRPr="005E6981">
        <w:rPr>
          <w:sz w:val="26"/>
          <w:szCs w:val="26"/>
          <w:lang w:val="uz-Cyrl-UZ"/>
        </w:rPr>
        <w:t>-</w:t>
      </w:r>
      <w:r>
        <w:rPr>
          <w:sz w:val="26"/>
          <w:szCs w:val="26"/>
          <w:lang w:val="uz-Cyrl-UZ"/>
        </w:rPr>
        <w:t>texnikaviy</w:t>
      </w:r>
      <w:r w:rsidRPr="005E6981">
        <w:rPr>
          <w:sz w:val="26"/>
          <w:szCs w:val="26"/>
          <w:lang w:val="uz-Cyrl-UZ"/>
        </w:rPr>
        <w:t xml:space="preserve"> </w:t>
      </w:r>
      <w:r>
        <w:rPr>
          <w:sz w:val="26"/>
          <w:szCs w:val="26"/>
          <w:lang w:val="uz-Cyrl-UZ"/>
        </w:rPr>
        <w:t>axborotlarni</w:t>
      </w:r>
      <w:r w:rsidRPr="005E6981">
        <w:rPr>
          <w:sz w:val="26"/>
          <w:szCs w:val="26"/>
          <w:lang w:val="uz-Cyrl-UZ"/>
        </w:rPr>
        <w:t xml:space="preserve"> </w:t>
      </w:r>
      <w:r>
        <w:rPr>
          <w:sz w:val="26"/>
          <w:szCs w:val="26"/>
          <w:lang w:val="uz-Cyrl-UZ"/>
        </w:rPr>
        <w:t>metrologiya</w:t>
      </w:r>
      <w:r w:rsidRPr="005E6981">
        <w:rPr>
          <w:sz w:val="26"/>
          <w:szCs w:val="26"/>
          <w:lang w:val="uz-Cyrl-UZ"/>
        </w:rPr>
        <w:t xml:space="preserve">, </w:t>
      </w:r>
      <w:r>
        <w:rPr>
          <w:sz w:val="26"/>
          <w:szCs w:val="26"/>
          <w:lang w:val="uz-Cyrl-UZ"/>
        </w:rPr>
        <w:t>standartlashtirish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unifikasiyalashtirish</w:t>
      </w:r>
      <w:r w:rsidRPr="005E6981">
        <w:rPr>
          <w:sz w:val="26"/>
          <w:szCs w:val="26"/>
          <w:lang w:val="uz-Cyrl-UZ"/>
        </w:rPr>
        <w:t xml:space="preserve">, </w:t>
      </w:r>
      <w:r>
        <w:rPr>
          <w:sz w:val="26"/>
          <w:szCs w:val="26"/>
          <w:lang w:val="uz-Cyrl-UZ"/>
        </w:rPr>
        <w:t>sertifikatlash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sifatni</w:t>
      </w:r>
      <w:r w:rsidRPr="005E6981">
        <w:rPr>
          <w:sz w:val="26"/>
          <w:szCs w:val="26"/>
          <w:lang w:val="uz-Cyrl-UZ"/>
        </w:rPr>
        <w:t xml:space="preserve"> </w:t>
      </w:r>
      <w:r>
        <w:rPr>
          <w:sz w:val="26"/>
          <w:szCs w:val="26"/>
          <w:lang w:val="uz-Cyrl-UZ"/>
        </w:rPr>
        <w:t>boshqarish</w:t>
      </w:r>
      <w:r w:rsidRPr="005E6981">
        <w:rPr>
          <w:sz w:val="26"/>
          <w:szCs w:val="26"/>
          <w:lang w:val="uz-Cyrl-UZ"/>
        </w:rPr>
        <w:t xml:space="preserve"> </w:t>
      </w:r>
      <w:r>
        <w:rPr>
          <w:sz w:val="26"/>
          <w:szCs w:val="26"/>
          <w:lang w:val="uz-Cyrl-UZ"/>
        </w:rPr>
        <w:t>ishlarini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ilg’or</w:t>
      </w:r>
      <w:r w:rsidRPr="005E6981">
        <w:rPr>
          <w:sz w:val="26"/>
          <w:szCs w:val="26"/>
          <w:lang w:val="uz-Cyrl-UZ"/>
        </w:rPr>
        <w:t xml:space="preserve"> </w:t>
      </w:r>
      <w:r>
        <w:rPr>
          <w:sz w:val="26"/>
          <w:szCs w:val="26"/>
          <w:lang w:val="uz-Cyrl-UZ"/>
        </w:rPr>
        <w:t>tajribani</w:t>
      </w:r>
      <w:r w:rsidRPr="005E6981">
        <w:rPr>
          <w:sz w:val="26"/>
          <w:szCs w:val="26"/>
          <w:lang w:val="uz-Cyrl-UZ"/>
        </w:rPr>
        <w:t xml:space="preserve"> </w:t>
      </w:r>
      <w:r>
        <w:rPr>
          <w:sz w:val="26"/>
          <w:szCs w:val="26"/>
          <w:lang w:val="uz-Cyrl-UZ"/>
        </w:rPr>
        <w:t>ommalashtirish</w:t>
      </w:r>
      <w:r w:rsidRPr="005E6981">
        <w:rPr>
          <w:sz w:val="26"/>
          <w:szCs w:val="26"/>
          <w:lang w:val="uz-Cyrl-UZ"/>
        </w:rPr>
        <w:t xml:space="preserve">, </w:t>
      </w:r>
      <w:r>
        <w:rPr>
          <w:sz w:val="26"/>
          <w:szCs w:val="26"/>
          <w:lang w:val="uz-Cyrl-UZ"/>
        </w:rPr>
        <w:t>ixtirochilik</w:t>
      </w:r>
      <w:r w:rsidRPr="005E6981">
        <w:rPr>
          <w:sz w:val="26"/>
          <w:szCs w:val="26"/>
          <w:lang w:val="uz-Cyrl-UZ"/>
        </w:rPr>
        <w:t xml:space="preserve">, </w:t>
      </w:r>
      <w:r>
        <w:rPr>
          <w:sz w:val="26"/>
          <w:szCs w:val="26"/>
          <w:lang w:val="uz-Cyrl-UZ"/>
        </w:rPr>
        <w:t>rasionalizatorlik</w:t>
      </w:r>
      <w:r w:rsidRPr="005E6981">
        <w:rPr>
          <w:sz w:val="26"/>
          <w:szCs w:val="26"/>
          <w:lang w:val="uz-Cyrl-UZ"/>
        </w:rPr>
        <w:t xml:space="preserve">, </w:t>
      </w:r>
      <w:r>
        <w:rPr>
          <w:sz w:val="26"/>
          <w:szCs w:val="26"/>
          <w:lang w:val="uz-Cyrl-UZ"/>
        </w:rPr>
        <w:t>intellektual</w:t>
      </w:r>
      <w:r w:rsidRPr="005E6981">
        <w:rPr>
          <w:sz w:val="26"/>
          <w:szCs w:val="26"/>
          <w:lang w:val="uz-Cyrl-UZ"/>
        </w:rPr>
        <w:t xml:space="preserve"> </w:t>
      </w:r>
      <w:r>
        <w:rPr>
          <w:sz w:val="26"/>
          <w:szCs w:val="26"/>
          <w:lang w:val="uz-Cyrl-UZ"/>
        </w:rPr>
        <w:t>mulk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patent</w:t>
      </w:r>
      <w:r w:rsidRPr="005E6981">
        <w:rPr>
          <w:sz w:val="26"/>
          <w:szCs w:val="26"/>
          <w:lang w:val="uz-Cyrl-UZ"/>
        </w:rPr>
        <w:t xml:space="preserve"> </w:t>
      </w:r>
      <w:r>
        <w:rPr>
          <w:sz w:val="26"/>
          <w:szCs w:val="26"/>
          <w:lang w:val="uz-Cyrl-UZ"/>
        </w:rPr>
        <w:t>faoliyatiga</w:t>
      </w:r>
      <w:r w:rsidRPr="005E6981">
        <w:rPr>
          <w:sz w:val="26"/>
          <w:szCs w:val="26"/>
          <w:lang w:val="uz-Cyrl-UZ"/>
        </w:rPr>
        <w:t xml:space="preserve"> </w:t>
      </w:r>
      <w:r>
        <w:rPr>
          <w:sz w:val="26"/>
          <w:szCs w:val="26"/>
          <w:lang w:val="uz-Cyrl-UZ"/>
        </w:rPr>
        <w:t>rahbarlik</w:t>
      </w:r>
      <w:r w:rsidRPr="005E6981">
        <w:rPr>
          <w:sz w:val="26"/>
          <w:szCs w:val="26"/>
          <w:lang w:val="uz-Cyrl-UZ"/>
        </w:rPr>
        <w:t xml:space="preserve"> </w:t>
      </w:r>
      <w:r>
        <w:rPr>
          <w:sz w:val="26"/>
          <w:szCs w:val="26"/>
          <w:lang w:val="uz-Cyrl-UZ"/>
        </w:rPr>
        <w:t>qilish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g</w:t>
      </w:r>
      <w:r w:rsidRPr="005E6981">
        <w:rPr>
          <w:sz w:val="26"/>
          <w:szCs w:val="26"/>
          <w:lang w:val="uz-Cyrl-UZ"/>
        </w:rPr>
        <w:t>) </w:t>
      </w:r>
      <w:r>
        <w:rPr>
          <w:sz w:val="26"/>
          <w:szCs w:val="26"/>
          <w:lang w:val="uz-Cyrl-UZ"/>
        </w:rPr>
        <w:t>moddiy</w:t>
      </w:r>
      <w:r w:rsidRPr="005E6981">
        <w:rPr>
          <w:sz w:val="26"/>
          <w:szCs w:val="26"/>
          <w:lang w:val="uz-Cyrl-UZ"/>
        </w:rPr>
        <w:t>-</w:t>
      </w:r>
      <w:r>
        <w:rPr>
          <w:sz w:val="26"/>
          <w:szCs w:val="26"/>
          <w:lang w:val="uz-Cyrl-UZ"/>
        </w:rPr>
        <w:t>texnika</w:t>
      </w:r>
      <w:r w:rsidRPr="005E6981">
        <w:rPr>
          <w:sz w:val="26"/>
          <w:szCs w:val="26"/>
          <w:lang w:val="uz-Cyrl-UZ"/>
        </w:rPr>
        <w:t xml:space="preserve"> </w:t>
      </w:r>
      <w:r>
        <w:rPr>
          <w:sz w:val="26"/>
          <w:szCs w:val="26"/>
          <w:lang w:val="uz-Cyrl-UZ"/>
        </w:rPr>
        <w:t>ta’minoti</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moddiy</w:t>
      </w:r>
      <w:r w:rsidRPr="005E6981">
        <w:rPr>
          <w:sz w:val="26"/>
          <w:szCs w:val="26"/>
          <w:lang w:val="uz-Cyrl-UZ"/>
        </w:rPr>
        <w:t>-</w:t>
      </w:r>
      <w:r>
        <w:rPr>
          <w:sz w:val="26"/>
          <w:szCs w:val="26"/>
          <w:lang w:val="uz-Cyrl-UZ"/>
        </w:rPr>
        <w:t>texnika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yoqilg’i</w:t>
      </w:r>
      <w:r w:rsidRPr="005E6981">
        <w:rPr>
          <w:sz w:val="26"/>
          <w:szCs w:val="26"/>
          <w:lang w:val="uz-Cyrl-UZ"/>
        </w:rPr>
        <w:t>-</w:t>
      </w:r>
      <w:r>
        <w:rPr>
          <w:sz w:val="26"/>
          <w:szCs w:val="26"/>
          <w:lang w:val="uz-Cyrl-UZ"/>
        </w:rPr>
        <w:t>energetika</w:t>
      </w:r>
      <w:r w:rsidRPr="005E6981">
        <w:rPr>
          <w:sz w:val="26"/>
          <w:szCs w:val="26"/>
          <w:lang w:val="uz-Cyrl-UZ"/>
        </w:rPr>
        <w:t xml:space="preserve"> </w:t>
      </w:r>
      <w:r>
        <w:rPr>
          <w:sz w:val="26"/>
          <w:szCs w:val="26"/>
          <w:lang w:val="uz-Cyrl-UZ"/>
        </w:rPr>
        <w:t>resurslariga</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ehtiyojini</w:t>
      </w:r>
      <w:r w:rsidRPr="005E6981">
        <w:rPr>
          <w:sz w:val="26"/>
          <w:szCs w:val="26"/>
          <w:lang w:val="uz-Cyrl-UZ"/>
        </w:rPr>
        <w:t xml:space="preserve"> </w:t>
      </w:r>
      <w:r>
        <w:rPr>
          <w:sz w:val="26"/>
          <w:szCs w:val="26"/>
          <w:lang w:val="uz-Cyrl-UZ"/>
        </w:rPr>
        <w:t>aniqlash</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orqali</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jarayonining</w:t>
      </w:r>
      <w:r w:rsidRPr="005E6981">
        <w:rPr>
          <w:sz w:val="26"/>
          <w:szCs w:val="26"/>
          <w:lang w:val="uz-Cyrl-UZ"/>
        </w:rPr>
        <w:t xml:space="preserve"> </w:t>
      </w:r>
      <w:r>
        <w:rPr>
          <w:sz w:val="26"/>
          <w:szCs w:val="26"/>
          <w:lang w:val="uz-Cyrl-UZ"/>
        </w:rPr>
        <w:t>ushbu</w:t>
      </w:r>
      <w:r w:rsidRPr="005E6981">
        <w:rPr>
          <w:sz w:val="26"/>
          <w:szCs w:val="26"/>
          <w:lang w:val="uz-Cyrl-UZ"/>
        </w:rPr>
        <w:t xml:space="preserve"> </w:t>
      </w:r>
      <w:r>
        <w:rPr>
          <w:sz w:val="26"/>
          <w:szCs w:val="26"/>
          <w:lang w:val="uz-Cyrl-UZ"/>
        </w:rPr>
        <w:t>resurslar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ta’minlanishini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ulgurji</w:t>
      </w:r>
      <w:r w:rsidRPr="005E6981">
        <w:rPr>
          <w:sz w:val="26"/>
          <w:szCs w:val="26"/>
          <w:lang w:val="uz-Cyrl-UZ"/>
        </w:rPr>
        <w:t xml:space="preserve"> </w:t>
      </w:r>
      <w:r>
        <w:rPr>
          <w:sz w:val="26"/>
          <w:szCs w:val="26"/>
          <w:lang w:val="uz-Cyrl-UZ"/>
        </w:rPr>
        <w:t>savdo</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aloqador</w:t>
      </w:r>
      <w:r w:rsidRPr="005E6981">
        <w:rPr>
          <w:sz w:val="26"/>
          <w:szCs w:val="26"/>
          <w:lang w:val="uz-Cyrl-UZ"/>
        </w:rPr>
        <w:t xml:space="preserve"> </w:t>
      </w:r>
      <w:r>
        <w:rPr>
          <w:sz w:val="26"/>
          <w:szCs w:val="26"/>
          <w:lang w:val="uz-Cyrl-UZ"/>
        </w:rPr>
        <w:t>vazirliklar</w:t>
      </w:r>
      <w:r w:rsidRPr="005E6981">
        <w:rPr>
          <w:sz w:val="26"/>
          <w:szCs w:val="26"/>
          <w:lang w:val="uz-Cyrl-UZ"/>
        </w:rPr>
        <w:t xml:space="preserve">, </w:t>
      </w:r>
      <w:r>
        <w:rPr>
          <w:sz w:val="26"/>
          <w:szCs w:val="26"/>
          <w:lang w:val="uz-Cyrl-UZ"/>
        </w:rPr>
        <w:t>uyushmalar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idoralar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birgalikda</w:t>
      </w:r>
      <w:r w:rsidRPr="005E6981">
        <w:rPr>
          <w:sz w:val="26"/>
          <w:szCs w:val="26"/>
          <w:lang w:val="uz-Cyrl-UZ"/>
        </w:rPr>
        <w:t xml:space="preserve"> </w:t>
      </w:r>
      <w:r>
        <w:rPr>
          <w:sz w:val="26"/>
          <w:szCs w:val="26"/>
          <w:lang w:val="uz-Cyrl-UZ"/>
        </w:rPr>
        <w:t>davlat</w:t>
      </w:r>
      <w:r w:rsidRPr="005E6981">
        <w:rPr>
          <w:sz w:val="26"/>
          <w:szCs w:val="26"/>
          <w:lang w:val="uz-Cyrl-UZ"/>
        </w:rPr>
        <w:t xml:space="preserve"> </w:t>
      </w:r>
      <w:r>
        <w:rPr>
          <w:sz w:val="26"/>
          <w:szCs w:val="26"/>
          <w:lang w:val="uz-Cyrl-UZ"/>
        </w:rPr>
        <w:t>ehtiyojlari</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mo’ljallangan</w:t>
      </w:r>
      <w:r w:rsidRPr="005E6981">
        <w:rPr>
          <w:sz w:val="26"/>
          <w:szCs w:val="26"/>
          <w:lang w:val="uz-Cyrl-UZ"/>
        </w:rPr>
        <w:t xml:space="preserve"> </w:t>
      </w:r>
      <w:r>
        <w:rPr>
          <w:sz w:val="26"/>
          <w:szCs w:val="26"/>
          <w:lang w:val="uz-Cyrl-UZ"/>
        </w:rPr>
        <w:t>mahsulotlar</w:t>
      </w:r>
      <w:r w:rsidRPr="005E6981">
        <w:rPr>
          <w:sz w:val="26"/>
          <w:szCs w:val="26"/>
          <w:lang w:val="uz-Cyrl-UZ"/>
        </w:rPr>
        <w:t xml:space="preserve"> </w:t>
      </w:r>
      <w:r>
        <w:rPr>
          <w:sz w:val="26"/>
          <w:szCs w:val="26"/>
          <w:lang w:val="uz-Cyrl-UZ"/>
        </w:rPr>
        <w:t>tarkibida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etkazib</w:t>
      </w:r>
      <w:r w:rsidRPr="005E6981">
        <w:rPr>
          <w:sz w:val="26"/>
          <w:szCs w:val="26"/>
          <w:lang w:val="uz-Cyrl-UZ"/>
        </w:rPr>
        <w:t xml:space="preserve"> </w:t>
      </w:r>
      <w:r>
        <w:rPr>
          <w:sz w:val="26"/>
          <w:szCs w:val="26"/>
          <w:lang w:val="uz-Cyrl-UZ"/>
        </w:rPr>
        <w:t>beriladigan</w:t>
      </w:r>
      <w:r w:rsidRPr="005E6981">
        <w:rPr>
          <w:sz w:val="26"/>
          <w:szCs w:val="26"/>
          <w:lang w:val="uz-Cyrl-UZ"/>
        </w:rPr>
        <w:t xml:space="preserve"> </w:t>
      </w:r>
      <w:r>
        <w:rPr>
          <w:sz w:val="26"/>
          <w:szCs w:val="26"/>
          <w:lang w:val="uz-Cyrl-UZ"/>
        </w:rPr>
        <w:t>mahsulotlar</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buyurtmalarni</w:t>
      </w:r>
      <w:r w:rsidRPr="005E6981">
        <w:rPr>
          <w:sz w:val="26"/>
          <w:szCs w:val="26"/>
          <w:lang w:val="uz-Cyrl-UZ"/>
        </w:rPr>
        <w:t xml:space="preserve"> </w:t>
      </w:r>
      <w:r>
        <w:rPr>
          <w:sz w:val="26"/>
          <w:szCs w:val="26"/>
          <w:lang w:val="uz-Cyrl-UZ"/>
        </w:rPr>
        <w:t>shakllantirish</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korxonalarini</w:t>
      </w:r>
      <w:r w:rsidRPr="005E6981">
        <w:rPr>
          <w:sz w:val="26"/>
          <w:szCs w:val="26"/>
          <w:lang w:val="uz-Cyrl-UZ"/>
        </w:rPr>
        <w:t xml:space="preserve"> </w:t>
      </w:r>
      <w:r>
        <w:rPr>
          <w:sz w:val="26"/>
          <w:szCs w:val="26"/>
          <w:lang w:val="uz-Cyrl-UZ"/>
        </w:rPr>
        <w:t>markazlashtirilgan</w:t>
      </w:r>
      <w:r w:rsidRPr="005E6981">
        <w:rPr>
          <w:sz w:val="26"/>
          <w:szCs w:val="26"/>
          <w:lang w:val="uz-Cyrl-UZ"/>
        </w:rPr>
        <w:t xml:space="preserve"> </w:t>
      </w:r>
      <w:r>
        <w:rPr>
          <w:sz w:val="26"/>
          <w:szCs w:val="26"/>
          <w:lang w:val="uz-Cyrl-UZ"/>
        </w:rPr>
        <w:t>holda</w:t>
      </w:r>
      <w:r w:rsidRPr="005E6981">
        <w:rPr>
          <w:sz w:val="26"/>
          <w:szCs w:val="26"/>
          <w:lang w:val="uz-Cyrl-UZ"/>
        </w:rPr>
        <w:t xml:space="preserve"> </w:t>
      </w:r>
      <w:r>
        <w:rPr>
          <w:sz w:val="26"/>
          <w:szCs w:val="26"/>
          <w:lang w:val="uz-Cyrl-UZ"/>
        </w:rPr>
        <w:t>tartibga</w:t>
      </w:r>
      <w:r w:rsidRPr="005E6981">
        <w:rPr>
          <w:sz w:val="26"/>
          <w:szCs w:val="26"/>
          <w:lang w:val="uz-Cyrl-UZ"/>
        </w:rPr>
        <w:t xml:space="preserve"> </w:t>
      </w:r>
      <w:r>
        <w:rPr>
          <w:sz w:val="26"/>
          <w:szCs w:val="26"/>
          <w:lang w:val="uz-Cyrl-UZ"/>
        </w:rPr>
        <w:t>solinadigan</w:t>
      </w:r>
      <w:r w:rsidRPr="005E6981">
        <w:rPr>
          <w:sz w:val="26"/>
          <w:szCs w:val="26"/>
          <w:lang w:val="uz-Cyrl-UZ"/>
        </w:rPr>
        <w:t xml:space="preserve"> </w:t>
      </w:r>
      <w:r>
        <w:rPr>
          <w:sz w:val="26"/>
          <w:szCs w:val="26"/>
          <w:lang w:val="uz-Cyrl-UZ"/>
        </w:rPr>
        <w:t>nomenklatura</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mahsulot</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ta’minlash</w:t>
      </w:r>
      <w:r w:rsidRPr="005E6981">
        <w:rPr>
          <w:sz w:val="26"/>
          <w:szCs w:val="26"/>
          <w:lang w:val="uz-Cyrl-UZ"/>
        </w:rPr>
        <w:t xml:space="preserve">; </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tabiiy</w:t>
      </w:r>
      <w:r w:rsidRPr="005E6981">
        <w:rPr>
          <w:sz w:val="26"/>
          <w:szCs w:val="26"/>
          <w:lang w:val="uz-Cyrl-UZ"/>
        </w:rPr>
        <w:t xml:space="preserve"> </w:t>
      </w:r>
      <w:r>
        <w:rPr>
          <w:sz w:val="26"/>
          <w:szCs w:val="26"/>
          <w:lang w:val="uz-Cyrl-UZ"/>
        </w:rPr>
        <w:t>ofatlar</w:t>
      </w:r>
      <w:r w:rsidRPr="005E6981">
        <w:rPr>
          <w:sz w:val="26"/>
          <w:szCs w:val="26"/>
          <w:lang w:val="uz-Cyrl-UZ"/>
        </w:rPr>
        <w:t xml:space="preserve">, </w:t>
      </w:r>
      <w:r>
        <w:rPr>
          <w:sz w:val="26"/>
          <w:szCs w:val="26"/>
          <w:lang w:val="uz-Cyrl-UZ"/>
        </w:rPr>
        <w:t>transport</w:t>
      </w:r>
      <w:r w:rsidRPr="005E6981">
        <w:rPr>
          <w:sz w:val="26"/>
          <w:szCs w:val="26"/>
          <w:lang w:val="uz-Cyrl-UZ"/>
        </w:rPr>
        <w:t xml:space="preserve"> </w:t>
      </w:r>
      <w:r>
        <w:rPr>
          <w:sz w:val="26"/>
          <w:szCs w:val="26"/>
          <w:lang w:val="uz-Cyrl-UZ"/>
        </w:rPr>
        <w:t>halokatlari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kutilmagan</w:t>
      </w:r>
      <w:r w:rsidRPr="005E6981">
        <w:rPr>
          <w:sz w:val="26"/>
          <w:szCs w:val="26"/>
          <w:lang w:val="uz-Cyrl-UZ"/>
        </w:rPr>
        <w:t xml:space="preserve"> </w:t>
      </w:r>
      <w:r>
        <w:rPr>
          <w:sz w:val="26"/>
          <w:szCs w:val="26"/>
          <w:lang w:val="uz-Cyrl-UZ"/>
        </w:rPr>
        <w:t>voqealar</w:t>
      </w:r>
      <w:r w:rsidRPr="005E6981">
        <w:rPr>
          <w:sz w:val="26"/>
          <w:szCs w:val="26"/>
          <w:lang w:val="uz-Cyrl-UZ"/>
        </w:rPr>
        <w:t xml:space="preserve"> </w:t>
      </w:r>
      <w:r>
        <w:rPr>
          <w:sz w:val="26"/>
          <w:szCs w:val="26"/>
          <w:lang w:val="uz-Cyrl-UZ"/>
        </w:rPr>
        <w:t>oqibatlarini</w:t>
      </w:r>
      <w:r w:rsidRPr="005E6981">
        <w:rPr>
          <w:sz w:val="26"/>
          <w:szCs w:val="26"/>
          <w:lang w:val="uz-Cyrl-UZ"/>
        </w:rPr>
        <w:t xml:space="preserve"> </w:t>
      </w:r>
      <w:r>
        <w:rPr>
          <w:sz w:val="26"/>
          <w:szCs w:val="26"/>
          <w:lang w:val="uz-Cyrl-UZ"/>
        </w:rPr>
        <w:t>bartaraf</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asosiy</w:t>
      </w:r>
      <w:r w:rsidRPr="005E6981">
        <w:rPr>
          <w:sz w:val="26"/>
          <w:szCs w:val="26"/>
          <w:lang w:val="uz-Cyrl-UZ"/>
        </w:rPr>
        <w:t xml:space="preserve"> </w:t>
      </w:r>
      <w:r>
        <w:rPr>
          <w:sz w:val="26"/>
          <w:szCs w:val="26"/>
          <w:lang w:val="uz-Cyrl-UZ"/>
        </w:rPr>
        <w:t>moddiy</w:t>
      </w:r>
      <w:r w:rsidRPr="005E6981">
        <w:rPr>
          <w:sz w:val="26"/>
          <w:szCs w:val="26"/>
          <w:lang w:val="uz-Cyrl-UZ"/>
        </w:rPr>
        <w:t>-</w:t>
      </w:r>
      <w:r>
        <w:rPr>
          <w:sz w:val="26"/>
          <w:szCs w:val="26"/>
          <w:lang w:val="uz-Cyrl-UZ"/>
        </w:rPr>
        <w:t>texnika</w:t>
      </w:r>
      <w:r w:rsidRPr="005E6981">
        <w:rPr>
          <w:sz w:val="26"/>
          <w:szCs w:val="26"/>
          <w:lang w:val="uz-Cyrl-UZ"/>
        </w:rPr>
        <w:t xml:space="preserve"> </w:t>
      </w:r>
      <w:r>
        <w:rPr>
          <w:sz w:val="26"/>
          <w:szCs w:val="26"/>
          <w:lang w:val="uz-Cyrl-UZ"/>
        </w:rPr>
        <w:t>turlari</w:t>
      </w:r>
      <w:r w:rsidRPr="005E6981">
        <w:rPr>
          <w:sz w:val="26"/>
          <w:szCs w:val="26"/>
          <w:lang w:val="uz-Cyrl-UZ"/>
        </w:rPr>
        <w:t xml:space="preserve"> </w:t>
      </w:r>
      <w:r>
        <w:rPr>
          <w:sz w:val="26"/>
          <w:szCs w:val="26"/>
          <w:lang w:val="uz-Cyrl-UZ"/>
        </w:rPr>
        <w:t>zaxiralarini</w:t>
      </w:r>
      <w:r w:rsidRPr="005E6981">
        <w:rPr>
          <w:sz w:val="26"/>
          <w:szCs w:val="26"/>
          <w:lang w:val="uz-Cyrl-UZ"/>
        </w:rPr>
        <w:t xml:space="preserve"> </w:t>
      </w:r>
      <w:r>
        <w:rPr>
          <w:sz w:val="26"/>
          <w:szCs w:val="26"/>
          <w:lang w:val="uz-Cyrl-UZ"/>
        </w:rPr>
        <w:t>yaratish</w:t>
      </w:r>
      <w:r w:rsidRPr="005E6981">
        <w:rPr>
          <w:sz w:val="26"/>
          <w:szCs w:val="26"/>
          <w:lang w:val="uz-Cyrl-UZ"/>
        </w:rPr>
        <w:t xml:space="preserve">. </w:t>
      </w:r>
      <w:r>
        <w:rPr>
          <w:sz w:val="26"/>
          <w:szCs w:val="26"/>
          <w:lang w:val="uz-Cyrl-UZ"/>
        </w:rPr>
        <w:t>Favqulodda</w:t>
      </w:r>
      <w:r w:rsidRPr="005E6981">
        <w:rPr>
          <w:sz w:val="26"/>
          <w:szCs w:val="26"/>
          <w:lang w:val="uz-Cyrl-UZ"/>
        </w:rPr>
        <w:t xml:space="preserve"> </w:t>
      </w:r>
      <w:r>
        <w:rPr>
          <w:sz w:val="26"/>
          <w:szCs w:val="26"/>
          <w:lang w:val="uz-Cyrl-UZ"/>
        </w:rPr>
        <w:t>vaziyatlarni</w:t>
      </w:r>
      <w:r w:rsidRPr="005E6981">
        <w:rPr>
          <w:sz w:val="26"/>
          <w:szCs w:val="26"/>
          <w:lang w:val="uz-Cyrl-UZ"/>
        </w:rPr>
        <w:t xml:space="preserve"> </w:t>
      </w:r>
      <w:r>
        <w:rPr>
          <w:sz w:val="26"/>
          <w:szCs w:val="26"/>
          <w:lang w:val="uz-Cyrl-UZ"/>
        </w:rPr>
        <w:t>bartaraf</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mo’ljallangan</w:t>
      </w:r>
      <w:r w:rsidRPr="005E6981">
        <w:rPr>
          <w:sz w:val="26"/>
          <w:szCs w:val="26"/>
          <w:lang w:val="uz-Cyrl-UZ"/>
        </w:rPr>
        <w:t xml:space="preserve"> </w:t>
      </w:r>
      <w:r>
        <w:rPr>
          <w:sz w:val="26"/>
          <w:szCs w:val="26"/>
          <w:lang w:val="uz-Cyrl-UZ"/>
        </w:rPr>
        <w:t>moliyaviy</w:t>
      </w:r>
      <w:r w:rsidRPr="005E6981">
        <w:rPr>
          <w:sz w:val="26"/>
          <w:szCs w:val="26"/>
          <w:lang w:val="uz-Cyrl-UZ"/>
        </w:rPr>
        <w:t xml:space="preserve"> </w:t>
      </w:r>
      <w:r w:rsidRPr="005F11FF">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moddiy</w:t>
      </w:r>
      <w:r w:rsidRPr="005E6981">
        <w:rPr>
          <w:sz w:val="26"/>
          <w:szCs w:val="26"/>
          <w:lang w:val="uz-Cyrl-UZ"/>
        </w:rPr>
        <w:t xml:space="preserve"> </w:t>
      </w:r>
      <w:r>
        <w:rPr>
          <w:sz w:val="26"/>
          <w:szCs w:val="26"/>
          <w:lang w:val="uz-Cyrl-UZ"/>
        </w:rPr>
        <w:t>resurslarning</w:t>
      </w:r>
      <w:r w:rsidRPr="005E6981">
        <w:rPr>
          <w:sz w:val="26"/>
          <w:szCs w:val="26"/>
          <w:lang w:val="uz-Cyrl-UZ"/>
        </w:rPr>
        <w:t xml:space="preserve"> </w:t>
      </w:r>
      <w:r>
        <w:rPr>
          <w:sz w:val="26"/>
          <w:szCs w:val="26"/>
          <w:lang w:val="uz-Cyrl-UZ"/>
        </w:rPr>
        <w:t>idoraviy</w:t>
      </w:r>
      <w:r w:rsidRPr="005E6981">
        <w:rPr>
          <w:sz w:val="26"/>
          <w:szCs w:val="26"/>
          <w:lang w:val="uz-Cyrl-UZ"/>
        </w:rPr>
        <w:t xml:space="preserve"> </w:t>
      </w:r>
      <w:r>
        <w:rPr>
          <w:sz w:val="26"/>
          <w:szCs w:val="26"/>
          <w:lang w:val="uz-Cyrl-UZ"/>
        </w:rPr>
        <w:t>zaxiralari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mablag’lari</w:t>
      </w:r>
      <w:r w:rsidRPr="005E6981">
        <w:rPr>
          <w:sz w:val="26"/>
          <w:szCs w:val="26"/>
          <w:lang w:val="uz-Cyrl-UZ"/>
        </w:rPr>
        <w:t xml:space="preserve"> </w:t>
      </w:r>
      <w:r>
        <w:rPr>
          <w:sz w:val="26"/>
          <w:szCs w:val="26"/>
          <w:lang w:val="uz-Cyrl-UZ"/>
        </w:rPr>
        <w:t>hisobidan</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moliyaviy</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moddiy</w:t>
      </w:r>
      <w:r w:rsidRPr="005E6981">
        <w:rPr>
          <w:sz w:val="26"/>
          <w:szCs w:val="26"/>
          <w:lang w:val="uz-Cyrl-UZ"/>
        </w:rPr>
        <w:t xml:space="preserve"> </w:t>
      </w:r>
      <w:r>
        <w:rPr>
          <w:sz w:val="26"/>
          <w:szCs w:val="26"/>
          <w:lang w:val="uz-Cyrl-UZ"/>
        </w:rPr>
        <w:t>resurslarning</w:t>
      </w:r>
      <w:r w:rsidRPr="005E6981">
        <w:rPr>
          <w:sz w:val="26"/>
          <w:szCs w:val="26"/>
          <w:lang w:val="uz-Cyrl-UZ"/>
        </w:rPr>
        <w:t xml:space="preserve"> </w:t>
      </w:r>
      <w:r>
        <w:rPr>
          <w:sz w:val="26"/>
          <w:szCs w:val="26"/>
          <w:lang w:val="uz-Cyrl-UZ"/>
        </w:rPr>
        <w:t>ob’ektiv</w:t>
      </w:r>
      <w:r w:rsidRPr="005E6981">
        <w:rPr>
          <w:sz w:val="26"/>
          <w:szCs w:val="26"/>
          <w:lang w:val="uz-Cyrl-UZ"/>
        </w:rPr>
        <w:t xml:space="preserve"> </w:t>
      </w:r>
      <w:r>
        <w:rPr>
          <w:sz w:val="26"/>
          <w:szCs w:val="26"/>
          <w:lang w:val="uz-Cyrl-UZ"/>
        </w:rPr>
        <w:t>zaxirasi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w:t>
      </w:r>
      <w:r w:rsidRPr="005E6981">
        <w:rPr>
          <w:sz w:val="26"/>
          <w:szCs w:val="26"/>
          <w:lang w:val="uz-Cyrl-UZ"/>
        </w:rPr>
        <w:t xml:space="preserve">, </w:t>
      </w:r>
      <w:r>
        <w:rPr>
          <w:sz w:val="26"/>
          <w:szCs w:val="26"/>
          <w:lang w:val="uz-Cyrl-UZ"/>
        </w:rPr>
        <w:t>muassasalari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tashkilotlarining</w:t>
      </w:r>
      <w:r w:rsidRPr="005E6981">
        <w:rPr>
          <w:sz w:val="26"/>
          <w:szCs w:val="26"/>
          <w:lang w:val="uz-Cyrl-UZ"/>
        </w:rPr>
        <w:t xml:space="preserve"> </w:t>
      </w:r>
      <w:r>
        <w:rPr>
          <w:sz w:val="26"/>
          <w:szCs w:val="26"/>
          <w:lang w:val="uz-Cyrl-UZ"/>
        </w:rPr>
        <w:t>o’z</w:t>
      </w:r>
      <w:r w:rsidRPr="005E6981">
        <w:rPr>
          <w:sz w:val="26"/>
          <w:szCs w:val="26"/>
          <w:lang w:val="uz-Cyrl-UZ"/>
        </w:rPr>
        <w:t xml:space="preserve"> </w:t>
      </w:r>
      <w:r>
        <w:rPr>
          <w:sz w:val="26"/>
          <w:szCs w:val="26"/>
          <w:lang w:val="uz-Cyrl-UZ"/>
        </w:rPr>
        <w:t>mablag’lari</w:t>
      </w:r>
      <w:r w:rsidRPr="005E6981">
        <w:rPr>
          <w:sz w:val="26"/>
          <w:szCs w:val="26"/>
          <w:lang w:val="uz-Cyrl-UZ"/>
        </w:rPr>
        <w:t xml:space="preserve"> </w:t>
      </w:r>
      <w:r>
        <w:rPr>
          <w:sz w:val="26"/>
          <w:szCs w:val="26"/>
          <w:lang w:val="uz-Cyrl-UZ"/>
        </w:rPr>
        <w:t>hisobidan</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etiladi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favqulodda</w:t>
      </w:r>
      <w:r w:rsidRPr="005E6981">
        <w:rPr>
          <w:sz w:val="26"/>
          <w:szCs w:val="26"/>
          <w:lang w:val="uz-Cyrl-UZ"/>
        </w:rPr>
        <w:t xml:space="preserve"> </w:t>
      </w:r>
      <w:r>
        <w:rPr>
          <w:sz w:val="26"/>
          <w:szCs w:val="26"/>
          <w:lang w:val="uz-Cyrl-UZ"/>
        </w:rPr>
        <w:t>vaziyatlarni</w:t>
      </w:r>
      <w:r w:rsidRPr="005E6981">
        <w:rPr>
          <w:sz w:val="26"/>
          <w:szCs w:val="26"/>
          <w:lang w:val="uz-Cyrl-UZ"/>
        </w:rPr>
        <w:t xml:space="preserve"> </w:t>
      </w:r>
      <w:r>
        <w:rPr>
          <w:sz w:val="26"/>
          <w:szCs w:val="26"/>
          <w:lang w:val="uz-Cyrl-UZ"/>
        </w:rPr>
        <w:t>bartaraf</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mo’ljallangan</w:t>
      </w:r>
      <w:r w:rsidRPr="005E6981">
        <w:rPr>
          <w:sz w:val="26"/>
          <w:szCs w:val="26"/>
          <w:lang w:val="uz-Cyrl-UZ"/>
        </w:rPr>
        <w:t xml:space="preserve"> </w:t>
      </w:r>
      <w:r>
        <w:rPr>
          <w:sz w:val="26"/>
          <w:szCs w:val="26"/>
          <w:lang w:val="uz-Cyrl-UZ"/>
        </w:rPr>
        <w:t>moliyaviy</w:t>
      </w:r>
      <w:r w:rsidRPr="005E6981">
        <w:rPr>
          <w:sz w:val="26"/>
          <w:szCs w:val="26"/>
          <w:lang w:val="uz-Cyrl-UZ"/>
        </w:rPr>
        <w:t xml:space="preserve"> </w:t>
      </w:r>
      <w:r w:rsidRPr="005F11FF">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moddiy</w:t>
      </w:r>
      <w:r w:rsidRPr="005E6981">
        <w:rPr>
          <w:sz w:val="26"/>
          <w:szCs w:val="26"/>
          <w:lang w:val="uz-Cyrl-UZ"/>
        </w:rPr>
        <w:t xml:space="preserve"> </w:t>
      </w:r>
      <w:r>
        <w:rPr>
          <w:sz w:val="26"/>
          <w:szCs w:val="26"/>
          <w:lang w:val="uz-Cyrl-UZ"/>
        </w:rPr>
        <w:t>resurslar</w:t>
      </w:r>
      <w:r w:rsidRPr="005E6981">
        <w:rPr>
          <w:sz w:val="26"/>
          <w:szCs w:val="26"/>
          <w:lang w:val="uz-Cyrl-UZ"/>
        </w:rPr>
        <w:t xml:space="preserve"> </w:t>
      </w:r>
      <w:r>
        <w:rPr>
          <w:sz w:val="26"/>
          <w:szCs w:val="26"/>
          <w:lang w:val="uz-Cyrl-UZ"/>
        </w:rPr>
        <w:t>zaxiralarining</w:t>
      </w:r>
      <w:r w:rsidRPr="005E6981">
        <w:rPr>
          <w:sz w:val="26"/>
          <w:szCs w:val="26"/>
          <w:lang w:val="uz-Cyrl-UZ"/>
        </w:rPr>
        <w:t xml:space="preserve"> </w:t>
      </w:r>
      <w:r>
        <w:rPr>
          <w:sz w:val="26"/>
          <w:szCs w:val="26"/>
          <w:lang w:val="uz-Cyrl-UZ"/>
        </w:rPr>
        <w:t>nomenklaturasi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hajmi</w:t>
      </w:r>
      <w:r w:rsidRPr="005E6981">
        <w:rPr>
          <w:sz w:val="26"/>
          <w:szCs w:val="26"/>
          <w:lang w:val="uz-Cyrl-UZ"/>
        </w:rPr>
        <w:t xml:space="preserve"> </w:t>
      </w:r>
      <w:r>
        <w:rPr>
          <w:sz w:val="26"/>
          <w:szCs w:val="26"/>
          <w:lang w:val="uz-Cyrl-UZ"/>
        </w:rPr>
        <w:t>ularni</w:t>
      </w:r>
      <w:r w:rsidRPr="005E6981">
        <w:rPr>
          <w:sz w:val="26"/>
          <w:szCs w:val="26"/>
          <w:lang w:val="uz-Cyrl-UZ"/>
        </w:rPr>
        <w:t xml:space="preserve"> </w:t>
      </w:r>
      <w:r>
        <w:rPr>
          <w:sz w:val="26"/>
          <w:szCs w:val="26"/>
          <w:lang w:val="uz-Cyrl-UZ"/>
        </w:rPr>
        <w:t>tuzuvchi</w:t>
      </w:r>
      <w:r w:rsidRPr="005E6981">
        <w:rPr>
          <w:sz w:val="26"/>
          <w:szCs w:val="26"/>
          <w:lang w:val="uz-Cyrl-UZ"/>
        </w:rPr>
        <w:t xml:space="preserve"> </w:t>
      </w:r>
      <w:r>
        <w:rPr>
          <w:sz w:val="26"/>
          <w:szCs w:val="26"/>
          <w:lang w:val="uz-Cyrl-UZ"/>
        </w:rPr>
        <w:t>organ</w:t>
      </w:r>
      <w:r w:rsidRPr="005E6981">
        <w:rPr>
          <w:sz w:val="26"/>
          <w:szCs w:val="26"/>
          <w:lang w:val="uz-Cyrl-UZ"/>
        </w:rPr>
        <w:t xml:space="preserve"> </w:t>
      </w:r>
      <w:r>
        <w:rPr>
          <w:sz w:val="26"/>
          <w:szCs w:val="26"/>
          <w:lang w:val="uz-Cyrl-UZ"/>
        </w:rPr>
        <w:t>tomonidan</w:t>
      </w:r>
      <w:r w:rsidRPr="005E6981">
        <w:rPr>
          <w:sz w:val="26"/>
          <w:szCs w:val="26"/>
          <w:lang w:val="uz-Cyrl-UZ"/>
        </w:rPr>
        <w:t xml:space="preserve"> </w:t>
      </w:r>
      <w:r>
        <w:rPr>
          <w:sz w:val="26"/>
          <w:szCs w:val="26"/>
          <w:lang w:val="uz-Cyrl-UZ"/>
        </w:rPr>
        <w:t>belgilanadi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ehtiyojlari</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moddiy</w:t>
      </w:r>
      <w:r w:rsidRPr="005E6981">
        <w:rPr>
          <w:sz w:val="26"/>
          <w:szCs w:val="26"/>
          <w:lang w:val="uz-Cyrl-UZ"/>
        </w:rPr>
        <w:t>-</w:t>
      </w:r>
      <w:r>
        <w:rPr>
          <w:sz w:val="26"/>
          <w:szCs w:val="26"/>
          <w:lang w:val="uz-Cyrl-UZ"/>
        </w:rPr>
        <w:t>texnika</w:t>
      </w:r>
      <w:r w:rsidRPr="005E6981">
        <w:rPr>
          <w:sz w:val="26"/>
          <w:szCs w:val="26"/>
          <w:lang w:val="uz-Cyrl-UZ"/>
        </w:rPr>
        <w:t xml:space="preserve"> </w:t>
      </w:r>
      <w:r>
        <w:rPr>
          <w:sz w:val="26"/>
          <w:szCs w:val="26"/>
          <w:lang w:val="uz-Cyrl-UZ"/>
        </w:rPr>
        <w:t>resurslari</w:t>
      </w:r>
      <w:r w:rsidRPr="005E6981">
        <w:rPr>
          <w:sz w:val="26"/>
          <w:szCs w:val="26"/>
          <w:lang w:val="uz-Cyrl-UZ"/>
        </w:rPr>
        <w:t xml:space="preserve"> </w:t>
      </w:r>
      <w:r>
        <w:rPr>
          <w:sz w:val="26"/>
          <w:szCs w:val="26"/>
          <w:lang w:val="uz-Cyrl-UZ"/>
        </w:rPr>
        <w:t>etkazib</w:t>
      </w:r>
      <w:r w:rsidRPr="005E6981">
        <w:rPr>
          <w:sz w:val="26"/>
          <w:szCs w:val="26"/>
          <w:lang w:val="uz-Cyrl-UZ"/>
        </w:rPr>
        <w:t xml:space="preserve"> </w:t>
      </w:r>
      <w:r>
        <w:rPr>
          <w:sz w:val="26"/>
          <w:szCs w:val="26"/>
          <w:lang w:val="uz-Cyrl-UZ"/>
        </w:rPr>
        <w:t>beruvchilar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mustahkam</w:t>
      </w:r>
      <w:r w:rsidRPr="005E6981">
        <w:rPr>
          <w:sz w:val="26"/>
          <w:szCs w:val="26"/>
          <w:lang w:val="uz-Cyrl-UZ"/>
        </w:rPr>
        <w:t xml:space="preserve"> </w:t>
      </w:r>
      <w:r>
        <w:rPr>
          <w:sz w:val="26"/>
          <w:szCs w:val="26"/>
          <w:lang w:val="uz-Cyrl-UZ"/>
        </w:rPr>
        <w:t>aloqa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hamkorlikni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resurslar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energiya</w:t>
      </w:r>
      <w:r w:rsidRPr="005E6981">
        <w:rPr>
          <w:sz w:val="26"/>
          <w:szCs w:val="26"/>
          <w:lang w:val="uz-Cyrl-UZ"/>
        </w:rPr>
        <w:t xml:space="preserve"> </w:t>
      </w:r>
      <w:r>
        <w:rPr>
          <w:sz w:val="26"/>
          <w:szCs w:val="26"/>
          <w:lang w:val="uz-Cyrl-UZ"/>
        </w:rPr>
        <w:t>ta’minoti</w:t>
      </w:r>
      <w:r w:rsidRPr="005E6981">
        <w:rPr>
          <w:sz w:val="26"/>
          <w:szCs w:val="26"/>
          <w:lang w:val="uz-Cyrl-UZ"/>
        </w:rPr>
        <w:t xml:space="preserve"> </w:t>
      </w:r>
      <w:r>
        <w:rPr>
          <w:sz w:val="26"/>
          <w:szCs w:val="26"/>
          <w:lang w:val="uz-Cyrl-UZ"/>
        </w:rPr>
        <w:t>ishlarini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safarbarlik</w:t>
      </w:r>
      <w:r w:rsidRPr="005E6981">
        <w:rPr>
          <w:sz w:val="26"/>
          <w:szCs w:val="26"/>
          <w:lang w:val="uz-Cyrl-UZ"/>
        </w:rPr>
        <w:t xml:space="preserve"> </w:t>
      </w:r>
      <w:r>
        <w:rPr>
          <w:sz w:val="26"/>
          <w:szCs w:val="26"/>
          <w:lang w:val="uz-Cyrl-UZ"/>
        </w:rPr>
        <w:t>tayyorligini</w:t>
      </w:r>
      <w:r w:rsidRPr="005E6981">
        <w:rPr>
          <w:sz w:val="26"/>
          <w:szCs w:val="26"/>
          <w:lang w:val="uz-Cyrl-UZ"/>
        </w:rPr>
        <w:t xml:space="preserve"> </w:t>
      </w:r>
      <w:r>
        <w:rPr>
          <w:sz w:val="26"/>
          <w:szCs w:val="26"/>
          <w:lang w:val="uz-Cyrl-UZ"/>
        </w:rPr>
        <w:t>ta’minlash</w:t>
      </w:r>
      <w:r w:rsidRPr="005E6981">
        <w:rPr>
          <w:sz w:val="26"/>
          <w:szCs w:val="26"/>
          <w:lang w:val="uz-Cyrl-UZ"/>
        </w:rPr>
        <w:t xml:space="preserve"> </w:t>
      </w:r>
      <w:r w:rsidRPr="000A0998">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alohida</w:t>
      </w:r>
      <w:r w:rsidRPr="005E6981">
        <w:rPr>
          <w:sz w:val="26"/>
          <w:szCs w:val="26"/>
          <w:lang w:val="uz-Cyrl-UZ"/>
        </w:rPr>
        <w:t xml:space="preserve"> </w:t>
      </w:r>
      <w:r>
        <w:rPr>
          <w:sz w:val="26"/>
          <w:szCs w:val="26"/>
          <w:lang w:val="uz-Cyrl-UZ"/>
        </w:rPr>
        <w:t>davrda</w:t>
      </w:r>
      <w:r w:rsidRPr="005E6981">
        <w:rPr>
          <w:sz w:val="26"/>
          <w:szCs w:val="26"/>
          <w:lang w:val="uz-Cyrl-UZ"/>
        </w:rPr>
        <w:t xml:space="preserve"> </w:t>
      </w:r>
      <w:r>
        <w:rPr>
          <w:sz w:val="26"/>
          <w:szCs w:val="26"/>
          <w:lang w:val="uz-Cyrl-UZ"/>
        </w:rPr>
        <w:t>ishlash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moddiy</w:t>
      </w:r>
      <w:r w:rsidRPr="005E6981">
        <w:rPr>
          <w:sz w:val="26"/>
          <w:szCs w:val="26"/>
          <w:lang w:val="uz-Cyrl-UZ"/>
        </w:rPr>
        <w:t xml:space="preserve"> </w:t>
      </w:r>
      <w:r>
        <w:rPr>
          <w:sz w:val="26"/>
          <w:szCs w:val="26"/>
          <w:lang w:val="uz-Cyrl-UZ"/>
        </w:rPr>
        <w:t>resurslarni</w:t>
      </w:r>
      <w:r w:rsidRPr="005E6981">
        <w:rPr>
          <w:sz w:val="26"/>
          <w:szCs w:val="26"/>
          <w:lang w:val="uz-Cyrl-UZ"/>
        </w:rPr>
        <w:t xml:space="preserve"> </w:t>
      </w:r>
      <w:r>
        <w:rPr>
          <w:sz w:val="26"/>
          <w:szCs w:val="26"/>
          <w:lang w:val="uz-Cyrl-UZ"/>
        </w:rPr>
        <w:t>shakllantirish</w:t>
      </w:r>
      <w:r w:rsidRPr="005E6981">
        <w:rPr>
          <w:sz w:val="26"/>
          <w:szCs w:val="26"/>
          <w:lang w:val="uz-Cyrl-UZ"/>
        </w:rPr>
        <w:t xml:space="preserve">; </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d</w:t>
      </w:r>
      <w:r w:rsidRPr="005E6981">
        <w:rPr>
          <w:sz w:val="26"/>
          <w:szCs w:val="26"/>
          <w:lang w:val="uz-Cyrl-UZ"/>
        </w:rPr>
        <w:t>) </w:t>
      </w:r>
      <w:r>
        <w:rPr>
          <w:sz w:val="26"/>
          <w:szCs w:val="26"/>
          <w:lang w:val="uz-Cyrl-UZ"/>
        </w:rPr>
        <w:t>tashqi</w:t>
      </w:r>
      <w:r w:rsidRPr="005E6981">
        <w:rPr>
          <w:sz w:val="26"/>
          <w:szCs w:val="26"/>
          <w:lang w:val="uz-Cyrl-UZ"/>
        </w:rPr>
        <w:t xml:space="preserve"> </w:t>
      </w:r>
      <w:r>
        <w:rPr>
          <w:sz w:val="26"/>
          <w:szCs w:val="26"/>
          <w:lang w:val="uz-Cyrl-UZ"/>
        </w:rPr>
        <w:t>iqtisodiy</w:t>
      </w:r>
      <w:r w:rsidRPr="005E6981">
        <w:rPr>
          <w:sz w:val="26"/>
          <w:szCs w:val="26"/>
          <w:lang w:val="uz-Cyrl-UZ"/>
        </w:rPr>
        <w:t xml:space="preserve"> </w:t>
      </w:r>
      <w:r>
        <w:rPr>
          <w:sz w:val="26"/>
          <w:szCs w:val="26"/>
          <w:lang w:val="uz-Cyrl-UZ"/>
        </w:rPr>
        <w:t>faoliyat</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bitimga</w:t>
      </w:r>
      <w:r w:rsidRPr="005E6981">
        <w:rPr>
          <w:sz w:val="26"/>
          <w:szCs w:val="26"/>
          <w:lang w:val="uz-Cyrl-UZ"/>
        </w:rPr>
        <w:t xml:space="preserve"> </w:t>
      </w:r>
      <w:r>
        <w:rPr>
          <w:sz w:val="26"/>
          <w:szCs w:val="26"/>
          <w:lang w:val="uz-Cyrl-UZ"/>
        </w:rPr>
        <w:t>a’zo</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ma’muriyatlari</w:t>
      </w:r>
      <w:r w:rsidRPr="005E6981">
        <w:rPr>
          <w:sz w:val="26"/>
          <w:szCs w:val="26"/>
          <w:lang w:val="uz-Cyrl-UZ"/>
        </w:rPr>
        <w:t xml:space="preserve"> (</w:t>
      </w:r>
      <w:r>
        <w:rPr>
          <w:sz w:val="26"/>
          <w:szCs w:val="26"/>
          <w:lang w:val="uz-Cyrl-UZ"/>
        </w:rPr>
        <w:t>idoralari</w:t>
      </w:r>
      <w:r w:rsidRPr="005E6981">
        <w:rPr>
          <w:sz w:val="26"/>
          <w:szCs w:val="26"/>
          <w:lang w:val="uz-Cyrl-UZ"/>
        </w:rPr>
        <w:t xml:space="preserve">), </w:t>
      </w:r>
      <w:r>
        <w:rPr>
          <w:sz w:val="26"/>
          <w:szCs w:val="26"/>
          <w:lang w:val="uz-Cyrl-UZ"/>
        </w:rPr>
        <w:t>tashkilotlari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firmalari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yo’lovchilar</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kelishuvlar</w:t>
      </w:r>
      <w:r w:rsidRPr="005E6981">
        <w:rPr>
          <w:sz w:val="26"/>
          <w:szCs w:val="26"/>
          <w:lang w:val="uz-Cyrl-UZ"/>
        </w:rPr>
        <w:t xml:space="preserve"> </w:t>
      </w:r>
      <w:r>
        <w:rPr>
          <w:sz w:val="26"/>
          <w:szCs w:val="26"/>
          <w:lang w:val="uz-Cyrl-UZ"/>
        </w:rPr>
        <w:t>yoki</w:t>
      </w:r>
      <w:r w:rsidRPr="005E6981">
        <w:rPr>
          <w:sz w:val="26"/>
          <w:szCs w:val="26"/>
          <w:lang w:val="uz-Cyrl-UZ"/>
        </w:rPr>
        <w:t xml:space="preserve"> </w:t>
      </w:r>
      <w:r>
        <w:rPr>
          <w:sz w:val="26"/>
          <w:szCs w:val="26"/>
          <w:lang w:val="uz-Cyrl-UZ"/>
        </w:rPr>
        <w:t>shartnomalar</w:t>
      </w:r>
      <w:r w:rsidRPr="005E6981">
        <w:rPr>
          <w:sz w:val="26"/>
          <w:szCs w:val="26"/>
          <w:lang w:val="uz-Cyrl-UZ"/>
        </w:rPr>
        <w:t xml:space="preserve"> </w:t>
      </w:r>
      <w:r>
        <w:rPr>
          <w:sz w:val="26"/>
          <w:szCs w:val="26"/>
          <w:lang w:val="uz-Cyrl-UZ"/>
        </w:rPr>
        <w:t>tuzish</w:t>
      </w:r>
      <w:r w:rsidRPr="005E6981">
        <w:rPr>
          <w:sz w:val="26"/>
          <w:szCs w:val="26"/>
          <w:lang w:val="uz-Cyrl-UZ"/>
        </w:rPr>
        <w:t xml:space="preserve">, </w:t>
      </w:r>
      <w:r>
        <w:rPr>
          <w:sz w:val="26"/>
          <w:szCs w:val="26"/>
          <w:lang w:val="uz-Cyrl-UZ"/>
        </w:rPr>
        <w:t>xalqaro</w:t>
      </w:r>
      <w:r w:rsidRPr="005E6981">
        <w:rPr>
          <w:sz w:val="26"/>
          <w:szCs w:val="26"/>
          <w:lang w:val="uz-Cyrl-UZ"/>
        </w:rPr>
        <w:t xml:space="preserve"> </w:t>
      </w:r>
      <w:r>
        <w:rPr>
          <w:sz w:val="26"/>
          <w:szCs w:val="26"/>
          <w:lang w:val="uz-Cyrl-UZ"/>
        </w:rPr>
        <w:t>transport</w:t>
      </w:r>
      <w:r w:rsidRPr="005E6981">
        <w:rPr>
          <w:sz w:val="26"/>
          <w:szCs w:val="26"/>
          <w:lang w:val="uz-Cyrl-UZ"/>
        </w:rPr>
        <w:t xml:space="preserve"> </w:t>
      </w:r>
      <w:r>
        <w:rPr>
          <w:sz w:val="26"/>
          <w:szCs w:val="26"/>
          <w:lang w:val="uz-Cyrl-UZ"/>
        </w:rPr>
        <w:t>aloqalarini</w:t>
      </w:r>
      <w:r w:rsidRPr="005E6981">
        <w:rPr>
          <w:sz w:val="26"/>
          <w:szCs w:val="26"/>
          <w:lang w:val="uz-Cyrl-UZ"/>
        </w:rPr>
        <w:t xml:space="preserve"> </w:t>
      </w:r>
      <w:r>
        <w:rPr>
          <w:sz w:val="26"/>
          <w:szCs w:val="26"/>
          <w:lang w:val="uz-Cyrl-UZ"/>
        </w:rPr>
        <w:t>rivojlantirish</w:t>
      </w:r>
      <w:r w:rsidRPr="005E6981">
        <w:rPr>
          <w:sz w:val="26"/>
          <w:szCs w:val="26"/>
          <w:lang w:val="uz-Cyrl-UZ"/>
        </w:rPr>
        <w:t xml:space="preserve">, </w:t>
      </w:r>
      <w:r>
        <w:rPr>
          <w:sz w:val="26"/>
          <w:szCs w:val="26"/>
          <w:lang w:val="uz-Cyrl-UZ"/>
        </w:rPr>
        <w:t>O’zbekiston</w:t>
      </w:r>
      <w:r w:rsidRPr="005E6981">
        <w:rPr>
          <w:sz w:val="26"/>
          <w:szCs w:val="26"/>
          <w:lang w:val="uz-Cyrl-UZ"/>
        </w:rPr>
        <w:t xml:space="preserve"> </w:t>
      </w:r>
      <w:r>
        <w:rPr>
          <w:sz w:val="26"/>
          <w:szCs w:val="26"/>
          <w:lang w:val="uz-Cyrl-UZ"/>
        </w:rPr>
        <w:t>Respublikasi</w:t>
      </w:r>
      <w:r w:rsidRPr="005E6981">
        <w:rPr>
          <w:sz w:val="26"/>
          <w:szCs w:val="26"/>
          <w:lang w:val="uz-Cyrl-UZ"/>
        </w:rPr>
        <w:t xml:space="preserve"> </w:t>
      </w:r>
      <w:r>
        <w:rPr>
          <w:sz w:val="26"/>
          <w:szCs w:val="26"/>
          <w:lang w:val="uz-Cyrl-UZ"/>
        </w:rPr>
        <w:t>Hukumatining</w:t>
      </w:r>
      <w:r w:rsidRPr="005E6981">
        <w:rPr>
          <w:sz w:val="26"/>
          <w:szCs w:val="26"/>
          <w:lang w:val="uz-Cyrl-UZ"/>
        </w:rPr>
        <w:t xml:space="preserve"> </w:t>
      </w:r>
      <w:r>
        <w:rPr>
          <w:sz w:val="26"/>
          <w:szCs w:val="26"/>
          <w:lang w:val="uz-Cyrl-UZ"/>
        </w:rPr>
        <w:t>topshirig’iga</w:t>
      </w:r>
      <w:r w:rsidRPr="005E6981">
        <w:rPr>
          <w:sz w:val="26"/>
          <w:szCs w:val="26"/>
          <w:lang w:val="uz-Cyrl-UZ"/>
        </w:rPr>
        <w:t xml:space="preserve"> </w:t>
      </w:r>
      <w:r>
        <w:rPr>
          <w:sz w:val="26"/>
          <w:szCs w:val="26"/>
          <w:lang w:val="uz-Cyrl-UZ"/>
        </w:rPr>
        <w:t>asosan</w:t>
      </w:r>
      <w:r w:rsidRPr="005E6981">
        <w:rPr>
          <w:sz w:val="26"/>
          <w:szCs w:val="26"/>
          <w:lang w:val="uz-Cyrl-UZ"/>
        </w:rPr>
        <w:t xml:space="preserve"> </w:t>
      </w:r>
      <w:r w:rsidRPr="000A0998">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uning</w:t>
      </w:r>
      <w:r w:rsidRPr="005E6981">
        <w:rPr>
          <w:sz w:val="26"/>
          <w:szCs w:val="26"/>
          <w:lang w:val="uz-Cyrl-UZ"/>
        </w:rPr>
        <w:t xml:space="preserve"> </w:t>
      </w:r>
      <w:r>
        <w:rPr>
          <w:sz w:val="26"/>
          <w:szCs w:val="26"/>
          <w:lang w:val="uz-Cyrl-UZ"/>
        </w:rPr>
        <w:t>nomidan</w:t>
      </w:r>
      <w:r w:rsidRPr="005E6981">
        <w:rPr>
          <w:sz w:val="26"/>
          <w:szCs w:val="26"/>
          <w:lang w:val="uz-Cyrl-UZ"/>
        </w:rPr>
        <w:t xml:space="preserve"> </w:t>
      </w:r>
      <w:r>
        <w:rPr>
          <w:sz w:val="26"/>
          <w:szCs w:val="26"/>
          <w:lang w:val="uz-Cyrl-UZ"/>
        </w:rPr>
        <w:t>xalqaro</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tashkilotlarida</w:t>
      </w:r>
      <w:r w:rsidRPr="005E6981">
        <w:rPr>
          <w:sz w:val="26"/>
          <w:szCs w:val="26"/>
          <w:lang w:val="uz-Cyrl-UZ"/>
        </w:rPr>
        <w:t xml:space="preserve"> </w:t>
      </w:r>
      <w:r>
        <w:rPr>
          <w:sz w:val="26"/>
          <w:szCs w:val="26"/>
          <w:lang w:val="uz-Cyrl-UZ"/>
        </w:rPr>
        <w:t>ishtirok</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tashqi</w:t>
      </w:r>
      <w:r w:rsidRPr="005E6981">
        <w:rPr>
          <w:sz w:val="26"/>
          <w:szCs w:val="26"/>
          <w:lang w:val="uz-Cyrl-UZ"/>
        </w:rPr>
        <w:t xml:space="preserve"> </w:t>
      </w:r>
      <w:r>
        <w:rPr>
          <w:sz w:val="26"/>
          <w:szCs w:val="26"/>
          <w:lang w:val="uz-Cyrl-UZ"/>
        </w:rPr>
        <w:t>iqtisodiy</w:t>
      </w:r>
      <w:r w:rsidRPr="005E6981">
        <w:rPr>
          <w:sz w:val="26"/>
          <w:szCs w:val="26"/>
          <w:lang w:val="uz-Cyrl-UZ"/>
        </w:rPr>
        <w:t xml:space="preserve"> </w:t>
      </w:r>
      <w:r>
        <w:rPr>
          <w:sz w:val="26"/>
          <w:szCs w:val="26"/>
          <w:lang w:val="uz-Cyrl-UZ"/>
        </w:rPr>
        <w:t>faoliyatni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oshirishda,</w:t>
      </w:r>
      <w:r w:rsidRPr="005E6981">
        <w:rPr>
          <w:sz w:val="26"/>
          <w:szCs w:val="26"/>
          <w:lang w:val="uz-Cyrl-UZ"/>
        </w:rPr>
        <w:t xml:space="preserve"> </w:t>
      </w:r>
      <w:r>
        <w:rPr>
          <w:sz w:val="26"/>
          <w:szCs w:val="26"/>
          <w:lang w:val="uz-Cyrl-UZ"/>
        </w:rPr>
        <w:t>xorijiy</w:t>
      </w:r>
      <w:r w:rsidRPr="005E6981">
        <w:rPr>
          <w:sz w:val="26"/>
          <w:szCs w:val="26"/>
          <w:lang w:val="uz-Cyrl-UZ"/>
        </w:rPr>
        <w:t xml:space="preserve"> </w:t>
      </w:r>
      <w:r>
        <w:rPr>
          <w:sz w:val="26"/>
          <w:szCs w:val="26"/>
          <w:lang w:val="uz-Cyrl-UZ"/>
        </w:rPr>
        <w:t>hamkorlar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munosabatlarda</w:t>
      </w:r>
      <w:r w:rsidRPr="005E6981">
        <w:rPr>
          <w:sz w:val="26"/>
          <w:szCs w:val="26"/>
          <w:lang w:val="uz-Cyrl-UZ"/>
        </w:rPr>
        <w:t xml:space="preserve"> </w:t>
      </w:r>
      <w:r>
        <w:rPr>
          <w:sz w:val="26"/>
          <w:szCs w:val="26"/>
          <w:lang w:val="uz-Cyrl-UZ"/>
        </w:rPr>
        <w:t>xalqaro</w:t>
      </w:r>
      <w:r w:rsidRPr="005E6981">
        <w:rPr>
          <w:sz w:val="26"/>
          <w:szCs w:val="26"/>
          <w:lang w:val="uz-Cyrl-UZ"/>
        </w:rPr>
        <w:t xml:space="preserve"> </w:t>
      </w:r>
      <w:r>
        <w:rPr>
          <w:sz w:val="26"/>
          <w:szCs w:val="26"/>
          <w:lang w:val="uz-Cyrl-UZ"/>
        </w:rPr>
        <w:t>transport</w:t>
      </w:r>
      <w:r w:rsidRPr="005E6981">
        <w:rPr>
          <w:sz w:val="26"/>
          <w:szCs w:val="26"/>
          <w:lang w:val="uz-Cyrl-UZ"/>
        </w:rPr>
        <w:t xml:space="preserve"> </w:t>
      </w:r>
      <w:r>
        <w:rPr>
          <w:sz w:val="26"/>
          <w:szCs w:val="26"/>
          <w:lang w:val="uz-Cyrl-UZ"/>
        </w:rPr>
        <w:t>huquqi</w:t>
      </w:r>
      <w:r w:rsidRPr="005E6981">
        <w:rPr>
          <w:sz w:val="26"/>
          <w:szCs w:val="26"/>
          <w:lang w:val="uz-Cyrl-UZ"/>
        </w:rPr>
        <w:t xml:space="preserve"> </w:t>
      </w:r>
      <w:r>
        <w:rPr>
          <w:sz w:val="26"/>
          <w:szCs w:val="26"/>
          <w:lang w:val="uz-Cyrl-UZ"/>
        </w:rPr>
        <w:t>sub’ekti</w:t>
      </w:r>
      <w:r w:rsidRPr="005E6981">
        <w:rPr>
          <w:sz w:val="26"/>
          <w:szCs w:val="26"/>
          <w:lang w:val="uz-Cyrl-UZ"/>
        </w:rPr>
        <w:t xml:space="preserve"> </w:t>
      </w:r>
      <w:r>
        <w:rPr>
          <w:sz w:val="26"/>
          <w:szCs w:val="26"/>
          <w:lang w:val="uz-Cyrl-UZ"/>
        </w:rPr>
        <w:t>sifatida</w:t>
      </w:r>
      <w:r w:rsidRPr="005E6981">
        <w:rPr>
          <w:sz w:val="26"/>
          <w:szCs w:val="26"/>
          <w:lang w:val="uz-Cyrl-UZ"/>
        </w:rPr>
        <w:t xml:space="preserve"> </w:t>
      </w:r>
      <w:r>
        <w:rPr>
          <w:sz w:val="26"/>
          <w:szCs w:val="26"/>
          <w:lang w:val="uz-Cyrl-UZ"/>
        </w:rPr>
        <w:t>ishtirok</w:t>
      </w:r>
      <w:r w:rsidRPr="005E6981">
        <w:rPr>
          <w:sz w:val="26"/>
          <w:szCs w:val="26"/>
          <w:lang w:val="uz-Cyrl-UZ"/>
        </w:rPr>
        <w:t xml:space="preserve"> </w:t>
      </w:r>
      <w:r>
        <w:rPr>
          <w:sz w:val="26"/>
          <w:szCs w:val="26"/>
          <w:lang w:val="uz-Cyrl-UZ"/>
        </w:rPr>
        <w:t>etadi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yo’lovchilar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tashqi</w:t>
      </w:r>
      <w:r w:rsidRPr="005E6981">
        <w:rPr>
          <w:sz w:val="26"/>
          <w:szCs w:val="26"/>
          <w:lang w:val="uz-Cyrl-UZ"/>
        </w:rPr>
        <w:t xml:space="preserve"> </w:t>
      </w:r>
      <w:r>
        <w:rPr>
          <w:sz w:val="26"/>
          <w:szCs w:val="26"/>
          <w:lang w:val="uz-Cyrl-UZ"/>
        </w:rPr>
        <w:t>savdo</w:t>
      </w:r>
      <w:r w:rsidRPr="005E6981">
        <w:rPr>
          <w:sz w:val="26"/>
          <w:szCs w:val="26"/>
          <w:lang w:val="uz-Cyrl-UZ"/>
        </w:rPr>
        <w:t xml:space="preserve"> </w:t>
      </w:r>
      <w:r>
        <w:rPr>
          <w:sz w:val="26"/>
          <w:szCs w:val="26"/>
          <w:lang w:val="uz-Cyrl-UZ"/>
        </w:rPr>
        <w:t>yuklarini</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masalalarini</w:t>
      </w:r>
      <w:r w:rsidRPr="005E6981">
        <w:rPr>
          <w:sz w:val="26"/>
          <w:szCs w:val="26"/>
          <w:lang w:val="uz-Cyrl-UZ"/>
        </w:rPr>
        <w:t xml:space="preserve"> </w:t>
      </w:r>
      <w:r>
        <w:rPr>
          <w:sz w:val="26"/>
          <w:szCs w:val="26"/>
          <w:lang w:val="uz-Cyrl-UZ"/>
        </w:rPr>
        <w:t>hal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bitimga</w:t>
      </w:r>
      <w:r w:rsidRPr="005E6981">
        <w:rPr>
          <w:sz w:val="26"/>
          <w:szCs w:val="26"/>
          <w:lang w:val="uz-Cyrl-UZ"/>
        </w:rPr>
        <w:t xml:space="preserve"> </w:t>
      </w:r>
      <w:r>
        <w:rPr>
          <w:sz w:val="26"/>
          <w:szCs w:val="26"/>
          <w:lang w:val="uz-Cyrl-UZ"/>
        </w:rPr>
        <w:t>a’zo</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ma’muriyatlarida</w:t>
      </w:r>
      <w:r w:rsidRPr="005E6981">
        <w:rPr>
          <w:sz w:val="26"/>
          <w:szCs w:val="26"/>
          <w:lang w:val="uz-Cyrl-UZ"/>
        </w:rPr>
        <w:t xml:space="preserve"> </w:t>
      </w:r>
      <w:r w:rsidRPr="000A0998">
        <w:rPr>
          <w:sz w:val="26"/>
          <w:szCs w:val="26"/>
          <w:lang w:val="uz-Cyrl-UZ"/>
        </w:rPr>
        <w:t xml:space="preserve">                                   </w:t>
      </w:r>
      <w:r>
        <w:rPr>
          <w:sz w:val="26"/>
          <w:szCs w:val="26"/>
          <w:lang w:val="uz-Cyrl-UZ"/>
        </w:rPr>
        <w:t>o’z</w:t>
      </w:r>
      <w:r w:rsidRPr="005E6981">
        <w:rPr>
          <w:sz w:val="26"/>
          <w:szCs w:val="26"/>
          <w:lang w:val="uz-Cyrl-UZ"/>
        </w:rPr>
        <w:t xml:space="preserve"> </w:t>
      </w:r>
      <w:r>
        <w:rPr>
          <w:sz w:val="26"/>
          <w:szCs w:val="26"/>
          <w:lang w:val="uz-Cyrl-UZ"/>
        </w:rPr>
        <w:t>vakolatxonalariga</w:t>
      </w:r>
      <w:r w:rsidRPr="005E6981">
        <w:rPr>
          <w:sz w:val="26"/>
          <w:szCs w:val="26"/>
          <w:lang w:val="uz-Cyrl-UZ"/>
        </w:rPr>
        <w:t xml:space="preserve"> </w:t>
      </w:r>
      <w:r>
        <w:rPr>
          <w:sz w:val="26"/>
          <w:szCs w:val="26"/>
          <w:lang w:val="uz-Cyrl-UZ"/>
        </w:rPr>
        <w:t>yoki</w:t>
      </w:r>
      <w:r w:rsidRPr="005E6981">
        <w:rPr>
          <w:sz w:val="26"/>
          <w:szCs w:val="26"/>
          <w:lang w:val="uz-Cyrl-UZ"/>
        </w:rPr>
        <w:t xml:space="preserve"> </w:t>
      </w:r>
      <w:r>
        <w:rPr>
          <w:sz w:val="26"/>
          <w:szCs w:val="26"/>
          <w:lang w:val="uz-Cyrl-UZ"/>
        </w:rPr>
        <w:t>vakolatli</w:t>
      </w:r>
      <w:r w:rsidRPr="005E6981">
        <w:rPr>
          <w:sz w:val="26"/>
          <w:szCs w:val="26"/>
          <w:lang w:val="uz-Cyrl-UZ"/>
        </w:rPr>
        <w:t xml:space="preserve"> </w:t>
      </w:r>
      <w:r>
        <w:rPr>
          <w:sz w:val="26"/>
          <w:szCs w:val="26"/>
          <w:lang w:val="uz-Cyrl-UZ"/>
        </w:rPr>
        <w:t>vakillariga</w:t>
      </w:r>
      <w:r w:rsidRPr="005E6981">
        <w:rPr>
          <w:sz w:val="26"/>
          <w:szCs w:val="26"/>
          <w:lang w:val="uz-Cyrl-UZ"/>
        </w:rPr>
        <w:t xml:space="preserve"> </w:t>
      </w:r>
      <w:r>
        <w:rPr>
          <w:sz w:val="26"/>
          <w:szCs w:val="26"/>
          <w:lang w:val="uz-Cyrl-UZ"/>
        </w:rPr>
        <w:t>ega</w:t>
      </w:r>
      <w:r w:rsidRPr="005E6981">
        <w:rPr>
          <w:sz w:val="26"/>
          <w:szCs w:val="26"/>
          <w:lang w:val="uz-Cyrl-UZ"/>
        </w:rPr>
        <w:t xml:space="preserve"> </w:t>
      </w:r>
      <w:r>
        <w:rPr>
          <w:sz w:val="26"/>
          <w:szCs w:val="26"/>
          <w:lang w:val="uz-Cyrl-UZ"/>
        </w:rPr>
        <w:t>bo’lishi</w:t>
      </w:r>
      <w:r w:rsidRPr="005E6981">
        <w:rPr>
          <w:sz w:val="26"/>
          <w:szCs w:val="26"/>
          <w:lang w:val="uz-Cyrl-UZ"/>
        </w:rPr>
        <w:t xml:space="preserve"> </w:t>
      </w:r>
      <w:r>
        <w:rPr>
          <w:sz w:val="26"/>
          <w:szCs w:val="26"/>
          <w:lang w:val="uz-Cyrl-UZ"/>
        </w:rPr>
        <w:t>mumkin</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Hamdo’stlik</w:t>
      </w:r>
      <w:r w:rsidRPr="005E6981">
        <w:rPr>
          <w:sz w:val="26"/>
          <w:szCs w:val="26"/>
          <w:lang w:val="uz-Cyrl-UZ"/>
        </w:rPr>
        <w:t xml:space="preserve"> </w:t>
      </w:r>
      <w:r>
        <w:rPr>
          <w:sz w:val="26"/>
          <w:szCs w:val="26"/>
          <w:lang w:val="uz-Cyrl-UZ"/>
        </w:rPr>
        <w:t>davlatlarining</w:t>
      </w:r>
      <w:r w:rsidRPr="005E6981">
        <w:rPr>
          <w:sz w:val="26"/>
          <w:szCs w:val="26"/>
          <w:lang w:val="uz-Cyrl-UZ"/>
        </w:rPr>
        <w:t xml:space="preserve"> </w:t>
      </w:r>
      <w:r>
        <w:rPr>
          <w:sz w:val="26"/>
          <w:szCs w:val="26"/>
          <w:lang w:val="uz-Cyrl-UZ"/>
        </w:rPr>
        <w:t>tegishli</w:t>
      </w:r>
      <w:r w:rsidRPr="005E6981">
        <w:rPr>
          <w:sz w:val="26"/>
          <w:szCs w:val="26"/>
          <w:lang w:val="uz-Cyrl-UZ"/>
        </w:rPr>
        <w:t xml:space="preserve"> </w:t>
      </w:r>
      <w:r>
        <w:rPr>
          <w:sz w:val="26"/>
          <w:szCs w:val="26"/>
          <w:lang w:val="uz-Cyrl-UZ"/>
        </w:rPr>
        <w:t>boshqaruv</w:t>
      </w:r>
      <w:r w:rsidRPr="005E6981">
        <w:rPr>
          <w:sz w:val="26"/>
          <w:szCs w:val="26"/>
          <w:lang w:val="uz-Cyrl-UZ"/>
        </w:rPr>
        <w:t xml:space="preserve"> </w:t>
      </w:r>
      <w:r>
        <w:rPr>
          <w:sz w:val="26"/>
          <w:szCs w:val="26"/>
          <w:lang w:val="uz-Cyrl-UZ"/>
        </w:rPr>
        <w:t>organlari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birgalikda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faoliyatiga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kelishuvlar</w:t>
      </w:r>
      <w:r w:rsidRPr="005E6981">
        <w:rPr>
          <w:sz w:val="26"/>
          <w:szCs w:val="26"/>
          <w:lang w:val="uz-Cyrl-UZ"/>
        </w:rPr>
        <w:t xml:space="preserve"> </w:t>
      </w:r>
      <w:r>
        <w:rPr>
          <w:sz w:val="26"/>
          <w:szCs w:val="26"/>
          <w:lang w:val="uz-Cyrl-UZ"/>
        </w:rPr>
        <w:t>tuzish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xodimlarining</w:t>
      </w:r>
      <w:r w:rsidRPr="005E6981">
        <w:rPr>
          <w:sz w:val="26"/>
          <w:szCs w:val="26"/>
          <w:lang w:val="uz-Cyrl-UZ"/>
        </w:rPr>
        <w:t xml:space="preserve"> </w:t>
      </w:r>
      <w:r>
        <w:rPr>
          <w:sz w:val="26"/>
          <w:szCs w:val="26"/>
          <w:lang w:val="uz-Cyrl-UZ"/>
        </w:rPr>
        <w:t>chet</w:t>
      </w:r>
      <w:r w:rsidRPr="005E6981">
        <w:rPr>
          <w:sz w:val="26"/>
          <w:szCs w:val="26"/>
          <w:lang w:val="uz-Cyrl-UZ"/>
        </w:rPr>
        <w:t xml:space="preserve"> </w:t>
      </w:r>
      <w:r>
        <w:rPr>
          <w:sz w:val="26"/>
          <w:szCs w:val="26"/>
          <w:lang w:val="uz-Cyrl-UZ"/>
        </w:rPr>
        <w:t>ellarga</w:t>
      </w:r>
      <w:r w:rsidRPr="005E6981">
        <w:rPr>
          <w:sz w:val="26"/>
          <w:szCs w:val="26"/>
          <w:lang w:val="uz-Cyrl-UZ"/>
        </w:rPr>
        <w:t xml:space="preserve"> </w:t>
      </w:r>
      <w:r>
        <w:rPr>
          <w:sz w:val="26"/>
          <w:szCs w:val="26"/>
          <w:lang w:val="uz-Cyrl-UZ"/>
        </w:rPr>
        <w:t>chiqishi</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pasport</w:t>
      </w:r>
      <w:r w:rsidRPr="005E6981">
        <w:rPr>
          <w:sz w:val="26"/>
          <w:szCs w:val="26"/>
          <w:lang w:val="uz-Cyrl-UZ"/>
        </w:rPr>
        <w:t>-</w:t>
      </w:r>
      <w:r>
        <w:rPr>
          <w:sz w:val="26"/>
          <w:szCs w:val="26"/>
          <w:lang w:val="uz-Cyrl-UZ"/>
        </w:rPr>
        <w:t>viza</w:t>
      </w:r>
      <w:r w:rsidRPr="005E6981">
        <w:rPr>
          <w:sz w:val="26"/>
          <w:szCs w:val="26"/>
          <w:lang w:val="uz-Cyrl-UZ"/>
        </w:rPr>
        <w:t xml:space="preserve"> </w:t>
      </w:r>
      <w:r>
        <w:rPr>
          <w:sz w:val="26"/>
          <w:szCs w:val="26"/>
          <w:lang w:val="uz-Cyrl-UZ"/>
        </w:rPr>
        <w:t>hujjatlarini</w:t>
      </w:r>
      <w:r w:rsidRPr="005E6981">
        <w:rPr>
          <w:sz w:val="26"/>
          <w:szCs w:val="26"/>
          <w:lang w:val="uz-Cyrl-UZ"/>
        </w:rPr>
        <w:t xml:space="preserve"> </w:t>
      </w:r>
      <w:r>
        <w:rPr>
          <w:sz w:val="26"/>
          <w:szCs w:val="26"/>
          <w:lang w:val="uz-Cyrl-UZ"/>
        </w:rPr>
        <w:t>tayyorlash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rasmiylashtirish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tashqi</w:t>
      </w:r>
      <w:r w:rsidRPr="005E6981">
        <w:rPr>
          <w:sz w:val="26"/>
          <w:szCs w:val="26"/>
          <w:lang w:val="uz-Cyrl-UZ"/>
        </w:rPr>
        <w:t xml:space="preserve"> </w:t>
      </w:r>
      <w:r>
        <w:rPr>
          <w:sz w:val="26"/>
          <w:szCs w:val="26"/>
          <w:lang w:val="uz-Cyrl-UZ"/>
        </w:rPr>
        <w:t>iqtisodiy</w:t>
      </w:r>
      <w:r w:rsidRPr="005E6981">
        <w:rPr>
          <w:sz w:val="26"/>
          <w:szCs w:val="26"/>
          <w:lang w:val="uz-Cyrl-UZ"/>
        </w:rPr>
        <w:t xml:space="preserve"> </w:t>
      </w:r>
      <w:r>
        <w:rPr>
          <w:sz w:val="26"/>
          <w:szCs w:val="26"/>
          <w:lang w:val="uz-Cyrl-UZ"/>
        </w:rPr>
        <w:t>faoliyatni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amaldagi</w:t>
      </w:r>
      <w:r w:rsidRPr="005E6981">
        <w:rPr>
          <w:sz w:val="26"/>
          <w:szCs w:val="26"/>
          <w:lang w:val="uz-Cyrl-UZ"/>
        </w:rPr>
        <w:t xml:space="preserve"> </w:t>
      </w:r>
      <w:r>
        <w:rPr>
          <w:sz w:val="26"/>
          <w:szCs w:val="26"/>
          <w:lang w:val="uz-Cyrl-UZ"/>
        </w:rPr>
        <w:t>qonunchilikda</w:t>
      </w:r>
      <w:r w:rsidRPr="005E6981">
        <w:rPr>
          <w:sz w:val="26"/>
          <w:szCs w:val="26"/>
          <w:lang w:val="uz-Cyrl-UZ"/>
        </w:rPr>
        <w:t xml:space="preserve"> </w:t>
      </w:r>
      <w:r>
        <w:rPr>
          <w:sz w:val="26"/>
          <w:szCs w:val="26"/>
          <w:lang w:val="uz-Cyrl-UZ"/>
        </w:rPr>
        <w:t>taqiqlanmagan</w:t>
      </w:r>
      <w:r w:rsidRPr="005E6981">
        <w:rPr>
          <w:sz w:val="26"/>
          <w:szCs w:val="26"/>
          <w:lang w:val="uz-Cyrl-UZ"/>
        </w:rPr>
        <w:t xml:space="preserve"> </w:t>
      </w:r>
      <w:r>
        <w:rPr>
          <w:sz w:val="26"/>
          <w:szCs w:val="26"/>
          <w:lang w:val="uz-Cyrl-UZ"/>
        </w:rPr>
        <w:t>tashqi</w:t>
      </w:r>
      <w:r w:rsidRPr="005E6981">
        <w:rPr>
          <w:sz w:val="26"/>
          <w:szCs w:val="26"/>
          <w:lang w:val="uz-Cyrl-UZ"/>
        </w:rPr>
        <w:t xml:space="preserve"> </w:t>
      </w:r>
      <w:r>
        <w:rPr>
          <w:sz w:val="26"/>
          <w:szCs w:val="26"/>
          <w:lang w:val="uz-Cyrl-UZ"/>
        </w:rPr>
        <w:t>savdoga</w:t>
      </w:r>
      <w:r w:rsidRPr="005E6981">
        <w:rPr>
          <w:sz w:val="26"/>
          <w:szCs w:val="26"/>
          <w:lang w:val="uz-Cyrl-UZ"/>
        </w:rPr>
        <w:t xml:space="preserve"> </w:t>
      </w:r>
      <w:r>
        <w:rPr>
          <w:sz w:val="26"/>
          <w:szCs w:val="26"/>
          <w:lang w:val="uz-Cyrl-UZ"/>
        </w:rPr>
        <w:t>oid</w:t>
      </w:r>
      <w:r w:rsidRPr="005E6981">
        <w:rPr>
          <w:sz w:val="26"/>
          <w:szCs w:val="26"/>
          <w:lang w:val="uz-Cyrl-UZ"/>
        </w:rPr>
        <w:t xml:space="preserve"> </w:t>
      </w:r>
      <w:r>
        <w:rPr>
          <w:sz w:val="26"/>
          <w:szCs w:val="26"/>
          <w:lang w:val="uz-Cyrl-UZ"/>
        </w:rPr>
        <w:t>kredit</w:t>
      </w:r>
      <w:r w:rsidRPr="005E6981">
        <w:rPr>
          <w:sz w:val="26"/>
          <w:szCs w:val="26"/>
          <w:lang w:val="uz-Cyrl-UZ"/>
        </w:rPr>
        <w:t xml:space="preserve">, </w:t>
      </w:r>
      <w:r>
        <w:rPr>
          <w:sz w:val="26"/>
          <w:szCs w:val="26"/>
          <w:lang w:val="uz-Cyrl-UZ"/>
        </w:rPr>
        <w:t>veksel</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bitimlarni</w:t>
      </w:r>
      <w:r w:rsidRPr="005E6981">
        <w:rPr>
          <w:sz w:val="26"/>
          <w:szCs w:val="26"/>
          <w:lang w:val="uz-Cyrl-UZ"/>
        </w:rPr>
        <w:t xml:space="preserve"> </w:t>
      </w:r>
      <w:r>
        <w:rPr>
          <w:sz w:val="26"/>
          <w:szCs w:val="26"/>
          <w:lang w:val="uz-Cyrl-UZ"/>
        </w:rPr>
        <w:t>tuzish</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ehtiyojlarini</w:t>
      </w:r>
      <w:r w:rsidRPr="005E6981">
        <w:rPr>
          <w:sz w:val="26"/>
          <w:szCs w:val="26"/>
          <w:lang w:val="uz-Cyrl-UZ"/>
        </w:rPr>
        <w:t xml:space="preserve"> </w:t>
      </w:r>
      <w:r>
        <w:rPr>
          <w:sz w:val="26"/>
          <w:szCs w:val="26"/>
          <w:lang w:val="uz-Cyrl-UZ"/>
        </w:rPr>
        <w:t>ta’minlash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eksport</w:t>
      </w:r>
      <w:r w:rsidRPr="005E6981">
        <w:rPr>
          <w:sz w:val="26"/>
          <w:szCs w:val="26"/>
          <w:lang w:val="uz-Cyrl-UZ"/>
        </w:rPr>
        <w:t>-</w:t>
      </w:r>
      <w:r>
        <w:rPr>
          <w:sz w:val="26"/>
          <w:szCs w:val="26"/>
          <w:lang w:val="uz-Cyrl-UZ"/>
        </w:rPr>
        <w:t>import</w:t>
      </w:r>
      <w:r w:rsidRPr="005E6981">
        <w:rPr>
          <w:sz w:val="26"/>
          <w:szCs w:val="26"/>
          <w:lang w:val="uz-Cyrl-UZ"/>
        </w:rPr>
        <w:t xml:space="preserve"> </w:t>
      </w:r>
      <w:r>
        <w:rPr>
          <w:sz w:val="26"/>
          <w:szCs w:val="26"/>
          <w:lang w:val="uz-Cyrl-UZ"/>
        </w:rPr>
        <w:t>operasiyalarini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e</w:t>
      </w:r>
      <w:r w:rsidRPr="005E6981">
        <w:rPr>
          <w:sz w:val="26"/>
          <w:szCs w:val="26"/>
          <w:lang w:val="uz-Cyrl-UZ"/>
        </w:rPr>
        <w:t>) </w:t>
      </w:r>
      <w:r>
        <w:rPr>
          <w:sz w:val="26"/>
          <w:szCs w:val="26"/>
          <w:lang w:val="uz-Cyrl-UZ"/>
        </w:rPr>
        <w:t>investisiya</w:t>
      </w:r>
      <w:r w:rsidRPr="005E6981">
        <w:rPr>
          <w:sz w:val="26"/>
          <w:szCs w:val="26"/>
          <w:lang w:val="uz-Cyrl-UZ"/>
        </w:rPr>
        <w:t xml:space="preserve"> </w:t>
      </w:r>
      <w:r>
        <w:rPr>
          <w:sz w:val="26"/>
          <w:szCs w:val="26"/>
          <w:lang w:val="uz-Cyrl-UZ"/>
        </w:rPr>
        <w:t>siyosati</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investisiya</w:t>
      </w:r>
      <w:r w:rsidRPr="005E6981">
        <w:rPr>
          <w:sz w:val="26"/>
          <w:szCs w:val="26"/>
          <w:lang w:val="uz-Cyrl-UZ"/>
        </w:rPr>
        <w:t xml:space="preserve"> </w:t>
      </w:r>
      <w:r>
        <w:rPr>
          <w:sz w:val="26"/>
          <w:szCs w:val="26"/>
          <w:lang w:val="uz-Cyrl-UZ"/>
        </w:rPr>
        <w:t>siyosatining</w:t>
      </w:r>
      <w:r w:rsidRPr="005E6981">
        <w:rPr>
          <w:sz w:val="26"/>
          <w:szCs w:val="26"/>
          <w:lang w:val="uz-Cyrl-UZ"/>
        </w:rPr>
        <w:t xml:space="preserve">, </w:t>
      </w:r>
      <w:r>
        <w:rPr>
          <w:sz w:val="26"/>
          <w:szCs w:val="26"/>
          <w:lang w:val="uz-Cyrl-UZ"/>
        </w:rPr>
        <w:t>shu</w:t>
      </w:r>
      <w:r w:rsidRPr="005E6981">
        <w:rPr>
          <w:sz w:val="26"/>
          <w:szCs w:val="26"/>
          <w:lang w:val="uz-Cyrl-UZ"/>
        </w:rPr>
        <w:t xml:space="preserve"> </w:t>
      </w:r>
      <w:r>
        <w:rPr>
          <w:sz w:val="26"/>
          <w:szCs w:val="26"/>
          <w:lang w:val="uz-Cyrl-UZ"/>
        </w:rPr>
        <w:t>jumladan</w:t>
      </w:r>
      <w:r w:rsidRPr="005E6981">
        <w:rPr>
          <w:sz w:val="26"/>
          <w:szCs w:val="26"/>
          <w:lang w:val="uz-Cyrl-UZ"/>
        </w:rPr>
        <w:t xml:space="preserve"> </w:t>
      </w:r>
      <w:r>
        <w:rPr>
          <w:sz w:val="26"/>
          <w:szCs w:val="26"/>
          <w:lang w:val="uz-Cyrl-UZ"/>
        </w:rPr>
        <w:t>markazlashtirilgan</w:t>
      </w:r>
      <w:r w:rsidRPr="005E6981">
        <w:rPr>
          <w:sz w:val="26"/>
          <w:szCs w:val="26"/>
          <w:lang w:val="uz-Cyrl-UZ"/>
        </w:rPr>
        <w:t xml:space="preserve"> </w:t>
      </w:r>
      <w:r>
        <w:rPr>
          <w:sz w:val="26"/>
          <w:szCs w:val="26"/>
          <w:lang w:val="uz-Cyrl-UZ"/>
        </w:rPr>
        <w:t>manbalar</w:t>
      </w:r>
      <w:r w:rsidRPr="005E6981">
        <w:rPr>
          <w:sz w:val="26"/>
          <w:szCs w:val="26"/>
          <w:lang w:val="uz-Cyrl-UZ"/>
        </w:rPr>
        <w:t xml:space="preserve"> </w:t>
      </w:r>
      <w:r>
        <w:rPr>
          <w:sz w:val="26"/>
          <w:szCs w:val="26"/>
          <w:lang w:val="uz-Cyrl-UZ"/>
        </w:rPr>
        <w:t>hisobidan</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investisiyalarning</w:t>
      </w:r>
      <w:r w:rsidRPr="005E6981">
        <w:rPr>
          <w:sz w:val="26"/>
          <w:szCs w:val="26"/>
          <w:lang w:val="uz-Cyrl-UZ"/>
        </w:rPr>
        <w:t xml:space="preserve"> </w:t>
      </w:r>
      <w:r>
        <w:rPr>
          <w:sz w:val="26"/>
          <w:szCs w:val="26"/>
          <w:lang w:val="uz-Cyrl-UZ"/>
        </w:rPr>
        <w:t>uzoq</w:t>
      </w:r>
      <w:r w:rsidRPr="005E6981">
        <w:rPr>
          <w:sz w:val="26"/>
          <w:szCs w:val="26"/>
          <w:lang w:val="uz-Cyrl-UZ"/>
        </w:rPr>
        <w:t xml:space="preserve"> </w:t>
      </w:r>
      <w:r>
        <w:rPr>
          <w:sz w:val="26"/>
          <w:szCs w:val="26"/>
          <w:lang w:val="uz-Cyrl-UZ"/>
        </w:rPr>
        <w:t>muddatli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o’rta</w:t>
      </w:r>
      <w:r w:rsidRPr="005E6981">
        <w:rPr>
          <w:sz w:val="26"/>
          <w:szCs w:val="26"/>
          <w:lang w:val="uz-Cyrl-UZ"/>
        </w:rPr>
        <w:t xml:space="preserve"> </w:t>
      </w:r>
      <w:r>
        <w:rPr>
          <w:sz w:val="26"/>
          <w:szCs w:val="26"/>
          <w:lang w:val="uz-Cyrl-UZ"/>
        </w:rPr>
        <w:t>muddatli</w:t>
      </w:r>
      <w:r w:rsidRPr="005E6981">
        <w:rPr>
          <w:sz w:val="26"/>
          <w:szCs w:val="26"/>
          <w:lang w:val="uz-Cyrl-UZ"/>
        </w:rPr>
        <w:t xml:space="preserve"> </w:t>
      </w:r>
      <w:r>
        <w:rPr>
          <w:sz w:val="26"/>
          <w:szCs w:val="26"/>
          <w:lang w:val="uz-Cyrl-UZ"/>
        </w:rPr>
        <w:t>prognozlarini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barcha</w:t>
      </w:r>
      <w:r w:rsidRPr="005E6981">
        <w:rPr>
          <w:sz w:val="26"/>
          <w:szCs w:val="26"/>
          <w:lang w:val="uz-Cyrl-UZ"/>
        </w:rPr>
        <w:t xml:space="preserve"> </w:t>
      </w:r>
      <w:r>
        <w:rPr>
          <w:sz w:val="26"/>
          <w:szCs w:val="26"/>
          <w:lang w:val="uz-Cyrl-UZ"/>
        </w:rPr>
        <w:t>moliyalash</w:t>
      </w:r>
      <w:r w:rsidRPr="005E6981">
        <w:rPr>
          <w:sz w:val="26"/>
          <w:szCs w:val="26"/>
          <w:lang w:val="uz-Cyrl-UZ"/>
        </w:rPr>
        <w:t xml:space="preserve"> </w:t>
      </w:r>
      <w:r>
        <w:rPr>
          <w:sz w:val="26"/>
          <w:szCs w:val="26"/>
          <w:lang w:val="uz-Cyrl-UZ"/>
        </w:rPr>
        <w:t>manbalari</w:t>
      </w:r>
      <w:r w:rsidRPr="005E6981">
        <w:rPr>
          <w:sz w:val="26"/>
          <w:szCs w:val="26"/>
          <w:lang w:val="uz-Cyrl-UZ"/>
        </w:rPr>
        <w:t xml:space="preserve"> </w:t>
      </w:r>
      <w:r>
        <w:rPr>
          <w:sz w:val="26"/>
          <w:szCs w:val="26"/>
          <w:lang w:val="uz-Cyrl-UZ"/>
        </w:rPr>
        <w:t>hisobidan</w:t>
      </w:r>
      <w:r w:rsidRPr="005E6981">
        <w:rPr>
          <w:sz w:val="26"/>
          <w:szCs w:val="26"/>
          <w:lang w:val="uz-Cyrl-UZ"/>
        </w:rPr>
        <w:t xml:space="preserve"> </w:t>
      </w:r>
      <w:r>
        <w:rPr>
          <w:sz w:val="26"/>
          <w:szCs w:val="26"/>
          <w:lang w:val="uz-Cyrl-UZ"/>
        </w:rPr>
        <w:t>Jamiyatning</w:t>
      </w:r>
      <w:r w:rsidRPr="005E6981">
        <w:rPr>
          <w:sz w:val="26"/>
          <w:szCs w:val="26"/>
          <w:lang w:val="uz-Cyrl-UZ"/>
        </w:rPr>
        <w:t xml:space="preserve"> </w:t>
      </w:r>
      <w:r>
        <w:rPr>
          <w:sz w:val="26"/>
          <w:szCs w:val="26"/>
          <w:lang w:val="uz-Cyrl-UZ"/>
        </w:rPr>
        <w:t>yillik</w:t>
      </w:r>
      <w:r w:rsidRPr="005E6981">
        <w:rPr>
          <w:sz w:val="26"/>
          <w:szCs w:val="26"/>
          <w:lang w:val="uz-Cyrl-UZ"/>
        </w:rPr>
        <w:t xml:space="preserve"> </w:t>
      </w:r>
      <w:r>
        <w:rPr>
          <w:sz w:val="26"/>
          <w:szCs w:val="26"/>
          <w:lang w:val="uz-Cyrl-UZ"/>
        </w:rPr>
        <w:t>investisiya</w:t>
      </w:r>
      <w:r w:rsidRPr="005E6981">
        <w:rPr>
          <w:sz w:val="26"/>
          <w:szCs w:val="26"/>
          <w:lang w:val="uz-Cyrl-UZ"/>
        </w:rPr>
        <w:t xml:space="preserve"> </w:t>
      </w:r>
      <w:r>
        <w:rPr>
          <w:sz w:val="26"/>
          <w:szCs w:val="26"/>
          <w:lang w:val="uz-Cyrl-UZ"/>
        </w:rPr>
        <w:t>dasturini</w:t>
      </w:r>
      <w:r w:rsidRPr="005E6981">
        <w:rPr>
          <w:sz w:val="26"/>
          <w:szCs w:val="26"/>
          <w:lang w:val="uz-Cyrl-UZ"/>
        </w:rPr>
        <w:t xml:space="preserve"> </w:t>
      </w:r>
      <w:r>
        <w:rPr>
          <w:sz w:val="26"/>
          <w:szCs w:val="26"/>
          <w:lang w:val="uz-Cyrl-UZ"/>
        </w:rPr>
        <w:t>shakllantirish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barcha</w:t>
      </w:r>
      <w:r w:rsidRPr="005E6981">
        <w:rPr>
          <w:sz w:val="26"/>
          <w:szCs w:val="26"/>
          <w:lang w:val="uz-Cyrl-UZ"/>
        </w:rPr>
        <w:t xml:space="preserve"> </w:t>
      </w:r>
      <w:r>
        <w:rPr>
          <w:sz w:val="26"/>
          <w:szCs w:val="26"/>
          <w:lang w:val="uz-Cyrl-UZ"/>
        </w:rPr>
        <w:t>moliyalash</w:t>
      </w:r>
      <w:r w:rsidRPr="005E6981">
        <w:rPr>
          <w:sz w:val="26"/>
          <w:szCs w:val="26"/>
          <w:lang w:val="uz-Cyrl-UZ"/>
        </w:rPr>
        <w:t xml:space="preserve"> </w:t>
      </w:r>
      <w:r>
        <w:rPr>
          <w:sz w:val="26"/>
          <w:szCs w:val="26"/>
          <w:lang w:val="uz-Cyrl-UZ"/>
        </w:rPr>
        <w:t>manbalari</w:t>
      </w:r>
      <w:r w:rsidRPr="005E6981">
        <w:rPr>
          <w:sz w:val="26"/>
          <w:szCs w:val="26"/>
          <w:lang w:val="uz-Cyrl-UZ"/>
        </w:rPr>
        <w:t xml:space="preserve"> </w:t>
      </w:r>
      <w:r>
        <w:rPr>
          <w:sz w:val="26"/>
          <w:szCs w:val="26"/>
          <w:lang w:val="uz-Cyrl-UZ"/>
        </w:rPr>
        <w:t>hisobidan</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oshiriladigan</w:t>
      </w:r>
      <w:r w:rsidRPr="005E6981">
        <w:rPr>
          <w:sz w:val="26"/>
          <w:szCs w:val="26"/>
          <w:lang w:val="uz-Cyrl-UZ"/>
        </w:rPr>
        <w:t xml:space="preserve"> </w:t>
      </w:r>
      <w:r>
        <w:rPr>
          <w:sz w:val="26"/>
          <w:szCs w:val="26"/>
          <w:lang w:val="uz-Cyrl-UZ"/>
        </w:rPr>
        <w:t>yangi</w:t>
      </w:r>
      <w:r w:rsidRPr="005E6981">
        <w:rPr>
          <w:sz w:val="26"/>
          <w:szCs w:val="26"/>
          <w:lang w:val="uz-Cyrl-UZ"/>
        </w:rPr>
        <w:t xml:space="preserve"> </w:t>
      </w:r>
      <w:r>
        <w:rPr>
          <w:sz w:val="26"/>
          <w:szCs w:val="26"/>
          <w:lang w:val="uz-Cyrl-UZ"/>
        </w:rPr>
        <w:t>korxonalarni</w:t>
      </w:r>
      <w:r w:rsidRPr="005E6981">
        <w:rPr>
          <w:sz w:val="26"/>
          <w:szCs w:val="26"/>
          <w:lang w:val="uz-Cyrl-UZ"/>
        </w:rPr>
        <w:t xml:space="preserve"> </w:t>
      </w:r>
      <w:r>
        <w:rPr>
          <w:sz w:val="26"/>
          <w:szCs w:val="26"/>
          <w:lang w:val="uz-Cyrl-UZ"/>
        </w:rPr>
        <w:t>qurish</w:t>
      </w:r>
      <w:r w:rsidRPr="005E6981">
        <w:rPr>
          <w:sz w:val="26"/>
          <w:szCs w:val="26"/>
          <w:lang w:val="uz-Cyrl-UZ"/>
        </w:rPr>
        <w:t xml:space="preserve">, </w:t>
      </w:r>
      <w:r>
        <w:rPr>
          <w:sz w:val="26"/>
          <w:szCs w:val="26"/>
          <w:lang w:val="uz-Cyrl-UZ"/>
        </w:rPr>
        <w:t>faoliyat</w:t>
      </w:r>
      <w:r w:rsidRPr="005E6981">
        <w:rPr>
          <w:sz w:val="26"/>
          <w:szCs w:val="26"/>
          <w:lang w:val="uz-Cyrl-UZ"/>
        </w:rPr>
        <w:t xml:space="preserve"> </w:t>
      </w:r>
      <w:r>
        <w:rPr>
          <w:sz w:val="26"/>
          <w:szCs w:val="26"/>
          <w:lang w:val="uz-Cyrl-UZ"/>
        </w:rPr>
        <w:t>ko’rsatuvchi</w:t>
      </w:r>
      <w:r w:rsidRPr="005E6981">
        <w:rPr>
          <w:sz w:val="26"/>
          <w:szCs w:val="26"/>
          <w:lang w:val="uz-Cyrl-UZ"/>
        </w:rPr>
        <w:t xml:space="preserve"> </w:t>
      </w:r>
      <w:r>
        <w:rPr>
          <w:sz w:val="26"/>
          <w:szCs w:val="26"/>
          <w:lang w:val="uz-Cyrl-UZ"/>
        </w:rPr>
        <w:t>korxonalarni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ob’ektlarini</w:t>
      </w:r>
      <w:r w:rsidRPr="005E6981">
        <w:rPr>
          <w:sz w:val="26"/>
          <w:szCs w:val="26"/>
          <w:lang w:val="uz-Cyrl-UZ"/>
        </w:rPr>
        <w:t xml:space="preserve"> </w:t>
      </w:r>
      <w:r>
        <w:rPr>
          <w:sz w:val="26"/>
          <w:szCs w:val="26"/>
          <w:lang w:val="uz-Cyrl-UZ"/>
        </w:rPr>
        <w:t>rekonstruksiya</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texnika</w:t>
      </w:r>
      <w:r w:rsidRPr="005E6981">
        <w:rPr>
          <w:sz w:val="26"/>
          <w:szCs w:val="26"/>
          <w:lang w:val="uz-Cyrl-UZ"/>
        </w:rPr>
        <w:t xml:space="preserve"> </w:t>
      </w:r>
      <w:r>
        <w:rPr>
          <w:sz w:val="26"/>
          <w:szCs w:val="26"/>
          <w:lang w:val="uz-Cyrl-UZ"/>
        </w:rPr>
        <w:t>bilan qayta</w:t>
      </w:r>
      <w:r w:rsidRPr="005E6981">
        <w:rPr>
          <w:sz w:val="26"/>
          <w:szCs w:val="26"/>
          <w:lang w:val="uz-Cyrl-UZ"/>
        </w:rPr>
        <w:t xml:space="preserve"> </w:t>
      </w:r>
      <w:r>
        <w:rPr>
          <w:sz w:val="26"/>
          <w:szCs w:val="26"/>
          <w:lang w:val="uz-Cyrl-UZ"/>
        </w:rPr>
        <w:t>jihozlashni kengaytirish</w:t>
      </w:r>
      <w:r w:rsidRPr="005E6981">
        <w:rPr>
          <w:sz w:val="26"/>
          <w:szCs w:val="26"/>
          <w:lang w:val="uz-Cyrl-UZ"/>
        </w:rPr>
        <w:t xml:space="preserve">, </w:t>
      </w:r>
      <w:r>
        <w:rPr>
          <w:sz w:val="26"/>
          <w:szCs w:val="26"/>
          <w:lang w:val="uz-Cyrl-UZ"/>
        </w:rPr>
        <w:t>asosiy</w:t>
      </w:r>
      <w:r w:rsidRPr="005E6981">
        <w:rPr>
          <w:sz w:val="26"/>
          <w:szCs w:val="26"/>
          <w:lang w:val="uz-Cyrl-UZ"/>
        </w:rPr>
        <w:t xml:space="preserve"> </w:t>
      </w:r>
      <w:r>
        <w:rPr>
          <w:sz w:val="26"/>
          <w:szCs w:val="26"/>
          <w:lang w:val="uz-Cyrl-UZ"/>
        </w:rPr>
        <w:t>vositalarni</w:t>
      </w:r>
      <w:r w:rsidRPr="005E6981">
        <w:rPr>
          <w:sz w:val="26"/>
          <w:szCs w:val="26"/>
          <w:lang w:val="uz-Cyrl-UZ"/>
        </w:rPr>
        <w:t xml:space="preserve"> </w:t>
      </w:r>
      <w:r>
        <w:rPr>
          <w:sz w:val="26"/>
          <w:szCs w:val="26"/>
          <w:lang w:val="uz-Cyrl-UZ"/>
        </w:rPr>
        <w:t>xarid</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ulardan</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muddatini</w:t>
      </w:r>
      <w:r w:rsidRPr="005E6981">
        <w:rPr>
          <w:sz w:val="26"/>
          <w:szCs w:val="26"/>
          <w:lang w:val="uz-Cyrl-UZ"/>
        </w:rPr>
        <w:t xml:space="preserve"> </w:t>
      </w:r>
      <w:r>
        <w:rPr>
          <w:sz w:val="26"/>
          <w:szCs w:val="26"/>
          <w:lang w:val="uz-Cyrl-UZ"/>
        </w:rPr>
        <w:t>uzaytirish</w:t>
      </w:r>
      <w:r w:rsidRPr="005E6981">
        <w:rPr>
          <w:sz w:val="26"/>
          <w:szCs w:val="26"/>
          <w:lang w:val="uz-Cyrl-UZ"/>
        </w:rPr>
        <w:t xml:space="preserve"> </w:t>
      </w:r>
      <w:r>
        <w:rPr>
          <w:sz w:val="26"/>
          <w:szCs w:val="26"/>
          <w:lang w:val="uz-Cyrl-UZ"/>
        </w:rPr>
        <w:t>orqali</w:t>
      </w:r>
      <w:r w:rsidRPr="005E6981">
        <w:rPr>
          <w:sz w:val="26"/>
          <w:szCs w:val="26"/>
          <w:lang w:val="uz-Cyrl-UZ"/>
        </w:rPr>
        <w:t xml:space="preserve"> </w:t>
      </w:r>
      <w:r>
        <w:rPr>
          <w:sz w:val="26"/>
          <w:szCs w:val="26"/>
          <w:lang w:val="uz-Cyrl-UZ"/>
        </w:rPr>
        <w:t>mukammal</w:t>
      </w:r>
      <w:r w:rsidRPr="005E6981">
        <w:rPr>
          <w:sz w:val="26"/>
          <w:szCs w:val="26"/>
          <w:lang w:val="uz-Cyrl-UZ"/>
        </w:rPr>
        <w:t>-</w:t>
      </w:r>
      <w:r>
        <w:rPr>
          <w:sz w:val="26"/>
          <w:szCs w:val="26"/>
          <w:lang w:val="uz-Cyrl-UZ"/>
        </w:rPr>
        <w:t>tiklash</w:t>
      </w:r>
      <w:r w:rsidRPr="005E6981">
        <w:rPr>
          <w:sz w:val="26"/>
          <w:szCs w:val="26"/>
          <w:lang w:val="uz-Cyrl-UZ"/>
        </w:rPr>
        <w:t xml:space="preserve">, </w:t>
      </w:r>
      <w:r>
        <w:rPr>
          <w:sz w:val="26"/>
          <w:szCs w:val="26"/>
          <w:lang w:val="uz-Cyrl-UZ"/>
        </w:rPr>
        <w:t>ta’mirlash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modernizasiyalash</w:t>
      </w:r>
      <w:r w:rsidRPr="005E6981">
        <w:rPr>
          <w:sz w:val="26"/>
          <w:szCs w:val="26"/>
          <w:lang w:val="uz-Cyrl-UZ"/>
        </w:rPr>
        <w:t xml:space="preserve"> </w:t>
      </w:r>
      <w:r>
        <w:rPr>
          <w:sz w:val="26"/>
          <w:szCs w:val="26"/>
          <w:lang w:val="uz-Cyrl-UZ"/>
        </w:rPr>
        <w:t>loyihalarini</w:t>
      </w:r>
      <w:r w:rsidRPr="005E6981">
        <w:rPr>
          <w:sz w:val="26"/>
          <w:szCs w:val="26"/>
          <w:lang w:val="uz-Cyrl-UZ"/>
        </w:rPr>
        <w:t xml:space="preserve"> </w:t>
      </w:r>
      <w:r>
        <w:rPr>
          <w:sz w:val="26"/>
          <w:szCs w:val="26"/>
          <w:lang w:val="uz-Cyrl-UZ"/>
        </w:rPr>
        <w:t>boshqarish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w:t>
      </w:r>
      <w:r w:rsidRPr="005E6981">
        <w:rPr>
          <w:sz w:val="26"/>
          <w:szCs w:val="26"/>
          <w:lang w:val="uz-Cyrl-UZ"/>
        </w:rPr>
        <w:t>) </w:t>
      </w:r>
      <w:r>
        <w:rPr>
          <w:sz w:val="26"/>
          <w:szCs w:val="26"/>
          <w:lang w:val="uz-Cyrl-UZ"/>
        </w:rPr>
        <w:t>kadrlar</w:t>
      </w:r>
      <w:r w:rsidRPr="005E6981">
        <w:rPr>
          <w:sz w:val="26"/>
          <w:szCs w:val="26"/>
          <w:lang w:val="uz-Cyrl-UZ"/>
        </w:rPr>
        <w:t xml:space="preserve">, </w:t>
      </w:r>
      <w:r>
        <w:rPr>
          <w:sz w:val="26"/>
          <w:szCs w:val="26"/>
          <w:lang w:val="uz-Cyrl-UZ"/>
        </w:rPr>
        <w:t>mehnat</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ijtimoiy</w:t>
      </w:r>
      <w:r w:rsidRPr="005E6981">
        <w:rPr>
          <w:sz w:val="26"/>
          <w:szCs w:val="26"/>
          <w:lang w:val="uz-Cyrl-UZ"/>
        </w:rPr>
        <w:t xml:space="preserve"> </w:t>
      </w:r>
      <w:r>
        <w:rPr>
          <w:sz w:val="26"/>
          <w:szCs w:val="26"/>
          <w:lang w:val="uz-Cyrl-UZ"/>
        </w:rPr>
        <w:t>masalalar</w:t>
      </w:r>
      <w:r w:rsidRPr="005E6981">
        <w:rPr>
          <w:sz w:val="26"/>
          <w:szCs w:val="26"/>
          <w:lang w:val="uz-Cyrl-UZ"/>
        </w:rPr>
        <w:t xml:space="preserve"> </w:t>
      </w:r>
      <w:r>
        <w:rPr>
          <w:sz w:val="26"/>
          <w:szCs w:val="26"/>
          <w:lang w:val="uz-Cyrl-UZ"/>
        </w:rPr>
        <w:t>sohasida</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xodimlarini</w:t>
      </w:r>
      <w:r w:rsidRPr="005E6981">
        <w:rPr>
          <w:sz w:val="26"/>
          <w:szCs w:val="26"/>
          <w:lang w:val="uz-Cyrl-UZ"/>
        </w:rPr>
        <w:t xml:space="preserve"> </w:t>
      </w:r>
      <w:r>
        <w:rPr>
          <w:sz w:val="26"/>
          <w:szCs w:val="26"/>
          <w:lang w:val="uz-Cyrl-UZ"/>
        </w:rPr>
        <w:t>tanlash</w:t>
      </w:r>
      <w:r w:rsidRPr="005E6981">
        <w:rPr>
          <w:sz w:val="26"/>
          <w:szCs w:val="26"/>
          <w:lang w:val="uz-Cyrl-UZ"/>
        </w:rPr>
        <w:t xml:space="preserve">, </w:t>
      </w:r>
      <w:r>
        <w:rPr>
          <w:sz w:val="26"/>
          <w:szCs w:val="26"/>
          <w:lang w:val="uz-Cyrl-UZ"/>
        </w:rPr>
        <w:t>xizmat</w:t>
      </w:r>
      <w:r w:rsidRPr="005E6981">
        <w:rPr>
          <w:sz w:val="26"/>
          <w:szCs w:val="26"/>
          <w:lang w:val="uz-Cyrl-UZ"/>
        </w:rPr>
        <w:t xml:space="preserve"> </w:t>
      </w:r>
      <w:r>
        <w:rPr>
          <w:sz w:val="26"/>
          <w:szCs w:val="26"/>
          <w:lang w:val="uz-Cyrl-UZ"/>
        </w:rPr>
        <w:t>lavozimlarini</w:t>
      </w:r>
      <w:r w:rsidRPr="005E6981">
        <w:rPr>
          <w:sz w:val="26"/>
          <w:szCs w:val="26"/>
          <w:lang w:val="uz-Cyrl-UZ"/>
        </w:rPr>
        <w:t xml:space="preserve"> </w:t>
      </w:r>
      <w:r>
        <w:rPr>
          <w:sz w:val="26"/>
          <w:szCs w:val="26"/>
          <w:lang w:val="uz-Cyrl-UZ"/>
        </w:rPr>
        <w:t>rivojlantirish uchun</w:t>
      </w:r>
      <w:r w:rsidRPr="005E6981">
        <w:rPr>
          <w:sz w:val="26"/>
          <w:szCs w:val="26"/>
          <w:lang w:val="uz-Cyrl-UZ"/>
        </w:rPr>
        <w:t xml:space="preserve"> </w:t>
      </w:r>
      <w:r>
        <w:rPr>
          <w:sz w:val="26"/>
          <w:szCs w:val="26"/>
          <w:lang w:val="uz-Cyrl-UZ"/>
        </w:rPr>
        <w:t>sharoit</w:t>
      </w:r>
      <w:r w:rsidRPr="005E6981">
        <w:rPr>
          <w:sz w:val="26"/>
          <w:szCs w:val="26"/>
          <w:lang w:val="uz-Cyrl-UZ"/>
        </w:rPr>
        <w:t xml:space="preserve"> </w:t>
      </w:r>
      <w:r>
        <w:rPr>
          <w:sz w:val="26"/>
          <w:szCs w:val="26"/>
          <w:lang w:val="uz-Cyrl-UZ"/>
        </w:rPr>
        <w:t>yaratish</w:t>
      </w:r>
      <w:r w:rsidRPr="005E6981">
        <w:rPr>
          <w:sz w:val="26"/>
          <w:szCs w:val="26"/>
          <w:lang w:val="uz-Cyrl-UZ"/>
        </w:rPr>
        <w:t xml:space="preserve">, </w:t>
      </w:r>
      <w:r>
        <w:rPr>
          <w:sz w:val="26"/>
          <w:szCs w:val="26"/>
          <w:lang w:val="uz-Cyrl-UZ"/>
        </w:rPr>
        <w:t>rag’batlantirish</w:t>
      </w:r>
      <w:r w:rsidRPr="005E6981">
        <w:rPr>
          <w:sz w:val="26"/>
          <w:szCs w:val="26"/>
          <w:lang w:val="uz-Cyrl-UZ"/>
        </w:rPr>
        <w:t xml:space="preserve">, </w:t>
      </w:r>
      <w:r>
        <w:rPr>
          <w:sz w:val="26"/>
          <w:szCs w:val="26"/>
          <w:lang w:val="uz-Cyrl-UZ"/>
        </w:rPr>
        <w:t>ijtimoiy</w:t>
      </w:r>
      <w:r w:rsidRPr="005E6981">
        <w:rPr>
          <w:sz w:val="26"/>
          <w:szCs w:val="26"/>
          <w:lang w:val="uz-Cyrl-UZ"/>
        </w:rPr>
        <w:t xml:space="preserve"> </w:t>
      </w:r>
      <w:r>
        <w:rPr>
          <w:sz w:val="26"/>
          <w:szCs w:val="26"/>
          <w:lang w:val="uz-Cyrl-UZ"/>
        </w:rPr>
        <w:t>muhofaza</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tizimlarini</w:t>
      </w:r>
      <w:r w:rsidRPr="005E6981">
        <w:rPr>
          <w:sz w:val="26"/>
          <w:szCs w:val="26"/>
          <w:lang w:val="uz-Cyrl-UZ"/>
        </w:rPr>
        <w:t xml:space="preserve"> </w:t>
      </w:r>
      <w:r>
        <w:rPr>
          <w:sz w:val="26"/>
          <w:szCs w:val="26"/>
          <w:lang w:val="uz-Cyrl-UZ"/>
        </w:rPr>
        <w:t>belgilash</w:t>
      </w:r>
      <w:r w:rsidRPr="005E6981">
        <w:rPr>
          <w:sz w:val="26"/>
          <w:szCs w:val="26"/>
          <w:lang w:val="uz-Cyrl-UZ"/>
        </w:rPr>
        <w:t xml:space="preserve">; </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w:t>
      </w:r>
      <w:r w:rsidRPr="005E6981">
        <w:rPr>
          <w:sz w:val="26"/>
          <w:szCs w:val="26"/>
          <w:lang w:val="uz-Cyrl-UZ"/>
        </w:rPr>
        <w:t xml:space="preserve"> </w:t>
      </w:r>
      <w:r>
        <w:rPr>
          <w:sz w:val="26"/>
          <w:szCs w:val="26"/>
          <w:lang w:val="uz-Cyrl-UZ"/>
        </w:rPr>
        <w:t>korxonalarining</w:t>
      </w:r>
      <w:r w:rsidRPr="005E6981">
        <w:rPr>
          <w:sz w:val="26"/>
          <w:szCs w:val="26"/>
          <w:lang w:val="uz-Cyrl-UZ"/>
        </w:rPr>
        <w:t xml:space="preserve"> </w:t>
      </w:r>
      <w:r>
        <w:rPr>
          <w:sz w:val="26"/>
          <w:szCs w:val="26"/>
          <w:lang w:val="uz-Cyrl-UZ"/>
        </w:rPr>
        <w:t>ehtiyojlari</w:t>
      </w:r>
      <w:r w:rsidRPr="005E6981">
        <w:rPr>
          <w:sz w:val="26"/>
          <w:szCs w:val="26"/>
          <w:lang w:val="uz-Cyrl-UZ"/>
        </w:rPr>
        <w:t xml:space="preserve"> </w:t>
      </w:r>
      <w:r>
        <w:rPr>
          <w:sz w:val="26"/>
          <w:szCs w:val="26"/>
          <w:lang w:val="uz-Cyrl-UZ"/>
        </w:rPr>
        <w:t>asosida</w:t>
      </w:r>
      <w:r w:rsidRPr="005E6981">
        <w:rPr>
          <w:sz w:val="26"/>
          <w:szCs w:val="26"/>
          <w:lang w:val="uz-Cyrl-UZ"/>
        </w:rPr>
        <w:t xml:space="preserve"> </w:t>
      </w:r>
      <w:r>
        <w:rPr>
          <w:sz w:val="26"/>
          <w:szCs w:val="26"/>
          <w:lang w:val="uz-Cyrl-UZ"/>
        </w:rPr>
        <w:t>kadrlarni</w:t>
      </w:r>
      <w:r w:rsidRPr="005E6981">
        <w:rPr>
          <w:sz w:val="26"/>
          <w:szCs w:val="26"/>
          <w:lang w:val="uz-Cyrl-UZ"/>
        </w:rPr>
        <w:t xml:space="preserve"> </w:t>
      </w:r>
      <w:r>
        <w:rPr>
          <w:sz w:val="26"/>
          <w:szCs w:val="26"/>
          <w:lang w:val="uz-Cyrl-UZ"/>
        </w:rPr>
        <w:t>kasbiy</w:t>
      </w:r>
      <w:r w:rsidRPr="005E6981">
        <w:rPr>
          <w:sz w:val="26"/>
          <w:szCs w:val="26"/>
          <w:lang w:val="uz-Cyrl-UZ"/>
        </w:rPr>
        <w:t xml:space="preserve"> </w:t>
      </w:r>
      <w:r w:rsidRPr="000A0998">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iqtisodiy</w:t>
      </w:r>
      <w:r w:rsidRPr="005E6981">
        <w:rPr>
          <w:sz w:val="26"/>
          <w:szCs w:val="26"/>
          <w:lang w:val="uz-Cyrl-UZ"/>
        </w:rPr>
        <w:t xml:space="preserve"> </w:t>
      </w:r>
      <w:r>
        <w:rPr>
          <w:sz w:val="26"/>
          <w:szCs w:val="26"/>
          <w:lang w:val="uz-Cyrl-UZ"/>
        </w:rPr>
        <w:t>o’qitish</w:t>
      </w:r>
      <w:r w:rsidRPr="005E6981">
        <w:rPr>
          <w:sz w:val="26"/>
          <w:szCs w:val="26"/>
          <w:lang w:val="uz-Cyrl-UZ"/>
        </w:rPr>
        <w:t xml:space="preserve"> </w:t>
      </w:r>
      <w:r>
        <w:rPr>
          <w:sz w:val="26"/>
          <w:szCs w:val="26"/>
          <w:lang w:val="uz-Cyrl-UZ"/>
        </w:rPr>
        <w:t>tizimini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uning</w:t>
      </w:r>
      <w:r w:rsidRPr="005E6981">
        <w:rPr>
          <w:sz w:val="26"/>
          <w:szCs w:val="26"/>
          <w:lang w:val="uz-Cyrl-UZ"/>
        </w:rPr>
        <w:t xml:space="preserve"> </w:t>
      </w:r>
      <w:r>
        <w:rPr>
          <w:sz w:val="26"/>
          <w:szCs w:val="26"/>
          <w:lang w:val="uz-Cyrl-UZ"/>
        </w:rPr>
        <w:t>moddiy</w:t>
      </w:r>
      <w:r w:rsidRPr="005E6981">
        <w:rPr>
          <w:sz w:val="26"/>
          <w:szCs w:val="26"/>
          <w:lang w:val="uz-Cyrl-UZ"/>
        </w:rPr>
        <w:t xml:space="preserve"> </w:t>
      </w:r>
      <w:r>
        <w:rPr>
          <w:sz w:val="26"/>
          <w:szCs w:val="26"/>
          <w:lang w:val="uz-Cyrl-UZ"/>
        </w:rPr>
        <w:t>bazasini</w:t>
      </w:r>
      <w:r w:rsidRPr="005E6981">
        <w:rPr>
          <w:sz w:val="26"/>
          <w:szCs w:val="26"/>
          <w:lang w:val="uz-Cyrl-UZ"/>
        </w:rPr>
        <w:t xml:space="preserve"> </w:t>
      </w:r>
      <w:r>
        <w:rPr>
          <w:sz w:val="26"/>
          <w:szCs w:val="26"/>
          <w:lang w:val="uz-Cyrl-UZ"/>
        </w:rPr>
        <w:t>ta’minlash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rivojlantirish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ommaviy</w:t>
      </w:r>
      <w:r w:rsidRPr="005E6981">
        <w:rPr>
          <w:sz w:val="26"/>
          <w:szCs w:val="26"/>
          <w:lang w:val="uz-Cyrl-UZ"/>
        </w:rPr>
        <w:t xml:space="preserve"> </w:t>
      </w:r>
      <w:r>
        <w:rPr>
          <w:sz w:val="26"/>
          <w:szCs w:val="26"/>
          <w:lang w:val="uz-Cyrl-UZ"/>
        </w:rPr>
        <w:t>kasb</w:t>
      </w:r>
      <w:r w:rsidRPr="005E6981">
        <w:rPr>
          <w:sz w:val="26"/>
          <w:szCs w:val="26"/>
          <w:lang w:val="uz-Cyrl-UZ"/>
        </w:rPr>
        <w:t xml:space="preserve"> </w:t>
      </w:r>
      <w:r>
        <w:rPr>
          <w:sz w:val="26"/>
          <w:szCs w:val="26"/>
          <w:lang w:val="uz-Cyrl-UZ"/>
        </w:rPr>
        <w:t>egalari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mutaxassislarini</w:t>
      </w:r>
      <w:r w:rsidRPr="005E6981">
        <w:rPr>
          <w:sz w:val="26"/>
          <w:szCs w:val="26"/>
          <w:lang w:val="uz-Cyrl-UZ"/>
        </w:rPr>
        <w:t xml:space="preserve"> </w:t>
      </w:r>
      <w:r>
        <w:rPr>
          <w:sz w:val="26"/>
          <w:szCs w:val="26"/>
          <w:lang w:val="uz-Cyrl-UZ"/>
        </w:rPr>
        <w:t>respublika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xorijiy</w:t>
      </w:r>
      <w:r w:rsidRPr="005E6981">
        <w:rPr>
          <w:sz w:val="26"/>
          <w:szCs w:val="26"/>
          <w:lang w:val="uz-Cyrl-UZ"/>
        </w:rPr>
        <w:t xml:space="preserve"> </w:t>
      </w:r>
      <w:r>
        <w:rPr>
          <w:sz w:val="26"/>
          <w:szCs w:val="26"/>
          <w:lang w:val="uz-Cyrl-UZ"/>
        </w:rPr>
        <w:t>mamlakatlar</w:t>
      </w:r>
      <w:r w:rsidRPr="005E6981">
        <w:rPr>
          <w:sz w:val="26"/>
          <w:szCs w:val="26"/>
          <w:lang w:val="uz-Cyrl-UZ"/>
        </w:rPr>
        <w:t xml:space="preserve"> </w:t>
      </w:r>
      <w:r>
        <w:rPr>
          <w:sz w:val="26"/>
          <w:szCs w:val="26"/>
          <w:lang w:val="uz-Cyrl-UZ"/>
        </w:rPr>
        <w:t>o’quv</w:t>
      </w:r>
      <w:r w:rsidRPr="005E6981">
        <w:rPr>
          <w:sz w:val="26"/>
          <w:szCs w:val="26"/>
          <w:lang w:val="uz-Cyrl-UZ"/>
        </w:rPr>
        <w:t xml:space="preserve"> </w:t>
      </w:r>
      <w:r>
        <w:rPr>
          <w:sz w:val="26"/>
          <w:szCs w:val="26"/>
          <w:lang w:val="uz-Cyrl-UZ"/>
        </w:rPr>
        <w:t>muassasalarida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chiqarishda</w:t>
      </w:r>
      <w:r w:rsidRPr="005E6981">
        <w:rPr>
          <w:sz w:val="26"/>
          <w:szCs w:val="26"/>
          <w:lang w:val="uz-Cyrl-UZ"/>
        </w:rPr>
        <w:t xml:space="preserve"> </w:t>
      </w:r>
      <w:r>
        <w:rPr>
          <w:sz w:val="26"/>
          <w:szCs w:val="26"/>
          <w:lang w:val="uz-Cyrl-UZ"/>
        </w:rPr>
        <w:t>tayyorlash</w:t>
      </w:r>
      <w:r w:rsidRPr="005E6981">
        <w:rPr>
          <w:sz w:val="26"/>
          <w:szCs w:val="26"/>
          <w:lang w:val="uz-Cyrl-UZ"/>
        </w:rPr>
        <w:t xml:space="preserve">, </w:t>
      </w:r>
      <w:r>
        <w:rPr>
          <w:sz w:val="26"/>
          <w:szCs w:val="26"/>
          <w:lang w:val="uz-Cyrl-UZ"/>
        </w:rPr>
        <w:t>qayta</w:t>
      </w:r>
      <w:r w:rsidRPr="005E6981">
        <w:rPr>
          <w:sz w:val="26"/>
          <w:szCs w:val="26"/>
          <w:lang w:val="uz-Cyrl-UZ"/>
        </w:rPr>
        <w:t xml:space="preserve"> </w:t>
      </w:r>
      <w:r>
        <w:rPr>
          <w:sz w:val="26"/>
          <w:szCs w:val="26"/>
          <w:lang w:val="uz-Cyrl-UZ"/>
        </w:rPr>
        <w:t>tayyorlash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ularning malakasini</w:t>
      </w:r>
      <w:r w:rsidRPr="005E6981">
        <w:rPr>
          <w:sz w:val="26"/>
          <w:szCs w:val="26"/>
          <w:lang w:val="uz-Cyrl-UZ"/>
        </w:rPr>
        <w:t xml:space="preserve"> </w:t>
      </w:r>
      <w:r>
        <w:rPr>
          <w:sz w:val="26"/>
          <w:szCs w:val="26"/>
          <w:lang w:val="uz-Cyrl-UZ"/>
        </w:rPr>
        <w:t>oshirishni</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ularning</w:t>
      </w:r>
      <w:r w:rsidRPr="005E6981">
        <w:rPr>
          <w:sz w:val="26"/>
          <w:szCs w:val="26"/>
          <w:lang w:val="uz-Cyrl-UZ"/>
        </w:rPr>
        <w:t xml:space="preserve"> </w:t>
      </w:r>
      <w:r>
        <w:rPr>
          <w:sz w:val="26"/>
          <w:szCs w:val="26"/>
          <w:lang w:val="uz-Cyrl-UZ"/>
        </w:rPr>
        <w:t>ish</w:t>
      </w:r>
      <w:r w:rsidRPr="005E6981">
        <w:rPr>
          <w:sz w:val="26"/>
          <w:szCs w:val="26"/>
          <w:lang w:val="uz-Cyrl-UZ"/>
        </w:rPr>
        <w:t xml:space="preserve"> </w:t>
      </w:r>
      <w:r>
        <w:rPr>
          <w:sz w:val="26"/>
          <w:szCs w:val="26"/>
          <w:lang w:val="uz-Cyrl-UZ"/>
        </w:rPr>
        <w:t>o’rganishlarini</w:t>
      </w:r>
      <w:r w:rsidRPr="005E6981">
        <w:rPr>
          <w:sz w:val="26"/>
          <w:szCs w:val="26"/>
          <w:lang w:val="uz-Cyrl-UZ"/>
        </w:rPr>
        <w:t xml:space="preserve"> (</w:t>
      </w:r>
      <w:r>
        <w:rPr>
          <w:sz w:val="26"/>
          <w:szCs w:val="26"/>
          <w:lang w:val="uz-Cyrl-UZ"/>
        </w:rPr>
        <w:t>stajirovkalarini</w:t>
      </w:r>
      <w:r w:rsidRPr="005E6981">
        <w:rPr>
          <w:sz w:val="26"/>
          <w:szCs w:val="26"/>
          <w:lang w:val="uz-Cyrl-UZ"/>
        </w:rPr>
        <w:t xml:space="preserve">) </w:t>
      </w:r>
      <w:r>
        <w:rPr>
          <w:sz w:val="26"/>
          <w:szCs w:val="26"/>
          <w:lang w:val="uz-Cyrl-UZ"/>
        </w:rPr>
        <w:t>ta’minlash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w:t>
      </w:r>
      <w:r w:rsidRPr="005E6981">
        <w:rPr>
          <w:sz w:val="26"/>
          <w:szCs w:val="26"/>
          <w:lang w:val="uz-Cyrl-UZ"/>
        </w:rPr>
        <w:t xml:space="preserve"> </w:t>
      </w:r>
      <w:r>
        <w:rPr>
          <w:sz w:val="26"/>
          <w:szCs w:val="26"/>
          <w:lang w:val="uz-Cyrl-UZ"/>
        </w:rPr>
        <w:t>samarali</w:t>
      </w:r>
      <w:r w:rsidRPr="005E6981">
        <w:rPr>
          <w:sz w:val="26"/>
          <w:szCs w:val="26"/>
          <w:lang w:val="uz-Cyrl-UZ"/>
        </w:rPr>
        <w:t xml:space="preserve"> </w:t>
      </w:r>
      <w:r>
        <w:rPr>
          <w:sz w:val="26"/>
          <w:szCs w:val="26"/>
          <w:lang w:val="uz-Cyrl-UZ"/>
        </w:rPr>
        <w:t>kadrlar</w:t>
      </w:r>
      <w:r w:rsidRPr="005E6981">
        <w:rPr>
          <w:sz w:val="26"/>
          <w:szCs w:val="26"/>
          <w:lang w:val="uz-Cyrl-UZ"/>
        </w:rPr>
        <w:t xml:space="preserve"> </w:t>
      </w:r>
      <w:r>
        <w:rPr>
          <w:sz w:val="26"/>
          <w:szCs w:val="26"/>
          <w:lang w:val="uz-Cyrl-UZ"/>
        </w:rPr>
        <w:t>siyosatini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Jamiyatning</w:t>
      </w:r>
      <w:r w:rsidRPr="005E6981">
        <w:rPr>
          <w:sz w:val="26"/>
          <w:szCs w:val="26"/>
          <w:lang w:val="uz-Cyrl-UZ"/>
        </w:rPr>
        <w:t xml:space="preserve"> </w:t>
      </w:r>
      <w:r>
        <w:rPr>
          <w:sz w:val="26"/>
          <w:szCs w:val="26"/>
          <w:lang w:val="uz-Cyrl-UZ"/>
        </w:rPr>
        <w:t>poezdlar</w:t>
      </w:r>
      <w:r w:rsidRPr="005E6981">
        <w:rPr>
          <w:sz w:val="26"/>
          <w:szCs w:val="26"/>
          <w:lang w:val="uz-Cyrl-UZ"/>
        </w:rPr>
        <w:t xml:space="preserve"> </w:t>
      </w:r>
      <w:r>
        <w:rPr>
          <w:sz w:val="26"/>
          <w:szCs w:val="26"/>
          <w:lang w:val="uz-Cyrl-UZ"/>
        </w:rPr>
        <w:t>harakati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yo’lovchilarga</w:t>
      </w:r>
      <w:r w:rsidRPr="005E6981">
        <w:rPr>
          <w:sz w:val="26"/>
          <w:szCs w:val="26"/>
          <w:lang w:val="uz-Cyrl-UZ"/>
        </w:rPr>
        <w:t xml:space="preserve"> </w:t>
      </w:r>
      <w:r>
        <w:rPr>
          <w:sz w:val="26"/>
          <w:szCs w:val="26"/>
          <w:lang w:val="uz-Cyrl-UZ"/>
        </w:rPr>
        <w:t>xizmat</w:t>
      </w:r>
      <w:r w:rsidRPr="005E6981">
        <w:rPr>
          <w:sz w:val="26"/>
          <w:szCs w:val="26"/>
          <w:lang w:val="uz-Cyrl-UZ"/>
        </w:rPr>
        <w:t xml:space="preserve"> </w:t>
      </w:r>
      <w:r>
        <w:rPr>
          <w:sz w:val="26"/>
          <w:szCs w:val="26"/>
          <w:lang w:val="uz-Cyrl-UZ"/>
        </w:rPr>
        <w:t>ko’rsatish</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bevosita</w:t>
      </w:r>
      <w:r w:rsidRPr="005E6981">
        <w:rPr>
          <w:sz w:val="26"/>
          <w:szCs w:val="26"/>
          <w:lang w:val="uz-Cyrl-UZ"/>
        </w:rPr>
        <w:t xml:space="preserve"> </w:t>
      </w:r>
      <w:r>
        <w:rPr>
          <w:sz w:val="26"/>
          <w:szCs w:val="26"/>
          <w:lang w:val="uz-Cyrl-UZ"/>
        </w:rPr>
        <w:t>bog’liq</w:t>
      </w:r>
      <w:r w:rsidRPr="005E6981">
        <w:rPr>
          <w:sz w:val="26"/>
          <w:szCs w:val="26"/>
          <w:lang w:val="uz-Cyrl-UZ"/>
        </w:rPr>
        <w:t xml:space="preserve"> </w:t>
      </w:r>
      <w:r>
        <w:rPr>
          <w:sz w:val="26"/>
          <w:szCs w:val="26"/>
          <w:lang w:val="uz-Cyrl-UZ"/>
        </w:rPr>
        <w:t>alohida</w:t>
      </w:r>
      <w:r w:rsidRPr="005E6981">
        <w:rPr>
          <w:sz w:val="26"/>
          <w:szCs w:val="26"/>
          <w:lang w:val="uz-Cyrl-UZ"/>
        </w:rPr>
        <w:t xml:space="preserve"> </w:t>
      </w:r>
      <w:r>
        <w:rPr>
          <w:sz w:val="26"/>
          <w:szCs w:val="26"/>
          <w:lang w:val="uz-Cyrl-UZ"/>
        </w:rPr>
        <w:t>toifadagi</w:t>
      </w:r>
      <w:r w:rsidRPr="005E6981">
        <w:rPr>
          <w:sz w:val="26"/>
          <w:szCs w:val="26"/>
          <w:lang w:val="uz-Cyrl-UZ"/>
        </w:rPr>
        <w:t xml:space="preserve"> </w:t>
      </w:r>
      <w:r>
        <w:rPr>
          <w:sz w:val="26"/>
          <w:szCs w:val="26"/>
          <w:lang w:val="uz-Cyrl-UZ"/>
        </w:rPr>
        <w:t>xodimlari</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amaldagi</w:t>
      </w:r>
      <w:r w:rsidRPr="005E6981">
        <w:rPr>
          <w:sz w:val="26"/>
          <w:szCs w:val="26"/>
          <w:lang w:val="uz-Cyrl-UZ"/>
        </w:rPr>
        <w:t xml:space="preserve"> </w:t>
      </w:r>
      <w:r>
        <w:rPr>
          <w:sz w:val="26"/>
          <w:szCs w:val="26"/>
          <w:lang w:val="uz-Cyrl-UZ"/>
        </w:rPr>
        <w:t>qonunchilikka</w:t>
      </w:r>
      <w:r w:rsidRPr="005E6981">
        <w:rPr>
          <w:sz w:val="26"/>
          <w:szCs w:val="26"/>
          <w:lang w:val="uz-Cyrl-UZ"/>
        </w:rPr>
        <w:t xml:space="preserve"> </w:t>
      </w:r>
      <w:r>
        <w:rPr>
          <w:sz w:val="26"/>
          <w:szCs w:val="26"/>
          <w:lang w:val="uz-Cyrl-UZ"/>
        </w:rPr>
        <w:t>muvofiq</w:t>
      </w:r>
      <w:r w:rsidRPr="005E6981">
        <w:rPr>
          <w:sz w:val="26"/>
          <w:szCs w:val="26"/>
          <w:lang w:val="uz-Cyrl-UZ"/>
        </w:rPr>
        <w:t xml:space="preserve">, </w:t>
      </w:r>
      <w:r>
        <w:rPr>
          <w:sz w:val="26"/>
          <w:szCs w:val="26"/>
          <w:lang w:val="uz-Cyrl-UZ"/>
        </w:rPr>
        <w:t>mehnat</w:t>
      </w:r>
      <w:r w:rsidRPr="005E6981">
        <w:rPr>
          <w:sz w:val="26"/>
          <w:szCs w:val="26"/>
          <w:lang w:val="uz-Cyrl-UZ"/>
        </w:rPr>
        <w:t xml:space="preserve"> </w:t>
      </w:r>
      <w:r>
        <w:rPr>
          <w:sz w:val="26"/>
          <w:szCs w:val="26"/>
          <w:lang w:val="uz-Cyrl-UZ"/>
        </w:rPr>
        <w:t>sharoitlari</w:t>
      </w:r>
      <w:r w:rsidRPr="005E6981">
        <w:rPr>
          <w:sz w:val="26"/>
          <w:szCs w:val="26"/>
          <w:lang w:val="uz-Cyrl-UZ"/>
        </w:rPr>
        <w:t xml:space="preserve"> </w:t>
      </w:r>
      <w:r>
        <w:rPr>
          <w:sz w:val="26"/>
          <w:szCs w:val="26"/>
          <w:lang w:val="uz-Cyrl-UZ"/>
        </w:rPr>
        <w:t>xususiyatlarini</w:t>
      </w:r>
      <w:r w:rsidRPr="005E6981">
        <w:rPr>
          <w:sz w:val="26"/>
          <w:szCs w:val="26"/>
          <w:lang w:val="uz-Cyrl-UZ"/>
        </w:rPr>
        <w:t xml:space="preserve">, </w:t>
      </w:r>
      <w:r>
        <w:rPr>
          <w:sz w:val="26"/>
          <w:szCs w:val="26"/>
          <w:lang w:val="uz-Cyrl-UZ"/>
        </w:rPr>
        <w:t>ish</w:t>
      </w:r>
      <w:r w:rsidRPr="005E6981">
        <w:rPr>
          <w:sz w:val="26"/>
          <w:szCs w:val="26"/>
          <w:lang w:val="uz-Cyrl-UZ"/>
        </w:rPr>
        <w:t xml:space="preserve"> </w:t>
      </w:r>
      <w:r>
        <w:rPr>
          <w:sz w:val="26"/>
          <w:szCs w:val="26"/>
          <w:lang w:val="uz-Cyrl-UZ"/>
        </w:rPr>
        <w:t>vaqti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dam</w:t>
      </w:r>
      <w:r w:rsidRPr="005E6981">
        <w:rPr>
          <w:sz w:val="26"/>
          <w:szCs w:val="26"/>
          <w:lang w:val="uz-Cyrl-UZ"/>
        </w:rPr>
        <w:t xml:space="preserve"> </w:t>
      </w:r>
      <w:r>
        <w:rPr>
          <w:sz w:val="26"/>
          <w:szCs w:val="26"/>
          <w:lang w:val="uz-Cyrl-UZ"/>
        </w:rPr>
        <w:t>olish</w:t>
      </w:r>
      <w:r w:rsidRPr="005E6981">
        <w:rPr>
          <w:sz w:val="26"/>
          <w:szCs w:val="26"/>
          <w:lang w:val="uz-Cyrl-UZ"/>
        </w:rPr>
        <w:t xml:space="preserve"> </w:t>
      </w:r>
      <w:r>
        <w:rPr>
          <w:sz w:val="26"/>
          <w:szCs w:val="26"/>
          <w:lang w:val="uz-Cyrl-UZ"/>
        </w:rPr>
        <w:t>vaqti</w:t>
      </w:r>
      <w:r w:rsidRPr="005E6981">
        <w:rPr>
          <w:sz w:val="26"/>
          <w:szCs w:val="26"/>
          <w:lang w:val="uz-Cyrl-UZ"/>
        </w:rPr>
        <w:t xml:space="preserve"> </w:t>
      </w:r>
      <w:r>
        <w:rPr>
          <w:sz w:val="26"/>
          <w:szCs w:val="26"/>
          <w:lang w:val="uz-Cyrl-UZ"/>
        </w:rPr>
        <w:t>tartibini</w:t>
      </w:r>
      <w:r w:rsidRPr="005E6981">
        <w:rPr>
          <w:sz w:val="26"/>
          <w:szCs w:val="26"/>
          <w:lang w:val="uz-Cyrl-UZ"/>
        </w:rPr>
        <w:t xml:space="preserve"> </w:t>
      </w:r>
      <w:r>
        <w:rPr>
          <w:sz w:val="26"/>
          <w:szCs w:val="26"/>
          <w:lang w:val="uz-Cyrl-UZ"/>
        </w:rPr>
        <w:t>belgilash</w:t>
      </w:r>
      <w:r w:rsidRPr="005E6981">
        <w:rPr>
          <w:sz w:val="26"/>
          <w:szCs w:val="26"/>
          <w:lang w:val="uz-Cyrl-UZ"/>
        </w:rPr>
        <w:t>.</w:t>
      </w:r>
    </w:p>
    <w:p w:rsidR="00013A28" w:rsidRPr="005E6981" w:rsidRDefault="00013A28" w:rsidP="005E6981">
      <w:pPr>
        <w:pStyle w:val="BodyTextIndent"/>
        <w:tabs>
          <w:tab w:val="left" w:pos="993"/>
        </w:tabs>
        <w:spacing w:before="120" w:after="0"/>
        <w:ind w:left="0" w:firstLine="720"/>
        <w:jc w:val="both"/>
        <w:rPr>
          <w:sz w:val="26"/>
          <w:szCs w:val="26"/>
          <w:lang w:val="uz-Cyrl-UZ"/>
        </w:rPr>
      </w:pPr>
      <w:r w:rsidRPr="005E6981">
        <w:rPr>
          <w:sz w:val="26"/>
          <w:szCs w:val="26"/>
          <w:lang w:val="uz-Cyrl-UZ"/>
        </w:rPr>
        <w:t>19. </w:t>
      </w:r>
      <w:r>
        <w:rPr>
          <w:sz w:val="26"/>
          <w:szCs w:val="26"/>
          <w:lang w:val="uz-Cyrl-UZ"/>
        </w:rPr>
        <w:t>Jamiyat</w:t>
      </w:r>
      <w:r w:rsidRPr="005E6981">
        <w:rPr>
          <w:sz w:val="26"/>
          <w:szCs w:val="26"/>
          <w:lang w:val="uz-Cyrl-UZ"/>
        </w:rPr>
        <w:t xml:space="preserve"> </w:t>
      </w:r>
      <w:r>
        <w:rPr>
          <w:sz w:val="26"/>
          <w:szCs w:val="26"/>
          <w:lang w:val="uz-Cyrl-UZ"/>
        </w:rPr>
        <w:t>yuqorida</w:t>
      </w:r>
      <w:r w:rsidRPr="005E6981">
        <w:rPr>
          <w:sz w:val="26"/>
          <w:szCs w:val="26"/>
          <w:lang w:val="uz-Cyrl-UZ"/>
        </w:rPr>
        <w:t xml:space="preserve"> </w:t>
      </w:r>
      <w:r>
        <w:rPr>
          <w:sz w:val="26"/>
          <w:szCs w:val="26"/>
          <w:lang w:val="uz-Cyrl-UZ"/>
        </w:rPr>
        <w:t>qayd</w:t>
      </w:r>
      <w:r w:rsidRPr="005E6981">
        <w:rPr>
          <w:sz w:val="26"/>
          <w:szCs w:val="26"/>
          <w:lang w:val="uz-Cyrl-UZ"/>
        </w:rPr>
        <w:t xml:space="preserve"> </w:t>
      </w:r>
      <w:r>
        <w:rPr>
          <w:sz w:val="26"/>
          <w:szCs w:val="26"/>
          <w:lang w:val="uz-Cyrl-UZ"/>
        </w:rPr>
        <w:t>etilganlardan</w:t>
      </w:r>
      <w:r w:rsidRPr="005E6981">
        <w:rPr>
          <w:sz w:val="26"/>
          <w:szCs w:val="26"/>
          <w:lang w:val="uz-Cyrl-UZ"/>
        </w:rPr>
        <w:t xml:space="preserve"> </w:t>
      </w:r>
      <w:r>
        <w:rPr>
          <w:sz w:val="26"/>
          <w:szCs w:val="26"/>
          <w:lang w:val="uz-Cyrl-UZ"/>
        </w:rPr>
        <w:t>tashqari</w:t>
      </w:r>
      <w:r w:rsidRPr="005E6981">
        <w:rPr>
          <w:sz w:val="26"/>
          <w:szCs w:val="26"/>
          <w:lang w:val="uz-Cyrl-UZ"/>
        </w:rPr>
        <w:t xml:space="preserve"> </w:t>
      </w:r>
      <w:r>
        <w:rPr>
          <w:sz w:val="26"/>
          <w:szCs w:val="26"/>
          <w:lang w:val="uz-Cyrl-UZ"/>
        </w:rPr>
        <w:t>yana</w:t>
      </w:r>
      <w:r w:rsidRPr="005E6981">
        <w:rPr>
          <w:sz w:val="26"/>
          <w:szCs w:val="26"/>
          <w:lang w:val="uz-Cyrl-UZ"/>
        </w:rPr>
        <w:t xml:space="preserve"> </w:t>
      </w:r>
      <w:r>
        <w:rPr>
          <w:sz w:val="26"/>
          <w:szCs w:val="26"/>
          <w:lang w:val="uz-Cyrl-UZ"/>
        </w:rPr>
        <w:t>quyidagi</w:t>
      </w:r>
      <w:r w:rsidRPr="005E6981">
        <w:rPr>
          <w:sz w:val="26"/>
          <w:szCs w:val="26"/>
          <w:lang w:val="uz-Cyrl-UZ"/>
        </w:rPr>
        <w:t xml:space="preserve"> </w:t>
      </w:r>
      <w:r>
        <w:rPr>
          <w:sz w:val="26"/>
          <w:szCs w:val="26"/>
          <w:lang w:val="uz-Cyrl-UZ"/>
        </w:rPr>
        <w:t>funksiyalarni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transportidan</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qoidalari</w:t>
      </w:r>
      <w:r w:rsidRPr="005E6981">
        <w:rPr>
          <w:sz w:val="26"/>
          <w:szCs w:val="26"/>
          <w:lang w:val="uz-Cyrl-UZ"/>
        </w:rPr>
        <w:t xml:space="preserve"> </w:t>
      </w:r>
      <w:r>
        <w:rPr>
          <w:sz w:val="26"/>
          <w:szCs w:val="26"/>
          <w:lang w:val="uz-Cyrl-UZ"/>
        </w:rPr>
        <w:t>talablarining</w:t>
      </w:r>
      <w:r w:rsidRPr="005E6981">
        <w:rPr>
          <w:sz w:val="26"/>
          <w:szCs w:val="26"/>
          <w:lang w:val="uz-Cyrl-UZ"/>
        </w:rPr>
        <w:t xml:space="preserve"> </w:t>
      </w:r>
      <w:r>
        <w:rPr>
          <w:sz w:val="26"/>
          <w:szCs w:val="26"/>
          <w:lang w:val="uz-Cyrl-UZ"/>
        </w:rPr>
        <w:t>bajarilishini</w:t>
      </w:r>
      <w:r w:rsidRPr="005E6981">
        <w:rPr>
          <w:sz w:val="26"/>
          <w:szCs w:val="26"/>
          <w:lang w:val="uz-Cyrl-UZ"/>
        </w:rPr>
        <w:t xml:space="preserve"> </w:t>
      </w:r>
      <w:r>
        <w:rPr>
          <w:sz w:val="26"/>
          <w:szCs w:val="26"/>
          <w:lang w:val="uz-Cyrl-UZ"/>
        </w:rPr>
        <w:t>nazorat</w:t>
      </w:r>
      <w:r w:rsidRPr="005E6981">
        <w:rPr>
          <w:sz w:val="26"/>
          <w:szCs w:val="26"/>
          <w:lang w:val="uz-Cyrl-UZ"/>
        </w:rPr>
        <w:t xml:space="preserve"> </w:t>
      </w:r>
      <w:r>
        <w:rPr>
          <w:sz w:val="26"/>
          <w:szCs w:val="26"/>
          <w:lang w:val="uz-Cyrl-UZ"/>
        </w:rPr>
        <w:t>qiladi</w:t>
      </w:r>
      <w:r w:rsidRPr="005E6981">
        <w:rPr>
          <w:sz w:val="26"/>
          <w:szCs w:val="26"/>
          <w:lang w:val="uz-Cyrl-UZ"/>
        </w:rPr>
        <w:t xml:space="preserve">, </w:t>
      </w:r>
      <w:r>
        <w:rPr>
          <w:sz w:val="26"/>
          <w:szCs w:val="26"/>
          <w:lang w:val="uz-Cyrl-UZ"/>
        </w:rPr>
        <w:t>poezdlarning</w:t>
      </w:r>
      <w:r w:rsidRPr="005E6981">
        <w:rPr>
          <w:sz w:val="26"/>
          <w:szCs w:val="26"/>
          <w:lang w:val="uz-Cyrl-UZ"/>
        </w:rPr>
        <w:t xml:space="preserve"> </w:t>
      </w:r>
      <w:r>
        <w:rPr>
          <w:sz w:val="26"/>
          <w:szCs w:val="26"/>
          <w:lang w:val="uz-Cyrl-UZ"/>
        </w:rPr>
        <w:t>harakat</w:t>
      </w:r>
      <w:r w:rsidRPr="005E6981">
        <w:rPr>
          <w:sz w:val="26"/>
          <w:szCs w:val="26"/>
          <w:lang w:val="uz-Cyrl-UZ"/>
        </w:rPr>
        <w:t xml:space="preserve"> </w:t>
      </w:r>
      <w:r>
        <w:rPr>
          <w:sz w:val="26"/>
          <w:szCs w:val="26"/>
          <w:lang w:val="uz-Cyrl-UZ"/>
        </w:rPr>
        <w:t>xavfsizligi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ob’ektlarining</w:t>
      </w:r>
      <w:r w:rsidRPr="005E6981">
        <w:rPr>
          <w:sz w:val="26"/>
          <w:szCs w:val="26"/>
          <w:lang w:val="uz-Cyrl-UZ"/>
        </w:rPr>
        <w:t xml:space="preserve"> </w:t>
      </w:r>
      <w:r>
        <w:rPr>
          <w:sz w:val="26"/>
          <w:szCs w:val="26"/>
          <w:lang w:val="uz-Cyrl-UZ"/>
        </w:rPr>
        <w:t>butligini</w:t>
      </w:r>
      <w:r w:rsidRPr="005E6981">
        <w:rPr>
          <w:sz w:val="26"/>
          <w:szCs w:val="26"/>
          <w:lang w:val="uz-Cyrl-UZ"/>
        </w:rPr>
        <w:t xml:space="preserve"> </w:t>
      </w:r>
      <w:r>
        <w:rPr>
          <w:sz w:val="26"/>
          <w:szCs w:val="26"/>
          <w:lang w:val="uz-Cyrl-UZ"/>
        </w:rPr>
        <w:t>ta’minlash</w:t>
      </w:r>
      <w:r w:rsidRPr="005E6981">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tadbirlarini</w:t>
      </w:r>
      <w:r w:rsidRPr="005E6981">
        <w:rPr>
          <w:sz w:val="26"/>
          <w:szCs w:val="26"/>
          <w:lang w:val="uz-Cyrl-UZ"/>
        </w:rPr>
        <w:t xml:space="preserve"> </w:t>
      </w:r>
      <w:r>
        <w:rPr>
          <w:sz w:val="26"/>
          <w:szCs w:val="26"/>
          <w:lang w:val="uz-Cyrl-UZ"/>
        </w:rPr>
        <w:t>ko’radi</w:t>
      </w:r>
      <w:r w:rsidRPr="005E6981">
        <w:rPr>
          <w:sz w:val="26"/>
          <w:szCs w:val="26"/>
          <w:lang w:val="uz-Cyrl-UZ"/>
        </w:rPr>
        <w:t xml:space="preserve">, </w:t>
      </w:r>
      <w:r>
        <w:rPr>
          <w:sz w:val="26"/>
          <w:szCs w:val="26"/>
          <w:lang w:val="uz-Cyrl-UZ"/>
        </w:rPr>
        <w:t>harakat</w:t>
      </w:r>
      <w:r w:rsidRPr="005E6981">
        <w:rPr>
          <w:sz w:val="26"/>
          <w:szCs w:val="26"/>
          <w:lang w:val="uz-Cyrl-UZ"/>
        </w:rPr>
        <w:t xml:space="preserve"> </w:t>
      </w:r>
      <w:r>
        <w:rPr>
          <w:sz w:val="26"/>
          <w:szCs w:val="26"/>
          <w:lang w:val="uz-Cyrl-UZ"/>
        </w:rPr>
        <w:t>xavfsizligi</w:t>
      </w:r>
      <w:r w:rsidRPr="005E6981">
        <w:rPr>
          <w:sz w:val="26"/>
          <w:szCs w:val="26"/>
          <w:lang w:val="uz-Cyrl-UZ"/>
        </w:rPr>
        <w:t xml:space="preserve"> </w:t>
      </w:r>
      <w:r>
        <w:rPr>
          <w:sz w:val="26"/>
          <w:szCs w:val="26"/>
          <w:lang w:val="uz-Cyrl-UZ"/>
        </w:rPr>
        <w:t>buzilishi</w:t>
      </w:r>
      <w:r w:rsidRPr="005E6981">
        <w:rPr>
          <w:sz w:val="26"/>
          <w:szCs w:val="26"/>
          <w:lang w:val="uz-Cyrl-UZ"/>
        </w:rPr>
        <w:t xml:space="preserve"> </w:t>
      </w:r>
      <w:r>
        <w:rPr>
          <w:sz w:val="26"/>
          <w:szCs w:val="26"/>
          <w:lang w:val="uz-Cyrl-UZ"/>
        </w:rPr>
        <w:t>sabablarini</w:t>
      </w:r>
      <w:r w:rsidRPr="005E6981">
        <w:rPr>
          <w:sz w:val="26"/>
          <w:szCs w:val="26"/>
          <w:lang w:val="uz-Cyrl-UZ"/>
        </w:rPr>
        <w:t xml:space="preserve"> </w:t>
      </w:r>
      <w:r>
        <w:rPr>
          <w:sz w:val="26"/>
          <w:szCs w:val="26"/>
          <w:lang w:val="uz-Cyrl-UZ"/>
        </w:rPr>
        <w:t>tahlil</w:t>
      </w:r>
      <w:r w:rsidRPr="005E6981">
        <w:rPr>
          <w:sz w:val="26"/>
          <w:szCs w:val="26"/>
          <w:lang w:val="uz-Cyrl-UZ"/>
        </w:rPr>
        <w:t xml:space="preserve"> </w:t>
      </w:r>
      <w:r>
        <w:rPr>
          <w:sz w:val="26"/>
          <w:szCs w:val="26"/>
          <w:lang w:val="uz-Cyrl-UZ"/>
        </w:rPr>
        <w:t>qiladi</w:t>
      </w:r>
      <w:r w:rsidRPr="005E6981">
        <w:rPr>
          <w:sz w:val="26"/>
          <w:szCs w:val="26"/>
          <w:lang w:val="uz-Cyrl-UZ"/>
        </w:rPr>
        <w:t xml:space="preserve">, </w:t>
      </w:r>
      <w:r>
        <w:rPr>
          <w:sz w:val="26"/>
          <w:szCs w:val="26"/>
          <w:lang w:val="uz-Cyrl-UZ"/>
        </w:rPr>
        <w:t>halokatlar</w:t>
      </w:r>
      <w:r w:rsidRPr="005E6981">
        <w:rPr>
          <w:sz w:val="26"/>
          <w:szCs w:val="26"/>
          <w:lang w:val="uz-Cyrl-UZ"/>
        </w:rPr>
        <w:t xml:space="preserve">, </w:t>
      </w:r>
      <w:r>
        <w:rPr>
          <w:sz w:val="26"/>
          <w:szCs w:val="26"/>
          <w:lang w:val="uz-Cyrl-UZ"/>
        </w:rPr>
        <w:t>avariyalar</w:t>
      </w:r>
      <w:r w:rsidRPr="005E6981">
        <w:rPr>
          <w:sz w:val="26"/>
          <w:szCs w:val="26"/>
          <w:lang w:val="uz-Cyrl-UZ"/>
        </w:rPr>
        <w:t xml:space="preserve">, </w:t>
      </w:r>
      <w:r>
        <w:rPr>
          <w:sz w:val="26"/>
          <w:szCs w:val="26"/>
          <w:lang w:val="uz-Cyrl-UZ"/>
        </w:rPr>
        <w:t>ekologik</w:t>
      </w:r>
      <w:r w:rsidRPr="005E6981">
        <w:rPr>
          <w:sz w:val="26"/>
          <w:szCs w:val="26"/>
          <w:lang w:val="uz-Cyrl-UZ"/>
        </w:rPr>
        <w:t xml:space="preserve"> </w:t>
      </w:r>
      <w:r>
        <w:rPr>
          <w:sz w:val="26"/>
          <w:szCs w:val="26"/>
          <w:lang w:val="uz-Cyrl-UZ"/>
        </w:rPr>
        <w:t>ofatlarning</w:t>
      </w:r>
      <w:r w:rsidRPr="005E6981">
        <w:rPr>
          <w:sz w:val="26"/>
          <w:szCs w:val="26"/>
          <w:lang w:val="uz-Cyrl-UZ"/>
        </w:rPr>
        <w:t xml:space="preserve"> </w:t>
      </w:r>
      <w:r>
        <w:rPr>
          <w:sz w:val="26"/>
          <w:szCs w:val="26"/>
          <w:lang w:val="uz-Cyrl-UZ"/>
        </w:rPr>
        <w:t>oldini</w:t>
      </w:r>
      <w:r w:rsidRPr="005E6981">
        <w:rPr>
          <w:sz w:val="26"/>
          <w:szCs w:val="26"/>
          <w:lang w:val="uz-Cyrl-UZ"/>
        </w:rPr>
        <w:t xml:space="preserve"> </w:t>
      </w:r>
      <w:r>
        <w:rPr>
          <w:sz w:val="26"/>
          <w:szCs w:val="26"/>
          <w:lang w:val="uz-Cyrl-UZ"/>
        </w:rPr>
        <w:t>olish</w:t>
      </w:r>
      <w:r w:rsidRPr="005E6981">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tadbirlarini</w:t>
      </w:r>
      <w:r w:rsidRPr="005E6981">
        <w:rPr>
          <w:sz w:val="26"/>
          <w:szCs w:val="26"/>
          <w:lang w:val="uz-Cyrl-UZ"/>
        </w:rPr>
        <w:t xml:space="preserve"> </w:t>
      </w:r>
      <w:r>
        <w:rPr>
          <w:sz w:val="26"/>
          <w:szCs w:val="26"/>
          <w:lang w:val="uz-Cyrl-UZ"/>
        </w:rPr>
        <w:t>ko’radi</w:t>
      </w:r>
      <w:r w:rsidRPr="005E6981">
        <w:rPr>
          <w:sz w:val="26"/>
          <w:szCs w:val="26"/>
          <w:lang w:val="uz-Cyrl-UZ"/>
        </w:rPr>
        <w:t xml:space="preserve">, </w:t>
      </w:r>
      <w:r>
        <w:rPr>
          <w:sz w:val="26"/>
          <w:szCs w:val="26"/>
          <w:lang w:val="uz-Cyrl-UZ"/>
        </w:rPr>
        <w:t>yuqori</w:t>
      </w:r>
      <w:r w:rsidRPr="005E6981">
        <w:rPr>
          <w:sz w:val="26"/>
          <w:szCs w:val="26"/>
          <w:lang w:val="uz-Cyrl-UZ"/>
        </w:rPr>
        <w:t xml:space="preserve"> </w:t>
      </w:r>
      <w:r>
        <w:rPr>
          <w:sz w:val="26"/>
          <w:szCs w:val="26"/>
          <w:lang w:val="uz-Cyrl-UZ"/>
        </w:rPr>
        <w:t>darajada</w:t>
      </w:r>
      <w:r w:rsidRPr="005E6981">
        <w:rPr>
          <w:sz w:val="26"/>
          <w:szCs w:val="26"/>
          <w:lang w:val="uz-Cyrl-UZ"/>
        </w:rPr>
        <w:t xml:space="preserve"> </w:t>
      </w:r>
      <w:r>
        <w:rPr>
          <w:sz w:val="26"/>
          <w:szCs w:val="26"/>
          <w:lang w:val="uz-Cyrl-UZ"/>
        </w:rPr>
        <w:t>xatarli</w:t>
      </w:r>
      <w:r w:rsidRPr="005E6981">
        <w:rPr>
          <w:sz w:val="26"/>
          <w:szCs w:val="26"/>
          <w:lang w:val="uz-Cyrl-UZ"/>
        </w:rPr>
        <w:t xml:space="preserve"> </w:t>
      </w:r>
      <w:r>
        <w:rPr>
          <w:sz w:val="26"/>
          <w:szCs w:val="26"/>
          <w:lang w:val="uz-Cyrl-UZ"/>
        </w:rPr>
        <w:t>hududlarda</w:t>
      </w:r>
      <w:r w:rsidRPr="005E6981">
        <w:rPr>
          <w:sz w:val="26"/>
          <w:szCs w:val="26"/>
          <w:lang w:val="uz-Cyrl-UZ"/>
        </w:rPr>
        <w:t xml:space="preserve"> </w:t>
      </w:r>
      <w:r>
        <w:rPr>
          <w:sz w:val="26"/>
          <w:szCs w:val="26"/>
          <w:lang w:val="uz-Cyrl-UZ"/>
        </w:rPr>
        <w:t>bo’lish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ishlarni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qoidalarini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yo’lovchilar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yuklarni</w:t>
      </w:r>
      <w:r w:rsidRPr="005E6981">
        <w:rPr>
          <w:sz w:val="26"/>
          <w:szCs w:val="26"/>
          <w:lang w:val="uz-Cyrl-UZ"/>
        </w:rPr>
        <w:t xml:space="preserve"> </w:t>
      </w:r>
      <w:r>
        <w:rPr>
          <w:sz w:val="26"/>
          <w:szCs w:val="26"/>
          <w:lang w:val="uz-Cyrl-UZ"/>
        </w:rPr>
        <w:t>sug’urtalash</w:t>
      </w:r>
      <w:r w:rsidRPr="005E6981">
        <w:rPr>
          <w:sz w:val="26"/>
          <w:szCs w:val="26"/>
          <w:lang w:val="uz-Cyrl-UZ"/>
        </w:rPr>
        <w:t xml:space="preserve"> </w:t>
      </w:r>
      <w:r>
        <w:rPr>
          <w:sz w:val="26"/>
          <w:szCs w:val="26"/>
          <w:lang w:val="uz-Cyrl-UZ"/>
        </w:rPr>
        <w:t>ishlarini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davlat</w:t>
      </w:r>
      <w:r w:rsidRPr="005E6981">
        <w:rPr>
          <w:sz w:val="26"/>
          <w:szCs w:val="26"/>
          <w:lang w:val="uz-Cyrl-UZ"/>
        </w:rPr>
        <w:t xml:space="preserve"> </w:t>
      </w:r>
      <w:r>
        <w:rPr>
          <w:sz w:val="26"/>
          <w:szCs w:val="26"/>
          <w:lang w:val="uz-Cyrl-UZ"/>
        </w:rPr>
        <w:t>hududida</w:t>
      </w:r>
      <w:r w:rsidRPr="005E6981">
        <w:rPr>
          <w:sz w:val="26"/>
          <w:szCs w:val="26"/>
          <w:lang w:val="uz-Cyrl-UZ"/>
        </w:rPr>
        <w:t xml:space="preserve">, </w:t>
      </w:r>
      <w:r>
        <w:rPr>
          <w:sz w:val="26"/>
          <w:szCs w:val="26"/>
          <w:lang w:val="uz-Cyrl-UZ"/>
        </w:rPr>
        <w:t>to’g’ridan</w:t>
      </w:r>
      <w:r w:rsidRPr="005E6981">
        <w:rPr>
          <w:sz w:val="26"/>
          <w:szCs w:val="26"/>
          <w:lang w:val="uz-Cyrl-UZ"/>
        </w:rPr>
        <w:t>-</w:t>
      </w:r>
      <w:r>
        <w:rPr>
          <w:sz w:val="26"/>
          <w:szCs w:val="26"/>
          <w:lang w:val="uz-Cyrl-UZ"/>
        </w:rPr>
        <w:t>to’g’ri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qo’shma</w:t>
      </w:r>
      <w:r w:rsidRPr="005E6981">
        <w:rPr>
          <w:sz w:val="26"/>
          <w:szCs w:val="26"/>
          <w:lang w:val="uz-Cyrl-UZ"/>
        </w:rPr>
        <w:t xml:space="preserve"> </w:t>
      </w:r>
      <w:r>
        <w:rPr>
          <w:sz w:val="26"/>
          <w:szCs w:val="26"/>
          <w:lang w:val="uz-Cyrl-UZ"/>
        </w:rPr>
        <w:t>yo’nalishlarda</w:t>
      </w:r>
      <w:r w:rsidRPr="005E6981">
        <w:rPr>
          <w:sz w:val="26"/>
          <w:szCs w:val="26"/>
          <w:lang w:val="uz-Cyrl-UZ"/>
        </w:rPr>
        <w:t xml:space="preserve"> </w:t>
      </w:r>
      <w:r>
        <w:rPr>
          <w:sz w:val="26"/>
          <w:szCs w:val="26"/>
          <w:lang w:val="uz-Cyrl-UZ"/>
        </w:rPr>
        <w:t>tashishlarni</w:t>
      </w:r>
      <w:r w:rsidRPr="005E6981">
        <w:rPr>
          <w:sz w:val="26"/>
          <w:szCs w:val="26"/>
          <w:lang w:val="uz-Cyrl-UZ"/>
        </w:rPr>
        <w:t xml:space="preserve"> </w:t>
      </w:r>
      <w:r>
        <w:rPr>
          <w:sz w:val="26"/>
          <w:szCs w:val="26"/>
          <w:lang w:val="uz-Cyrl-UZ"/>
        </w:rPr>
        <w:t>rivojlantirish</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transport</w:t>
      </w:r>
      <w:r w:rsidRPr="005E6981">
        <w:rPr>
          <w:sz w:val="26"/>
          <w:szCs w:val="26"/>
          <w:lang w:val="uz-Cyrl-UZ"/>
        </w:rPr>
        <w:t xml:space="preserve"> </w:t>
      </w:r>
      <w:r>
        <w:rPr>
          <w:sz w:val="26"/>
          <w:szCs w:val="26"/>
          <w:lang w:val="uz-Cyrl-UZ"/>
        </w:rPr>
        <w:t>turlari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hamkorlikda</w:t>
      </w:r>
      <w:r w:rsidRPr="005E6981">
        <w:rPr>
          <w:sz w:val="26"/>
          <w:szCs w:val="26"/>
          <w:lang w:val="uz-Cyrl-UZ"/>
        </w:rPr>
        <w:t xml:space="preserve"> </w:t>
      </w:r>
      <w:r>
        <w:rPr>
          <w:sz w:val="26"/>
          <w:szCs w:val="26"/>
          <w:lang w:val="uz-Cyrl-UZ"/>
        </w:rPr>
        <w:t>ishlash</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takliflar</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idoraviy</w:t>
      </w:r>
      <w:r w:rsidRPr="005E6981">
        <w:rPr>
          <w:sz w:val="26"/>
          <w:szCs w:val="26"/>
          <w:lang w:val="uz-Cyrl-UZ"/>
        </w:rPr>
        <w:t xml:space="preserve"> </w:t>
      </w:r>
      <w:r>
        <w:rPr>
          <w:sz w:val="26"/>
          <w:szCs w:val="26"/>
          <w:lang w:val="uz-Cyrl-UZ"/>
        </w:rPr>
        <w:t>mansubligidan</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mulkchilik</w:t>
      </w:r>
      <w:r w:rsidRPr="005E6981">
        <w:rPr>
          <w:sz w:val="26"/>
          <w:szCs w:val="26"/>
          <w:lang w:val="uz-Cyrl-UZ"/>
        </w:rPr>
        <w:t xml:space="preserve"> </w:t>
      </w:r>
      <w:r>
        <w:rPr>
          <w:sz w:val="26"/>
          <w:szCs w:val="26"/>
          <w:lang w:val="uz-Cyrl-UZ"/>
        </w:rPr>
        <w:t>shaklidan</w:t>
      </w:r>
      <w:r w:rsidRPr="005E6981">
        <w:rPr>
          <w:sz w:val="26"/>
          <w:szCs w:val="26"/>
          <w:lang w:val="uz-Cyrl-UZ"/>
        </w:rPr>
        <w:t xml:space="preserve"> </w:t>
      </w:r>
      <w:r>
        <w:rPr>
          <w:sz w:val="26"/>
          <w:szCs w:val="26"/>
          <w:lang w:val="uz-Cyrl-UZ"/>
        </w:rPr>
        <w:t>qat’i</w:t>
      </w:r>
      <w:r w:rsidRPr="005E6981">
        <w:rPr>
          <w:sz w:val="26"/>
          <w:szCs w:val="26"/>
          <w:lang w:val="uz-Cyrl-UZ"/>
        </w:rPr>
        <w:t xml:space="preserve"> </w:t>
      </w:r>
      <w:r>
        <w:rPr>
          <w:sz w:val="26"/>
          <w:szCs w:val="26"/>
          <w:lang w:val="uz-Cyrl-UZ"/>
        </w:rPr>
        <w:t>nazar</w:t>
      </w:r>
      <w:r w:rsidRPr="005E6981">
        <w:rPr>
          <w:sz w:val="26"/>
          <w:szCs w:val="26"/>
          <w:lang w:val="uz-Cyrl-UZ"/>
        </w:rPr>
        <w:t xml:space="preserve">, </w:t>
      </w:r>
      <w:r>
        <w:rPr>
          <w:sz w:val="26"/>
          <w:szCs w:val="26"/>
          <w:lang w:val="uz-Cyrl-UZ"/>
        </w:rPr>
        <w:t>korxona</w:t>
      </w:r>
      <w:r w:rsidRPr="005E6981">
        <w:rPr>
          <w:sz w:val="26"/>
          <w:szCs w:val="26"/>
          <w:lang w:val="uz-Cyrl-UZ"/>
        </w:rPr>
        <w:t xml:space="preserve"> </w:t>
      </w:r>
      <w:r w:rsidRPr="002305EF">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tashkilotlarga</w:t>
      </w:r>
      <w:r w:rsidRPr="005E6981">
        <w:rPr>
          <w:sz w:val="26"/>
          <w:szCs w:val="26"/>
          <w:lang w:val="uz-Cyrl-UZ"/>
        </w:rPr>
        <w:t xml:space="preserve"> </w:t>
      </w:r>
      <w:r>
        <w:rPr>
          <w:sz w:val="26"/>
          <w:szCs w:val="26"/>
          <w:lang w:val="uz-Cyrl-UZ"/>
        </w:rPr>
        <w:t>tegishli</w:t>
      </w:r>
      <w:r w:rsidRPr="005E6981">
        <w:rPr>
          <w:sz w:val="26"/>
          <w:szCs w:val="26"/>
          <w:lang w:val="uz-Cyrl-UZ"/>
        </w:rPr>
        <w:t xml:space="preserve"> </w:t>
      </w:r>
      <w:r>
        <w:rPr>
          <w:sz w:val="26"/>
          <w:szCs w:val="26"/>
          <w:lang w:val="uz-Cyrl-UZ"/>
        </w:rPr>
        <w:t>harakatlanuvchi</w:t>
      </w:r>
      <w:r w:rsidRPr="005E6981">
        <w:rPr>
          <w:sz w:val="26"/>
          <w:szCs w:val="26"/>
          <w:lang w:val="uz-Cyrl-UZ"/>
        </w:rPr>
        <w:t xml:space="preserve"> </w:t>
      </w:r>
      <w:r>
        <w:rPr>
          <w:sz w:val="26"/>
          <w:szCs w:val="26"/>
          <w:lang w:val="uz-Cyrl-UZ"/>
        </w:rPr>
        <w:t>tarkibning</w:t>
      </w:r>
      <w:r w:rsidRPr="005E6981">
        <w:rPr>
          <w:sz w:val="26"/>
          <w:szCs w:val="26"/>
          <w:lang w:val="uz-Cyrl-UZ"/>
        </w:rPr>
        <w:t xml:space="preserve"> </w:t>
      </w:r>
      <w:r>
        <w:rPr>
          <w:sz w:val="26"/>
          <w:szCs w:val="26"/>
          <w:lang w:val="uz-Cyrl-UZ"/>
        </w:rPr>
        <w:t>umumiy</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yo’llariga</w:t>
      </w:r>
      <w:r w:rsidRPr="005E6981">
        <w:rPr>
          <w:sz w:val="26"/>
          <w:szCs w:val="26"/>
          <w:lang w:val="uz-Cyrl-UZ"/>
        </w:rPr>
        <w:t xml:space="preserve"> </w:t>
      </w:r>
      <w:r>
        <w:rPr>
          <w:sz w:val="26"/>
          <w:szCs w:val="26"/>
          <w:lang w:val="uz-Cyrl-UZ"/>
        </w:rPr>
        <w:t>kirishi</w:t>
      </w:r>
      <w:r w:rsidRPr="005E6981">
        <w:rPr>
          <w:sz w:val="26"/>
          <w:szCs w:val="26"/>
          <w:lang w:val="uz-Cyrl-UZ"/>
        </w:rPr>
        <w:t xml:space="preserve"> </w:t>
      </w:r>
      <w:r>
        <w:rPr>
          <w:sz w:val="26"/>
          <w:szCs w:val="26"/>
          <w:lang w:val="uz-Cyrl-UZ"/>
        </w:rPr>
        <w:t>tartibini</w:t>
      </w:r>
      <w:r w:rsidRPr="005E6981">
        <w:rPr>
          <w:sz w:val="26"/>
          <w:szCs w:val="26"/>
          <w:lang w:val="uz-Cyrl-UZ"/>
        </w:rPr>
        <w:t xml:space="preserve"> </w:t>
      </w:r>
      <w:r>
        <w:rPr>
          <w:sz w:val="26"/>
          <w:szCs w:val="26"/>
          <w:lang w:val="uz-Cyrl-UZ"/>
        </w:rPr>
        <w:t>belgilaydi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sanoat</w:t>
      </w:r>
      <w:r w:rsidRPr="005E6981">
        <w:rPr>
          <w:sz w:val="26"/>
          <w:szCs w:val="26"/>
          <w:lang w:val="uz-Cyrl-UZ"/>
        </w:rPr>
        <w:t xml:space="preserve"> </w:t>
      </w:r>
      <w:r>
        <w:rPr>
          <w:sz w:val="26"/>
          <w:szCs w:val="26"/>
          <w:lang w:val="uz-Cyrl-UZ"/>
        </w:rPr>
        <w:t>korxonalarida</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yo’llar</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yuboriladigan</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texnikasi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mahsulotlarni</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qabul</w:t>
      </w:r>
      <w:r w:rsidRPr="005E6981">
        <w:rPr>
          <w:sz w:val="26"/>
          <w:szCs w:val="26"/>
          <w:lang w:val="uz-Cyrl-UZ"/>
        </w:rPr>
        <w:t xml:space="preserve"> </w:t>
      </w:r>
      <w:r>
        <w:rPr>
          <w:sz w:val="26"/>
          <w:szCs w:val="26"/>
          <w:lang w:val="uz-Cyrl-UZ"/>
        </w:rPr>
        <w:t>qilishni</w:t>
      </w:r>
      <w:r w:rsidRPr="005E6981">
        <w:rPr>
          <w:sz w:val="26"/>
          <w:szCs w:val="26"/>
          <w:lang w:val="uz-Cyrl-UZ"/>
        </w:rPr>
        <w:t xml:space="preserve"> (</w:t>
      </w:r>
      <w:r>
        <w:rPr>
          <w:sz w:val="26"/>
          <w:szCs w:val="26"/>
          <w:lang w:val="uz-Cyrl-UZ"/>
        </w:rPr>
        <w:t>texnik</w:t>
      </w:r>
      <w:r w:rsidRPr="005E6981">
        <w:rPr>
          <w:sz w:val="26"/>
          <w:szCs w:val="26"/>
          <w:lang w:val="uz-Cyrl-UZ"/>
        </w:rPr>
        <w:t xml:space="preserve"> </w:t>
      </w:r>
      <w:r>
        <w:rPr>
          <w:sz w:val="26"/>
          <w:szCs w:val="26"/>
          <w:lang w:val="uz-Cyrl-UZ"/>
        </w:rPr>
        <w:t>inspeksiyasini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qiladi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O’zbekiston</w:t>
      </w:r>
      <w:r w:rsidRPr="005E6981">
        <w:rPr>
          <w:sz w:val="26"/>
          <w:szCs w:val="26"/>
          <w:lang w:val="uz-Cyrl-UZ"/>
        </w:rPr>
        <w:t xml:space="preserve"> </w:t>
      </w:r>
      <w:r>
        <w:rPr>
          <w:sz w:val="26"/>
          <w:szCs w:val="26"/>
          <w:lang w:val="uz-Cyrl-UZ"/>
        </w:rPr>
        <w:t>Respublikasi</w:t>
      </w:r>
      <w:r w:rsidRPr="005E6981">
        <w:rPr>
          <w:sz w:val="26"/>
          <w:szCs w:val="26"/>
          <w:lang w:val="uz-Cyrl-UZ"/>
        </w:rPr>
        <w:t xml:space="preserve"> </w:t>
      </w:r>
      <w:r>
        <w:rPr>
          <w:sz w:val="26"/>
          <w:szCs w:val="26"/>
          <w:lang w:val="uz-Cyrl-UZ"/>
        </w:rPr>
        <w:t>qonunchiligiga</w:t>
      </w:r>
      <w:r w:rsidRPr="005E6981">
        <w:rPr>
          <w:sz w:val="26"/>
          <w:szCs w:val="26"/>
          <w:lang w:val="uz-Cyrl-UZ"/>
        </w:rPr>
        <w:t xml:space="preserve"> </w:t>
      </w:r>
      <w:r>
        <w:rPr>
          <w:sz w:val="26"/>
          <w:szCs w:val="26"/>
          <w:lang w:val="uz-Cyrl-UZ"/>
        </w:rPr>
        <w:t>muvofiq</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yaqinidagi</w:t>
      </w:r>
      <w:r w:rsidRPr="005E6981">
        <w:rPr>
          <w:sz w:val="26"/>
          <w:szCs w:val="26"/>
          <w:lang w:val="uz-Cyrl-UZ"/>
        </w:rPr>
        <w:t xml:space="preserve"> </w:t>
      </w:r>
      <w:r>
        <w:rPr>
          <w:sz w:val="26"/>
          <w:szCs w:val="26"/>
          <w:lang w:val="uz-Cyrl-UZ"/>
        </w:rPr>
        <w:t>ajratilgan</w:t>
      </w:r>
      <w:r w:rsidRPr="005E6981">
        <w:rPr>
          <w:sz w:val="26"/>
          <w:szCs w:val="26"/>
          <w:lang w:val="uz-Cyrl-UZ"/>
        </w:rPr>
        <w:t xml:space="preserve"> </w:t>
      </w:r>
      <w:r>
        <w:rPr>
          <w:sz w:val="26"/>
          <w:szCs w:val="26"/>
          <w:lang w:val="uz-Cyrl-UZ"/>
        </w:rPr>
        <w:t>yo’laklar</w:t>
      </w:r>
      <w:r w:rsidRPr="005E6981">
        <w:rPr>
          <w:sz w:val="26"/>
          <w:szCs w:val="26"/>
          <w:lang w:val="uz-Cyrl-UZ"/>
        </w:rPr>
        <w:t xml:space="preserve"> </w:t>
      </w:r>
      <w:r>
        <w:rPr>
          <w:sz w:val="26"/>
          <w:szCs w:val="26"/>
          <w:lang w:val="uz-Cyrl-UZ"/>
        </w:rPr>
        <w:t>hududida</w:t>
      </w:r>
      <w:r w:rsidRPr="005E6981">
        <w:rPr>
          <w:sz w:val="26"/>
          <w:szCs w:val="26"/>
          <w:lang w:val="uz-Cyrl-UZ"/>
        </w:rPr>
        <w:t xml:space="preserve"> </w:t>
      </w:r>
      <w:r>
        <w:rPr>
          <w:sz w:val="26"/>
          <w:szCs w:val="26"/>
          <w:lang w:val="uz-Cyrl-UZ"/>
        </w:rPr>
        <w:t>erlardan</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u</w:t>
      </w:r>
      <w:r w:rsidRPr="005E6981">
        <w:rPr>
          <w:sz w:val="26"/>
          <w:szCs w:val="26"/>
          <w:lang w:val="uz-Cyrl-UZ"/>
        </w:rPr>
        <w:t xml:space="preserve"> </w:t>
      </w:r>
      <w:r>
        <w:rPr>
          <w:sz w:val="26"/>
          <w:szCs w:val="26"/>
          <w:lang w:val="uz-Cyrl-UZ"/>
        </w:rPr>
        <w:t>erda</w:t>
      </w:r>
      <w:r w:rsidRPr="005E6981">
        <w:rPr>
          <w:sz w:val="26"/>
          <w:szCs w:val="26"/>
          <w:lang w:val="uz-Cyrl-UZ"/>
        </w:rPr>
        <w:t xml:space="preserve"> </w:t>
      </w:r>
      <w:r>
        <w:rPr>
          <w:sz w:val="26"/>
          <w:szCs w:val="26"/>
          <w:lang w:val="uz-Cyrl-UZ"/>
        </w:rPr>
        <w:t>bino</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inshootlar</w:t>
      </w:r>
      <w:r w:rsidRPr="005E6981">
        <w:rPr>
          <w:sz w:val="26"/>
          <w:szCs w:val="26"/>
          <w:lang w:val="uz-Cyrl-UZ"/>
        </w:rPr>
        <w:t xml:space="preserve"> </w:t>
      </w:r>
      <w:r>
        <w:rPr>
          <w:sz w:val="26"/>
          <w:szCs w:val="26"/>
          <w:lang w:val="uz-Cyrl-UZ"/>
        </w:rPr>
        <w:t>qurish</w:t>
      </w:r>
      <w:r w:rsidRPr="005E6981">
        <w:rPr>
          <w:sz w:val="26"/>
          <w:szCs w:val="26"/>
          <w:lang w:val="uz-Cyrl-UZ"/>
        </w:rPr>
        <w:t xml:space="preserve"> </w:t>
      </w:r>
      <w:r>
        <w:rPr>
          <w:sz w:val="26"/>
          <w:szCs w:val="26"/>
          <w:lang w:val="uz-Cyrl-UZ"/>
        </w:rPr>
        <w:t>tartibini</w:t>
      </w:r>
      <w:r w:rsidRPr="005E6981">
        <w:rPr>
          <w:sz w:val="26"/>
          <w:szCs w:val="26"/>
          <w:lang w:val="uz-Cyrl-UZ"/>
        </w:rPr>
        <w:t xml:space="preserve"> </w:t>
      </w:r>
      <w:r>
        <w:rPr>
          <w:sz w:val="26"/>
          <w:szCs w:val="26"/>
          <w:lang w:val="uz-Cyrl-UZ"/>
        </w:rPr>
        <w:t>belgilaydi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tegishli</w:t>
      </w:r>
      <w:r w:rsidRPr="005E6981">
        <w:rPr>
          <w:sz w:val="26"/>
          <w:szCs w:val="26"/>
          <w:lang w:val="uz-Cyrl-UZ"/>
        </w:rPr>
        <w:t xml:space="preserve"> </w:t>
      </w:r>
      <w:r>
        <w:rPr>
          <w:sz w:val="26"/>
          <w:szCs w:val="26"/>
          <w:lang w:val="uz-Cyrl-UZ"/>
        </w:rPr>
        <w:t>qurilish</w:t>
      </w:r>
      <w:r w:rsidRPr="005E6981">
        <w:rPr>
          <w:sz w:val="26"/>
          <w:szCs w:val="26"/>
          <w:lang w:val="uz-Cyrl-UZ"/>
        </w:rPr>
        <w:t xml:space="preserve"> </w:t>
      </w:r>
      <w:r>
        <w:rPr>
          <w:sz w:val="26"/>
          <w:szCs w:val="26"/>
          <w:lang w:val="uz-Cyrl-UZ"/>
        </w:rPr>
        <w:t>me’yorlari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qoidalarini</w:t>
      </w:r>
      <w:r w:rsidRPr="005E6981">
        <w:rPr>
          <w:sz w:val="26"/>
          <w:szCs w:val="26"/>
          <w:lang w:val="uz-Cyrl-UZ"/>
        </w:rPr>
        <w:t xml:space="preserve"> </w:t>
      </w:r>
      <w:r>
        <w:rPr>
          <w:sz w:val="26"/>
          <w:szCs w:val="26"/>
          <w:lang w:val="uz-Cyrl-UZ"/>
        </w:rPr>
        <w:t>muvofiqlashtiradi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umumiy</w:t>
      </w:r>
      <w:r w:rsidRPr="005E6981">
        <w:rPr>
          <w:sz w:val="26"/>
          <w:szCs w:val="26"/>
          <w:lang w:val="uz-Cyrl-UZ"/>
        </w:rPr>
        <w:t xml:space="preserve"> </w:t>
      </w:r>
      <w:r>
        <w:rPr>
          <w:sz w:val="26"/>
          <w:szCs w:val="26"/>
          <w:lang w:val="uz-Cyrl-UZ"/>
        </w:rPr>
        <w:t>foydalanishdagi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qurilmalarni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kesishadigan</w:t>
      </w:r>
      <w:r w:rsidRPr="005E6981">
        <w:rPr>
          <w:sz w:val="26"/>
          <w:szCs w:val="26"/>
          <w:lang w:val="uz-Cyrl-UZ"/>
        </w:rPr>
        <w:t xml:space="preserve"> </w:t>
      </w:r>
      <w:r>
        <w:rPr>
          <w:sz w:val="26"/>
          <w:szCs w:val="26"/>
          <w:lang w:val="uz-Cyrl-UZ"/>
        </w:rPr>
        <w:t>uzatish</w:t>
      </w:r>
      <w:r w:rsidRPr="005E6981">
        <w:rPr>
          <w:sz w:val="26"/>
          <w:szCs w:val="26"/>
          <w:lang w:val="uz-Cyrl-UZ"/>
        </w:rPr>
        <w:t xml:space="preserve"> </w:t>
      </w:r>
      <w:r>
        <w:rPr>
          <w:sz w:val="26"/>
          <w:szCs w:val="26"/>
          <w:lang w:val="uz-Cyrl-UZ"/>
        </w:rPr>
        <w:t>quvurlari</w:t>
      </w:r>
      <w:r w:rsidRPr="005E6981">
        <w:rPr>
          <w:sz w:val="26"/>
          <w:szCs w:val="26"/>
          <w:lang w:val="uz-Cyrl-UZ"/>
        </w:rPr>
        <w:t xml:space="preserve">, </w:t>
      </w:r>
      <w:r>
        <w:rPr>
          <w:sz w:val="26"/>
          <w:szCs w:val="26"/>
          <w:lang w:val="uz-Cyrl-UZ"/>
        </w:rPr>
        <w:t>aloqa,</w:t>
      </w:r>
      <w:r w:rsidRPr="005E6981">
        <w:rPr>
          <w:sz w:val="26"/>
          <w:szCs w:val="26"/>
          <w:lang w:val="uz-Cyrl-UZ"/>
        </w:rPr>
        <w:t xml:space="preserve"> </w:t>
      </w:r>
      <w:r>
        <w:rPr>
          <w:sz w:val="26"/>
          <w:szCs w:val="26"/>
          <w:lang w:val="uz-Cyrl-UZ"/>
        </w:rPr>
        <w:t>elektr energiyasi</w:t>
      </w:r>
      <w:r w:rsidRPr="005E6981">
        <w:rPr>
          <w:sz w:val="26"/>
          <w:szCs w:val="26"/>
          <w:lang w:val="uz-Cyrl-UZ"/>
        </w:rPr>
        <w:t xml:space="preserve"> </w:t>
      </w:r>
      <w:r>
        <w:rPr>
          <w:sz w:val="26"/>
          <w:szCs w:val="26"/>
          <w:lang w:val="uz-Cyrl-UZ"/>
        </w:rPr>
        <w:t>uzatish</w:t>
      </w:r>
      <w:r w:rsidRPr="005E6981">
        <w:rPr>
          <w:sz w:val="26"/>
          <w:szCs w:val="26"/>
          <w:lang w:val="uz-Cyrl-UZ"/>
        </w:rPr>
        <w:t xml:space="preserve"> </w:t>
      </w:r>
      <w:r>
        <w:rPr>
          <w:sz w:val="26"/>
          <w:szCs w:val="26"/>
          <w:lang w:val="uz-Cyrl-UZ"/>
        </w:rPr>
        <w:t>liniyalari</w:t>
      </w:r>
      <w:r w:rsidRPr="005E6981">
        <w:rPr>
          <w:sz w:val="26"/>
          <w:szCs w:val="26"/>
          <w:lang w:val="uz-Cyrl-UZ"/>
        </w:rPr>
        <w:t xml:space="preserve"> </w:t>
      </w:r>
      <w:r w:rsidRPr="002305EF">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kommunikasiyalar</w:t>
      </w:r>
      <w:r w:rsidRPr="005E6981">
        <w:rPr>
          <w:sz w:val="26"/>
          <w:szCs w:val="26"/>
          <w:lang w:val="uz-Cyrl-UZ"/>
        </w:rPr>
        <w:t xml:space="preserve">, </w:t>
      </w:r>
      <w:r>
        <w:rPr>
          <w:sz w:val="26"/>
          <w:szCs w:val="26"/>
          <w:lang w:val="uz-Cyrl-UZ"/>
        </w:rPr>
        <w:t>shoxobcha</w:t>
      </w:r>
      <w:r w:rsidRPr="005E6981">
        <w:rPr>
          <w:sz w:val="26"/>
          <w:szCs w:val="26"/>
          <w:lang w:val="uz-Cyrl-UZ"/>
        </w:rPr>
        <w:t xml:space="preserve"> </w:t>
      </w:r>
      <w:r>
        <w:rPr>
          <w:sz w:val="26"/>
          <w:szCs w:val="26"/>
          <w:lang w:val="uz-Cyrl-UZ"/>
        </w:rPr>
        <w:t>yo’llar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tutashtirish</w:t>
      </w:r>
      <w:r w:rsidRPr="005E6981">
        <w:rPr>
          <w:sz w:val="26"/>
          <w:szCs w:val="26"/>
          <w:lang w:val="uz-Cyrl-UZ"/>
        </w:rPr>
        <w:t>,</w:t>
      </w:r>
      <w:r>
        <w:rPr>
          <w:sz w:val="26"/>
          <w:szCs w:val="26"/>
          <w:lang w:val="uz-Cyrl-UZ"/>
        </w:rPr>
        <w:t xml:space="preserve"> kesishish</w:t>
      </w:r>
      <w:r w:rsidRPr="005E6981">
        <w:rPr>
          <w:sz w:val="26"/>
          <w:szCs w:val="26"/>
          <w:lang w:val="uz-Cyrl-UZ"/>
        </w:rPr>
        <w:t xml:space="preserve"> </w:t>
      </w:r>
      <w:r>
        <w:rPr>
          <w:sz w:val="26"/>
          <w:szCs w:val="26"/>
          <w:lang w:val="uz-Cyrl-UZ"/>
        </w:rPr>
        <w:t>shartlarini</w:t>
      </w:r>
      <w:r w:rsidRPr="005E6981">
        <w:rPr>
          <w:sz w:val="26"/>
          <w:szCs w:val="26"/>
          <w:lang w:val="uz-Cyrl-UZ"/>
        </w:rPr>
        <w:t xml:space="preserve">, </w:t>
      </w:r>
      <w:r>
        <w:rPr>
          <w:sz w:val="26"/>
          <w:szCs w:val="26"/>
          <w:lang w:val="uz-Cyrl-UZ"/>
        </w:rPr>
        <w:t>unga</w:t>
      </w:r>
      <w:r w:rsidRPr="005E6981">
        <w:rPr>
          <w:sz w:val="26"/>
          <w:szCs w:val="26"/>
          <w:lang w:val="uz-Cyrl-UZ"/>
        </w:rPr>
        <w:t xml:space="preserve"> </w:t>
      </w:r>
      <w:r>
        <w:rPr>
          <w:sz w:val="26"/>
          <w:szCs w:val="26"/>
          <w:lang w:val="uz-Cyrl-UZ"/>
        </w:rPr>
        <w:t>kirish</w:t>
      </w:r>
      <w:r w:rsidRPr="005E6981">
        <w:rPr>
          <w:sz w:val="26"/>
          <w:szCs w:val="26"/>
          <w:lang w:val="uz-Cyrl-UZ"/>
        </w:rPr>
        <w:t xml:space="preserve"> </w:t>
      </w:r>
      <w:r>
        <w:rPr>
          <w:sz w:val="26"/>
          <w:szCs w:val="26"/>
          <w:lang w:val="uz-Cyrl-UZ"/>
        </w:rPr>
        <w:t>yo’llarini</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umumfoydalanishdagi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inshootlardan,</w:t>
      </w:r>
      <w:r w:rsidRPr="005E6981">
        <w:rPr>
          <w:sz w:val="26"/>
          <w:szCs w:val="26"/>
          <w:lang w:val="uz-Cyrl-UZ"/>
        </w:rPr>
        <w:t xml:space="preserve"> </w:t>
      </w:r>
      <w:r>
        <w:rPr>
          <w:sz w:val="26"/>
          <w:szCs w:val="26"/>
          <w:lang w:val="uz-Cyrl-UZ"/>
        </w:rPr>
        <w:t>portlovchi</w:t>
      </w:r>
      <w:r w:rsidRPr="005E6981">
        <w:rPr>
          <w:sz w:val="26"/>
          <w:szCs w:val="26"/>
          <w:lang w:val="uz-Cyrl-UZ"/>
        </w:rPr>
        <w:t xml:space="preserve">, </w:t>
      </w:r>
      <w:r>
        <w:rPr>
          <w:sz w:val="26"/>
          <w:szCs w:val="26"/>
          <w:lang w:val="uz-Cyrl-UZ"/>
        </w:rPr>
        <w:t>tez</w:t>
      </w:r>
      <w:r w:rsidRPr="005E6981">
        <w:rPr>
          <w:sz w:val="26"/>
          <w:szCs w:val="26"/>
          <w:lang w:val="uz-Cyrl-UZ"/>
        </w:rPr>
        <w:t xml:space="preserve"> </w:t>
      </w:r>
      <w:r>
        <w:rPr>
          <w:sz w:val="26"/>
          <w:szCs w:val="26"/>
          <w:lang w:val="uz-Cyrl-UZ"/>
        </w:rPr>
        <w:t>yonuvchan</w:t>
      </w:r>
      <w:r w:rsidRPr="005E6981">
        <w:rPr>
          <w:sz w:val="26"/>
          <w:szCs w:val="26"/>
          <w:lang w:val="uz-Cyrl-UZ"/>
        </w:rPr>
        <w:t xml:space="preserve">, </w:t>
      </w:r>
      <w:r>
        <w:rPr>
          <w:sz w:val="26"/>
          <w:szCs w:val="26"/>
          <w:lang w:val="uz-Cyrl-UZ"/>
        </w:rPr>
        <w:t>radioaktiv</w:t>
      </w:r>
      <w:r w:rsidRPr="005E6981">
        <w:rPr>
          <w:sz w:val="26"/>
          <w:szCs w:val="26"/>
          <w:lang w:val="uz-Cyrl-UZ"/>
        </w:rPr>
        <w:t xml:space="preserve">, </w:t>
      </w:r>
      <w:r>
        <w:rPr>
          <w:sz w:val="26"/>
          <w:szCs w:val="26"/>
          <w:lang w:val="uz-Cyrl-UZ"/>
        </w:rPr>
        <w:t>zaharli</w:t>
      </w:r>
      <w:r w:rsidRPr="005E6981">
        <w:rPr>
          <w:sz w:val="26"/>
          <w:szCs w:val="26"/>
          <w:lang w:val="uz-Cyrl-UZ"/>
        </w:rPr>
        <w:t xml:space="preserve"> </w:t>
      </w:r>
      <w:r w:rsidRPr="002305EF">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zaharlovchi</w:t>
      </w:r>
      <w:r w:rsidRPr="005E6981">
        <w:rPr>
          <w:sz w:val="26"/>
          <w:szCs w:val="26"/>
          <w:lang w:val="uz-Cyrl-UZ"/>
        </w:rPr>
        <w:t xml:space="preserve"> </w:t>
      </w:r>
      <w:r>
        <w:rPr>
          <w:sz w:val="26"/>
          <w:szCs w:val="26"/>
          <w:lang w:val="uz-Cyrl-UZ"/>
        </w:rPr>
        <w:t>moddalarni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chiqarish</w:t>
      </w:r>
      <w:r w:rsidRPr="005E6981">
        <w:rPr>
          <w:sz w:val="26"/>
          <w:szCs w:val="26"/>
          <w:lang w:val="uz-Cyrl-UZ"/>
        </w:rPr>
        <w:t xml:space="preserve">, </w:t>
      </w:r>
      <w:r>
        <w:rPr>
          <w:sz w:val="26"/>
          <w:szCs w:val="26"/>
          <w:lang w:val="uz-Cyrl-UZ"/>
        </w:rPr>
        <w:t>saqlash</w:t>
      </w:r>
      <w:r w:rsidRPr="005E6981">
        <w:rPr>
          <w:sz w:val="26"/>
          <w:szCs w:val="26"/>
          <w:lang w:val="uz-Cyrl-UZ"/>
        </w:rPr>
        <w:t xml:space="preserve">, </w:t>
      </w:r>
      <w:r>
        <w:rPr>
          <w:sz w:val="26"/>
          <w:szCs w:val="26"/>
          <w:lang w:val="uz-Cyrl-UZ"/>
        </w:rPr>
        <w:t>yuklash</w:t>
      </w:r>
      <w:r w:rsidRPr="005E6981">
        <w:rPr>
          <w:sz w:val="26"/>
          <w:szCs w:val="26"/>
          <w:lang w:val="uz-Cyrl-UZ"/>
        </w:rPr>
        <w:t xml:space="preserve">, </w:t>
      </w:r>
      <w:r>
        <w:rPr>
          <w:sz w:val="26"/>
          <w:szCs w:val="26"/>
          <w:lang w:val="uz-Cyrl-UZ"/>
        </w:rPr>
        <w:t>transportda</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tushirish</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bog’liq</w:t>
      </w:r>
      <w:r w:rsidRPr="005E6981">
        <w:rPr>
          <w:sz w:val="26"/>
          <w:szCs w:val="26"/>
          <w:lang w:val="uz-Cyrl-UZ"/>
        </w:rPr>
        <w:t xml:space="preserve"> </w:t>
      </w:r>
      <w:r>
        <w:rPr>
          <w:sz w:val="26"/>
          <w:szCs w:val="26"/>
          <w:lang w:val="uz-Cyrl-UZ"/>
        </w:rPr>
        <w:t>inshootlardan</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qurilmalargacha</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eng</w:t>
      </w:r>
      <w:r w:rsidRPr="005E6981">
        <w:rPr>
          <w:sz w:val="26"/>
          <w:szCs w:val="26"/>
          <w:lang w:val="uz-Cyrl-UZ"/>
        </w:rPr>
        <w:t xml:space="preserve"> </w:t>
      </w:r>
      <w:r>
        <w:rPr>
          <w:sz w:val="26"/>
          <w:szCs w:val="26"/>
          <w:lang w:val="uz-Cyrl-UZ"/>
        </w:rPr>
        <w:t>kam</w:t>
      </w:r>
      <w:r w:rsidRPr="005E6981">
        <w:rPr>
          <w:sz w:val="26"/>
          <w:szCs w:val="26"/>
          <w:lang w:val="uz-Cyrl-UZ"/>
        </w:rPr>
        <w:t xml:space="preserve"> </w:t>
      </w:r>
      <w:r>
        <w:rPr>
          <w:sz w:val="26"/>
          <w:szCs w:val="26"/>
          <w:lang w:val="uz-Cyrl-UZ"/>
        </w:rPr>
        <w:t>masofa</w:t>
      </w:r>
      <w:r w:rsidRPr="005E6981">
        <w:rPr>
          <w:sz w:val="26"/>
          <w:szCs w:val="26"/>
          <w:lang w:val="uz-Cyrl-UZ"/>
        </w:rPr>
        <w:t xml:space="preserve"> </w:t>
      </w:r>
      <w:r>
        <w:rPr>
          <w:sz w:val="26"/>
          <w:szCs w:val="26"/>
          <w:lang w:val="uz-Cyrl-UZ"/>
        </w:rPr>
        <w:t>shartlarini</w:t>
      </w:r>
      <w:r w:rsidRPr="005E6981">
        <w:rPr>
          <w:sz w:val="26"/>
          <w:szCs w:val="26"/>
          <w:lang w:val="uz-Cyrl-UZ"/>
        </w:rPr>
        <w:t xml:space="preserve"> </w:t>
      </w:r>
      <w:r>
        <w:rPr>
          <w:sz w:val="26"/>
          <w:szCs w:val="26"/>
          <w:lang w:val="uz-Cyrl-UZ"/>
        </w:rPr>
        <w:t>belgilaydi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yo’lni</w:t>
      </w:r>
      <w:r w:rsidRPr="005E6981">
        <w:rPr>
          <w:sz w:val="26"/>
          <w:szCs w:val="26"/>
          <w:lang w:val="uz-Cyrl-UZ"/>
        </w:rPr>
        <w:t xml:space="preserve"> </w:t>
      </w:r>
      <w:r>
        <w:rPr>
          <w:sz w:val="26"/>
          <w:szCs w:val="26"/>
          <w:lang w:val="uz-Cyrl-UZ"/>
        </w:rPr>
        <w:t>texnikaviy</w:t>
      </w:r>
      <w:r w:rsidRPr="005E6981">
        <w:rPr>
          <w:sz w:val="26"/>
          <w:szCs w:val="26"/>
          <w:lang w:val="uz-Cyrl-UZ"/>
        </w:rPr>
        <w:t xml:space="preserve"> </w:t>
      </w:r>
      <w:r>
        <w:rPr>
          <w:sz w:val="26"/>
          <w:szCs w:val="26"/>
          <w:lang w:val="uz-Cyrl-UZ"/>
        </w:rPr>
        <w:t>tasarruf</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qoidalari</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bilimlarni</w:t>
      </w:r>
      <w:r w:rsidRPr="005E6981">
        <w:rPr>
          <w:sz w:val="26"/>
          <w:szCs w:val="26"/>
          <w:lang w:val="uz-Cyrl-UZ"/>
        </w:rPr>
        <w:t xml:space="preserve"> </w:t>
      </w:r>
      <w:r>
        <w:rPr>
          <w:sz w:val="26"/>
          <w:szCs w:val="26"/>
          <w:lang w:val="uz-Cyrl-UZ"/>
        </w:rPr>
        <w:t>imtihondan</w:t>
      </w:r>
      <w:r w:rsidRPr="005E6981">
        <w:rPr>
          <w:sz w:val="26"/>
          <w:szCs w:val="26"/>
          <w:lang w:val="uz-Cyrl-UZ"/>
        </w:rPr>
        <w:t xml:space="preserve"> </w:t>
      </w:r>
      <w:r>
        <w:rPr>
          <w:sz w:val="26"/>
          <w:szCs w:val="26"/>
          <w:lang w:val="uz-Cyrl-UZ"/>
        </w:rPr>
        <w:t>o’tkazish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tekshirish</w:t>
      </w:r>
      <w:r w:rsidRPr="005E6981">
        <w:rPr>
          <w:sz w:val="26"/>
          <w:szCs w:val="26"/>
          <w:lang w:val="uz-Cyrl-UZ"/>
        </w:rPr>
        <w:t xml:space="preserve"> </w:t>
      </w:r>
      <w:r>
        <w:rPr>
          <w:sz w:val="26"/>
          <w:szCs w:val="26"/>
          <w:lang w:val="uz-Cyrl-UZ"/>
        </w:rPr>
        <w:t>tartibini</w:t>
      </w:r>
      <w:r w:rsidRPr="005E6981">
        <w:rPr>
          <w:sz w:val="26"/>
          <w:szCs w:val="26"/>
          <w:lang w:val="uz-Cyrl-UZ"/>
        </w:rPr>
        <w:t xml:space="preserve">, </w:t>
      </w: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transportidan</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qoidalarini</w:t>
      </w:r>
      <w:r w:rsidRPr="005E6981">
        <w:rPr>
          <w:sz w:val="26"/>
          <w:szCs w:val="26"/>
          <w:lang w:val="uz-Cyrl-UZ"/>
        </w:rPr>
        <w:t xml:space="preserve">, </w:t>
      </w:r>
      <w:r>
        <w:rPr>
          <w:sz w:val="26"/>
          <w:szCs w:val="26"/>
          <w:lang w:val="uz-Cyrl-UZ"/>
        </w:rPr>
        <w:t>yuk</w:t>
      </w:r>
      <w:r w:rsidRPr="005E6981">
        <w:rPr>
          <w:sz w:val="26"/>
          <w:szCs w:val="26"/>
          <w:lang w:val="uz-Cyrl-UZ"/>
        </w:rPr>
        <w:t xml:space="preserve"> </w:t>
      </w:r>
      <w:r>
        <w:rPr>
          <w:sz w:val="26"/>
          <w:szCs w:val="26"/>
          <w:lang w:val="uz-Cyrl-UZ"/>
        </w:rPr>
        <w:t>ortish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yukni</w:t>
      </w:r>
      <w:r w:rsidRPr="005E6981">
        <w:rPr>
          <w:sz w:val="26"/>
          <w:szCs w:val="26"/>
          <w:lang w:val="uz-Cyrl-UZ"/>
        </w:rPr>
        <w:t xml:space="preserve"> </w:t>
      </w:r>
      <w:r>
        <w:rPr>
          <w:sz w:val="26"/>
          <w:szCs w:val="26"/>
          <w:lang w:val="uz-Cyrl-UZ"/>
        </w:rPr>
        <w:t>mustahkamlashning</w:t>
      </w:r>
      <w:r w:rsidRPr="005E6981">
        <w:rPr>
          <w:sz w:val="26"/>
          <w:szCs w:val="26"/>
          <w:lang w:val="uz-Cyrl-UZ"/>
        </w:rPr>
        <w:t xml:space="preserve"> </w:t>
      </w:r>
      <w:r>
        <w:rPr>
          <w:sz w:val="26"/>
          <w:szCs w:val="26"/>
          <w:lang w:val="uz-Cyrl-UZ"/>
        </w:rPr>
        <w:t>texnikaviy</w:t>
      </w:r>
      <w:r w:rsidRPr="005E6981">
        <w:rPr>
          <w:sz w:val="26"/>
          <w:szCs w:val="26"/>
          <w:lang w:val="uz-Cyrl-UZ"/>
        </w:rPr>
        <w:t xml:space="preserve"> </w:t>
      </w:r>
      <w:r>
        <w:rPr>
          <w:sz w:val="26"/>
          <w:szCs w:val="26"/>
          <w:lang w:val="uz-Cyrl-UZ"/>
        </w:rPr>
        <w:t>shartlarini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xodimlarining</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me’yoriy</w:t>
      </w:r>
      <w:r w:rsidRPr="005E6981">
        <w:rPr>
          <w:sz w:val="26"/>
          <w:szCs w:val="26"/>
          <w:lang w:val="uz-Cyrl-UZ"/>
        </w:rPr>
        <w:t xml:space="preserve"> </w:t>
      </w:r>
      <w:r>
        <w:rPr>
          <w:sz w:val="26"/>
          <w:szCs w:val="26"/>
          <w:lang w:val="uz-Cyrl-UZ"/>
        </w:rPr>
        <w:t>hujjatlarini</w:t>
      </w:r>
      <w:r w:rsidRPr="005E6981">
        <w:rPr>
          <w:sz w:val="26"/>
          <w:szCs w:val="26"/>
          <w:lang w:val="uz-Cyrl-UZ"/>
        </w:rPr>
        <w:t xml:space="preserve">, </w:t>
      </w:r>
      <w:r>
        <w:rPr>
          <w:sz w:val="26"/>
          <w:szCs w:val="26"/>
          <w:lang w:val="uz-Cyrl-UZ"/>
        </w:rPr>
        <w:t>umumiy</w:t>
      </w:r>
      <w:r w:rsidRPr="005E6981">
        <w:rPr>
          <w:sz w:val="26"/>
          <w:szCs w:val="26"/>
          <w:lang w:val="uz-Cyrl-UZ"/>
        </w:rPr>
        <w:t xml:space="preserve"> </w:t>
      </w:r>
      <w:r>
        <w:rPr>
          <w:sz w:val="26"/>
          <w:szCs w:val="26"/>
          <w:lang w:val="uz-Cyrl-UZ"/>
        </w:rPr>
        <w:t>foydalanishdagi</w:t>
      </w:r>
      <w:r w:rsidRPr="005E6981">
        <w:rPr>
          <w:sz w:val="26"/>
          <w:szCs w:val="26"/>
          <w:lang w:val="uz-Cyrl-UZ"/>
        </w:rPr>
        <w:t xml:space="preserve"> </w:t>
      </w:r>
      <w:r>
        <w:rPr>
          <w:sz w:val="26"/>
          <w:szCs w:val="26"/>
          <w:lang w:val="uz-Cyrl-UZ"/>
        </w:rPr>
        <w:t>yo’llarda</w:t>
      </w:r>
      <w:r w:rsidRPr="005E6981">
        <w:rPr>
          <w:sz w:val="26"/>
          <w:szCs w:val="26"/>
          <w:lang w:val="uz-Cyrl-UZ"/>
        </w:rPr>
        <w:t xml:space="preserve"> </w:t>
      </w:r>
      <w:r>
        <w:rPr>
          <w:sz w:val="26"/>
          <w:szCs w:val="26"/>
          <w:lang w:val="uz-Cyrl-UZ"/>
        </w:rPr>
        <w:t>lokomotivni</w:t>
      </w:r>
      <w:r w:rsidRPr="005E6981">
        <w:rPr>
          <w:sz w:val="26"/>
          <w:szCs w:val="26"/>
          <w:lang w:val="uz-Cyrl-UZ"/>
        </w:rPr>
        <w:t xml:space="preserve"> </w:t>
      </w:r>
      <w:r>
        <w:rPr>
          <w:sz w:val="26"/>
          <w:szCs w:val="26"/>
          <w:lang w:val="uz-Cyrl-UZ"/>
        </w:rPr>
        <w:t>sinash</w:t>
      </w:r>
      <w:r w:rsidRPr="005E6981">
        <w:rPr>
          <w:sz w:val="26"/>
          <w:szCs w:val="26"/>
          <w:lang w:val="uz-Cyrl-UZ"/>
        </w:rPr>
        <w:t xml:space="preserve"> </w:t>
      </w:r>
      <w:r>
        <w:rPr>
          <w:sz w:val="26"/>
          <w:szCs w:val="26"/>
          <w:lang w:val="uz-Cyrl-UZ"/>
        </w:rPr>
        <w:t>tartibi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boshqarish</w:t>
      </w:r>
      <w:r w:rsidRPr="005E6981">
        <w:rPr>
          <w:sz w:val="26"/>
          <w:szCs w:val="26"/>
          <w:lang w:val="uz-Cyrl-UZ"/>
        </w:rPr>
        <w:t xml:space="preserve"> </w:t>
      </w:r>
      <w:r>
        <w:rPr>
          <w:sz w:val="26"/>
          <w:szCs w:val="26"/>
          <w:lang w:val="uz-Cyrl-UZ"/>
        </w:rPr>
        <w:t>huquqiga</w:t>
      </w:r>
      <w:r w:rsidRPr="005E6981">
        <w:rPr>
          <w:sz w:val="26"/>
          <w:szCs w:val="26"/>
          <w:lang w:val="uz-Cyrl-UZ"/>
        </w:rPr>
        <w:t xml:space="preserve"> </w:t>
      </w:r>
      <w:r>
        <w:rPr>
          <w:sz w:val="26"/>
          <w:szCs w:val="26"/>
          <w:lang w:val="uz-Cyrl-UZ"/>
        </w:rPr>
        <w:t>guvohnoma</w:t>
      </w:r>
      <w:r w:rsidRPr="005E6981">
        <w:rPr>
          <w:sz w:val="26"/>
          <w:szCs w:val="26"/>
          <w:lang w:val="uz-Cyrl-UZ"/>
        </w:rPr>
        <w:t xml:space="preserve"> </w:t>
      </w:r>
      <w:r>
        <w:rPr>
          <w:sz w:val="26"/>
          <w:szCs w:val="26"/>
          <w:lang w:val="uz-Cyrl-UZ"/>
        </w:rPr>
        <w:t>berish</w:t>
      </w:r>
      <w:r w:rsidRPr="005E6981">
        <w:rPr>
          <w:sz w:val="26"/>
          <w:szCs w:val="26"/>
          <w:lang w:val="uz-Cyrl-UZ"/>
        </w:rPr>
        <w:t xml:space="preserve"> </w:t>
      </w:r>
      <w:r>
        <w:rPr>
          <w:sz w:val="26"/>
          <w:szCs w:val="26"/>
          <w:lang w:val="uz-Cyrl-UZ"/>
        </w:rPr>
        <w:t>tartibini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korxonalarining</w:t>
      </w:r>
      <w:r w:rsidRPr="005E6981">
        <w:rPr>
          <w:sz w:val="26"/>
          <w:szCs w:val="26"/>
          <w:lang w:val="uz-Cyrl-UZ"/>
        </w:rPr>
        <w:t xml:space="preserve"> </w:t>
      </w:r>
      <w:r>
        <w:rPr>
          <w:sz w:val="26"/>
          <w:szCs w:val="26"/>
          <w:lang w:val="uz-Cyrl-UZ"/>
        </w:rPr>
        <w:t>lokomotiv</w:t>
      </w:r>
      <w:r w:rsidRPr="005E6981">
        <w:rPr>
          <w:sz w:val="26"/>
          <w:szCs w:val="26"/>
          <w:lang w:val="uz-Cyrl-UZ"/>
        </w:rPr>
        <w:t xml:space="preserve"> </w:t>
      </w:r>
      <w:r>
        <w:rPr>
          <w:sz w:val="26"/>
          <w:szCs w:val="26"/>
          <w:lang w:val="uz-Cyrl-UZ"/>
        </w:rPr>
        <w:t>mashinistlariga</w:t>
      </w:r>
      <w:r w:rsidRPr="005E6981">
        <w:rPr>
          <w:sz w:val="26"/>
          <w:szCs w:val="26"/>
          <w:lang w:val="uz-Cyrl-UZ"/>
        </w:rPr>
        <w:t xml:space="preserve"> </w:t>
      </w:r>
      <w:r>
        <w:rPr>
          <w:sz w:val="26"/>
          <w:szCs w:val="26"/>
          <w:lang w:val="uz-Cyrl-UZ"/>
        </w:rPr>
        <w:t>daraja</w:t>
      </w:r>
      <w:r w:rsidRPr="005E6981">
        <w:rPr>
          <w:sz w:val="26"/>
          <w:szCs w:val="26"/>
          <w:lang w:val="uz-Cyrl-UZ"/>
        </w:rPr>
        <w:t xml:space="preserve"> </w:t>
      </w:r>
      <w:r>
        <w:rPr>
          <w:sz w:val="26"/>
          <w:szCs w:val="26"/>
          <w:lang w:val="uz-Cyrl-UZ"/>
        </w:rPr>
        <w:t>berish tartibini</w:t>
      </w:r>
      <w:r w:rsidRPr="005E6981">
        <w:rPr>
          <w:sz w:val="26"/>
          <w:szCs w:val="26"/>
          <w:lang w:val="uz-Cyrl-UZ"/>
        </w:rPr>
        <w:t xml:space="preserve"> </w:t>
      </w:r>
      <w:r>
        <w:rPr>
          <w:sz w:val="26"/>
          <w:szCs w:val="26"/>
          <w:lang w:val="uz-Cyrl-UZ"/>
        </w:rPr>
        <w:t>belgilaydi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transportidagi</w:t>
      </w:r>
      <w:r w:rsidRPr="005E6981">
        <w:rPr>
          <w:sz w:val="26"/>
          <w:szCs w:val="26"/>
          <w:lang w:val="uz-Cyrl-UZ"/>
        </w:rPr>
        <w:t xml:space="preserve"> </w:t>
      </w:r>
      <w:r>
        <w:rPr>
          <w:sz w:val="26"/>
          <w:szCs w:val="26"/>
          <w:lang w:val="uz-Cyrl-UZ"/>
        </w:rPr>
        <w:t>elektr</w:t>
      </w:r>
      <w:r w:rsidRPr="005E6981">
        <w:rPr>
          <w:sz w:val="26"/>
          <w:szCs w:val="26"/>
          <w:lang w:val="uz-Cyrl-UZ"/>
        </w:rPr>
        <w:t xml:space="preserve">, </w:t>
      </w:r>
      <w:r>
        <w:rPr>
          <w:sz w:val="26"/>
          <w:szCs w:val="26"/>
          <w:lang w:val="uz-Cyrl-UZ"/>
        </w:rPr>
        <w:t>issiqlik</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issiqlik</w:t>
      </w:r>
      <w:r w:rsidRPr="005E6981">
        <w:rPr>
          <w:sz w:val="26"/>
          <w:szCs w:val="26"/>
          <w:lang w:val="uz-Cyrl-UZ"/>
        </w:rPr>
        <w:t>-</w:t>
      </w:r>
      <w:r>
        <w:rPr>
          <w:sz w:val="26"/>
          <w:szCs w:val="26"/>
          <w:lang w:val="uz-Cyrl-UZ"/>
        </w:rPr>
        <w:t>energetika</w:t>
      </w:r>
      <w:r w:rsidRPr="005E6981">
        <w:rPr>
          <w:sz w:val="26"/>
          <w:szCs w:val="26"/>
          <w:lang w:val="uz-Cyrl-UZ"/>
        </w:rPr>
        <w:t xml:space="preserve"> </w:t>
      </w:r>
      <w:r>
        <w:rPr>
          <w:sz w:val="26"/>
          <w:szCs w:val="26"/>
          <w:lang w:val="uz-Cyrl-UZ"/>
        </w:rPr>
        <w:t>moslamalarida</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sig’imli</w:t>
      </w:r>
      <w:r w:rsidRPr="005E6981">
        <w:rPr>
          <w:sz w:val="26"/>
          <w:szCs w:val="26"/>
          <w:lang w:val="uz-Cyrl-UZ"/>
        </w:rPr>
        <w:t xml:space="preserve"> </w:t>
      </w:r>
      <w:r>
        <w:rPr>
          <w:sz w:val="26"/>
          <w:szCs w:val="26"/>
          <w:lang w:val="uz-Cyrl-UZ"/>
        </w:rPr>
        <w:t>idishlarda</w:t>
      </w:r>
      <w:r w:rsidRPr="005E6981">
        <w:rPr>
          <w:sz w:val="26"/>
          <w:szCs w:val="26"/>
          <w:lang w:val="uz-Cyrl-UZ"/>
        </w:rPr>
        <w:t xml:space="preserve"> </w:t>
      </w:r>
      <w:r>
        <w:rPr>
          <w:sz w:val="26"/>
          <w:szCs w:val="26"/>
          <w:lang w:val="uz-Cyrl-UZ"/>
        </w:rPr>
        <w:t>bosim</w:t>
      </w:r>
      <w:r w:rsidRPr="005E6981">
        <w:rPr>
          <w:sz w:val="26"/>
          <w:szCs w:val="26"/>
          <w:lang w:val="uz-Cyrl-UZ"/>
        </w:rPr>
        <w:t xml:space="preserve"> </w:t>
      </w:r>
      <w:r>
        <w:rPr>
          <w:sz w:val="26"/>
          <w:szCs w:val="26"/>
          <w:lang w:val="uz-Cyrl-UZ"/>
        </w:rPr>
        <w:t>ostida</w:t>
      </w:r>
      <w:r w:rsidRPr="005E6981">
        <w:rPr>
          <w:sz w:val="26"/>
          <w:szCs w:val="26"/>
          <w:lang w:val="uz-Cyrl-UZ"/>
        </w:rPr>
        <w:t xml:space="preserve"> </w:t>
      </w:r>
      <w:r>
        <w:rPr>
          <w:sz w:val="26"/>
          <w:szCs w:val="26"/>
          <w:lang w:val="uz-Cyrl-UZ"/>
        </w:rPr>
        <w:t>ishlovchilarning</w:t>
      </w:r>
      <w:r w:rsidRPr="005E6981">
        <w:rPr>
          <w:sz w:val="26"/>
          <w:szCs w:val="26"/>
          <w:lang w:val="uz-Cyrl-UZ"/>
        </w:rPr>
        <w:t xml:space="preserve"> </w:t>
      </w:r>
      <w:r>
        <w:rPr>
          <w:sz w:val="26"/>
          <w:szCs w:val="26"/>
          <w:lang w:val="uz-Cyrl-UZ"/>
        </w:rPr>
        <w:t>foydalanish</w:t>
      </w:r>
      <w:r w:rsidRPr="005E6981">
        <w:rPr>
          <w:sz w:val="26"/>
          <w:szCs w:val="26"/>
          <w:lang w:val="uz-Cyrl-UZ"/>
        </w:rPr>
        <w:t xml:space="preserve"> </w:t>
      </w:r>
      <w:r>
        <w:rPr>
          <w:sz w:val="26"/>
          <w:szCs w:val="26"/>
          <w:lang w:val="uz-Cyrl-UZ"/>
        </w:rPr>
        <w:t>qoidalariga</w:t>
      </w:r>
      <w:r w:rsidRPr="005E6981">
        <w:rPr>
          <w:sz w:val="26"/>
          <w:szCs w:val="26"/>
          <w:lang w:val="uz-Cyrl-UZ"/>
        </w:rPr>
        <w:t xml:space="preserve"> </w:t>
      </w:r>
      <w:r>
        <w:rPr>
          <w:sz w:val="26"/>
          <w:szCs w:val="26"/>
          <w:lang w:val="uz-Cyrl-UZ"/>
        </w:rPr>
        <w:t>to’g’ri</w:t>
      </w:r>
      <w:r w:rsidRPr="005E6981">
        <w:rPr>
          <w:sz w:val="26"/>
          <w:szCs w:val="26"/>
          <w:lang w:val="uz-Cyrl-UZ"/>
        </w:rPr>
        <w:t xml:space="preserve"> </w:t>
      </w:r>
      <w:r>
        <w:rPr>
          <w:sz w:val="26"/>
          <w:szCs w:val="26"/>
          <w:lang w:val="uz-Cyrl-UZ"/>
        </w:rPr>
        <w:t>rioya</w:t>
      </w:r>
      <w:r w:rsidRPr="005E6981">
        <w:rPr>
          <w:sz w:val="26"/>
          <w:szCs w:val="26"/>
          <w:lang w:val="uz-Cyrl-UZ"/>
        </w:rPr>
        <w:t xml:space="preserve"> </w:t>
      </w:r>
      <w:r>
        <w:rPr>
          <w:sz w:val="26"/>
          <w:szCs w:val="26"/>
          <w:lang w:val="uz-Cyrl-UZ"/>
        </w:rPr>
        <w:t>etishlarini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qiladi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poezdlarning</w:t>
      </w:r>
      <w:r w:rsidRPr="005E6981">
        <w:rPr>
          <w:sz w:val="26"/>
          <w:szCs w:val="26"/>
          <w:lang w:val="uz-Cyrl-UZ"/>
        </w:rPr>
        <w:t xml:space="preserve"> </w:t>
      </w:r>
      <w:r>
        <w:rPr>
          <w:sz w:val="26"/>
          <w:szCs w:val="26"/>
          <w:lang w:val="uz-Cyrl-UZ"/>
        </w:rPr>
        <w:t>harakati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bog’liq</w:t>
      </w:r>
      <w:r w:rsidRPr="005E6981">
        <w:rPr>
          <w:sz w:val="26"/>
          <w:szCs w:val="26"/>
          <w:lang w:val="uz-Cyrl-UZ"/>
        </w:rPr>
        <w:t xml:space="preserve"> </w:t>
      </w:r>
      <w:r>
        <w:rPr>
          <w:sz w:val="26"/>
          <w:szCs w:val="26"/>
          <w:lang w:val="uz-Cyrl-UZ"/>
        </w:rPr>
        <w:t>bo’lgan</w:t>
      </w:r>
      <w:r w:rsidRPr="005E6981">
        <w:rPr>
          <w:sz w:val="26"/>
          <w:szCs w:val="26"/>
          <w:lang w:val="uz-Cyrl-UZ"/>
        </w:rPr>
        <w:t xml:space="preserve">, </w:t>
      </w:r>
      <w:r>
        <w:rPr>
          <w:sz w:val="26"/>
          <w:szCs w:val="26"/>
          <w:lang w:val="uz-Cyrl-UZ"/>
        </w:rPr>
        <w:t>shuningdek</w:t>
      </w:r>
      <w:r w:rsidRPr="005E6981">
        <w:rPr>
          <w:sz w:val="26"/>
          <w:szCs w:val="26"/>
          <w:lang w:val="uz-Cyrl-UZ"/>
        </w:rPr>
        <w:t xml:space="preserve"> </w:t>
      </w:r>
      <w:r>
        <w:rPr>
          <w:sz w:val="26"/>
          <w:szCs w:val="26"/>
          <w:lang w:val="uz-Cyrl-UZ"/>
        </w:rPr>
        <w:t>zararli,</w:t>
      </w:r>
      <w:r w:rsidRPr="005E6981">
        <w:rPr>
          <w:sz w:val="26"/>
          <w:szCs w:val="26"/>
          <w:lang w:val="uz-Cyrl-UZ"/>
        </w:rPr>
        <w:t xml:space="preserve"> </w:t>
      </w:r>
      <w:r>
        <w:rPr>
          <w:sz w:val="26"/>
          <w:szCs w:val="26"/>
          <w:lang w:val="uz-Cyrl-UZ"/>
        </w:rPr>
        <w:t>noqulay</w:t>
      </w:r>
      <w:r w:rsidRPr="005E6981">
        <w:rPr>
          <w:sz w:val="26"/>
          <w:szCs w:val="26"/>
          <w:lang w:val="uz-Cyrl-UZ"/>
        </w:rPr>
        <w:t xml:space="preserve"> </w:t>
      </w:r>
      <w:r>
        <w:rPr>
          <w:sz w:val="26"/>
          <w:szCs w:val="26"/>
          <w:lang w:val="uz-Cyrl-UZ"/>
        </w:rPr>
        <w:t>mehnat</w:t>
      </w:r>
      <w:r w:rsidRPr="005E6981">
        <w:rPr>
          <w:sz w:val="26"/>
          <w:szCs w:val="26"/>
          <w:lang w:val="uz-Cyrl-UZ"/>
        </w:rPr>
        <w:t xml:space="preserve"> </w:t>
      </w:r>
      <w:r>
        <w:rPr>
          <w:sz w:val="26"/>
          <w:szCs w:val="26"/>
          <w:lang w:val="uz-Cyrl-UZ"/>
        </w:rPr>
        <w:t>sharoiti</w:t>
      </w:r>
      <w:r w:rsidRPr="005E6981">
        <w:rPr>
          <w:sz w:val="26"/>
          <w:szCs w:val="26"/>
          <w:lang w:val="uz-Cyrl-UZ"/>
        </w:rPr>
        <w:t xml:space="preserve"> </w:t>
      </w:r>
      <w:r>
        <w:rPr>
          <w:sz w:val="26"/>
          <w:szCs w:val="26"/>
          <w:lang w:val="uz-Cyrl-UZ"/>
        </w:rPr>
        <w:t>ta’siriga</w:t>
      </w:r>
      <w:r w:rsidRPr="005E6981">
        <w:rPr>
          <w:sz w:val="26"/>
          <w:szCs w:val="26"/>
          <w:lang w:val="uz-Cyrl-UZ"/>
        </w:rPr>
        <w:t xml:space="preserve"> </w:t>
      </w:r>
      <w:r>
        <w:rPr>
          <w:sz w:val="26"/>
          <w:szCs w:val="26"/>
          <w:lang w:val="uz-Cyrl-UZ"/>
        </w:rPr>
        <w:t>uchraydigan</w:t>
      </w:r>
      <w:r w:rsidRPr="005E6981">
        <w:rPr>
          <w:sz w:val="26"/>
          <w:szCs w:val="26"/>
          <w:lang w:val="uz-Cyrl-UZ"/>
        </w:rPr>
        <w:t xml:space="preserve"> </w:t>
      </w:r>
      <w:r>
        <w:rPr>
          <w:sz w:val="26"/>
          <w:szCs w:val="26"/>
          <w:lang w:val="uz-Cyrl-UZ"/>
        </w:rPr>
        <w:t>xodimlarni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tasarrufidagi</w:t>
      </w:r>
      <w:r w:rsidRPr="005E6981">
        <w:rPr>
          <w:sz w:val="26"/>
          <w:szCs w:val="26"/>
          <w:lang w:val="uz-Cyrl-UZ"/>
        </w:rPr>
        <w:t xml:space="preserve"> </w:t>
      </w:r>
      <w:r>
        <w:rPr>
          <w:sz w:val="26"/>
          <w:szCs w:val="26"/>
          <w:lang w:val="uz-Cyrl-UZ"/>
        </w:rPr>
        <w:t>ta’lim</w:t>
      </w:r>
      <w:r w:rsidRPr="005E6981">
        <w:rPr>
          <w:sz w:val="26"/>
          <w:szCs w:val="26"/>
          <w:lang w:val="uz-Cyrl-UZ"/>
        </w:rPr>
        <w:t xml:space="preserve"> </w:t>
      </w:r>
      <w:r>
        <w:rPr>
          <w:sz w:val="26"/>
          <w:szCs w:val="26"/>
          <w:lang w:val="uz-Cyrl-UZ"/>
        </w:rPr>
        <w:t>muassalari</w:t>
      </w:r>
      <w:r w:rsidRPr="005E6981">
        <w:rPr>
          <w:sz w:val="26"/>
          <w:szCs w:val="26"/>
          <w:lang w:val="uz-Cyrl-UZ"/>
        </w:rPr>
        <w:t xml:space="preserve"> </w:t>
      </w:r>
      <w:r>
        <w:rPr>
          <w:sz w:val="26"/>
          <w:szCs w:val="26"/>
          <w:lang w:val="uz-Cyrl-UZ"/>
        </w:rPr>
        <w:t>o’quvchilarini</w:t>
      </w:r>
      <w:r w:rsidRPr="005E6981">
        <w:rPr>
          <w:sz w:val="26"/>
          <w:szCs w:val="26"/>
          <w:lang w:val="uz-Cyrl-UZ"/>
        </w:rPr>
        <w:t xml:space="preserve">, </w:t>
      </w:r>
      <w:r>
        <w:rPr>
          <w:sz w:val="26"/>
          <w:szCs w:val="26"/>
          <w:lang w:val="uz-Cyrl-UZ"/>
        </w:rPr>
        <w:t>talabalarini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abiturentlarni</w:t>
      </w:r>
      <w:r w:rsidRPr="005E6981">
        <w:rPr>
          <w:sz w:val="26"/>
          <w:szCs w:val="26"/>
          <w:lang w:val="uz-Cyrl-UZ"/>
        </w:rPr>
        <w:t xml:space="preserve"> </w:t>
      </w:r>
      <w:r>
        <w:rPr>
          <w:sz w:val="26"/>
          <w:szCs w:val="26"/>
          <w:lang w:val="uz-Cyrl-UZ"/>
        </w:rPr>
        <w:t>tibbiy</w:t>
      </w:r>
      <w:r w:rsidRPr="005E6981">
        <w:rPr>
          <w:sz w:val="26"/>
          <w:szCs w:val="26"/>
          <w:lang w:val="uz-Cyrl-UZ"/>
        </w:rPr>
        <w:t xml:space="preserve"> </w:t>
      </w:r>
      <w:r>
        <w:rPr>
          <w:sz w:val="26"/>
          <w:szCs w:val="26"/>
          <w:lang w:val="uz-Cyrl-UZ"/>
        </w:rPr>
        <w:t>ogohlantirish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ko’rikdan</w:t>
      </w:r>
      <w:r w:rsidRPr="005E6981">
        <w:rPr>
          <w:sz w:val="26"/>
          <w:szCs w:val="26"/>
          <w:lang w:val="uz-Cyrl-UZ"/>
        </w:rPr>
        <w:t xml:space="preserve"> </w:t>
      </w:r>
      <w:r>
        <w:rPr>
          <w:sz w:val="26"/>
          <w:szCs w:val="26"/>
          <w:lang w:val="uz-Cyrl-UZ"/>
        </w:rPr>
        <w:t>o’tkazish</w:t>
      </w:r>
      <w:r w:rsidRPr="005E6981">
        <w:rPr>
          <w:sz w:val="26"/>
          <w:szCs w:val="26"/>
          <w:lang w:val="uz-Cyrl-UZ"/>
        </w:rPr>
        <w:t xml:space="preserve"> </w:t>
      </w:r>
      <w:r>
        <w:rPr>
          <w:sz w:val="26"/>
          <w:szCs w:val="26"/>
          <w:lang w:val="uz-Cyrl-UZ"/>
        </w:rPr>
        <w:t>tartibini</w:t>
      </w:r>
      <w:r w:rsidRPr="005E6981">
        <w:rPr>
          <w:sz w:val="26"/>
          <w:szCs w:val="26"/>
          <w:lang w:val="uz-Cyrl-UZ"/>
        </w:rPr>
        <w:t xml:space="preserve"> </w:t>
      </w:r>
      <w:r>
        <w:rPr>
          <w:sz w:val="26"/>
          <w:szCs w:val="26"/>
          <w:lang w:val="uz-Cyrl-UZ"/>
        </w:rPr>
        <w:t>belgilaydi</w:t>
      </w:r>
      <w:r w:rsidRPr="005E6981">
        <w:rPr>
          <w:sz w:val="26"/>
          <w:szCs w:val="26"/>
          <w:lang w:val="uz-Cyrl-UZ"/>
        </w:rPr>
        <w:t xml:space="preserve">; </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transportining</w:t>
      </w:r>
      <w:r w:rsidRPr="005E6981">
        <w:rPr>
          <w:sz w:val="26"/>
          <w:szCs w:val="26"/>
          <w:lang w:val="uz-Cyrl-UZ"/>
        </w:rPr>
        <w:t xml:space="preserve"> </w:t>
      </w:r>
      <w:r>
        <w:rPr>
          <w:sz w:val="26"/>
          <w:szCs w:val="26"/>
          <w:lang w:val="uz-Cyrl-UZ"/>
        </w:rPr>
        <w:t>safarbarlik</w:t>
      </w:r>
      <w:r w:rsidRPr="005E6981">
        <w:rPr>
          <w:sz w:val="26"/>
          <w:szCs w:val="26"/>
          <w:lang w:val="uz-Cyrl-UZ"/>
        </w:rPr>
        <w:t xml:space="preserve"> </w:t>
      </w:r>
      <w:r>
        <w:rPr>
          <w:sz w:val="26"/>
          <w:szCs w:val="26"/>
          <w:lang w:val="uz-Cyrl-UZ"/>
        </w:rPr>
        <w:t>tayyorgarligi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fuqarolik</w:t>
      </w:r>
      <w:r w:rsidRPr="005E6981">
        <w:rPr>
          <w:sz w:val="26"/>
          <w:szCs w:val="26"/>
          <w:lang w:val="uz-Cyrl-UZ"/>
        </w:rPr>
        <w:t xml:space="preserve"> </w:t>
      </w:r>
      <w:r>
        <w:rPr>
          <w:sz w:val="26"/>
          <w:szCs w:val="26"/>
          <w:lang w:val="uz-Cyrl-UZ"/>
        </w:rPr>
        <w:t>mudofaasi</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ishlarni</w:t>
      </w:r>
      <w:r w:rsidRPr="005E6981">
        <w:rPr>
          <w:sz w:val="26"/>
          <w:szCs w:val="26"/>
          <w:lang w:val="uz-Cyrl-UZ"/>
        </w:rPr>
        <w:t xml:space="preserve"> </w:t>
      </w:r>
      <w:r>
        <w:rPr>
          <w:sz w:val="26"/>
          <w:szCs w:val="26"/>
          <w:lang w:val="uz-Cyrl-UZ"/>
        </w:rPr>
        <w:t>tashkillashtiradi</w:t>
      </w:r>
      <w:r w:rsidRPr="005E6981">
        <w:rPr>
          <w:sz w:val="26"/>
          <w:szCs w:val="26"/>
          <w:lang w:val="uz-Cyrl-UZ"/>
        </w:rPr>
        <w:t xml:space="preserve">, </w:t>
      </w:r>
      <w:r>
        <w:rPr>
          <w:sz w:val="26"/>
          <w:szCs w:val="26"/>
          <w:lang w:val="uz-Cyrl-UZ"/>
        </w:rPr>
        <w:t>aholini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hududlarni</w:t>
      </w:r>
      <w:r w:rsidRPr="005E6981">
        <w:rPr>
          <w:sz w:val="26"/>
          <w:szCs w:val="26"/>
          <w:lang w:val="uz-Cyrl-UZ"/>
        </w:rPr>
        <w:t xml:space="preserve"> </w:t>
      </w:r>
      <w:r>
        <w:rPr>
          <w:sz w:val="26"/>
          <w:szCs w:val="26"/>
          <w:lang w:val="uz-Cyrl-UZ"/>
        </w:rPr>
        <w:t>favqulodda</w:t>
      </w:r>
      <w:r w:rsidRPr="005E6981">
        <w:rPr>
          <w:sz w:val="26"/>
          <w:szCs w:val="26"/>
          <w:lang w:val="uz-Cyrl-UZ"/>
        </w:rPr>
        <w:t xml:space="preserve"> </w:t>
      </w:r>
      <w:r>
        <w:rPr>
          <w:sz w:val="26"/>
          <w:szCs w:val="26"/>
          <w:lang w:val="uz-Cyrl-UZ"/>
        </w:rPr>
        <w:t>vaziyatlardan</w:t>
      </w:r>
      <w:r w:rsidRPr="005E6981">
        <w:rPr>
          <w:sz w:val="26"/>
          <w:szCs w:val="26"/>
          <w:lang w:val="uz-Cyrl-UZ"/>
        </w:rPr>
        <w:t xml:space="preserve"> </w:t>
      </w:r>
      <w:r>
        <w:rPr>
          <w:sz w:val="26"/>
          <w:szCs w:val="26"/>
          <w:lang w:val="uz-Cyrl-UZ"/>
        </w:rPr>
        <w:t>himoya</w:t>
      </w:r>
      <w:r w:rsidRPr="005E6981">
        <w:rPr>
          <w:sz w:val="26"/>
          <w:szCs w:val="26"/>
          <w:lang w:val="uz-Cyrl-UZ"/>
        </w:rPr>
        <w:t xml:space="preserve"> </w:t>
      </w:r>
      <w:r>
        <w:rPr>
          <w:sz w:val="26"/>
          <w:szCs w:val="26"/>
          <w:lang w:val="uz-Cyrl-UZ"/>
        </w:rPr>
        <w:t>qiladi</w:t>
      </w:r>
      <w:r w:rsidRPr="005E6981">
        <w:rPr>
          <w:sz w:val="26"/>
          <w:szCs w:val="26"/>
          <w:lang w:val="uz-Cyrl-UZ"/>
        </w:rPr>
        <w:t xml:space="preserve">, </w:t>
      </w:r>
      <w:r>
        <w:rPr>
          <w:sz w:val="26"/>
          <w:szCs w:val="26"/>
          <w:lang w:val="uz-Cyrl-UZ"/>
        </w:rPr>
        <w:t>safarbarlik</w:t>
      </w:r>
      <w:r w:rsidRPr="005E6981">
        <w:rPr>
          <w:sz w:val="26"/>
          <w:szCs w:val="26"/>
          <w:lang w:val="uz-Cyrl-UZ"/>
        </w:rPr>
        <w:t xml:space="preserve"> </w:t>
      </w:r>
      <w:r>
        <w:rPr>
          <w:sz w:val="26"/>
          <w:szCs w:val="26"/>
          <w:lang w:val="uz-Cyrl-UZ"/>
        </w:rPr>
        <w:t>tayyorgarligining</w:t>
      </w:r>
      <w:r w:rsidRPr="005E6981">
        <w:rPr>
          <w:sz w:val="26"/>
          <w:szCs w:val="26"/>
          <w:lang w:val="uz-Cyrl-UZ"/>
        </w:rPr>
        <w:t xml:space="preserve"> </w:t>
      </w:r>
      <w:r>
        <w:rPr>
          <w:sz w:val="26"/>
          <w:szCs w:val="26"/>
          <w:lang w:val="uz-Cyrl-UZ"/>
        </w:rPr>
        <w:t>yagona</w:t>
      </w:r>
      <w:r w:rsidRPr="005E6981">
        <w:rPr>
          <w:sz w:val="26"/>
          <w:szCs w:val="26"/>
          <w:lang w:val="uz-Cyrl-UZ"/>
        </w:rPr>
        <w:t xml:space="preserve"> </w:t>
      </w:r>
      <w:r>
        <w:rPr>
          <w:sz w:val="26"/>
          <w:szCs w:val="26"/>
          <w:lang w:val="uz-Cyrl-UZ"/>
        </w:rPr>
        <w:t>metodikasini</w:t>
      </w:r>
      <w:r w:rsidRPr="005E6981">
        <w:rPr>
          <w:sz w:val="26"/>
          <w:szCs w:val="26"/>
          <w:lang w:val="uz-Cyrl-UZ"/>
        </w:rPr>
        <w:t xml:space="preserve"> </w:t>
      </w:r>
      <w:r>
        <w:rPr>
          <w:sz w:val="26"/>
          <w:szCs w:val="26"/>
          <w:lang w:val="uz-Cyrl-UZ"/>
        </w:rPr>
        <w:t>ishlab</w:t>
      </w:r>
      <w:r w:rsidRPr="005E6981">
        <w:rPr>
          <w:sz w:val="26"/>
          <w:szCs w:val="26"/>
          <w:lang w:val="uz-Cyrl-UZ"/>
        </w:rPr>
        <w:t xml:space="preserve"> </w:t>
      </w:r>
      <w:r>
        <w:rPr>
          <w:sz w:val="26"/>
          <w:szCs w:val="26"/>
          <w:lang w:val="uz-Cyrl-UZ"/>
        </w:rPr>
        <w:t>chiqishni</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oshiradi</w:t>
      </w:r>
      <w:r w:rsidRPr="005E6981">
        <w:rPr>
          <w:sz w:val="26"/>
          <w:szCs w:val="26"/>
          <w:lang w:val="uz-Cyrl-UZ"/>
        </w:rPr>
        <w:t xml:space="preserve">, </w:t>
      </w:r>
      <w:r>
        <w:rPr>
          <w:sz w:val="26"/>
          <w:szCs w:val="26"/>
          <w:lang w:val="uz-Cyrl-UZ"/>
        </w:rPr>
        <w:t>manfaatdor</w:t>
      </w:r>
      <w:r w:rsidRPr="005E6981">
        <w:rPr>
          <w:sz w:val="26"/>
          <w:szCs w:val="26"/>
          <w:lang w:val="uz-Cyrl-UZ"/>
        </w:rPr>
        <w:t xml:space="preserve"> </w:t>
      </w:r>
      <w:r>
        <w:rPr>
          <w:sz w:val="26"/>
          <w:szCs w:val="26"/>
          <w:lang w:val="uz-Cyrl-UZ"/>
        </w:rPr>
        <w:t>tashkilotlar</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muhim</w:t>
      </w:r>
      <w:r w:rsidRPr="005E6981">
        <w:rPr>
          <w:sz w:val="26"/>
          <w:szCs w:val="26"/>
          <w:lang w:val="uz-Cyrl-UZ"/>
        </w:rPr>
        <w:t xml:space="preserve"> </w:t>
      </w:r>
      <w:r>
        <w:rPr>
          <w:sz w:val="26"/>
          <w:szCs w:val="26"/>
          <w:lang w:val="uz-Cyrl-UZ"/>
        </w:rPr>
        <w:t>paytda</w:t>
      </w:r>
      <w:r w:rsidRPr="005E6981">
        <w:rPr>
          <w:sz w:val="26"/>
          <w:szCs w:val="26"/>
          <w:lang w:val="uz-Cyrl-UZ"/>
        </w:rPr>
        <w:t xml:space="preserve"> </w:t>
      </w:r>
      <w:r>
        <w:rPr>
          <w:sz w:val="26"/>
          <w:szCs w:val="26"/>
          <w:lang w:val="uz-Cyrl-UZ"/>
        </w:rPr>
        <w:t>tashishlarni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bajarish</w:t>
      </w:r>
      <w:r w:rsidRPr="005E6981">
        <w:rPr>
          <w:sz w:val="26"/>
          <w:szCs w:val="26"/>
          <w:lang w:val="uz-Cyrl-UZ"/>
        </w:rPr>
        <w:t xml:space="preserve"> </w:t>
      </w:r>
      <w:r>
        <w:rPr>
          <w:sz w:val="26"/>
          <w:szCs w:val="26"/>
          <w:lang w:val="uz-Cyrl-UZ"/>
        </w:rPr>
        <w:t>masalalari</w:t>
      </w:r>
      <w:r w:rsidRPr="005E6981">
        <w:rPr>
          <w:sz w:val="26"/>
          <w:szCs w:val="26"/>
          <w:lang w:val="uz-Cyrl-UZ"/>
        </w:rPr>
        <w:t xml:space="preserve"> </w:t>
      </w:r>
      <w:r>
        <w:rPr>
          <w:sz w:val="26"/>
          <w:szCs w:val="26"/>
          <w:lang w:val="uz-Cyrl-UZ"/>
        </w:rPr>
        <w:t>yuzasidan</w:t>
      </w:r>
      <w:r w:rsidRPr="005E6981">
        <w:rPr>
          <w:sz w:val="26"/>
          <w:szCs w:val="26"/>
          <w:lang w:val="uz-Cyrl-UZ"/>
        </w:rPr>
        <w:t xml:space="preserve"> </w:t>
      </w:r>
      <w:r>
        <w:rPr>
          <w:sz w:val="26"/>
          <w:szCs w:val="26"/>
          <w:lang w:val="uz-Cyrl-UZ"/>
        </w:rPr>
        <w:t>hamkorlikni</w:t>
      </w:r>
      <w:r w:rsidRPr="005E6981">
        <w:rPr>
          <w:sz w:val="26"/>
          <w:szCs w:val="26"/>
          <w:lang w:val="uz-Cyrl-UZ"/>
        </w:rPr>
        <w:t xml:space="preserve">, </w:t>
      </w:r>
      <w:r>
        <w:rPr>
          <w:sz w:val="26"/>
          <w:szCs w:val="26"/>
          <w:lang w:val="uz-Cyrl-UZ"/>
        </w:rPr>
        <w:t>safarbarlik</w:t>
      </w:r>
      <w:r w:rsidRPr="005E6981">
        <w:rPr>
          <w:sz w:val="26"/>
          <w:szCs w:val="26"/>
          <w:lang w:val="uz-Cyrl-UZ"/>
        </w:rPr>
        <w:t xml:space="preserve"> </w:t>
      </w:r>
      <w:r>
        <w:rPr>
          <w:sz w:val="26"/>
          <w:szCs w:val="26"/>
          <w:lang w:val="uz-Cyrl-UZ"/>
        </w:rPr>
        <w:t>davlat</w:t>
      </w:r>
      <w:r w:rsidRPr="005E6981">
        <w:rPr>
          <w:sz w:val="26"/>
          <w:szCs w:val="26"/>
          <w:lang w:val="uz-Cyrl-UZ"/>
        </w:rPr>
        <w:t xml:space="preserve"> </w:t>
      </w:r>
      <w:r>
        <w:rPr>
          <w:sz w:val="26"/>
          <w:szCs w:val="26"/>
          <w:lang w:val="uz-Cyrl-UZ"/>
        </w:rPr>
        <w:t>zaxirasi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mahsus</w:t>
      </w:r>
      <w:r w:rsidRPr="005E6981">
        <w:rPr>
          <w:sz w:val="26"/>
          <w:szCs w:val="26"/>
          <w:lang w:val="uz-Cyrl-UZ"/>
        </w:rPr>
        <w:t xml:space="preserve"> </w:t>
      </w:r>
      <w:r>
        <w:rPr>
          <w:sz w:val="26"/>
          <w:szCs w:val="26"/>
          <w:lang w:val="uz-Cyrl-UZ"/>
        </w:rPr>
        <w:t>zaxirada</w:t>
      </w:r>
      <w:r w:rsidRPr="005E6981">
        <w:rPr>
          <w:sz w:val="26"/>
          <w:szCs w:val="26"/>
          <w:lang w:val="uz-Cyrl-UZ"/>
        </w:rPr>
        <w:t xml:space="preserve"> </w:t>
      </w:r>
      <w:r>
        <w:rPr>
          <w:sz w:val="26"/>
          <w:szCs w:val="26"/>
          <w:lang w:val="uz-Cyrl-UZ"/>
        </w:rPr>
        <w:t>texnik</w:t>
      </w:r>
      <w:r w:rsidRPr="005E6981">
        <w:rPr>
          <w:sz w:val="26"/>
          <w:szCs w:val="26"/>
          <w:lang w:val="uz-Cyrl-UZ"/>
        </w:rPr>
        <w:t xml:space="preserve"> </w:t>
      </w:r>
      <w:r>
        <w:rPr>
          <w:sz w:val="26"/>
          <w:szCs w:val="26"/>
          <w:lang w:val="uz-Cyrl-UZ"/>
        </w:rPr>
        <w:t>vositalar</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moddiy</w:t>
      </w:r>
      <w:r w:rsidRPr="005E6981">
        <w:rPr>
          <w:sz w:val="26"/>
          <w:szCs w:val="26"/>
          <w:lang w:val="uz-Cyrl-UZ"/>
        </w:rPr>
        <w:t xml:space="preserve"> </w:t>
      </w:r>
      <w:r>
        <w:rPr>
          <w:sz w:val="26"/>
          <w:szCs w:val="26"/>
          <w:lang w:val="uz-Cyrl-UZ"/>
        </w:rPr>
        <w:t>boyliklarning</w:t>
      </w:r>
      <w:r w:rsidRPr="005E6981">
        <w:rPr>
          <w:sz w:val="26"/>
          <w:szCs w:val="26"/>
          <w:lang w:val="uz-Cyrl-UZ"/>
        </w:rPr>
        <w:t xml:space="preserve"> </w:t>
      </w:r>
      <w:r>
        <w:rPr>
          <w:sz w:val="26"/>
          <w:szCs w:val="26"/>
          <w:lang w:val="uz-Cyrl-UZ"/>
        </w:rPr>
        <w:t>saqlanishini</w:t>
      </w:r>
      <w:r w:rsidRPr="005E6981">
        <w:rPr>
          <w:sz w:val="26"/>
          <w:szCs w:val="26"/>
          <w:lang w:val="uz-Cyrl-UZ"/>
        </w:rPr>
        <w:t xml:space="preserve"> </w:t>
      </w:r>
      <w:r>
        <w:rPr>
          <w:sz w:val="26"/>
          <w:szCs w:val="26"/>
          <w:lang w:val="uz-Cyrl-UZ"/>
        </w:rPr>
        <w:t>ta’minlaydi</w:t>
      </w:r>
      <w:r w:rsidRPr="005E6981">
        <w:rPr>
          <w:sz w:val="26"/>
          <w:szCs w:val="26"/>
          <w:lang w:val="uz-Cyrl-UZ"/>
        </w:rPr>
        <w:t>;</w:t>
      </w:r>
    </w:p>
    <w:p w:rsidR="00013A28" w:rsidRPr="005E6981"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temir</w:t>
      </w:r>
      <w:r w:rsidRPr="005E6981">
        <w:rPr>
          <w:sz w:val="26"/>
          <w:szCs w:val="26"/>
          <w:lang w:val="uz-Cyrl-UZ"/>
        </w:rPr>
        <w:t xml:space="preserve"> </w:t>
      </w:r>
      <w:r>
        <w:rPr>
          <w:sz w:val="26"/>
          <w:szCs w:val="26"/>
          <w:lang w:val="uz-Cyrl-UZ"/>
        </w:rPr>
        <w:t>yo’l</w:t>
      </w:r>
      <w:r w:rsidRPr="005E6981">
        <w:rPr>
          <w:sz w:val="26"/>
          <w:szCs w:val="26"/>
          <w:lang w:val="uz-Cyrl-UZ"/>
        </w:rPr>
        <w:t xml:space="preserve"> </w:t>
      </w:r>
      <w:r>
        <w:rPr>
          <w:sz w:val="26"/>
          <w:szCs w:val="26"/>
          <w:lang w:val="uz-Cyrl-UZ"/>
        </w:rPr>
        <w:t>transporti</w:t>
      </w:r>
      <w:r w:rsidRPr="005E6981">
        <w:rPr>
          <w:sz w:val="26"/>
          <w:szCs w:val="26"/>
          <w:lang w:val="uz-Cyrl-UZ"/>
        </w:rPr>
        <w:t xml:space="preserve"> </w:t>
      </w:r>
      <w:r>
        <w:rPr>
          <w:sz w:val="26"/>
          <w:szCs w:val="26"/>
          <w:lang w:val="uz-Cyrl-UZ"/>
        </w:rPr>
        <w:t>vositalaridan falokatlarsiz</w:t>
      </w:r>
      <w:r w:rsidRPr="005E6981">
        <w:rPr>
          <w:sz w:val="26"/>
          <w:szCs w:val="26"/>
          <w:lang w:val="uz-Cyrl-UZ"/>
        </w:rPr>
        <w:t xml:space="preserve"> </w:t>
      </w:r>
      <w:r>
        <w:rPr>
          <w:sz w:val="26"/>
          <w:szCs w:val="26"/>
          <w:lang w:val="uz-Cyrl-UZ"/>
        </w:rPr>
        <w:t xml:space="preserve">foydalanish </w:t>
      </w:r>
      <w:r w:rsidRPr="007E159F">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tadbirlarini</w:t>
      </w:r>
      <w:r w:rsidRPr="005E6981">
        <w:rPr>
          <w:sz w:val="26"/>
          <w:szCs w:val="26"/>
          <w:lang w:val="uz-Cyrl-UZ"/>
        </w:rPr>
        <w:t xml:space="preserve">, </w:t>
      </w:r>
      <w:r>
        <w:rPr>
          <w:sz w:val="26"/>
          <w:szCs w:val="26"/>
          <w:lang w:val="uz-Cyrl-UZ"/>
        </w:rPr>
        <w:t>portlovchi</w:t>
      </w:r>
      <w:r w:rsidRPr="005E6981">
        <w:rPr>
          <w:sz w:val="26"/>
          <w:szCs w:val="26"/>
          <w:lang w:val="uz-Cyrl-UZ"/>
        </w:rPr>
        <w:t>-</w:t>
      </w:r>
      <w:r>
        <w:rPr>
          <w:sz w:val="26"/>
          <w:szCs w:val="26"/>
          <w:lang w:val="uz-Cyrl-UZ"/>
        </w:rPr>
        <w:t>yong’indan</w:t>
      </w:r>
      <w:r w:rsidRPr="005E6981">
        <w:rPr>
          <w:sz w:val="26"/>
          <w:szCs w:val="26"/>
          <w:lang w:val="uz-Cyrl-UZ"/>
        </w:rPr>
        <w:t xml:space="preserve"> </w:t>
      </w:r>
      <w:r>
        <w:rPr>
          <w:sz w:val="26"/>
          <w:szCs w:val="26"/>
          <w:lang w:val="uz-Cyrl-UZ"/>
        </w:rPr>
        <w:t>xavfli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zaharli</w:t>
      </w:r>
      <w:r w:rsidRPr="005E6981">
        <w:rPr>
          <w:sz w:val="26"/>
          <w:szCs w:val="26"/>
          <w:lang w:val="uz-Cyrl-UZ"/>
        </w:rPr>
        <w:t xml:space="preserve"> </w:t>
      </w:r>
      <w:r>
        <w:rPr>
          <w:sz w:val="26"/>
          <w:szCs w:val="26"/>
          <w:lang w:val="uz-Cyrl-UZ"/>
        </w:rPr>
        <w:t>moddalarni</w:t>
      </w:r>
      <w:r w:rsidRPr="005E6981">
        <w:rPr>
          <w:sz w:val="26"/>
          <w:szCs w:val="26"/>
          <w:lang w:val="uz-Cyrl-UZ"/>
        </w:rPr>
        <w:t xml:space="preserve"> </w:t>
      </w:r>
      <w:r>
        <w:rPr>
          <w:sz w:val="26"/>
          <w:szCs w:val="26"/>
          <w:lang w:val="uz-Cyrl-UZ"/>
        </w:rPr>
        <w:t>tashish</w:t>
      </w:r>
      <w:r w:rsidRPr="005E6981">
        <w:rPr>
          <w:sz w:val="26"/>
          <w:szCs w:val="26"/>
          <w:lang w:val="uz-Cyrl-UZ"/>
        </w:rPr>
        <w:t xml:space="preserve"> </w:t>
      </w:r>
      <w:r>
        <w:rPr>
          <w:sz w:val="26"/>
          <w:szCs w:val="26"/>
          <w:lang w:val="uz-Cyrl-UZ"/>
        </w:rPr>
        <w:t>jarayonida</w:t>
      </w:r>
      <w:r w:rsidRPr="005E6981">
        <w:rPr>
          <w:sz w:val="26"/>
          <w:szCs w:val="26"/>
          <w:lang w:val="uz-Cyrl-UZ"/>
        </w:rPr>
        <w:t xml:space="preserve"> </w:t>
      </w:r>
      <w:r>
        <w:rPr>
          <w:sz w:val="26"/>
          <w:szCs w:val="26"/>
          <w:lang w:val="uz-Cyrl-UZ"/>
        </w:rPr>
        <w:t>xavfsizlikni</w:t>
      </w:r>
      <w:r w:rsidRPr="005E6981">
        <w:rPr>
          <w:sz w:val="26"/>
          <w:szCs w:val="26"/>
          <w:lang w:val="uz-Cyrl-UZ"/>
        </w:rPr>
        <w:t xml:space="preserve"> </w:t>
      </w:r>
      <w:r>
        <w:rPr>
          <w:sz w:val="26"/>
          <w:szCs w:val="26"/>
          <w:lang w:val="uz-Cyrl-UZ"/>
        </w:rPr>
        <w:t>ta’minlashni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qiladi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amalga</w:t>
      </w:r>
      <w:r w:rsidRPr="005E6981">
        <w:rPr>
          <w:sz w:val="26"/>
          <w:szCs w:val="26"/>
          <w:lang w:val="uz-Cyrl-UZ"/>
        </w:rPr>
        <w:t xml:space="preserve"> </w:t>
      </w:r>
      <w:r>
        <w:rPr>
          <w:sz w:val="26"/>
          <w:szCs w:val="26"/>
          <w:lang w:val="uz-Cyrl-UZ"/>
        </w:rPr>
        <w:t>oshiradi</w:t>
      </w:r>
      <w:r w:rsidRPr="005E6981">
        <w:rPr>
          <w:sz w:val="26"/>
          <w:szCs w:val="26"/>
          <w:lang w:val="uz-Cyrl-UZ"/>
        </w:rPr>
        <w:t>;</w:t>
      </w:r>
    </w:p>
    <w:p w:rsidR="00013A28" w:rsidRPr="00065F09" w:rsidRDefault="00013A28" w:rsidP="005E6981">
      <w:pPr>
        <w:pStyle w:val="BodyTextIndent"/>
        <w:tabs>
          <w:tab w:val="left" w:pos="993"/>
        </w:tabs>
        <w:spacing w:before="80" w:after="0"/>
        <w:ind w:left="0" w:firstLine="720"/>
        <w:jc w:val="both"/>
        <w:rPr>
          <w:sz w:val="26"/>
          <w:szCs w:val="26"/>
          <w:lang w:val="uz-Cyrl-UZ"/>
        </w:rPr>
      </w:pPr>
      <w:r>
        <w:rPr>
          <w:sz w:val="26"/>
          <w:szCs w:val="26"/>
          <w:lang w:val="uz-Cyrl-UZ"/>
        </w:rPr>
        <w:t>davlat</w:t>
      </w:r>
      <w:r w:rsidRPr="005E6981">
        <w:rPr>
          <w:sz w:val="26"/>
          <w:szCs w:val="26"/>
          <w:lang w:val="uz-Cyrl-UZ"/>
        </w:rPr>
        <w:t xml:space="preserve"> </w:t>
      </w:r>
      <w:r>
        <w:rPr>
          <w:sz w:val="26"/>
          <w:szCs w:val="26"/>
          <w:lang w:val="uz-Cyrl-UZ"/>
        </w:rPr>
        <w:t>sirlarini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xizmatga</w:t>
      </w:r>
      <w:r w:rsidRPr="005E6981">
        <w:rPr>
          <w:sz w:val="26"/>
          <w:szCs w:val="26"/>
          <w:lang w:val="uz-Cyrl-UZ"/>
        </w:rPr>
        <w:t xml:space="preserve"> </w:t>
      </w:r>
      <w:r>
        <w:rPr>
          <w:sz w:val="26"/>
          <w:szCs w:val="26"/>
          <w:lang w:val="uz-Cyrl-UZ"/>
        </w:rPr>
        <w:t>doir</w:t>
      </w:r>
      <w:r w:rsidRPr="005E6981">
        <w:rPr>
          <w:sz w:val="26"/>
          <w:szCs w:val="26"/>
          <w:lang w:val="uz-Cyrl-UZ"/>
        </w:rPr>
        <w:t xml:space="preserve"> </w:t>
      </w:r>
      <w:r>
        <w:rPr>
          <w:sz w:val="26"/>
          <w:szCs w:val="26"/>
          <w:lang w:val="uz-Cyrl-UZ"/>
        </w:rPr>
        <w:t>ma’lumotlarni</w:t>
      </w:r>
      <w:r w:rsidRPr="005E6981">
        <w:rPr>
          <w:sz w:val="26"/>
          <w:szCs w:val="26"/>
          <w:lang w:val="uz-Cyrl-UZ"/>
        </w:rPr>
        <w:t xml:space="preserve"> </w:t>
      </w:r>
      <w:r>
        <w:rPr>
          <w:sz w:val="26"/>
          <w:szCs w:val="26"/>
          <w:lang w:val="uz-Cyrl-UZ"/>
        </w:rPr>
        <w:t>oshkor</w:t>
      </w:r>
      <w:r w:rsidRPr="005E6981">
        <w:rPr>
          <w:sz w:val="26"/>
          <w:szCs w:val="26"/>
          <w:lang w:val="uz-Cyrl-UZ"/>
        </w:rPr>
        <w:t xml:space="preserve"> </w:t>
      </w:r>
      <w:r>
        <w:rPr>
          <w:sz w:val="26"/>
          <w:szCs w:val="26"/>
          <w:lang w:val="uz-Cyrl-UZ"/>
        </w:rPr>
        <w:t>etishdan</w:t>
      </w:r>
      <w:r w:rsidRPr="005E6981">
        <w:rPr>
          <w:sz w:val="26"/>
          <w:szCs w:val="26"/>
          <w:lang w:val="uz-Cyrl-UZ"/>
        </w:rPr>
        <w:t xml:space="preserve"> </w:t>
      </w:r>
      <w:r>
        <w:rPr>
          <w:sz w:val="26"/>
          <w:szCs w:val="26"/>
          <w:lang w:val="uz-Cyrl-UZ"/>
        </w:rPr>
        <w:t>muhofaza</w:t>
      </w:r>
      <w:r w:rsidRPr="005E6981">
        <w:rPr>
          <w:sz w:val="26"/>
          <w:szCs w:val="26"/>
          <w:lang w:val="uz-Cyrl-UZ"/>
        </w:rPr>
        <w:t xml:space="preserve"> </w:t>
      </w:r>
      <w:r>
        <w:rPr>
          <w:sz w:val="26"/>
          <w:szCs w:val="26"/>
          <w:lang w:val="uz-Cyrl-UZ"/>
        </w:rPr>
        <w:t>qilish</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zarur</w:t>
      </w:r>
      <w:r w:rsidRPr="005E6981">
        <w:rPr>
          <w:sz w:val="26"/>
          <w:szCs w:val="26"/>
          <w:lang w:val="uz-Cyrl-UZ"/>
        </w:rPr>
        <w:t xml:space="preserve"> </w:t>
      </w:r>
      <w:r>
        <w:rPr>
          <w:sz w:val="26"/>
          <w:szCs w:val="26"/>
          <w:lang w:val="uz-Cyrl-UZ"/>
        </w:rPr>
        <w:t>chora</w:t>
      </w:r>
      <w:r w:rsidRPr="005E6981">
        <w:rPr>
          <w:sz w:val="26"/>
          <w:szCs w:val="26"/>
          <w:lang w:val="uz-Cyrl-UZ"/>
        </w:rPr>
        <w:t>-</w:t>
      </w:r>
      <w:r>
        <w:rPr>
          <w:sz w:val="26"/>
          <w:szCs w:val="26"/>
          <w:lang w:val="uz-Cyrl-UZ"/>
        </w:rPr>
        <w:t>tadbirlar</w:t>
      </w:r>
      <w:r w:rsidRPr="005E6981">
        <w:rPr>
          <w:sz w:val="26"/>
          <w:szCs w:val="26"/>
          <w:lang w:val="uz-Cyrl-UZ"/>
        </w:rPr>
        <w:t xml:space="preserve"> </w:t>
      </w:r>
      <w:r>
        <w:rPr>
          <w:sz w:val="26"/>
          <w:szCs w:val="26"/>
          <w:lang w:val="uz-Cyrl-UZ"/>
        </w:rPr>
        <w:t>ko’rilishini</w:t>
      </w:r>
      <w:r w:rsidRPr="005E6981">
        <w:rPr>
          <w:sz w:val="26"/>
          <w:szCs w:val="26"/>
          <w:lang w:val="uz-Cyrl-UZ"/>
        </w:rPr>
        <w:t xml:space="preserve"> </w:t>
      </w:r>
      <w:r>
        <w:rPr>
          <w:sz w:val="26"/>
          <w:szCs w:val="26"/>
          <w:lang w:val="uz-Cyrl-UZ"/>
        </w:rPr>
        <w:t>ta’minlaydi</w:t>
      </w:r>
      <w:r w:rsidRPr="005E6981">
        <w:rPr>
          <w:sz w:val="26"/>
          <w:szCs w:val="26"/>
          <w:lang w:val="uz-Cyrl-UZ"/>
        </w:rPr>
        <w:t>.</w:t>
      </w:r>
    </w:p>
    <w:p w:rsidR="00013A28" w:rsidRPr="00065F09" w:rsidRDefault="00013A28" w:rsidP="005E6981">
      <w:pPr>
        <w:pStyle w:val="BodyTextIndent"/>
        <w:tabs>
          <w:tab w:val="left" w:pos="993"/>
        </w:tabs>
        <w:spacing w:after="0"/>
        <w:ind w:left="0" w:firstLine="720"/>
        <w:jc w:val="both"/>
        <w:rPr>
          <w:sz w:val="26"/>
          <w:szCs w:val="26"/>
          <w:lang w:val="uz-Cyrl-UZ"/>
        </w:rPr>
      </w:pPr>
    </w:p>
    <w:p w:rsidR="00013A28" w:rsidRPr="003F568A" w:rsidRDefault="00013A28" w:rsidP="00FF3190">
      <w:pPr>
        <w:pStyle w:val="BodyTextIndent"/>
        <w:tabs>
          <w:tab w:val="left" w:pos="851"/>
        </w:tabs>
        <w:spacing w:after="0"/>
        <w:ind w:left="0" w:firstLine="709"/>
        <w:jc w:val="center"/>
        <w:rPr>
          <w:b/>
          <w:sz w:val="26"/>
          <w:szCs w:val="26"/>
          <w:lang w:val="en-US"/>
        </w:rPr>
      </w:pPr>
      <w:r w:rsidRPr="003F568A">
        <w:rPr>
          <w:b/>
          <w:sz w:val="26"/>
          <w:szCs w:val="26"/>
          <w:lang w:val="en-US"/>
        </w:rPr>
        <w:t>III bo’lim. Jamiyat</w:t>
      </w:r>
      <w:r>
        <w:rPr>
          <w:b/>
          <w:sz w:val="26"/>
          <w:szCs w:val="26"/>
          <w:lang w:val="uz-Cyrl-UZ"/>
        </w:rPr>
        <w:t>ning</w:t>
      </w:r>
      <w:r w:rsidRPr="003F568A">
        <w:rPr>
          <w:b/>
          <w:sz w:val="26"/>
          <w:szCs w:val="26"/>
          <w:lang w:val="en-US"/>
        </w:rPr>
        <w:t xml:space="preserve"> ustav fondi (kapitali). Uni ko’paytirish yoki kamaytirish tartibi. Jamiyat</w:t>
      </w:r>
      <w:r>
        <w:rPr>
          <w:b/>
          <w:sz w:val="26"/>
          <w:szCs w:val="26"/>
          <w:lang w:val="uz-Cyrl-UZ"/>
        </w:rPr>
        <w:t>ning</w:t>
      </w:r>
      <w:r w:rsidRPr="003F568A">
        <w:rPr>
          <w:b/>
          <w:sz w:val="26"/>
          <w:szCs w:val="26"/>
          <w:lang w:val="en-US"/>
        </w:rPr>
        <w:t xml:space="preserve"> aksiyalari, obligasiyalari va boshqa qimmatli qog’ozlari</w:t>
      </w:r>
    </w:p>
    <w:p w:rsidR="00013A28" w:rsidRPr="003F568A" w:rsidRDefault="00013A28" w:rsidP="005E6981">
      <w:pPr>
        <w:pStyle w:val="BodyTextIndent"/>
        <w:tabs>
          <w:tab w:val="left" w:pos="1134"/>
        </w:tabs>
        <w:spacing w:before="120" w:after="0"/>
        <w:ind w:left="0" w:firstLine="720"/>
        <w:jc w:val="both"/>
        <w:rPr>
          <w:sz w:val="26"/>
          <w:szCs w:val="26"/>
          <w:lang w:val="en-US"/>
        </w:rPr>
      </w:pPr>
      <w:r w:rsidRPr="003F568A">
        <w:rPr>
          <w:sz w:val="26"/>
          <w:szCs w:val="26"/>
          <w:lang w:val="en-US"/>
        </w:rPr>
        <w:t>20. Davlat korxonasi negizida tashkil etilgan “O’zbekiston temir  yo’llari” aksiyadorlik jamiyati qayta tashkil etish paytigacha davlat korxonasiga tegishli bo’lgan mavjud mulk, pul mablag’lari va boshqa moliyaviy resurslar, shuningdek qarzlarning to’liq huquqiy vorisi hisoblanadi.</w:t>
      </w:r>
    </w:p>
    <w:p w:rsidR="00013A28" w:rsidRPr="003F568A" w:rsidRDefault="00013A28" w:rsidP="005E6981">
      <w:pPr>
        <w:pStyle w:val="BodyTextIndent"/>
        <w:tabs>
          <w:tab w:val="left" w:pos="1134"/>
        </w:tabs>
        <w:spacing w:before="120" w:after="0"/>
        <w:ind w:left="0" w:firstLine="720"/>
        <w:jc w:val="both"/>
        <w:rPr>
          <w:sz w:val="26"/>
          <w:szCs w:val="26"/>
          <w:lang w:val="en-US"/>
        </w:rPr>
      </w:pPr>
      <w:r w:rsidRPr="005E6981">
        <w:rPr>
          <w:sz w:val="26"/>
          <w:szCs w:val="26"/>
          <w:lang w:val="uz-Cyrl-UZ"/>
        </w:rPr>
        <w:t>21. </w:t>
      </w:r>
      <w:r>
        <w:rPr>
          <w:sz w:val="26"/>
          <w:szCs w:val="26"/>
          <w:lang w:val="uz-Cyrl-UZ"/>
        </w:rPr>
        <w:t>Jamiyat</w:t>
      </w:r>
      <w:r w:rsidRPr="003F568A">
        <w:rPr>
          <w:sz w:val="26"/>
          <w:szCs w:val="26"/>
          <w:lang w:val="en-US"/>
        </w:rPr>
        <w:t xml:space="preserve"> ustav fondining (kapitalining) dastlabki miqdori Jamiyat mulkini baholash asosida </w:t>
      </w:r>
      <w:r>
        <w:rPr>
          <w:sz w:val="26"/>
          <w:szCs w:val="26"/>
          <w:lang w:val="uz-Cyrl-UZ"/>
        </w:rPr>
        <w:t>O’</w:t>
      </w:r>
      <w:r w:rsidRPr="003F568A">
        <w:rPr>
          <w:sz w:val="26"/>
          <w:szCs w:val="26"/>
          <w:lang w:val="en-US"/>
        </w:rPr>
        <w:t>zbekiston Respublikasi Vazirlar Mahkamasining 2001 yil 3</w:t>
      </w:r>
      <w:r w:rsidRPr="005E6981">
        <w:rPr>
          <w:sz w:val="26"/>
          <w:szCs w:val="26"/>
          <w:lang w:val="uz-Cyrl-UZ"/>
        </w:rPr>
        <w:t xml:space="preserve"> </w:t>
      </w:r>
      <w:r w:rsidRPr="003F568A">
        <w:rPr>
          <w:sz w:val="26"/>
          <w:szCs w:val="26"/>
          <w:lang w:val="en-US"/>
        </w:rPr>
        <w:t>martdagi 108-son</w:t>
      </w:r>
      <w:r>
        <w:rPr>
          <w:sz w:val="26"/>
          <w:szCs w:val="26"/>
          <w:lang w:val="uz-Cyrl-UZ"/>
        </w:rPr>
        <w:t xml:space="preserve"> </w:t>
      </w:r>
      <w:r w:rsidRPr="003F568A">
        <w:rPr>
          <w:sz w:val="26"/>
          <w:szCs w:val="26"/>
          <w:lang w:val="en-US"/>
        </w:rPr>
        <w:t>qarori, O’zbekiston Respublikasi Davlat mulki qo’mitasining 2001 yil 20 avgustdagi 239k-PO buyrug’i asosida belgilangan.</w:t>
      </w:r>
    </w:p>
    <w:p w:rsidR="00013A28" w:rsidRPr="003F568A" w:rsidRDefault="00013A28" w:rsidP="005E6981">
      <w:pPr>
        <w:pStyle w:val="BodyTextIndent"/>
        <w:tabs>
          <w:tab w:val="left" w:pos="1134"/>
        </w:tabs>
        <w:spacing w:before="120" w:after="0"/>
        <w:ind w:left="0" w:firstLine="720"/>
        <w:jc w:val="both"/>
        <w:rPr>
          <w:sz w:val="26"/>
          <w:szCs w:val="26"/>
          <w:lang w:val="en-US"/>
        </w:rPr>
      </w:pPr>
      <w:r w:rsidRPr="005E6981">
        <w:rPr>
          <w:sz w:val="26"/>
          <w:szCs w:val="26"/>
          <w:lang w:val="uz-Cyrl-UZ"/>
        </w:rPr>
        <w:t>22. </w:t>
      </w:r>
      <w:r>
        <w:rPr>
          <w:sz w:val="26"/>
          <w:szCs w:val="26"/>
          <w:lang w:val="uz-Cyrl-UZ"/>
        </w:rPr>
        <w:t>Jamiyat</w:t>
      </w:r>
      <w:r w:rsidRPr="003F568A">
        <w:rPr>
          <w:sz w:val="26"/>
          <w:szCs w:val="26"/>
          <w:lang w:val="en-US"/>
        </w:rPr>
        <w:t xml:space="preserve"> ustav fondi (kapitali)ning miqdori </w:t>
      </w:r>
      <w:r w:rsidRPr="00A81BDB">
        <w:rPr>
          <w:sz w:val="26"/>
          <w:szCs w:val="26"/>
          <w:lang w:val="uz-Cyrl-UZ"/>
        </w:rPr>
        <w:t>59</w:t>
      </w:r>
      <w:r w:rsidRPr="003F568A">
        <w:rPr>
          <w:sz w:val="26"/>
          <w:szCs w:val="26"/>
          <w:lang w:val="en-US"/>
        </w:rPr>
        <w:t>6 197 096 680 so’m</w:t>
      </w:r>
      <w:r w:rsidRPr="005E6981">
        <w:rPr>
          <w:sz w:val="26"/>
          <w:szCs w:val="26"/>
          <w:lang w:val="uz-Cyrl-UZ"/>
        </w:rPr>
        <w:t xml:space="preserve"> </w:t>
      </w:r>
      <w:r>
        <w:rPr>
          <w:sz w:val="26"/>
          <w:szCs w:val="26"/>
          <w:lang w:val="uz-Cyrl-UZ"/>
        </w:rPr>
        <w:t>bo’lib</w:t>
      </w:r>
      <w:r w:rsidRPr="00A81BDB">
        <w:rPr>
          <w:sz w:val="26"/>
          <w:szCs w:val="26"/>
          <w:lang w:val="uz-Cyrl-UZ"/>
        </w:rPr>
        <w:t xml:space="preserve">, </w:t>
      </w:r>
      <w:r w:rsidRPr="003F568A">
        <w:rPr>
          <w:sz w:val="26"/>
          <w:szCs w:val="26"/>
          <w:lang w:val="en-US"/>
        </w:rPr>
        <w:t>1</w:t>
      </w:r>
      <w:r w:rsidRPr="00A81BDB">
        <w:rPr>
          <w:sz w:val="26"/>
          <w:szCs w:val="26"/>
          <w:lang w:val="uz-Cyrl-UZ"/>
        </w:rPr>
        <w:t> </w:t>
      </w:r>
      <w:r w:rsidRPr="003F568A">
        <w:rPr>
          <w:sz w:val="26"/>
          <w:szCs w:val="26"/>
          <w:lang w:val="en-US"/>
        </w:rPr>
        <w:t>386</w:t>
      </w:r>
      <w:r w:rsidRPr="00A81BDB">
        <w:rPr>
          <w:sz w:val="26"/>
          <w:szCs w:val="26"/>
          <w:lang w:val="en-US"/>
        </w:rPr>
        <w:t> </w:t>
      </w:r>
      <w:r w:rsidRPr="003F568A">
        <w:rPr>
          <w:sz w:val="26"/>
          <w:szCs w:val="26"/>
          <w:lang w:val="en-US"/>
        </w:rPr>
        <w:t xml:space="preserve">504 876 ta </w:t>
      </w:r>
      <w:r>
        <w:rPr>
          <w:sz w:val="26"/>
          <w:szCs w:val="26"/>
          <w:lang w:val="uz-Cyrl-UZ"/>
        </w:rPr>
        <w:t>oddiy</w:t>
      </w:r>
      <w:r w:rsidRPr="005E6981">
        <w:rPr>
          <w:sz w:val="26"/>
          <w:szCs w:val="26"/>
          <w:lang w:val="uz-Cyrl-UZ"/>
        </w:rPr>
        <w:t xml:space="preserve"> </w:t>
      </w:r>
      <w:r w:rsidRPr="003F568A">
        <w:rPr>
          <w:sz w:val="26"/>
          <w:szCs w:val="26"/>
          <w:lang w:val="en-US"/>
        </w:rPr>
        <w:t>aksiya</w:t>
      </w:r>
      <w:r>
        <w:rPr>
          <w:sz w:val="26"/>
          <w:szCs w:val="26"/>
          <w:lang w:val="uz-Cyrl-UZ"/>
        </w:rPr>
        <w:t>lar</w:t>
      </w:r>
      <w:r w:rsidRPr="003F568A">
        <w:rPr>
          <w:sz w:val="26"/>
          <w:szCs w:val="26"/>
          <w:lang w:val="en-US"/>
        </w:rPr>
        <w:t xml:space="preserve">ga </w:t>
      </w:r>
      <w:r>
        <w:rPr>
          <w:sz w:val="26"/>
          <w:szCs w:val="26"/>
          <w:lang w:val="uz-Cyrl-UZ"/>
        </w:rPr>
        <w:t>bo’lingan</w:t>
      </w:r>
      <w:r w:rsidRPr="005E6981">
        <w:rPr>
          <w:sz w:val="26"/>
          <w:szCs w:val="26"/>
          <w:lang w:val="uz-Cyrl-UZ"/>
        </w:rPr>
        <w:t>.</w:t>
      </w:r>
      <w:r w:rsidRPr="003F568A">
        <w:rPr>
          <w:sz w:val="26"/>
          <w:szCs w:val="26"/>
          <w:lang w:val="en-US"/>
        </w:rPr>
        <w:t xml:space="preserve"> </w:t>
      </w:r>
    </w:p>
    <w:p w:rsidR="00013A28" w:rsidRPr="003F568A" w:rsidRDefault="00013A28" w:rsidP="005E6981">
      <w:pPr>
        <w:pStyle w:val="BodyTextIndent"/>
        <w:tabs>
          <w:tab w:val="left" w:pos="1134"/>
        </w:tabs>
        <w:spacing w:before="120" w:after="0"/>
        <w:ind w:left="0" w:firstLine="720"/>
        <w:jc w:val="both"/>
        <w:rPr>
          <w:sz w:val="26"/>
          <w:szCs w:val="26"/>
          <w:lang w:val="en-US"/>
        </w:rPr>
      </w:pPr>
      <w:r w:rsidRPr="005E6981">
        <w:rPr>
          <w:sz w:val="26"/>
          <w:szCs w:val="26"/>
          <w:lang w:val="uz-Cyrl-UZ"/>
        </w:rPr>
        <w:t>23. </w:t>
      </w:r>
      <w:r w:rsidRPr="003F568A">
        <w:rPr>
          <w:sz w:val="26"/>
          <w:szCs w:val="26"/>
          <w:lang w:val="en-US"/>
        </w:rPr>
        <w:t xml:space="preserve">Oddiy  aksiyaning nominal qiymati </w:t>
      </w:r>
      <w:r w:rsidRPr="005E6981">
        <w:rPr>
          <w:sz w:val="26"/>
          <w:szCs w:val="26"/>
          <w:lang w:val="uz-Cyrl-UZ"/>
        </w:rPr>
        <w:t>430</w:t>
      </w:r>
      <w:r w:rsidRPr="003F568A">
        <w:rPr>
          <w:sz w:val="26"/>
          <w:szCs w:val="26"/>
          <w:lang w:val="en-US"/>
        </w:rPr>
        <w:t xml:space="preserve"> so’mni tashkil etadi.</w:t>
      </w:r>
    </w:p>
    <w:p w:rsidR="00013A28" w:rsidRPr="003F568A" w:rsidRDefault="00013A28" w:rsidP="005E6981">
      <w:pPr>
        <w:pStyle w:val="BodyTextIndent"/>
        <w:tabs>
          <w:tab w:val="left" w:pos="1134"/>
        </w:tabs>
        <w:spacing w:before="120" w:after="0"/>
        <w:ind w:left="0" w:firstLine="720"/>
        <w:jc w:val="both"/>
        <w:rPr>
          <w:sz w:val="26"/>
          <w:szCs w:val="26"/>
          <w:lang w:val="en-US"/>
        </w:rPr>
      </w:pPr>
      <w:r w:rsidRPr="005E6981">
        <w:rPr>
          <w:sz w:val="26"/>
          <w:szCs w:val="26"/>
          <w:lang w:val="uz-Cyrl-UZ"/>
        </w:rPr>
        <w:t>24. </w:t>
      </w:r>
      <w:r w:rsidRPr="003F568A">
        <w:rPr>
          <w:sz w:val="26"/>
          <w:szCs w:val="26"/>
          <w:lang w:val="en-US"/>
        </w:rPr>
        <w:t>Jamiyat aksiyalari davlat mulki hisoblanadi va sotilishi yoki boshqacha tarzda o’zgaga berilishi, garovga qo’yilishi mumkin emas, shuning uchun ular ikkilamchi qimmatli qog’ozlar chiqarish uchun ta’minlashga xizmat qilishi mumkin emas.</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25. </w:t>
      </w:r>
      <w:r w:rsidRPr="003F568A">
        <w:rPr>
          <w:sz w:val="26"/>
          <w:szCs w:val="26"/>
          <w:lang w:val="en-US"/>
        </w:rPr>
        <w:t xml:space="preserve">Jamiyat </w:t>
      </w:r>
      <w:r>
        <w:rPr>
          <w:sz w:val="26"/>
          <w:szCs w:val="26"/>
          <w:lang w:val="uz-Cyrl-UZ"/>
        </w:rPr>
        <w:t>u</w:t>
      </w:r>
      <w:r w:rsidRPr="003F568A">
        <w:rPr>
          <w:sz w:val="26"/>
          <w:szCs w:val="26"/>
          <w:lang w:val="en-US"/>
        </w:rPr>
        <w:t>stav fondi (kapitali) qo’shimcha aksiyalar joylashtirish yo’li bilan ko’paytirilishi mumkin.</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26. </w:t>
      </w:r>
      <w:r>
        <w:rPr>
          <w:sz w:val="26"/>
          <w:szCs w:val="26"/>
          <w:lang w:val="uz-Cyrl-UZ"/>
        </w:rPr>
        <w:t>Jamiyat</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fondini</w:t>
      </w:r>
      <w:r w:rsidRPr="005E6981">
        <w:rPr>
          <w:sz w:val="26"/>
          <w:szCs w:val="26"/>
          <w:lang w:val="uz-Cyrl-UZ"/>
        </w:rPr>
        <w:t xml:space="preserve"> (</w:t>
      </w:r>
      <w:r>
        <w:rPr>
          <w:sz w:val="26"/>
          <w:szCs w:val="26"/>
          <w:lang w:val="uz-Cyrl-UZ"/>
        </w:rPr>
        <w:t>kapitalini</w:t>
      </w:r>
      <w:r w:rsidRPr="005E6981">
        <w:rPr>
          <w:sz w:val="26"/>
          <w:szCs w:val="26"/>
          <w:lang w:val="uz-Cyrl-UZ"/>
        </w:rPr>
        <w:t xml:space="preserve">) </w:t>
      </w:r>
      <w:r>
        <w:rPr>
          <w:sz w:val="26"/>
          <w:szCs w:val="26"/>
          <w:lang w:val="uz-Cyrl-UZ"/>
        </w:rPr>
        <w:t>ko’paytirish</w:t>
      </w:r>
      <w:r w:rsidRPr="005E6981">
        <w:rPr>
          <w:sz w:val="26"/>
          <w:szCs w:val="26"/>
          <w:lang w:val="uz-Cyrl-UZ"/>
        </w:rPr>
        <w:t xml:space="preserve"> (</w:t>
      </w:r>
      <w:r>
        <w:rPr>
          <w:rStyle w:val="clausesuff1"/>
          <w:bCs/>
          <w:sz w:val="26"/>
          <w:szCs w:val="26"/>
          <w:lang w:val="uz-Cyrl-UZ"/>
        </w:rPr>
        <w:t>aksiyalarni</w:t>
      </w:r>
      <w:r w:rsidRPr="005E6981">
        <w:rPr>
          <w:rStyle w:val="clausesuff1"/>
          <w:bCs/>
          <w:sz w:val="26"/>
          <w:szCs w:val="26"/>
          <w:lang w:val="uz-Cyrl-UZ"/>
        </w:rPr>
        <w:t xml:space="preserve"> </w:t>
      </w:r>
      <w:r>
        <w:rPr>
          <w:rStyle w:val="clausesuff1"/>
          <w:bCs/>
          <w:sz w:val="26"/>
          <w:szCs w:val="26"/>
          <w:lang w:val="uz-Cyrl-UZ"/>
        </w:rPr>
        <w:t>joylashtirish</w:t>
      </w:r>
      <w:r w:rsidRPr="005E6981">
        <w:rPr>
          <w:rStyle w:val="clausesuff1"/>
          <w:bCs/>
          <w:sz w:val="26"/>
          <w:szCs w:val="26"/>
          <w:lang w:val="uz-Cyrl-UZ"/>
        </w:rPr>
        <w:t xml:space="preserve"> </w:t>
      </w:r>
      <w:r>
        <w:rPr>
          <w:rStyle w:val="clausesuff1"/>
          <w:bCs/>
          <w:sz w:val="26"/>
          <w:szCs w:val="26"/>
          <w:lang w:val="uz-Cyrl-UZ"/>
        </w:rPr>
        <w:t>narxini</w:t>
      </w:r>
      <w:r w:rsidRPr="005E6981">
        <w:rPr>
          <w:rStyle w:val="clausesuff1"/>
          <w:bCs/>
          <w:sz w:val="26"/>
          <w:szCs w:val="26"/>
          <w:lang w:val="uz-Cyrl-UZ"/>
        </w:rPr>
        <w:t xml:space="preserve"> </w:t>
      </w:r>
      <w:r>
        <w:rPr>
          <w:rStyle w:val="clausesuff1"/>
          <w:bCs/>
          <w:sz w:val="26"/>
          <w:szCs w:val="26"/>
          <w:lang w:val="uz-Cyrl-UZ"/>
        </w:rPr>
        <w:t>belgilash</w:t>
      </w:r>
      <w:r w:rsidRPr="005E6981">
        <w:rPr>
          <w:rStyle w:val="clausesuff1"/>
          <w:bCs/>
          <w:sz w:val="26"/>
          <w:szCs w:val="26"/>
          <w:lang w:val="uz-Cyrl-UZ"/>
        </w:rPr>
        <w:t xml:space="preserve">, </w:t>
      </w:r>
      <w:r>
        <w:rPr>
          <w:sz w:val="26"/>
          <w:szCs w:val="26"/>
          <w:lang w:val="uz-Cyrl-UZ"/>
        </w:rPr>
        <w:t>aksiyalar</w:t>
      </w:r>
      <w:r w:rsidRPr="005E6981">
        <w:rPr>
          <w:sz w:val="26"/>
          <w:szCs w:val="26"/>
          <w:lang w:val="uz-Cyrl-UZ"/>
        </w:rPr>
        <w:t xml:space="preserve"> </w:t>
      </w:r>
      <w:r>
        <w:rPr>
          <w:sz w:val="26"/>
          <w:szCs w:val="26"/>
          <w:lang w:val="uz-Cyrl-UZ"/>
        </w:rPr>
        <w:t>emissiyasi</w:t>
      </w:r>
      <w:r w:rsidRPr="005E6981">
        <w:rPr>
          <w:sz w:val="26"/>
          <w:szCs w:val="26"/>
          <w:lang w:val="uz-Cyrl-UZ"/>
        </w:rPr>
        <w:t xml:space="preserve"> </w:t>
      </w:r>
      <w:r>
        <w:rPr>
          <w:sz w:val="26"/>
          <w:szCs w:val="26"/>
          <w:lang w:val="uz-Cyrl-UZ"/>
        </w:rPr>
        <w:t>risolasi</w:t>
      </w:r>
      <w:r w:rsidRPr="005E6981">
        <w:rPr>
          <w:rStyle w:val="clausesuff1"/>
          <w:bCs/>
          <w:sz w:val="26"/>
          <w:szCs w:val="26"/>
          <w:lang w:val="uz-Cyrl-UZ"/>
        </w:rPr>
        <w:t xml:space="preserve"> </w:t>
      </w:r>
      <w:r>
        <w:rPr>
          <w:rStyle w:val="clausesuff1"/>
          <w:bCs/>
          <w:sz w:val="26"/>
          <w:szCs w:val="26"/>
          <w:lang w:val="uz-Cyrl-UZ"/>
        </w:rPr>
        <w:t>va</w:t>
      </w:r>
      <w:r w:rsidRPr="005E6981">
        <w:rPr>
          <w:rStyle w:val="clausesuff1"/>
          <w:bCs/>
          <w:sz w:val="26"/>
          <w:szCs w:val="26"/>
          <w:lang w:val="uz-Cyrl-UZ"/>
        </w:rPr>
        <w:t xml:space="preserve"> </w:t>
      </w:r>
      <w:r>
        <w:rPr>
          <w:rStyle w:val="clausesuff1"/>
          <w:bCs/>
          <w:sz w:val="26"/>
          <w:szCs w:val="26"/>
          <w:lang w:val="uz-Cyrl-UZ"/>
        </w:rPr>
        <w:t>ularni</w:t>
      </w:r>
      <w:r w:rsidRPr="005E6981">
        <w:rPr>
          <w:rStyle w:val="clausesuff1"/>
          <w:bCs/>
          <w:sz w:val="26"/>
          <w:szCs w:val="26"/>
          <w:lang w:val="uz-Cyrl-UZ"/>
        </w:rPr>
        <w:t xml:space="preserve"> </w:t>
      </w:r>
      <w:r>
        <w:rPr>
          <w:rStyle w:val="clausesuff1"/>
          <w:bCs/>
          <w:sz w:val="26"/>
          <w:szCs w:val="26"/>
          <w:lang w:val="uz-Cyrl-UZ"/>
        </w:rPr>
        <w:t>chiqarish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bu</w:t>
      </w:r>
      <w:r w:rsidRPr="005E6981">
        <w:rPr>
          <w:sz w:val="26"/>
          <w:szCs w:val="26"/>
          <w:lang w:val="uz-Cyrl-UZ"/>
        </w:rPr>
        <w:t xml:space="preserve"> </w:t>
      </w:r>
      <w:r>
        <w:rPr>
          <w:sz w:val="26"/>
          <w:szCs w:val="26"/>
          <w:lang w:val="uz-Cyrl-UZ"/>
        </w:rPr>
        <w:t>to’g’rida mazkur</w:t>
      </w:r>
      <w:r w:rsidRPr="005E6981">
        <w:rPr>
          <w:sz w:val="26"/>
          <w:szCs w:val="26"/>
          <w:lang w:val="uz-Cyrl-UZ"/>
        </w:rPr>
        <w:t xml:space="preserve"> </w:t>
      </w:r>
      <w:r>
        <w:rPr>
          <w:sz w:val="26"/>
          <w:szCs w:val="26"/>
          <w:lang w:val="uz-Cyrl-UZ"/>
        </w:rPr>
        <w:t>ustavga</w:t>
      </w:r>
      <w:r w:rsidRPr="005E6981">
        <w:rPr>
          <w:sz w:val="26"/>
          <w:szCs w:val="26"/>
          <w:lang w:val="uz-Cyrl-UZ"/>
        </w:rPr>
        <w:t xml:space="preserve"> </w:t>
      </w:r>
      <w:r>
        <w:rPr>
          <w:sz w:val="26"/>
          <w:szCs w:val="26"/>
          <w:lang w:val="uz-Cyrl-UZ"/>
        </w:rPr>
        <w:t>tegishli</w:t>
      </w:r>
      <w:r w:rsidRPr="005E6981">
        <w:rPr>
          <w:sz w:val="26"/>
          <w:szCs w:val="26"/>
          <w:lang w:val="uz-Cyrl-UZ"/>
        </w:rPr>
        <w:t xml:space="preserve"> </w:t>
      </w:r>
      <w:r>
        <w:rPr>
          <w:sz w:val="26"/>
          <w:szCs w:val="26"/>
          <w:lang w:val="uz-Cyrl-UZ"/>
        </w:rPr>
        <w:t>o’zgartirish</w:t>
      </w:r>
      <w:r w:rsidRPr="005E6981">
        <w:rPr>
          <w:sz w:val="26"/>
          <w:szCs w:val="26"/>
          <w:lang w:val="uz-Cyrl-UZ"/>
        </w:rPr>
        <w:t xml:space="preserve"> </w:t>
      </w:r>
      <w:r>
        <w:rPr>
          <w:sz w:val="26"/>
          <w:szCs w:val="26"/>
          <w:lang w:val="uz-Cyrl-UZ"/>
        </w:rPr>
        <w:t>kiritish</w:t>
      </w:r>
      <w:r w:rsidRPr="005E6981">
        <w:rPr>
          <w:sz w:val="26"/>
          <w:szCs w:val="26"/>
          <w:lang w:val="uz-Cyrl-UZ"/>
        </w:rPr>
        <w:t xml:space="preserve"> </w:t>
      </w:r>
      <w:r>
        <w:rPr>
          <w:sz w:val="26"/>
          <w:szCs w:val="26"/>
          <w:lang w:val="uz-Cyrl-UZ"/>
        </w:rPr>
        <w:t>haqidagi</w:t>
      </w:r>
      <w:r w:rsidRPr="005E6981">
        <w:rPr>
          <w:sz w:val="26"/>
          <w:szCs w:val="26"/>
          <w:lang w:val="uz-Cyrl-UZ"/>
        </w:rPr>
        <w:t xml:space="preserve"> </w:t>
      </w:r>
      <w:r>
        <w:rPr>
          <w:sz w:val="26"/>
          <w:szCs w:val="26"/>
          <w:lang w:val="uz-Cyrl-UZ"/>
        </w:rPr>
        <w:t>qarorni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aksiyadori</w:t>
      </w:r>
      <w:r w:rsidRPr="005E6981">
        <w:rPr>
          <w:sz w:val="26"/>
          <w:szCs w:val="26"/>
          <w:lang w:val="uz-Cyrl-UZ"/>
        </w:rPr>
        <w:t xml:space="preserve"> </w:t>
      </w:r>
      <w:r>
        <w:rPr>
          <w:sz w:val="26"/>
          <w:szCs w:val="26"/>
          <w:lang w:val="uz-Cyrl-UZ"/>
        </w:rPr>
        <w:t>qabul</w:t>
      </w:r>
      <w:r w:rsidRPr="005E6981">
        <w:rPr>
          <w:sz w:val="26"/>
          <w:szCs w:val="26"/>
          <w:lang w:val="uz-Cyrl-UZ"/>
        </w:rPr>
        <w:t xml:space="preserve"> </w:t>
      </w:r>
      <w:r>
        <w:rPr>
          <w:sz w:val="26"/>
          <w:szCs w:val="26"/>
          <w:lang w:val="uz-Cyrl-UZ"/>
        </w:rPr>
        <w:t>qiladi</w:t>
      </w:r>
      <w:r w:rsidRPr="005E6981">
        <w:rPr>
          <w:sz w:val="26"/>
          <w:szCs w:val="26"/>
          <w:lang w:val="uz-Cyrl-UZ"/>
        </w:rPr>
        <w:t xml:space="preserve">. </w:t>
      </w:r>
      <w:r>
        <w:rPr>
          <w:sz w:val="26"/>
          <w:szCs w:val="26"/>
          <w:lang w:val="uz-Cyrl-UZ"/>
        </w:rPr>
        <w:t>Ushbu</w:t>
      </w:r>
      <w:r w:rsidRPr="005E6981">
        <w:rPr>
          <w:sz w:val="26"/>
          <w:szCs w:val="26"/>
          <w:lang w:val="uz-Cyrl-UZ"/>
        </w:rPr>
        <w:t xml:space="preserve"> </w:t>
      </w:r>
      <w:r>
        <w:rPr>
          <w:sz w:val="26"/>
          <w:szCs w:val="26"/>
          <w:lang w:val="uz-Cyrl-UZ"/>
        </w:rPr>
        <w:t>masala</w:t>
      </w:r>
      <w:r w:rsidRPr="005E6981">
        <w:rPr>
          <w:sz w:val="26"/>
          <w:szCs w:val="26"/>
          <w:lang w:val="uz-Cyrl-UZ"/>
        </w:rPr>
        <w:t xml:space="preserve"> </w:t>
      </w:r>
      <w:r>
        <w:rPr>
          <w:sz w:val="26"/>
          <w:szCs w:val="26"/>
          <w:lang w:val="uz-Cyrl-UZ"/>
        </w:rPr>
        <w:t>bo’yicha</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Kengashi</w:t>
      </w:r>
      <w:r w:rsidRPr="005E6981">
        <w:rPr>
          <w:sz w:val="26"/>
          <w:szCs w:val="26"/>
          <w:lang w:val="uz-Cyrl-UZ"/>
        </w:rPr>
        <w:t xml:space="preserve"> (</w:t>
      </w:r>
      <w:r>
        <w:rPr>
          <w:sz w:val="26"/>
          <w:szCs w:val="26"/>
          <w:lang w:val="uz-Cyrl-UZ"/>
        </w:rPr>
        <w:t>kuzatuv</w:t>
      </w:r>
      <w:r w:rsidRPr="005E6981">
        <w:rPr>
          <w:sz w:val="26"/>
          <w:szCs w:val="26"/>
          <w:lang w:val="uz-Cyrl-UZ"/>
        </w:rPr>
        <w:t xml:space="preserve"> </w:t>
      </w:r>
      <w:r>
        <w:rPr>
          <w:sz w:val="26"/>
          <w:szCs w:val="26"/>
          <w:lang w:val="uz-Cyrl-UZ"/>
        </w:rPr>
        <w:t>kengashi</w:t>
      </w:r>
      <w:r w:rsidRPr="005E6981">
        <w:rPr>
          <w:sz w:val="26"/>
          <w:szCs w:val="26"/>
          <w:lang w:val="uz-Cyrl-UZ"/>
        </w:rPr>
        <w:t xml:space="preserve">) </w:t>
      </w:r>
      <w:r>
        <w:rPr>
          <w:sz w:val="26"/>
          <w:szCs w:val="26"/>
          <w:lang w:val="uz-Cyrl-UZ"/>
        </w:rPr>
        <w:t>yig’ilishi</w:t>
      </w:r>
      <w:r w:rsidRPr="005E6981">
        <w:rPr>
          <w:sz w:val="26"/>
          <w:szCs w:val="26"/>
          <w:lang w:val="uz-Cyrl-UZ"/>
        </w:rPr>
        <w:t xml:space="preserve"> </w:t>
      </w:r>
      <w:r>
        <w:rPr>
          <w:sz w:val="26"/>
          <w:szCs w:val="26"/>
          <w:lang w:val="uz-Cyrl-UZ"/>
        </w:rPr>
        <w:t>o’tkazilmaydi</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27. </w:t>
      </w:r>
      <w:r>
        <w:rPr>
          <w:sz w:val="26"/>
          <w:szCs w:val="26"/>
          <w:lang w:val="uz-Cyrl-UZ"/>
        </w:rPr>
        <w:t>Agar</w:t>
      </w:r>
      <w:r w:rsidRPr="005E6981">
        <w:rPr>
          <w:sz w:val="26"/>
          <w:szCs w:val="26"/>
          <w:lang w:val="uz-Cyrl-UZ"/>
        </w:rPr>
        <w:t xml:space="preserve"> </w:t>
      </w:r>
      <w:r>
        <w:rPr>
          <w:sz w:val="26"/>
          <w:szCs w:val="26"/>
          <w:lang w:val="uz-Cyrl-UZ"/>
        </w:rPr>
        <w:t>qonunchilikda</w:t>
      </w:r>
      <w:r w:rsidRPr="005E6981">
        <w:rPr>
          <w:sz w:val="26"/>
          <w:szCs w:val="26"/>
          <w:lang w:val="uz-Cyrl-UZ"/>
        </w:rPr>
        <w:t xml:space="preserve"> </w:t>
      </w:r>
      <w:r>
        <w:rPr>
          <w:sz w:val="26"/>
          <w:szCs w:val="26"/>
          <w:lang w:val="uz-Cyrl-UZ"/>
        </w:rPr>
        <w:t>boshqacha</w:t>
      </w:r>
      <w:r w:rsidRPr="005E6981">
        <w:rPr>
          <w:sz w:val="26"/>
          <w:szCs w:val="26"/>
          <w:lang w:val="uz-Cyrl-UZ"/>
        </w:rPr>
        <w:t xml:space="preserve"> </w:t>
      </w:r>
      <w:r>
        <w:rPr>
          <w:sz w:val="26"/>
          <w:szCs w:val="26"/>
          <w:lang w:val="uz-Cyrl-UZ"/>
        </w:rPr>
        <w:t>tartib</w:t>
      </w:r>
      <w:r w:rsidRPr="005E6981">
        <w:rPr>
          <w:sz w:val="26"/>
          <w:szCs w:val="26"/>
          <w:lang w:val="uz-Cyrl-UZ"/>
        </w:rPr>
        <w:t xml:space="preserve"> </w:t>
      </w:r>
      <w:r>
        <w:rPr>
          <w:sz w:val="26"/>
          <w:szCs w:val="26"/>
          <w:lang w:val="uz-Cyrl-UZ"/>
        </w:rPr>
        <w:t>belgilanmagan</w:t>
      </w:r>
      <w:r w:rsidRPr="005E6981">
        <w:rPr>
          <w:sz w:val="26"/>
          <w:szCs w:val="26"/>
          <w:lang w:val="uz-Cyrl-UZ"/>
        </w:rPr>
        <w:t xml:space="preserve"> </w:t>
      </w:r>
      <w:r>
        <w:rPr>
          <w:sz w:val="26"/>
          <w:szCs w:val="26"/>
          <w:lang w:val="uz-Cyrl-UZ"/>
        </w:rPr>
        <w:t>bo’lsa</w:t>
      </w:r>
      <w:r w:rsidRPr="005E6981">
        <w:rPr>
          <w:sz w:val="26"/>
          <w:szCs w:val="26"/>
          <w:lang w:val="uz-Cyrl-UZ"/>
        </w:rPr>
        <w:t xml:space="preserve">, </w:t>
      </w:r>
      <w:r>
        <w:rPr>
          <w:sz w:val="26"/>
          <w:szCs w:val="26"/>
          <w:lang w:val="uz-Cyrl-UZ"/>
        </w:rPr>
        <w:t>qo’shimcha</w:t>
      </w:r>
      <w:r w:rsidRPr="005E6981">
        <w:rPr>
          <w:sz w:val="26"/>
          <w:szCs w:val="26"/>
          <w:lang w:val="uz-Cyrl-UZ"/>
        </w:rPr>
        <w:t xml:space="preserve"> </w:t>
      </w:r>
      <w:r>
        <w:rPr>
          <w:sz w:val="26"/>
          <w:szCs w:val="26"/>
          <w:lang w:val="uz-Cyrl-UZ"/>
        </w:rPr>
        <w:t>aksiyalar</w:t>
      </w:r>
      <w:r w:rsidRPr="005E6981">
        <w:rPr>
          <w:sz w:val="26"/>
          <w:szCs w:val="26"/>
          <w:lang w:val="uz-Cyrl-UZ"/>
        </w:rPr>
        <w:t xml:space="preserve"> </w:t>
      </w:r>
      <w:r>
        <w:rPr>
          <w:sz w:val="26"/>
          <w:szCs w:val="26"/>
          <w:lang w:val="uz-Cyrl-UZ"/>
        </w:rPr>
        <w:t>yopiq</w:t>
      </w:r>
      <w:r w:rsidRPr="005E6981">
        <w:rPr>
          <w:sz w:val="26"/>
          <w:szCs w:val="26"/>
          <w:lang w:val="uz-Cyrl-UZ"/>
        </w:rPr>
        <w:t xml:space="preserve"> </w:t>
      </w:r>
      <w:r>
        <w:rPr>
          <w:sz w:val="26"/>
          <w:szCs w:val="26"/>
          <w:lang w:val="uz-Cyrl-UZ"/>
        </w:rPr>
        <w:t>obuna</w:t>
      </w:r>
      <w:r w:rsidRPr="005E6981">
        <w:rPr>
          <w:sz w:val="26"/>
          <w:szCs w:val="26"/>
          <w:lang w:val="uz-Cyrl-UZ"/>
        </w:rPr>
        <w:t xml:space="preserve"> </w:t>
      </w:r>
      <w:r>
        <w:rPr>
          <w:sz w:val="26"/>
          <w:szCs w:val="26"/>
          <w:lang w:val="uz-Cyrl-UZ"/>
        </w:rPr>
        <w:t>usulida</w:t>
      </w:r>
      <w:r w:rsidRPr="005E6981">
        <w:rPr>
          <w:sz w:val="26"/>
          <w:szCs w:val="26"/>
          <w:lang w:val="uz-Cyrl-UZ"/>
        </w:rPr>
        <w:t xml:space="preserve"> </w:t>
      </w:r>
      <w:r>
        <w:rPr>
          <w:sz w:val="26"/>
          <w:szCs w:val="26"/>
          <w:lang w:val="uz-Cyrl-UZ"/>
        </w:rPr>
        <w:t>faqat</w:t>
      </w:r>
      <w:r w:rsidRPr="005E6981">
        <w:rPr>
          <w:sz w:val="26"/>
          <w:szCs w:val="26"/>
          <w:lang w:val="uz-Cyrl-UZ"/>
        </w:rPr>
        <w:t xml:space="preserve"> </w:t>
      </w:r>
      <w:r>
        <w:rPr>
          <w:sz w:val="26"/>
          <w:szCs w:val="26"/>
          <w:lang w:val="uz-Cyrl-UZ"/>
        </w:rPr>
        <w:t>Davlatga</w:t>
      </w:r>
      <w:r w:rsidRPr="005E6981">
        <w:rPr>
          <w:sz w:val="26"/>
          <w:szCs w:val="26"/>
          <w:lang w:val="uz-Cyrl-UZ"/>
        </w:rPr>
        <w:t xml:space="preserve"> </w:t>
      </w:r>
      <w:r>
        <w:rPr>
          <w:sz w:val="26"/>
          <w:szCs w:val="26"/>
          <w:lang w:val="uz-Cyrl-UZ"/>
        </w:rPr>
        <w:t>joylashtirilishi</w:t>
      </w:r>
      <w:r w:rsidRPr="005E6981">
        <w:rPr>
          <w:sz w:val="26"/>
          <w:szCs w:val="26"/>
          <w:lang w:val="uz-Cyrl-UZ"/>
        </w:rPr>
        <w:t xml:space="preserve"> </w:t>
      </w:r>
      <w:r>
        <w:rPr>
          <w:sz w:val="26"/>
          <w:szCs w:val="26"/>
          <w:lang w:val="uz-Cyrl-UZ"/>
        </w:rPr>
        <w:t>mumkin</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28. </w:t>
      </w:r>
      <w:r>
        <w:rPr>
          <w:sz w:val="26"/>
          <w:szCs w:val="26"/>
          <w:lang w:val="uz-Cyrl-UZ"/>
        </w:rPr>
        <w:t>Qo’shimcha</w:t>
      </w:r>
      <w:r w:rsidRPr="005E6981">
        <w:rPr>
          <w:sz w:val="26"/>
          <w:szCs w:val="26"/>
          <w:lang w:val="uz-Cyrl-UZ"/>
        </w:rPr>
        <w:t xml:space="preserve"> </w:t>
      </w:r>
      <w:r>
        <w:rPr>
          <w:sz w:val="26"/>
          <w:szCs w:val="26"/>
          <w:lang w:val="uz-Cyrl-UZ"/>
        </w:rPr>
        <w:t>ravishda</w:t>
      </w:r>
      <w:r w:rsidRPr="005E6981">
        <w:rPr>
          <w:sz w:val="26"/>
          <w:szCs w:val="26"/>
          <w:lang w:val="uz-Cyrl-UZ"/>
        </w:rPr>
        <w:t xml:space="preserve"> </w:t>
      </w:r>
      <w:r>
        <w:rPr>
          <w:sz w:val="26"/>
          <w:szCs w:val="26"/>
          <w:lang w:val="uz-Cyrl-UZ"/>
        </w:rPr>
        <w:t>chiqarilgan</w:t>
      </w:r>
      <w:r w:rsidRPr="005E6981">
        <w:rPr>
          <w:sz w:val="26"/>
          <w:szCs w:val="26"/>
          <w:lang w:val="uz-Cyrl-UZ"/>
        </w:rPr>
        <w:t xml:space="preserve"> </w:t>
      </w:r>
      <w:r>
        <w:rPr>
          <w:sz w:val="26"/>
          <w:szCs w:val="26"/>
          <w:lang w:val="uz-Cyrl-UZ"/>
        </w:rPr>
        <w:t>aksiyalar</w:t>
      </w:r>
      <w:r w:rsidRPr="005E6981">
        <w:rPr>
          <w:sz w:val="26"/>
          <w:szCs w:val="26"/>
          <w:lang w:val="uz-Cyrl-UZ"/>
        </w:rPr>
        <w:t xml:space="preserve"> </w:t>
      </w:r>
      <w:r>
        <w:rPr>
          <w:sz w:val="26"/>
          <w:szCs w:val="26"/>
          <w:lang w:val="uz-Cyrl-UZ"/>
        </w:rPr>
        <w:t>uni</w:t>
      </w:r>
      <w:r w:rsidRPr="005E6981">
        <w:rPr>
          <w:sz w:val="26"/>
          <w:szCs w:val="26"/>
          <w:lang w:val="uz-Cyrl-UZ"/>
        </w:rPr>
        <w:t xml:space="preserve"> </w:t>
      </w:r>
      <w:r>
        <w:rPr>
          <w:sz w:val="26"/>
          <w:szCs w:val="26"/>
          <w:lang w:val="uz-Cyrl-UZ"/>
        </w:rPr>
        <w:t>chiqarish</w:t>
      </w:r>
      <w:r w:rsidRPr="005E6981">
        <w:rPr>
          <w:sz w:val="26"/>
          <w:szCs w:val="26"/>
          <w:lang w:val="uz-Cyrl-UZ"/>
        </w:rPr>
        <w:t xml:space="preserve"> </w:t>
      </w:r>
      <w:r>
        <w:rPr>
          <w:sz w:val="26"/>
          <w:szCs w:val="26"/>
          <w:lang w:val="uz-Cyrl-UZ"/>
        </w:rPr>
        <w:t>to’g’risidagi</w:t>
      </w:r>
      <w:r w:rsidRPr="005E6981">
        <w:rPr>
          <w:sz w:val="26"/>
          <w:szCs w:val="26"/>
          <w:lang w:val="uz-Cyrl-UZ"/>
        </w:rPr>
        <w:t xml:space="preserve"> </w:t>
      </w:r>
      <w:r>
        <w:rPr>
          <w:sz w:val="26"/>
          <w:szCs w:val="26"/>
          <w:lang w:val="uz-Cyrl-UZ"/>
        </w:rPr>
        <w:t>qarorda</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lekin</w:t>
      </w:r>
      <w:r w:rsidRPr="005E6981">
        <w:rPr>
          <w:sz w:val="26"/>
          <w:szCs w:val="26"/>
          <w:lang w:val="uz-Cyrl-UZ"/>
        </w:rPr>
        <w:t xml:space="preserve"> </w:t>
      </w:r>
      <w:r>
        <w:rPr>
          <w:sz w:val="26"/>
          <w:szCs w:val="26"/>
          <w:lang w:val="uz-Cyrl-UZ"/>
        </w:rPr>
        <w:t>davlat</w:t>
      </w:r>
      <w:r w:rsidRPr="005E6981">
        <w:rPr>
          <w:sz w:val="26"/>
          <w:szCs w:val="26"/>
          <w:lang w:val="uz-Cyrl-UZ"/>
        </w:rPr>
        <w:t xml:space="preserve"> </w:t>
      </w:r>
      <w:r>
        <w:rPr>
          <w:sz w:val="26"/>
          <w:szCs w:val="26"/>
          <w:lang w:val="uz-Cyrl-UZ"/>
        </w:rPr>
        <w:t>ro’yxatidan</w:t>
      </w:r>
      <w:r w:rsidRPr="005E6981">
        <w:rPr>
          <w:sz w:val="26"/>
          <w:szCs w:val="26"/>
          <w:lang w:val="uz-Cyrl-UZ"/>
        </w:rPr>
        <w:t xml:space="preserve"> </w:t>
      </w:r>
      <w:r>
        <w:rPr>
          <w:sz w:val="26"/>
          <w:szCs w:val="26"/>
          <w:lang w:val="uz-Cyrl-UZ"/>
        </w:rPr>
        <w:t>o’tkazilgan</w:t>
      </w:r>
      <w:r w:rsidRPr="005E6981">
        <w:rPr>
          <w:sz w:val="26"/>
          <w:szCs w:val="26"/>
          <w:lang w:val="uz-Cyrl-UZ"/>
        </w:rPr>
        <w:t xml:space="preserve"> </w:t>
      </w:r>
      <w:r>
        <w:rPr>
          <w:sz w:val="26"/>
          <w:szCs w:val="26"/>
          <w:lang w:val="uz-Cyrl-UZ"/>
        </w:rPr>
        <w:t>paytdan</w:t>
      </w:r>
      <w:r w:rsidRPr="005E6981">
        <w:rPr>
          <w:sz w:val="26"/>
          <w:szCs w:val="26"/>
          <w:lang w:val="uz-Cyrl-UZ"/>
        </w:rPr>
        <w:t xml:space="preserve"> </w:t>
      </w:r>
      <w:r>
        <w:rPr>
          <w:sz w:val="26"/>
          <w:szCs w:val="26"/>
          <w:lang w:val="uz-Cyrl-UZ"/>
        </w:rPr>
        <w:t>e’tiboran</w:t>
      </w:r>
      <w:r w:rsidRPr="005E6981">
        <w:rPr>
          <w:sz w:val="26"/>
          <w:szCs w:val="26"/>
          <w:lang w:val="uz-Cyrl-UZ"/>
        </w:rPr>
        <w:t xml:space="preserve"> </w:t>
      </w:r>
      <w:r>
        <w:rPr>
          <w:sz w:val="26"/>
          <w:szCs w:val="26"/>
          <w:lang w:val="uz-Cyrl-UZ"/>
        </w:rPr>
        <w:t>bir</w:t>
      </w:r>
      <w:r w:rsidRPr="005E6981">
        <w:rPr>
          <w:sz w:val="26"/>
          <w:szCs w:val="26"/>
          <w:lang w:val="uz-Cyrl-UZ"/>
        </w:rPr>
        <w:t xml:space="preserve"> </w:t>
      </w:r>
      <w:r>
        <w:rPr>
          <w:sz w:val="26"/>
          <w:szCs w:val="26"/>
          <w:lang w:val="uz-Cyrl-UZ"/>
        </w:rPr>
        <w:t>yildan</w:t>
      </w:r>
      <w:r w:rsidRPr="005E6981">
        <w:rPr>
          <w:sz w:val="26"/>
          <w:szCs w:val="26"/>
          <w:lang w:val="uz-Cyrl-UZ"/>
        </w:rPr>
        <w:t xml:space="preserve"> </w:t>
      </w:r>
      <w:r>
        <w:rPr>
          <w:sz w:val="26"/>
          <w:szCs w:val="26"/>
          <w:lang w:val="uz-Cyrl-UZ"/>
        </w:rPr>
        <w:t>ortiq</w:t>
      </w:r>
      <w:r w:rsidRPr="005E6981">
        <w:rPr>
          <w:sz w:val="26"/>
          <w:szCs w:val="26"/>
          <w:lang w:val="uz-Cyrl-UZ"/>
        </w:rPr>
        <w:t xml:space="preserve"> </w:t>
      </w:r>
      <w:r>
        <w:rPr>
          <w:sz w:val="26"/>
          <w:szCs w:val="26"/>
          <w:lang w:val="uz-Cyrl-UZ"/>
        </w:rPr>
        <w:t>bo’lmagan</w:t>
      </w:r>
      <w:r w:rsidRPr="005E6981">
        <w:rPr>
          <w:sz w:val="26"/>
          <w:szCs w:val="26"/>
          <w:lang w:val="uz-Cyrl-UZ"/>
        </w:rPr>
        <w:t xml:space="preserve"> </w:t>
      </w:r>
      <w:r>
        <w:rPr>
          <w:sz w:val="26"/>
          <w:szCs w:val="26"/>
          <w:lang w:val="uz-Cyrl-UZ"/>
        </w:rPr>
        <w:t>muddatda</w:t>
      </w:r>
      <w:r w:rsidRPr="005E6981">
        <w:rPr>
          <w:sz w:val="26"/>
          <w:szCs w:val="26"/>
          <w:lang w:val="uz-Cyrl-UZ"/>
        </w:rPr>
        <w:t xml:space="preserve"> </w:t>
      </w:r>
      <w:r>
        <w:rPr>
          <w:sz w:val="26"/>
          <w:szCs w:val="26"/>
          <w:lang w:val="uz-Cyrl-UZ"/>
        </w:rPr>
        <w:t>joylashtirilishi</w:t>
      </w:r>
      <w:r w:rsidRPr="005E6981">
        <w:rPr>
          <w:sz w:val="26"/>
          <w:szCs w:val="26"/>
          <w:lang w:val="uz-Cyrl-UZ"/>
        </w:rPr>
        <w:t xml:space="preserve"> </w:t>
      </w:r>
      <w:r>
        <w:rPr>
          <w:sz w:val="26"/>
          <w:szCs w:val="26"/>
          <w:lang w:val="uz-Cyrl-UZ"/>
        </w:rPr>
        <w:t>lozim</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29. </w:t>
      </w:r>
      <w:r>
        <w:rPr>
          <w:sz w:val="26"/>
          <w:szCs w:val="26"/>
          <w:lang w:val="uz-Cyrl-UZ"/>
        </w:rPr>
        <w:t>Jamiyat</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fondini</w:t>
      </w:r>
      <w:r w:rsidRPr="005E6981">
        <w:rPr>
          <w:sz w:val="26"/>
          <w:szCs w:val="26"/>
          <w:lang w:val="uz-Cyrl-UZ"/>
        </w:rPr>
        <w:t xml:space="preserve"> (</w:t>
      </w:r>
      <w:r>
        <w:rPr>
          <w:sz w:val="26"/>
          <w:szCs w:val="26"/>
          <w:lang w:val="uz-Cyrl-UZ"/>
        </w:rPr>
        <w:t>kapitalini</w:t>
      </w:r>
      <w:r w:rsidRPr="005E6981">
        <w:rPr>
          <w:sz w:val="26"/>
          <w:szCs w:val="26"/>
          <w:lang w:val="uz-Cyrl-UZ"/>
        </w:rPr>
        <w:t xml:space="preserve">) </w:t>
      </w:r>
      <w:r>
        <w:rPr>
          <w:sz w:val="26"/>
          <w:szCs w:val="26"/>
          <w:lang w:val="uz-Cyrl-UZ"/>
        </w:rPr>
        <w:t>oshirish</w:t>
      </w:r>
      <w:r w:rsidRPr="005E6981">
        <w:rPr>
          <w:sz w:val="26"/>
          <w:szCs w:val="26"/>
          <w:lang w:val="uz-Cyrl-UZ"/>
        </w:rPr>
        <w:t xml:space="preserve"> </w:t>
      </w:r>
      <w:r>
        <w:rPr>
          <w:sz w:val="26"/>
          <w:szCs w:val="26"/>
          <w:lang w:val="uz-Cyrl-UZ"/>
        </w:rPr>
        <w:t>uchun</w:t>
      </w:r>
      <w:r w:rsidRPr="005E6981">
        <w:rPr>
          <w:sz w:val="26"/>
          <w:szCs w:val="26"/>
          <w:lang w:val="uz-Cyrl-UZ"/>
        </w:rPr>
        <w:t xml:space="preserve"> </w:t>
      </w:r>
      <w:r>
        <w:rPr>
          <w:sz w:val="26"/>
          <w:szCs w:val="26"/>
          <w:lang w:val="uz-Cyrl-UZ"/>
        </w:rPr>
        <w:t>oddiy</w:t>
      </w:r>
      <w:r w:rsidRPr="005E6981">
        <w:rPr>
          <w:sz w:val="26"/>
          <w:szCs w:val="26"/>
          <w:lang w:val="uz-Cyrl-UZ"/>
        </w:rPr>
        <w:t xml:space="preserve">, </w:t>
      </w:r>
      <w:r>
        <w:rPr>
          <w:sz w:val="26"/>
          <w:szCs w:val="26"/>
          <w:lang w:val="uz-Cyrl-UZ"/>
        </w:rPr>
        <w:t>e’lon</w:t>
      </w:r>
      <w:r w:rsidRPr="005E6981">
        <w:rPr>
          <w:sz w:val="26"/>
          <w:szCs w:val="26"/>
          <w:lang w:val="uz-Cyrl-UZ"/>
        </w:rPr>
        <w:t xml:space="preserve"> </w:t>
      </w:r>
      <w:r>
        <w:rPr>
          <w:sz w:val="26"/>
          <w:szCs w:val="26"/>
          <w:lang w:val="uz-Cyrl-UZ"/>
        </w:rPr>
        <w:t>qilingan</w:t>
      </w:r>
      <w:r w:rsidRPr="005E6981">
        <w:rPr>
          <w:sz w:val="26"/>
          <w:szCs w:val="26"/>
          <w:lang w:val="uz-Cyrl-UZ"/>
        </w:rPr>
        <w:t xml:space="preserve"> </w:t>
      </w:r>
      <w:r>
        <w:rPr>
          <w:sz w:val="26"/>
          <w:szCs w:val="26"/>
          <w:lang w:val="uz-Cyrl-UZ"/>
        </w:rPr>
        <w:t>nominal</w:t>
      </w:r>
      <w:r w:rsidRPr="005E6981">
        <w:rPr>
          <w:sz w:val="26"/>
          <w:szCs w:val="26"/>
          <w:lang w:val="uz-Cyrl-UZ"/>
        </w:rPr>
        <w:t xml:space="preserve"> </w:t>
      </w:r>
      <w:r>
        <w:rPr>
          <w:sz w:val="26"/>
          <w:szCs w:val="26"/>
          <w:lang w:val="uz-Cyrl-UZ"/>
        </w:rPr>
        <w:t>qiymati</w:t>
      </w:r>
      <w:r w:rsidRPr="005E6981">
        <w:rPr>
          <w:sz w:val="26"/>
          <w:szCs w:val="26"/>
          <w:lang w:val="uz-Cyrl-UZ"/>
        </w:rPr>
        <w:t xml:space="preserve"> 430 </w:t>
      </w:r>
      <w:r>
        <w:rPr>
          <w:sz w:val="26"/>
          <w:szCs w:val="26"/>
          <w:lang w:val="uz-Cyrl-UZ"/>
        </w:rPr>
        <w:t>so’m</w:t>
      </w:r>
      <w:r w:rsidRPr="005E6981">
        <w:rPr>
          <w:sz w:val="26"/>
          <w:szCs w:val="26"/>
          <w:lang w:val="uz-Cyrl-UZ"/>
        </w:rPr>
        <w:t xml:space="preserve"> </w:t>
      </w:r>
      <w:r>
        <w:rPr>
          <w:sz w:val="26"/>
          <w:szCs w:val="26"/>
          <w:lang w:val="uz-Cyrl-UZ"/>
        </w:rPr>
        <w:t>bo’lgan</w:t>
      </w:r>
      <w:r w:rsidRPr="005E6981">
        <w:rPr>
          <w:sz w:val="26"/>
          <w:szCs w:val="26"/>
          <w:lang w:val="uz-Cyrl-UZ"/>
        </w:rPr>
        <w:t xml:space="preserve"> </w:t>
      </w:r>
      <w:r w:rsidRPr="007C7A4A">
        <w:rPr>
          <w:sz w:val="26"/>
          <w:szCs w:val="26"/>
          <w:lang w:val="uz-Cyrl-UZ"/>
        </w:rPr>
        <w:t>9 798 516 424</w:t>
      </w:r>
      <w:r w:rsidRPr="005E6981">
        <w:rPr>
          <w:sz w:val="26"/>
          <w:szCs w:val="26"/>
          <w:lang w:val="uz-Cyrl-UZ"/>
        </w:rPr>
        <w:t xml:space="preserve"> </w:t>
      </w:r>
      <w:r>
        <w:rPr>
          <w:sz w:val="26"/>
          <w:szCs w:val="26"/>
          <w:lang w:val="uz-Cyrl-UZ"/>
        </w:rPr>
        <w:t>dona</w:t>
      </w:r>
      <w:r w:rsidRPr="005E6981">
        <w:rPr>
          <w:sz w:val="26"/>
          <w:szCs w:val="26"/>
          <w:lang w:val="uz-Cyrl-UZ"/>
        </w:rPr>
        <w:t xml:space="preserve"> </w:t>
      </w:r>
      <w:r>
        <w:rPr>
          <w:sz w:val="26"/>
          <w:szCs w:val="26"/>
          <w:lang w:val="uz-Cyrl-UZ"/>
        </w:rPr>
        <w:t>- umumiy</w:t>
      </w:r>
      <w:r w:rsidRPr="005E6981">
        <w:rPr>
          <w:sz w:val="26"/>
          <w:szCs w:val="26"/>
          <w:lang w:val="uz-Cyrl-UZ"/>
        </w:rPr>
        <w:t xml:space="preserve"> </w:t>
      </w:r>
      <w:r>
        <w:rPr>
          <w:sz w:val="26"/>
          <w:szCs w:val="26"/>
          <w:lang w:val="uz-Cyrl-UZ"/>
        </w:rPr>
        <w:t>qiymati</w:t>
      </w:r>
      <w:r w:rsidRPr="005E6981">
        <w:rPr>
          <w:sz w:val="26"/>
          <w:szCs w:val="26"/>
          <w:lang w:val="uz-Cyrl-UZ"/>
        </w:rPr>
        <w:t xml:space="preserve"> </w:t>
      </w:r>
      <w:r w:rsidRPr="007C7A4A">
        <w:rPr>
          <w:sz w:val="26"/>
          <w:szCs w:val="26"/>
          <w:lang w:val="uz-Cyrl-UZ"/>
        </w:rPr>
        <w:t>4 213 362 062 320</w:t>
      </w:r>
      <w:r>
        <w:rPr>
          <w:b/>
          <w:sz w:val="26"/>
          <w:szCs w:val="26"/>
          <w:lang w:val="uz-Cyrl-UZ"/>
        </w:rPr>
        <w:t xml:space="preserve"> </w:t>
      </w:r>
      <w:r>
        <w:rPr>
          <w:sz w:val="26"/>
          <w:szCs w:val="26"/>
          <w:lang w:val="uz-Cyrl-UZ"/>
        </w:rPr>
        <w:t>so’mga</w:t>
      </w:r>
      <w:r w:rsidRPr="005E6981">
        <w:rPr>
          <w:sz w:val="26"/>
          <w:szCs w:val="26"/>
          <w:lang w:val="uz-Cyrl-UZ"/>
        </w:rPr>
        <w:t xml:space="preserve"> </w:t>
      </w:r>
      <w:r>
        <w:rPr>
          <w:sz w:val="26"/>
          <w:szCs w:val="26"/>
          <w:lang w:val="uz-Cyrl-UZ"/>
        </w:rPr>
        <w:t>qo’shimcha</w:t>
      </w:r>
      <w:r w:rsidRPr="005E6981">
        <w:rPr>
          <w:sz w:val="26"/>
          <w:szCs w:val="26"/>
          <w:lang w:val="uz-Cyrl-UZ"/>
        </w:rPr>
        <w:t xml:space="preserve"> </w:t>
      </w:r>
      <w:r>
        <w:rPr>
          <w:sz w:val="26"/>
          <w:szCs w:val="26"/>
          <w:lang w:val="uz-Cyrl-UZ"/>
        </w:rPr>
        <w:t>aksiyalarni</w:t>
      </w:r>
      <w:r w:rsidRPr="005E6981">
        <w:rPr>
          <w:sz w:val="26"/>
          <w:szCs w:val="26"/>
          <w:lang w:val="uz-Cyrl-UZ"/>
        </w:rPr>
        <w:t xml:space="preserve"> </w:t>
      </w:r>
      <w:r>
        <w:rPr>
          <w:sz w:val="26"/>
          <w:szCs w:val="26"/>
          <w:lang w:val="uz-Cyrl-UZ"/>
        </w:rPr>
        <w:t>joylashtirish</w:t>
      </w:r>
      <w:r w:rsidRPr="005E6981">
        <w:rPr>
          <w:sz w:val="26"/>
          <w:szCs w:val="26"/>
          <w:lang w:val="uz-Cyrl-UZ"/>
        </w:rPr>
        <w:t xml:space="preserve"> </w:t>
      </w:r>
      <w:r>
        <w:rPr>
          <w:sz w:val="26"/>
          <w:szCs w:val="26"/>
          <w:lang w:val="uz-Cyrl-UZ"/>
        </w:rPr>
        <w:t>huquqiga</w:t>
      </w:r>
      <w:r w:rsidRPr="005E6981">
        <w:rPr>
          <w:sz w:val="26"/>
          <w:szCs w:val="26"/>
          <w:lang w:val="uz-Cyrl-UZ"/>
        </w:rPr>
        <w:t xml:space="preserve"> </w:t>
      </w:r>
      <w:r>
        <w:rPr>
          <w:sz w:val="26"/>
          <w:szCs w:val="26"/>
          <w:lang w:val="uz-Cyrl-UZ"/>
        </w:rPr>
        <w:t>ega</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30. </w:t>
      </w:r>
      <w:r>
        <w:rPr>
          <w:sz w:val="26"/>
          <w:szCs w:val="26"/>
          <w:lang w:val="uz-Cyrl-UZ"/>
        </w:rPr>
        <w:t>E’lon</w:t>
      </w:r>
      <w:r w:rsidRPr="005E6981">
        <w:rPr>
          <w:sz w:val="26"/>
          <w:szCs w:val="26"/>
          <w:lang w:val="uz-Cyrl-UZ"/>
        </w:rPr>
        <w:t xml:space="preserve"> </w:t>
      </w:r>
      <w:r>
        <w:rPr>
          <w:sz w:val="26"/>
          <w:szCs w:val="26"/>
          <w:lang w:val="uz-Cyrl-UZ"/>
        </w:rPr>
        <w:t>qilingan</w:t>
      </w:r>
      <w:r w:rsidRPr="005E6981">
        <w:rPr>
          <w:sz w:val="26"/>
          <w:szCs w:val="26"/>
          <w:lang w:val="uz-Cyrl-UZ"/>
        </w:rPr>
        <w:t xml:space="preserve"> </w:t>
      </w:r>
      <w:r>
        <w:rPr>
          <w:sz w:val="26"/>
          <w:szCs w:val="26"/>
          <w:lang w:val="uz-Cyrl-UZ"/>
        </w:rPr>
        <w:t>aksiyalarning</w:t>
      </w:r>
      <w:r w:rsidRPr="005E6981">
        <w:rPr>
          <w:sz w:val="26"/>
          <w:szCs w:val="26"/>
          <w:lang w:val="uz-Cyrl-UZ"/>
        </w:rPr>
        <w:t xml:space="preserve"> </w:t>
      </w:r>
      <w:r>
        <w:rPr>
          <w:sz w:val="26"/>
          <w:szCs w:val="26"/>
          <w:lang w:val="uz-Cyrl-UZ"/>
        </w:rPr>
        <w:t>umumiy</w:t>
      </w:r>
      <w:r w:rsidRPr="005E6981">
        <w:rPr>
          <w:sz w:val="26"/>
          <w:szCs w:val="26"/>
          <w:lang w:val="uz-Cyrl-UZ"/>
        </w:rPr>
        <w:t xml:space="preserve"> </w:t>
      </w:r>
      <w:r>
        <w:rPr>
          <w:sz w:val="26"/>
          <w:szCs w:val="26"/>
          <w:lang w:val="uz-Cyrl-UZ"/>
        </w:rPr>
        <w:t>soni</w:t>
      </w:r>
      <w:r w:rsidRPr="005E6981">
        <w:rPr>
          <w:sz w:val="26"/>
          <w:szCs w:val="26"/>
          <w:lang w:val="uz-Cyrl-UZ"/>
        </w:rPr>
        <w:t xml:space="preserve"> </w:t>
      </w:r>
      <w:r>
        <w:rPr>
          <w:sz w:val="26"/>
          <w:szCs w:val="26"/>
          <w:lang w:val="uz-Cyrl-UZ"/>
        </w:rPr>
        <w:t>doirasida</w:t>
      </w:r>
      <w:r w:rsidRPr="005E6981">
        <w:rPr>
          <w:sz w:val="26"/>
          <w:szCs w:val="26"/>
          <w:lang w:val="uz-Cyrl-UZ"/>
        </w:rPr>
        <w:t xml:space="preserve"> </w:t>
      </w:r>
      <w:r>
        <w:rPr>
          <w:sz w:val="26"/>
          <w:szCs w:val="26"/>
          <w:lang w:val="uz-Cyrl-UZ"/>
        </w:rPr>
        <w:t>chiqarishda</w:t>
      </w:r>
      <w:r w:rsidRPr="005E6981">
        <w:rPr>
          <w:sz w:val="26"/>
          <w:szCs w:val="26"/>
          <w:lang w:val="uz-Cyrl-UZ"/>
        </w:rPr>
        <w:t xml:space="preserve"> </w:t>
      </w:r>
      <w:r w:rsidRPr="009B5C1C">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joylashtirishda</w:t>
      </w:r>
      <w:r w:rsidRPr="005E6981">
        <w:rPr>
          <w:sz w:val="26"/>
          <w:szCs w:val="26"/>
          <w:lang w:val="uz-Cyrl-UZ"/>
        </w:rPr>
        <w:t xml:space="preserve"> </w:t>
      </w:r>
      <w:r>
        <w:rPr>
          <w:sz w:val="26"/>
          <w:szCs w:val="26"/>
          <w:lang w:val="uz-Cyrl-UZ"/>
        </w:rPr>
        <w:t>aksiyalarning</w:t>
      </w:r>
      <w:r w:rsidRPr="005E6981">
        <w:rPr>
          <w:sz w:val="26"/>
          <w:szCs w:val="26"/>
          <w:lang w:val="uz-Cyrl-UZ"/>
        </w:rPr>
        <w:t xml:space="preserve"> </w:t>
      </w:r>
      <w:r>
        <w:rPr>
          <w:sz w:val="26"/>
          <w:szCs w:val="26"/>
          <w:lang w:val="uz-Cyrl-UZ"/>
        </w:rPr>
        <w:t>sotib</w:t>
      </w:r>
      <w:r w:rsidRPr="005E6981">
        <w:rPr>
          <w:sz w:val="26"/>
          <w:szCs w:val="26"/>
          <w:lang w:val="uz-Cyrl-UZ"/>
        </w:rPr>
        <w:t xml:space="preserve"> </w:t>
      </w:r>
      <w:r>
        <w:rPr>
          <w:sz w:val="26"/>
          <w:szCs w:val="26"/>
          <w:lang w:val="uz-Cyrl-UZ"/>
        </w:rPr>
        <w:t>olingan</w:t>
      </w:r>
      <w:r w:rsidRPr="005E6981">
        <w:rPr>
          <w:sz w:val="26"/>
          <w:szCs w:val="26"/>
          <w:lang w:val="uz-Cyrl-UZ"/>
        </w:rPr>
        <w:t xml:space="preserve"> </w:t>
      </w:r>
      <w:r>
        <w:rPr>
          <w:sz w:val="26"/>
          <w:szCs w:val="26"/>
          <w:lang w:val="uz-Cyrl-UZ"/>
        </w:rPr>
        <w:t>qismi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fondiga</w:t>
      </w:r>
      <w:r w:rsidRPr="005E6981">
        <w:rPr>
          <w:sz w:val="26"/>
          <w:szCs w:val="26"/>
          <w:lang w:val="uz-Cyrl-UZ"/>
        </w:rPr>
        <w:t xml:space="preserve"> (</w:t>
      </w:r>
      <w:r>
        <w:rPr>
          <w:sz w:val="26"/>
          <w:szCs w:val="26"/>
          <w:lang w:val="uz-Cyrl-UZ"/>
        </w:rPr>
        <w:t>kapitaliga</w:t>
      </w:r>
      <w:r w:rsidRPr="005E6981">
        <w:rPr>
          <w:sz w:val="26"/>
          <w:szCs w:val="26"/>
          <w:lang w:val="uz-Cyrl-UZ"/>
        </w:rPr>
        <w:t xml:space="preserve">) </w:t>
      </w:r>
      <w:r>
        <w:rPr>
          <w:sz w:val="26"/>
          <w:szCs w:val="26"/>
          <w:lang w:val="uz-Cyrl-UZ"/>
        </w:rPr>
        <w:t>o’tkaziladi</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color w:val="000000"/>
          <w:sz w:val="26"/>
          <w:szCs w:val="26"/>
          <w:lang w:val="uz-Cyrl-UZ"/>
        </w:rPr>
      </w:pPr>
      <w:r w:rsidRPr="005E6981">
        <w:rPr>
          <w:sz w:val="26"/>
          <w:szCs w:val="26"/>
          <w:lang w:val="uz-Cyrl-UZ"/>
        </w:rPr>
        <w:t>31. </w:t>
      </w:r>
      <w:r>
        <w:rPr>
          <w:sz w:val="26"/>
          <w:szCs w:val="26"/>
          <w:lang w:val="uz-Cyrl-UZ"/>
        </w:rPr>
        <w:t>Jamiyatning</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w:t>
      </w:r>
      <w:r w:rsidRPr="005E6981">
        <w:rPr>
          <w:sz w:val="26"/>
          <w:szCs w:val="26"/>
          <w:lang w:val="uz-Cyrl-UZ"/>
        </w:rPr>
        <w:t xml:space="preserve"> (</w:t>
      </w:r>
      <w:r>
        <w:rPr>
          <w:sz w:val="26"/>
          <w:szCs w:val="26"/>
          <w:lang w:val="uz-Cyrl-UZ"/>
        </w:rPr>
        <w:t>kapitali</w:t>
      </w:r>
      <w:r w:rsidRPr="005E6981">
        <w:rPr>
          <w:sz w:val="26"/>
          <w:szCs w:val="26"/>
          <w:lang w:val="uz-Cyrl-UZ"/>
        </w:rPr>
        <w:t xml:space="preserve">) </w:t>
      </w:r>
      <w:r>
        <w:rPr>
          <w:sz w:val="26"/>
          <w:szCs w:val="26"/>
          <w:lang w:val="uz-Cyrl-UZ"/>
        </w:rPr>
        <w:t>aksiyalarning</w:t>
      </w:r>
      <w:r w:rsidRPr="005E6981">
        <w:rPr>
          <w:sz w:val="26"/>
          <w:szCs w:val="26"/>
          <w:lang w:val="uz-Cyrl-UZ"/>
        </w:rPr>
        <w:t xml:space="preserve"> </w:t>
      </w:r>
      <w:r>
        <w:rPr>
          <w:sz w:val="26"/>
          <w:szCs w:val="26"/>
          <w:lang w:val="uz-Cyrl-UZ"/>
        </w:rPr>
        <w:t>nominal</w:t>
      </w:r>
      <w:r w:rsidRPr="005E6981">
        <w:rPr>
          <w:sz w:val="26"/>
          <w:szCs w:val="26"/>
          <w:lang w:val="uz-Cyrl-UZ"/>
        </w:rPr>
        <w:t xml:space="preserve"> </w:t>
      </w:r>
      <w:r>
        <w:rPr>
          <w:sz w:val="26"/>
          <w:szCs w:val="26"/>
          <w:lang w:val="uz-Cyrl-UZ"/>
        </w:rPr>
        <w:t>qiymatini</w:t>
      </w:r>
      <w:r w:rsidRPr="005E6981">
        <w:rPr>
          <w:sz w:val="26"/>
          <w:szCs w:val="26"/>
          <w:lang w:val="uz-Cyrl-UZ"/>
        </w:rPr>
        <w:t xml:space="preserve"> </w:t>
      </w:r>
      <w:r>
        <w:rPr>
          <w:sz w:val="26"/>
          <w:szCs w:val="26"/>
          <w:lang w:val="uz-Cyrl-UZ"/>
        </w:rPr>
        <w:t>kamaytirish</w:t>
      </w:r>
      <w:r w:rsidRPr="005E6981">
        <w:rPr>
          <w:sz w:val="26"/>
          <w:szCs w:val="26"/>
          <w:lang w:val="uz-Cyrl-UZ"/>
        </w:rPr>
        <w:t xml:space="preserve"> </w:t>
      </w:r>
      <w:r>
        <w:rPr>
          <w:sz w:val="26"/>
          <w:szCs w:val="26"/>
          <w:lang w:val="uz-Cyrl-UZ"/>
        </w:rPr>
        <w:t>yoki</w:t>
      </w:r>
      <w:r w:rsidRPr="005E6981">
        <w:rPr>
          <w:sz w:val="26"/>
          <w:szCs w:val="26"/>
          <w:lang w:val="uz-Cyrl-UZ"/>
        </w:rPr>
        <w:t xml:space="preserve"> </w:t>
      </w:r>
      <w:r>
        <w:rPr>
          <w:color w:val="000000"/>
          <w:sz w:val="26"/>
          <w:szCs w:val="26"/>
          <w:lang w:val="uz-Cyrl-UZ"/>
        </w:rPr>
        <w:t>aksiyalarning</w:t>
      </w:r>
      <w:r w:rsidRPr="005E6981">
        <w:rPr>
          <w:color w:val="000000"/>
          <w:sz w:val="26"/>
          <w:szCs w:val="26"/>
          <w:lang w:val="uz-Cyrl-UZ"/>
        </w:rPr>
        <w:t xml:space="preserve"> </w:t>
      </w:r>
      <w:r>
        <w:rPr>
          <w:color w:val="000000"/>
          <w:sz w:val="26"/>
          <w:szCs w:val="26"/>
          <w:lang w:val="uz-Cyrl-UZ"/>
        </w:rPr>
        <w:t>umumiy</w:t>
      </w:r>
      <w:r w:rsidRPr="005E6981">
        <w:rPr>
          <w:color w:val="000000"/>
          <w:sz w:val="26"/>
          <w:szCs w:val="26"/>
          <w:lang w:val="uz-Cyrl-UZ"/>
        </w:rPr>
        <w:t xml:space="preserve"> </w:t>
      </w:r>
      <w:r>
        <w:rPr>
          <w:color w:val="000000"/>
          <w:sz w:val="26"/>
          <w:szCs w:val="26"/>
          <w:lang w:val="uz-Cyrl-UZ"/>
        </w:rPr>
        <w:t>sonini</w:t>
      </w:r>
      <w:r w:rsidRPr="005E6981">
        <w:rPr>
          <w:color w:val="000000"/>
          <w:sz w:val="26"/>
          <w:szCs w:val="26"/>
          <w:lang w:val="uz-Cyrl-UZ"/>
        </w:rPr>
        <w:t xml:space="preserve"> </w:t>
      </w:r>
      <w:r>
        <w:rPr>
          <w:color w:val="000000"/>
          <w:sz w:val="26"/>
          <w:szCs w:val="26"/>
          <w:lang w:val="uz-Cyrl-UZ"/>
        </w:rPr>
        <w:t>qisqartirish</w:t>
      </w:r>
      <w:r w:rsidRPr="005E6981">
        <w:rPr>
          <w:color w:val="000000"/>
          <w:sz w:val="26"/>
          <w:szCs w:val="26"/>
          <w:lang w:val="uz-Cyrl-UZ"/>
        </w:rPr>
        <w:t xml:space="preserve"> </w:t>
      </w:r>
      <w:r>
        <w:rPr>
          <w:color w:val="000000"/>
          <w:sz w:val="26"/>
          <w:szCs w:val="26"/>
          <w:lang w:val="uz-Cyrl-UZ"/>
        </w:rPr>
        <w:t>yo’li</w:t>
      </w:r>
      <w:r w:rsidRPr="005E6981">
        <w:rPr>
          <w:color w:val="000000"/>
          <w:sz w:val="26"/>
          <w:szCs w:val="26"/>
          <w:lang w:val="uz-Cyrl-UZ"/>
        </w:rPr>
        <w:t xml:space="preserve"> </w:t>
      </w:r>
      <w:r>
        <w:rPr>
          <w:color w:val="000000"/>
          <w:sz w:val="26"/>
          <w:szCs w:val="26"/>
          <w:lang w:val="uz-Cyrl-UZ"/>
        </w:rPr>
        <w:t>bilan</w:t>
      </w:r>
      <w:r w:rsidRPr="005E6981">
        <w:rPr>
          <w:color w:val="000000"/>
          <w:sz w:val="26"/>
          <w:szCs w:val="26"/>
          <w:lang w:val="uz-Cyrl-UZ"/>
        </w:rPr>
        <w:t xml:space="preserve">, </w:t>
      </w:r>
      <w:r w:rsidRPr="009B5C1C">
        <w:rPr>
          <w:color w:val="000000"/>
          <w:sz w:val="26"/>
          <w:szCs w:val="26"/>
          <w:lang w:val="uz-Cyrl-UZ"/>
        </w:rPr>
        <w:t xml:space="preserve">            </w:t>
      </w:r>
      <w:r>
        <w:rPr>
          <w:color w:val="000000"/>
          <w:sz w:val="26"/>
          <w:szCs w:val="26"/>
          <w:lang w:val="uz-Cyrl-UZ"/>
        </w:rPr>
        <w:t>shu</w:t>
      </w:r>
      <w:r w:rsidRPr="005E6981">
        <w:rPr>
          <w:color w:val="000000"/>
          <w:sz w:val="26"/>
          <w:szCs w:val="26"/>
          <w:lang w:val="uz-Cyrl-UZ"/>
        </w:rPr>
        <w:t xml:space="preserve"> </w:t>
      </w:r>
      <w:r>
        <w:rPr>
          <w:color w:val="000000"/>
          <w:sz w:val="26"/>
          <w:szCs w:val="26"/>
          <w:lang w:val="uz-Cyrl-UZ"/>
        </w:rPr>
        <w:t>jumladan</w:t>
      </w:r>
      <w:r w:rsidRPr="005E6981">
        <w:rPr>
          <w:color w:val="000000"/>
          <w:sz w:val="26"/>
          <w:szCs w:val="26"/>
          <w:lang w:val="uz-Cyrl-UZ"/>
        </w:rPr>
        <w:t xml:space="preserve">, </w:t>
      </w:r>
      <w:r>
        <w:rPr>
          <w:color w:val="000000"/>
          <w:sz w:val="26"/>
          <w:szCs w:val="26"/>
          <w:lang w:val="uz-Cyrl-UZ"/>
        </w:rPr>
        <w:t>aksiyalarning</w:t>
      </w:r>
      <w:r w:rsidRPr="005E6981">
        <w:rPr>
          <w:color w:val="000000"/>
          <w:sz w:val="26"/>
          <w:szCs w:val="26"/>
          <w:lang w:val="uz-Cyrl-UZ"/>
        </w:rPr>
        <w:t xml:space="preserve"> </w:t>
      </w:r>
      <w:r>
        <w:rPr>
          <w:color w:val="000000"/>
          <w:sz w:val="26"/>
          <w:szCs w:val="26"/>
          <w:lang w:val="uz-Cyrl-UZ"/>
        </w:rPr>
        <w:t>bir</w:t>
      </w:r>
      <w:r w:rsidRPr="005E6981">
        <w:rPr>
          <w:color w:val="000000"/>
          <w:sz w:val="26"/>
          <w:szCs w:val="26"/>
          <w:lang w:val="uz-Cyrl-UZ"/>
        </w:rPr>
        <w:t xml:space="preserve"> </w:t>
      </w:r>
      <w:r>
        <w:rPr>
          <w:color w:val="000000"/>
          <w:sz w:val="26"/>
          <w:szCs w:val="26"/>
          <w:lang w:val="uz-Cyrl-UZ"/>
        </w:rPr>
        <w:t>qismini</w:t>
      </w:r>
      <w:r w:rsidRPr="005E6981">
        <w:rPr>
          <w:color w:val="000000"/>
          <w:sz w:val="26"/>
          <w:szCs w:val="26"/>
          <w:lang w:val="uz-Cyrl-UZ"/>
        </w:rPr>
        <w:t xml:space="preserve"> </w:t>
      </w:r>
      <w:r>
        <w:rPr>
          <w:color w:val="000000"/>
          <w:sz w:val="26"/>
          <w:szCs w:val="26"/>
          <w:lang w:val="uz-Cyrl-UZ"/>
        </w:rPr>
        <w:t>keyinchalik</w:t>
      </w:r>
      <w:r w:rsidRPr="005E6981">
        <w:rPr>
          <w:color w:val="000000"/>
          <w:sz w:val="26"/>
          <w:szCs w:val="26"/>
          <w:lang w:val="uz-Cyrl-UZ"/>
        </w:rPr>
        <w:t xml:space="preserve"> </w:t>
      </w:r>
      <w:r>
        <w:rPr>
          <w:color w:val="000000"/>
          <w:sz w:val="26"/>
          <w:szCs w:val="26"/>
          <w:lang w:val="uz-Cyrl-UZ"/>
        </w:rPr>
        <w:t>bekor</w:t>
      </w:r>
      <w:r w:rsidRPr="005E6981">
        <w:rPr>
          <w:color w:val="000000"/>
          <w:sz w:val="26"/>
          <w:szCs w:val="26"/>
          <w:lang w:val="uz-Cyrl-UZ"/>
        </w:rPr>
        <w:t xml:space="preserve"> </w:t>
      </w:r>
      <w:r>
        <w:rPr>
          <w:color w:val="000000"/>
          <w:sz w:val="26"/>
          <w:szCs w:val="26"/>
          <w:lang w:val="uz-Cyrl-UZ"/>
        </w:rPr>
        <w:t>qilgan</w:t>
      </w:r>
      <w:r w:rsidRPr="005E6981">
        <w:rPr>
          <w:color w:val="000000"/>
          <w:sz w:val="26"/>
          <w:szCs w:val="26"/>
          <w:lang w:val="uz-Cyrl-UZ"/>
        </w:rPr>
        <w:t xml:space="preserve"> </w:t>
      </w:r>
      <w:r>
        <w:rPr>
          <w:color w:val="000000"/>
          <w:sz w:val="26"/>
          <w:szCs w:val="26"/>
          <w:lang w:val="uz-Cyrl-UZ"/>
        </w:rPr>
        <w:t>holda</w:t>
      </w:r>
      <w:r w:rsidRPr="005E6981">
        <w:rPr>
          <w:color w:val="000000"/>
          <w:sz w:val="26"/>
          <w:szCs w:val="26"/>
          <w:lang w:val="uz-Cyrl-UZ"/>
        </w:rPr>
        <w:t xml:space="preserve"> </w:t>
      </w:r>
      <w:r>
        <w:rPr>
          <w:color w:val="000000"/>
          <w:sz w:val="26"/>
          <w:szCs w:val="26"/>
          <w:lang w:val="uz-Cyrl-UZ"/>
        </w:rPr>
        <w:t>Jamiyat</w:t>
      </w:r>
      <w:r w:rsidRPr="005E6981">
        <w:rPr>
          <w:color w:val="000000"/>
          <w:sz w:val="26"/>
          <w:szCs w:val="26"/>
          <w:lang w:val="uz-Cyrl-UZ"/>
        </w:rPr>
        <w:t xml:space="preserve"> </w:t>
      </w:r>
      <w:r>
        <w:rPr>
          <w:color w:val="000000"/>
          <w:sz w:val="26"/>
          <w:szCs w:val="26"/>
          <w:lang w:val="uz-Cyrl-UZ"/>
        </w:rPr>
        <w:t>tomonidan</w:t>
      </w:r>
      <w:r w:rsidRPr="005E6981">
        <w:rPr>
          <w:color w:val="000000"/>
          <w:sz w:val="26"/>
          <w:szCs w:val="26"/>
          <w:lang w:val="uz-Cyrl-UZ"/>
        </w:rPr>
        <w:t xml:space="preserve"> </w:t>
      </w:r>
      <w:r>
        <w:rPr>
          <w:color w:val="000000"/>
          <w:sz w:val="26"/>
          <w:szCs w:val="26"/>
          <w:lang w:val="uz-Cyrl-UZ"/>
        </w:rPr>
        <w:t>aksiyalarni</w:t>
      </w:r>
      <w:r w:rsidRPr="005E6981">
        <w:rPr>
          <w:color w:val="000000"/>
          <w:sz w:val="26"/>
          <w:szCs w:val="26"/>
          <w:lang w:val="uz-Cyrl-UZ"/>
        </w:rPr>
        <w:t xml:space="preserve"> </w:t>
      </w:r>
      <w:r>
        <w:rPr>
          <w:color w:val="000000"/>
          <w:sz w:val="26"/>
          <w:szCs w:val="26"/>
          <w:lang w:val="uz-Cyrl-UZ"/>
        </w:rPr>
        <w:t>olish</w:t>
      </w:r>
      <w:r w:rsidRPr="005E6981">
        <w:rPr>
          <w:color w:val="000000"/>
          <w:sz w:val="26"/>
          <w:szCs w:val="26"/>
          <w:lang w:val="uz-Cyrl-UZ"/>
        </w:rPr>
        <w:t xml:space="preserve"> </w:t>
      </w:r>
      <w:r>
        <w:rPr>
          <w:color w:val="000000"/>
          <w:sz w:val="26"/>
          <w:szCs w:val="26"/>
          <w:lang w:val="uz-Cyrl-UZ"/>
        </w:rPr>
        <w:t>yo’li</w:t>
      </w:r>
      <w:r w:rsidRPr="005E6981">
        <w:rPr>
          <w:color w:val="000000"/>
          <w:sz w:val="26"/>
          <w:szCs w:val="26"/>
          <w:lang w:val="uz-Cyrl-UZ"/>
        </w:rPr>
        <w:t xml:space="preserve"> </w:t>
      </w:r>
      <w:r>
        <w:rPr>
          <w:color w:val="000000"/>
          <w:sz w:val="26"/>
          <w:szCs w:val="26"/>
          <w:lang w:val="uz-Cyrl-UZ"/>
        </w:rPr>
        <w:t>bilan</w:t>
      </w:r>
      <w:r w:rsidRPr="005E6981">
        <w:rPr>
          <w:color w:val="000000"/>
          <w:sz w:val="26"/>
          <w:szCs w:val="26"/>
          <w:lang w:val="uz-Cyrl-UZ"/>
        </w:rPr>
        <w:t xml:space="preserve"> </w:t>
      </w:r>
      <w:r>
        <w:rPr>
          <w:color w:val="000000"/>
          <w:sz w:val="26"/>
          <w:szCs w:val="26"/>
          <w:lang w:val="uz-Cyrl-UZ"/>
        </w:rPr>
        <w:t>kamaytirilishi</w:t>
      </w:r>
      <w:r w:rsidRPr="005E6981">
        <w:rPr>
          <w:color w:val="000000"/>
          <w:sz w:val="26"/>
          <w:szCs w:val="26"/>
          <w:lang w:val="uz-Cyrl-UZ"/>
        </w:rPr>
        <w:t xml:space="preserve"> </w:t>
      </w:r>
      <w:r>
        <w:rPr>
          <w:color w:val="000000"/>
          <w:sz w:val="26"/>
          <w:szCs w:val="26"/>
          <w:lang w:val="uz-Cyrl-UZ"/>
        </w:rPr>
        <w:t>mumkin</w:t>
      </w:r>
      <w:r w:rsidRPr="005E6981">
        <w:rPr>
          <w:color w:val="000000"/>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32. </w:t>
      </w:r>
      <w:r>
        <w:rPr>
          <w:sz w:val="26"/>
          <w:szCs w:val="26"/>
          <w:lang w:val="uz-Cyrl-UZ"/>
        </w:rPr>
        <w:t>Jamiyat</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fondini</w:t>
      </w:r>
      <w:r w:rsidRPr="005E6981">
        <w:rPr>
          <w:sz w:val="26"/>
          <w:szCs w:val="26"/>
          <w:lang w:val="uz-Cyrl-UZ"/>
        </w:rPr>
        <w:t xml:space="preserve"> (</w:t>
      </w:r>
      <w:r>
        <w:rPr>
          <w:sz w:val="26"/>
          <w:szCs w:val="26"/>
          <w:lang w:val="uz-Cyrl-UZ"/>
        </w:rPr>
        <w:t>kapitalini</w:t>
      </w:r>
      <w:r w:rsidRPr="005E6981">
        <w:rPr>
          <w:sz w:val="26"/>
          <w:szCs w:val="26"/>
          <w:lang w:val="uz-Cyrl-UZ"/>
        </w:rPr>
        <w:t xml:space="preserve">) </w:t>
      </w:r>
      <w:r>
        <w:rPr>
          <w:sz w:val="26"/>
          <w:szCs w:val="26"/>
          <w:lang w:val="uz-Cyrl-UZ"/>
        </w:rPr>
        <w:t>kamaytirish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Ustaviga</w:t>
      </w:r>
      <w:r w:rsidRPr="005E6981">
        <w:rPr>
          <w:sz w:val="26"/>
          <w:szCs w:val="26"/>
          <w:lang w:val="uz-Cyrl-UZ"/>
        </w:rPr>
        <w:t xml:space="preserve"> </w:t>
      </w:r>
      <w:r>
        <w:rPr>
          <w:sz w:val="26"/>
          <w:szCs w:val="26"/>
          <w:lang w:val="uz-Cyrl-UZ"/>
        </w:rPr>
        <w:t>tegishli</w:t>
      </w:r>
      <w:r w:rsidRPr="005E6981">
        <w:rPr>
          <w:sz w:val="26"/>
          <w:szCs w:val="26"/>
          <w:lang w:val="uz-Cyrl-UZ"/>
        </w:rPr>
        <w:t xml:space="preserve"> </w:t>
      </w:r>
      <w:r>
        <w:rPr>
          <w:sz w:val="26"/>
          <w:szCs w:val="26"/>
          <w:lang w:val="uz-Cyrl-UZ"/>
        </w:rPr>
        <w:t>o’zgartirish</w:t>
      </w:r>
      <w:r w:rsidRPr="005E6981">
        <w:rPr>
          <w:sz w:val="26"/>
          <w:szCs w:val="26"/>
          <w:lang w:val="uz-Cyrl-UZ"/>
        </w:rPr>
        <w:t xml:space="preserve"> </w:t>
      </w:r>
      <w:r>
        <w:rPr>
          <w:sz w:val="26"/>
          <w:szCs w:val="26"/>
          <w:lang w:val="uz-Cyrl-UZ"/>
        </w:rPr>
        <w:t>kiritish</w:t>
      </w:r>
      <w:r w:rsidRPr="005E6981">
        <w:rPr>
          <w:sz w:val="26"/>
          <w:szCs w:val="26"/>
          <w:lang w:val="uz-Cyrl-UZ"/>
        </w:rPr>
        <w:t xml:space="preserve"> </w:t>
      </w:r>
      <w:r>
        <w:rPr>
          <w:sz w:val="26"/>
          <w:szCs w:val="26"/>
          <w:lang w:val="uz-Cyrl-UZ"/>
        </w:rPr>
        <w:t>to’g’risidagi</w:t>
      </w:r>
      <w:r w:rsidRPr="005E6981">
        <w:rPr>
          <w:sz w:val="26"/>
          <w:szCs w:val="26"/>
          <w:lang w:val="uz-Cyrl-UZ"/>
        </w:rPr>
        <w:t xml:space="preserve"> </w:t>
      </w:r>
      <w:r>
        <w:rPr>
          <w:sz w:val="26"/>
          <w:szCs w:val="26"/>
          <w:lang w:val="uz-Cyrl-UZ"/>
        </w:rPr>
        <w:t>qaror</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Kengashining</w:t>
      </w:r>
      <w:r w:rsidRPr="005E6981">
        <w:rPr>
          <w:sz w:val="26"/>
          <w:szCs w:val="26"/>
          <w:lang w:val="uz-Cyrl-UZ"/>
        </w:rPr>
        <w:t xml:space="preserve"> (</w:t>
      </w:r>
      <w:r>
        <w:rPr>
          <w:sz w:val="26"/>
          <w:szCs w:val="26"/>
          <w:lang w:val="uz-Cyrl-UZ"/>
        </w:rPr>
        <w:t>kuzatuv</w:t>
      </w:r>
      <w:r w:rsidRPr="005E6981">
        <w:rPr>
          <w:sz w:val="26"/>
          <w:szCs w:val="26"/>
          <w:lang w:val="uz-Cyrl-UZ"/>
        </w:rPr>
        <w:t xml:space="preserve"> </w:t>
      </w:r>
      <w:r>
        <w:rPr>
          <w:sz w:val="26"/>
          <w:szCs w:val="26"/>
          <w:lang w:val="uz-Cyrl-UZ"/>
        </w:rPr>
        <w:t>kengashining</w:t>
      </w:r>
      <w:r w:rsidRPr="005E6981">
        <w:rPr>
          <w:sz w:val="26"/>
          <w:szCs w:val="26"/>
          <w:lang w:val="uz-Cyrl-UZ"/>
        </w:rPr>
        <w:t xml:space="preserve">) </w:t>
      </w:r>
      <w:r>
        <w:rPr>
          <w:sz w:val="26"/>
          <w:szCs w:val="26"/>
          <w:lang w:val="uz-Cyrl-UZ"/>
        </w:rPr>
        <w:t>yig’ilishini</w:t>
      </w:r>
      <w:r w:rsidRPr="005E6981">
        <w:rPr>
          <w:sz w:val="26"/>
          <w:szCs w:val="26"/>
          <w:lang w:val="uz-Cyrl-UZ"/>
        </w:rPr>
        <w:t xml:space="preserve"> </w:t>
      </w:r>
      <w:r>
        <w:rPr>
          <w:sz w:val="26"/>
          <w:szCs w:val="26"/>
          <w:lang w:val="uz-Cyrl-UZ"/>
        </w:rPr>
        <w:t>o’tkazmasdan</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aksiyadori</w:t>
      </w:r>
      <w:r w:rsidRPr="005E6981">
        <w:rPr>
          <w:sz w:val="26"/>
          <w:szCs w:val="26"/>
          <w:lang w:val="uz-Cyrl-UZ"/>
        </w:rPr>
        <w:t xml:space="preserve"> </w:t>
      </w:r>
      <w:r>
        <w:rPr>
          <w:sz w:val="26"/>
          <w:szCs w:val="26"/>
          <w:lang w:val="uz-Cyrl-UZ"/>
        </w:rPr>
        <w:t>tomonidan</w:t>
      </w:r>
      <w:r w:rsidRPr="005E6981">
        <w:rPr>
          <w:sz w:val="26"/>
          <w:szCs w:val="26"/>
          <w:lang w:val="uz-Cyrl-UZ"/>
        </w:rPr>
        <w:t xml:space="preserve"> </w:t>
      </w:r>
      <w:r>
        <w:rPr>
          <w:sz w:val="26"/>
          <w:szCs w:val="26"/>
          <w:lang w:val="uz-Cyrl-UZ"/>
        </w:rPr>
        <w:t>qabul</w:t>
      </w:r>
      <w:r w:rsidRPr="005E6981">
        <w:rPr>
          <w:sz w:val="26"/>
          <w:szCs w:val="26"/>
          <w:lang w:val="uz-Cyrl-UZ"/>
        </w:rPr>
        <w:t xml:space="preserve"> </w:t>
      </w:r>
      <w:r>
        <w:rPr>
          <w:sz w:val="26"/>
          <w:szCs w:val="26"/>
          <w:lang w:val="uz-Cyrl-UZ"/>
        </w:rPr>
        <w:t>qilinadi</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33. </w:t>
      </w:r>
      <w:r>
        <w:rPr>
          <w:sz w:val="26"/>
          <w:szCs w:val="26"/>
          <w:lang w:val="uz-Cyrl-UZ"/>
        </w:rPr>
        <w:t>Jamiyatda</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fondining</w:t>
      </w:r>
      <w:r w:rsidRPr="005E6981">
        <w:rPr>
          <w:sz w:val="26"/>
          <w:szCs w:val="26"/>
          <w:lang w:val="uz-Cyrl-UZ"/>
        </w:rPr>
        <w:t xml:space="preserve"> (</w:t>
      </w:r>
      <w:r>
        <w:rPr>
          <w:sz w:val="26"/>
          <w:szCs w:val="26"/>
          <w:lang w:val="uz-Cyrl-UZ"/>
        </w:rPr>
        <w:t>kapitalining</w:t>
      </w:r>
      <w:r w:rsidRPr="005E6981">
        <w:rPr>
          <w:sz w:val="26"/>
          <w:szCs w:val="26"/>
          <w:lang w:val="uz-Cyrl-UZ"/>
        </w:rPr>
        <w:t xml:space="preserve">) 25 </w:t>
      </w:r>
      <w:r>
        <w:rPr>
          <w:sz w:val="26"/>
          <w:szCs w:val="26"/>
          <w:lang w:val="uz-Cyrl-UZ"/>
        </w:rPr>
        <w:t>foizi</w:t>
      </w:r>
      <w:r w:rsidRPr="005E6981">
        <w:rPr>
          <w:sz w:val="26"/>
          <w:szCs w:val="26"/>
          <w:lang w:val="uz-Cyrl-UZ"/>
        </w:rPr>
        <w:t xml:space="preserve"> </w:t>
      </w:r>
      <w:r>
        <w:rPr>
          <w:sz w:val="26"/>
          <w:szCs w:val="26"/>
          <w:lang w:val="uz-Cyrl-UZ"/>
        </w:rPr>
        <w:t>miqdorida</w:t>
      </w:r>
      <w:r w:rsidRPr="005E6981">
        <w:rPr>
          <w:sz w:val="26"/>
          <w:szCs w:val="26"/>
          <w:lang w:val="uz-Cyrl-UZ"/>
        </w:rPr>
        <w:t xml:space="preserve"> </w:t>
      </w:r>
      <w:r>
        <w:rPr>
          <w:sz w:val="26"/>
          <w:szCs w:val="26"/>
          <w:lang w:val="uz-Cyrl-UZ"/>
        </w:rPr>
        <w:t>zaxira</w:t>
      </w:r>
      <w:r w:rsidRPr="005E6981">
        <w:rPr>
          <w:sz w:val="26"/>
          <w:szCs w:val="26"/>
          <w:lang w:val="uz-Cyrl-UZ"/>
        </w:rPr>
        <w:t xml:space="preserve"> </w:t>
      </w:r>
      <w:r>
        <w:rPr>
          <w:sz w:val="26"/>
          <w:szCs w:val="26"/>
          <w:lang w:val="uz-Cyrl-UZ"/>
        </w:rPr>
        <w:t>fondi</w:t>
      </w:r>
      <w:r w:rsidRPr="005E6981">
        <w:rPr>
          <w:sz w:val="26"/>
          <w:szCs w:val="26"/>
          <w:lang w:val="uz-Cyrl-UZ"/>
        </w:rPr>
        <w:t xml:space="preserve"> </w:t>
      </w:r>
      <w:r>
        <w:rPr>
          <w:sz w:val="26"/>
          <w:szCs w:val="26"/>
          <w:lang w:val="uz-Cyrl-UZ"/>
        </w:rPr>
        <w:t>tashkil</w:t>
      </w:r>
      <w:r w:rsidRPr="005E6981">
        <w:rPr>
          <w:sz w:val="26"/>
          <w:szCs w:val="26"/>
          <w:lang w:val="uz-Cyrl-UZ"/>
        </w:rPr>
        <w:t xml:space="preserve"> </w:t>
      </w:r>
      <w:r>
        <w:rPr>
          <w:sz w:val="26"/>
          <w:szCs w:val="26"/>
          <w:lang w:val="uz-Cyrl-UZ"/>
        </w:rPr>
        <w:t>etiladi</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34. </w:t>
      </w:r>
      <w:r>
        <w:rPr>
          <w:sz w:val="26"/>
          <w:szCs w:val="26"/>
          <w:lang w:val="uz-Cyrl-UZ"/>
        </w:rPr>
        <w:t>Jamiyatning zaxira</w:t>
      </w:r>
      <w:r w:rsidRPr="005E6981">
        <w:rPr>
          <w:sz w:val="26"/>
          <w:szCs w:val="26"/>
          <w:lang w:val="uz-Cyrl-UZ"/>
        </w:rPr>
        <w:t xml:space="preserve"> </w:t>
      </w:r>
      <w:r>
        <w:rPr>
          <w:sz w:val="26"/>
          <w:szCs w:val="26"/>
          <w:lang w:val="uz-Cyrl-UZ"/>
        </w:rPr>
        <w:t>fondi</w:t>
      </w:r>
      <w:r w:rsidRPr="005E6981">
        <w:rPr>
          <w:sz w:val="26"/>
          <w:szCs w:val="26"/>
          <w:lang w:val="uz-Cyrl-UZ"/>
        </w:rPr>
        <w:t xml:space="preserve"> </w:t>
      </w:r>
      <w:r>
        <w:rPr>
          <w:sz w:val="26"/>
          <w:szCs w:val="26"/>
          <w:lang w:val="uz-Cyrl-UZ"/>
        </w:rPr>
        <w:t>har</w:t>
      </w:r>
      <w:r w:rsidRPr="005E6981">
        <w:rPr>
          <w:sz w:val="26"/>
          <w:szCs w:val="26"/>
          <w:lang w:val="uz-Cyrl-UZ"/>
        </w:rPr>
        <w:t xml:space="preserve"> </w:t>
      </w:r>
      <w:r>
        <w:rPr>
          <w:sz w:val="26"/>
          <w:szCs w:val="26"/>
          <w:lang w:val="uz-Cyrl-UZ"/>
        </w:rPr>
        <w:t>yili</w:t>
      </w:r>
      <w:r w:rsidRPr="005E6981">
        <w:rPr>
          <w:sz w:val="26"/>
          <w:szCs w:val="26"/>
          <w:lang w:val="uz-Cyrl-UZ"/>
        </w:rPr>
        <w:t xml:space="preserve"> </w:t>
      </w:r>
      <w:r>
        <w:rPr>
          <w:sz w:val="26"/>
          <w:szCs w:val="26"/>
          <w:lang w:val="uz-Cyrl-UZ"/>
        </w:rPr>
        <w:t>sof</w:t>
      </w:r>
      <w:r w:rsidRPr="005E6981">
        <w:rPr>
          <w:sz w:val="26"/>
          <w:szCs w:val="26"/>
          <w:lang w:val="uz-Cyrl-UZ"/>
        </w:rPr>
        <w:t xml:space="preserve"> </w:t>
      </w:r>
      <w:r>
        <w:rPr>
          <w:sz w:val="26"/>
          <w:szCs w:val="26"/>
          <w:lang w:val="uz-Cyrl-UZ"/>
        </w:rPr>
        <w:t>foydadan</w:t>
      </w:r>
      <w:r w:rsidRPr="005E6981">
        <w:rPr>
          <w:sz w:val="26"/>
          <w:szCs w:val="26"/>
          <w:lang w:val="uz-Cyrl-UZ"/>
        </w:rPr>
        <w:t xml:space="preserve"> </w:t>
      </w:r>
      <w:r>
        <w:rPr>
          <w:sz w:val="26"/>
          <w:szCs w:val="26"/>
          <w:lang w:val="uz-Cyrl-UZ"/>
        </w:rPr>
        <w:t>yillik</w:t>
      </w:r>
      <w:r w:rsidRPr="005E6981">
        <w:rPr>
          <w:sz w:val="26"/>
          <w:szCs w:val="26"/>
          <w:lang w:val="uz-Cyrl-UZ"/>
        </w:rPr>
        <w:t xml:space="preserve"> </w:t>
      </w:r>
      <w:r>
        <w:rPr>
          <w:sz w:val="26"/>
          <w:szCs w:val="26"/>
          <w:lang w:val="uz-Cyrl-UZ"/>
        </w:rPr>
        <w:t>majburiy</w:t>
      </w:r>
      <w:r w:rsidRPr="005E6981">
        <w:rPr>
          <w:sz w:val="26"/>
          <w:szCs w:val="26"/>
          <w:lang w:val="uz-Cyrl-UZ"/>
        </w:rPr>
        <w:t xml:space="preserve"> </w:t>
      </w:r>
      <w:r>
        <w:rPr>
          <w:sz w:val="26"/>
          <w:szCs w:val="26"/>
          <w:lang w:val="uz-Cyrl-UZ"/>
        </w:rPr>
        <w:t>to’lovlar</w:t>
      </w:r>
      <w:r w:rsidRPr="005E6981">
        <w:rPr>
          <w:sz w:val="26"/>
          <w:szCs w:val="26"/>
          <w:lang w:val="uz-Cyrl-UZ"/>
        </w:rPr>
        <w:t xml:space="preserve"> </w:t>
      </w:r>
      <w:r>
        <w:rPr>
          <w:sz w:val="26"/>
          <w:szCs w:val="26"/>
          <w:lang w:val="uz-Cyrl-UZ"/>
        </w:rPr>
        <w:t>ajratish</w:t>
      </w:r>
      <w:r w:rsidRPr="005E6981">
        <w:rPr>
          <w:sz w:val="26"/>
          <w:szCs w:val="26"/>
          <w:lang w:val="uz-Cyrl-UZ"/>
        </w:rPr>
        <w:t xml:space="preserve"> </w:t>
      </w:r>
      <w:r>
        <w:rPr>
          <w:sz w:val="26"/>
          <w:szCs w:val="26"/>
          <w:lang w:val="uz-Cyrl-UZ"/>
        </w:rPr>
        <w:t>yo’li</w:t>
      </w:r>
      <w:r w:rsidRPr="005E6981">
        <w:rPr>
          <w:sz w:val="26"/>
          <w:szCs w:val="26"/>
          <w:lang w:val="uz-Cyrl-UZ"/>
        </w:rPr>
        <w:t xml:space="preserve"> </w:t>
      </w:r>
      <w:r>
        <w:rPr>
          <w:sz w:val="26"/>
          <w:szCs w:val="26"/>
          <w:lang w:val="uz-Cyrl-UZ"/>
        </w:rPr>
        <w:t>bilan</w:t>
      </w:r>
      <w:r w:rsidRPr="005E6981">
        <w:rPr>
          <w:sz w:val="26"/>
          <w:szCs w:val="26"/>
          <w:lang w:val="uz-Cyrl-UZ"/>
        </w:rPr>
        <w:t xml:space="preserve"> </w:t>
      </w:r>
      <w:r>
        <w:rPr>
          <w:sz w:val="26"/>
          <w:szCs w:val="26"/>
          <w:lang w:val="uz-Cyrl-UZ"/>
        </w:rPr>
        <w:t>ustav</w:t>
      </w:r>
      <w:r w:rsidRPr="005E6981">
        <w:rPr>
          <w:sz w:val="26"/>
          <w:szCs w:val="26"/>
          <w:lang w:val="uz-Cyrl-UZ"/>
        </w:rPr>
        <w:t xml:space="preserve"> </w:t>
      </w:r>
      <w:r>
        <w:rPr>
          <w:sz w:val="26"/>
          <w:szCs w:val="26"/>
          <w:lang w:val="uz-Cyrl-UZ"/>
        </w:rPr>
        <w:t>fondining</w:t>
      </w:r>
      <w:r w:rsidRPr="005E6981">
        <w:rPr>
          <w:sz w:val="26"/>
          <w:szCs w:val="26"/>
          <w:lang w:val="uz-Cyrl-UZ"/>
        </w:rPr>
        <w:t xml:space="preserve"> (</w:t>
      </w:r>
      <w:r>
        <w:rPr>
          <w:sz w:val="26"/>
          <w:szCs w:val="26"/>
          <w:lang w:val="uz-Cyrl-UZ"/>
        </w:rPr>
        <w:t>kapitalning</w:t>
      </w:r>
      <w:r w:rsidRPr="005E6981">
        <w:rPr>
          <w:sz w:val="26"/>
          <w:szCs w:val="26"/>
          <w:lang w:val="uz-Cyrl-UZ"/>
        </w:rPr>
        <w:t xml:space="preserve">) 25 </w:t>
      </w:r>
      <w:r>
        <w:rPr>
          <w:sz w:val="26"/>
          <w:szCs w:val="26"/>
          <w:lang w:val="uz-Cyrl-UZ"/>
        </w:rPr>
        <w:t>foiziga</w:t>
      </w:r>
      <w:r w:rsidRPr="005E6981">
        <w:rPr>
          <w:sz w:val="26"/>
          <w:szCs w:val="26"/>
          <w:lang w:val="uz-Cyrl-UZ"/>
        </w:rPr>
        <w:t xml:space="preserve"> </w:t>
      </w:r>
      <w:r>
        <w:rPr>
          <w:sz w:val="26"/>
          <w:szCs w:val="26"/>
          <w:lang w:val="uz-Cyrl-UZ"/>
        </w:rPr>
        <w:t>etmagungacha</w:t>
      </w:r>
      <w:r w:rsidRPr="005E6981">
        <w:rPr>
          <w:sz w:val="26"/>
          <w:szCs w:val="26"/>
          <w:lang w:val="uz-Cyrl-UZ"/>
        </w:rPr>
        <w:t xml:space="preserve"> </w:t>
      </w:r>
      <w:r>
        <w:rPr>
          <w:sz w:val="26"/>
          <w:szCs w:val="26"/>
          <w:lang w:val="uz-Cyrl-UZ"/>
        </w:rPr>
        <w:t>shakllantirib</w:t>
      </w:r>
      <w:r w:rsidRPr="005E6981">
        <w:rPr>
          <w:sz w:val="26"/>
          <w:szCs w:val="26"/>
          <w:lang w:val="uz-Cyrl-UZ"/>
        </w:rPr>
        <w:t xml:space="preserve"> </w:t>
      </w:r>
      <w:r>
        <w:rPr>
          <w:sz w:val="26"/>
          <w:szCs w:val="26"/>
          <w:lang w:val="uz-Cyrl-UZ"/>
        </w:rPr>
        <w:t>boriladi</w:t>
      </w:r>
      <w:r w:rsidRPr="005E6981">
        <w:rPr>
          <w:sz w:val="26"/>
          <w:szCs w:val="26"/>
          <w:lang w:val="uz-Cyrl-UZ"/>
        </w:rPr>
        <w:t>.</w:t>
      </w:r>
    </w:p>
    <w:p w:rsidR="00013A28" w:rsidRPr="005E6981"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35. </w:t>
      </w:r>
      <w:r>
        <w:rPr>
          <w:sz w:val="26"/>
          <w:szCs w:val="26"/>
          <w:lang w:val="uz-Cyrl-UZ"/>
        </w:rPr>
        <w:t>Zaxira</w:t>
      </w:r>
      <w:r w:rsidRPr="005E6981">
        <w:rPr>
          <w:sz w:val="26"/>
          <w:szCs w:val="26"/>
          <w:lang w:val="uz-Cyrl-UZ"/>
        </w:rPr>
        <w:t xml:space="preserve"> </w:t>
      </w:r>
      <w:r>
        <w:rPr>
          <w:sz w:val="26"/>
          <w:szCs w:val="26"/>
          <w:lang w:val="uz-Cyrl-UZ"/>
        </w:rPr>
        <w:t>fondiga</w:t>
      </w:r>
      <w:r w:rsidRPr="005E6981">
        <w:rPr>
          <w:sz w:val="26"/>
          <w:szCs w:val="26"/>
          <w:lang w:val="uz-Cyrl-UZ"/>
        </w:rPr>
        <w:t xml:space="preserve"> </w:t>
      </w:r>
      <w:r>
        <w:rPr>
          <w:sz w:val="26"/>
          <w:szCs w:val="26"/>
          <w:lang w:val="uz-Cyrl-UZ"/>
        </w:rPr>
        <w:t>ajratmalarning</w:t>
      </w:r>
      <w:r w:rsidRPr="005E6981">
        <w:rPr>
          <w:sz w:val="26"/>
          <w:szCs w:val="26"/>
          <w:lang w:val="uz-Cyrl-UZ"/>
        </w:rPr>
        <w:t xml:space="preserve"> </w:t>
      </w:r>
      <w:r>
        <w:rPr>
          <w:sz w:val="26"/>
          <w:szCs w:val="26"/>
          <w:lang w:val="uz-Cyrl-UZ"/>
        </w:rPr>
        <w:t>yillik</w:t>
      </w:r>
      <w:r w:rsidRPr="005E6981">
        <w:rPr>
          <w:sz w:val="26"/>
          <w:szCs w:val="26"/>
          <w:lang w:val="uz-Cyrl-UZ"/>
        </w:rPr>
        <w:t xml:space="preserve"> </w:t>
      </w:r>
      <w:r>
        <w:rPr>
          <w:sz w:val="26"/>
          <w:szCs w:val="26"/>
          <w:lang w:val="uz-Cyrl-UZ"/>
        </w:rPr>
        <w:t>hajmi</w:t>
      </w:r>
      <w:r w:rsidRPr="005E6981">
        <w:rPr>
          <w:sz w:val="26"/>
          <w:szCs w:val="26"/>
          <w:lang w:val="uz-Cyrl-UZ"/>
        </w:rPr>
        <w:t xml:space="preserve"> </w:t>
      </w:r>
      <w:r>
        <w:rPr>
          <w:sz w:val="26"/>
          <w:szCs w:val="26"/>
          <w:lang w:val="uz-Cyrl-UZ"/>
        </w:rPr>
        <w:t>Jamiyat</w:t>
      </w:r>
      <w:r w:rsidRPr="005E6981">
        <w:rPr>
          <w:sz w:val="26"/>
          <w:szCs w:val="26"/>
          <w:lang w:val="uz-Cyrl-UZ"/>
        </w:rPr>
        <w:t xml:space="preserve"> </w:t>
      </w:r>
      <w:r>
        <w:rPr>
          <w:sz w:val="26"/>
          <w:szCs w:val="26"/>
          <w:lang w:val="uz-Cyrl-UZ"/>
        </w:rPr>
        <w:t>daromadining</w:t>
      </w:r>
      <w:r w:rsidRPr="005E6981">
        <w:rPr>
          <w:sz w:val="26"/>
          <w:szCs w:val="26"/>
          <w:lang w:val="uz-Cyrl-UZ"/>
        </w:rPr>
        <w:t xml:space="preserve"> 5 </w:t>
      </w:r>
      <w:r>
        <w:rPr>
          <w:sz w:val="26"/>
          <w:szCs w:val="26"/>
          <w:lang w:val="uz-Cyrl-UZ"/>
        </w:rPr>
        <w:t>foizidan</w:t>
      </w:r>
      <w:r w:rsidRPr="005E6981">
        <w:rPr>
          <w:sz w:val="26"/>
          <w:szCs w:val="26"/>
          <w:lang w:val="uz-Cyrl-UZ"/>
        </w:rPr>
        <w:t xml:space="preserve"> </w:t>
      </w:r>
      <w:r>
        <w:rPr>
          <w:sz w:val="26"/>
          <w:szCs w:val="26"/>
          <w:lang w:val="uz-Cyrl-UZ"/>
        </w:rPr>
        <w:t>kam</w:t>
      </w:r>
      <w:r w:rsidRPr="005E6981">
        <w:rPr>
          <w:sz w:val="26"/>
          <w:szCs w:val="26"/>
          <w:lang w:val="uz-Cyrl-UZ"/>
        </w:rPr>
        <w:t xml:space="preserve"> </w:t>
      </w:r>
      <w:r>
        <w:rPr>
          <w:sz w:val="26"/>
          <w:szCs w:val="26"/>
          <w:lang w:val="uz-Cyrl-UZ"/>
        </w:rPr>
        <w:t>bo’lmasligi</w:t>
      </w:r>
      <w:r w:rsidRPr="005E6981">
        <w:rPr>
          <w:sz w:val="26"/>
          <w:szCs w:val="26"/>
          <w:lang w:val="uz-Cyrl-UZ"/>
        </w:rPr>
        <w:t xml:space="preserve"> </w:t>
      </w:r>
      <w:r>
        <w:rPr>
          <w:sz w:val="26"/>
          <w:szCs w:val="26"/>
          <w:lang w:val="uz-Cyrl-UZ"/>
        </w:rPr>
        <w:t>lozim</w:t>
      </w:r>
      <w:r w:rsidRPr="005E6981">
        <w:rPr>
          <w:sz w:val="26"/>
          <w:szCs w:val="26"/>
          <w:lang w:val="uz-Cyrl-UZ"/>
        </w:rPr>
        <w:t>.</w:t>
      </w:r>
    </w:p>
    <w:p w:rsidR="00013A28" w:rsidRPr="003F568A" w:rsidRDefault="00013A28" w:rsidP="005E6981">
      <w:pPr>
        <w:pStyle w:val="BodyTextIndent"/>
        <w:tabs>
          <w:tab w:val="left" w:pos="1134"/>
        </w:tabs>
        <w:spacing w:before="120" w:after="0"/>
        <w:ind w:left="0" w:firstLine="720"/>
        <w:jc w:val="both"/>
        <w:rPr>
          <w:sz w:val="26"/>
          <w:szCs w:val="26"/>
          <w:lang w:val="en-US"/>
        </w:rPr>
      </w:pPr>
      <w:r w:rsidRPr="005E6981">
        <w:rPr>
          <w:sz w:val="26"/>
          <w:szCs w:val="26"/>
          <w:lang w:val="uz-Cyrl-UZ"/>
        </w:rPr>
        <w:t>36. </w:t>
      </w:r>
      <w:r w:rsidRPr="003F568A">
        <w:rPr>
          <w:sz w:val="26"/>
          <w:szCs w:val="26"/>
          <w:lang w:val="en-US"/>
        </w:rPr>
        <w:t>Jamiyat</w:t>
      </w:r>
      <w:r>
        <w:rPr>
          <w:sz w:val="26"/>
          <w:szCs w:val="26"/>
          <w:lang w:val="uz-Cyrl-UZ"/>
        </w:rPr>
        <w:t>ning</w:t>
      </w:r>
      <w:r w:rsidRPr="003F568A">
        <w:rPr>
          <w:sz w:val="26"/>
          <w:szCs w:val="26"/>
          <w:lang w:val="en-US"/>
        </w:rPr>
        <w:t xml:space="preserve"> za</w:t>
      </w:r>
      <w:r>
        <w:rPr>
          <w:sz w:val="26"/>
          <w:szCs w:val="26"/>
          <w:lang w:val="uz-Cyrl-UZ"/>
        </w:rPr>
        <w:t>x</w:t>
      </w:r>
      <w:r w:rsidRPr="003F568A">
        <w:rPr>
          <w:sz w:val="26"/>
          <w:szCs w:val="26"/>
          <w:lang w:val="en-US"/>
        </w:rPr>
        <w:t xml:space="preserve">ira </w:t>
      </w:r>
      <w:r>
        <w:rPr>
          <w:sz w:val="26"/>
          <w:szCs w:val="26"/>
          <w:lang w:val="uz-Cyrl-UZ"/>
        </w:rPr>
        <w:t>fondi</w:t>
      </w:r>
      <w:r w:rsidRPr="003F568A">
        <w:rPr>
          <w:sz w:val="26"/>
          <w:szCs w:val="26"/>
          <w:lang w:val="en-US"/>
        </w:rPr>
        <w:t xml:space="preserve">dan qonun </w:t>
      </w:r>
      <w:r>
        <w:rPr>
          <w:sz w:val="26"/>
          <w:szCs w:val="26"/>
          <w:lang w:val="uz-Cyrl-UZ"/>
        </w:rPr>
        <w:t>h</w:t>
      </w:r>
      <w:r w:rsidRPr="003F568A">
        <w:rPr>
          <w:sz w:val="26"/>
          <w:szCs w:val="26"/>
          <w:lang w:val="en-US"/>
        </w:rPr>
        <w:t>ujjatlarida belgilangan tartibda foydalaniladi.</w:t>
      </w:r>
    </w:p>
    <w:p w:rsidR="00013A28" w:rsidRDefault="00013A28" w:rsidP="005E6981">
      <w:pPr>
        <w:pStyle w:val="BodyTextIndent"/>
        <w:tabs>
          <w:tab w:val="left" w:pos="1134"/>
        </w:tabs>
        <w:spacing w:before="120" w:after="0"/>
        <w:ind w:left="0" w:firstLine="720"/>
        <w:jc w:val="both"/>
        <w:rPr>
          <w:sz w:val="26"/>
          <w:szCs w:val="26"/>
          <w:lang w:val="uz-Cyrl-UZ"/>
        </w:rPr>
      </w:pPr>
      <w:r w:rsidRPr="005E6981">
        <w:rPr>
          <w:sz w:val="26"/>
          <w:szCs w:val="26"/>
          <w:lang w:val="uz-Cyrl-UZ"/>
        </w:rPr>
        <w:t>37. </w:t>
      </w:r>
      <w:r w:rsidRPr="003F568A">
        <w:rPr>
          <w:sz w:val="26"/>
          <w:szCs w:val="26"/>
          <w:lang w:val="en-US"/>
        </w:rPr>
        <w:t xml:space="preserve">Jamiyat Kengashining qaroriga binoan boshqa </w:t>
      </w:r>
      <w:r>
        <w:rPr>
          <w:sz w:val="26"/>
          <w:szCs w:val="26"/>
          <w:lang w:val="uz-Cyrl-UZ"/>
        </w:rPr>
        <w:t>fondlar</w:t>
      </w:r>
      <w:r w:rsidRPr="003F568A">
        <w:rPr>
          <w:sz w:val="26"/>
          <w:szCs w:val="26"/>
          <w:lang w:val="en-US"/>
        </w:rPr>
        <w:t xml:space="preserve"> ham tashkil etilishi mumkin.</w:t>
      </w:r>
    </w:p>
    <w:p w:rsidR="00013A28" w:rsidRDefault="00013A28" w:rsidP="004A6F9C">
      <w:pPr>
        <w:pStyle w:val="BodyTextIndent"/>
        <w:tabs>
          <w:tab w:val="left" w:pos="1134"/>
        </w:tabs>
        <w:spacing w:after="0"/>
        <w:ind w:left="0" w:firstLine="720"/>
        <w:jc w:val="both"/>
        <w:rPr>
          <w:sz w:val="26"/>
          <w:szCs w:val="26"/>
          <w:lang w:val="uz-Cyrl-UZ"/>
        </w:rPr>
      </w:pPr>
    </w:p>
    <w:p w:rsidR="00013A28" w:rsidRPr="005E6981" w:rsidRDefault="00013A28" w:rsidP="004A6F9C">
      <w:pPr>
        <w:pStyle w:val="BodyTextIndent"/>
        <w:tabs>
          <w:tab w:val="left" w:pos="993"/>
        </w:tabs>
        <w:spacing w:after="0"/>
        <w:ind w:left="0"/>
        <w:jc w:val="center"/>
        <w:rPr>
          <w:b/>
          <w:sz w:val="26"/>
          <w:szCs w:val="26"/>
          <w:lang w:val="uz-Cyrl-UZ"/>
        </w:rPr>
      </w:pPr>
      <w:r w:rsidRPr="005E6981">
        <w:rPr>
          <w:b/>
          <w:sz w:val="26"/>
          <w:szCs w:val="26"/>
          <w:lang w:val="uz-Cyrl-UZ"/>
        </w:rPr>
        <w:t xml:space="preserve">IV </w:t>
      </w:r>
      <w:r>
        <w:rPr>
          <w:b/>
          <w:sz w:val="26"/>
          <w:szCs w:val="26"/>
          <w:lang w:val="uz-Cyrl-UZ"/>
        </w:rPr>
        <w:t>bo’lim</w:t>
      </w:r>
      <w:r w:rsidRPr="005E6981">
        <w:rPr>
          <w:b/>
          <w:sz w:val="26"/>
          <w:szCs w:val="26"/>
          <w:lang w:val="uz-Cyrl-UZ"/>
        </w:rPr>
        <w:t xml:space="preserve">. </w:t>
      </w:r>
      <w:r>
        <w:rPr>
          <w:b/>
          <w:sz w:val="26"/>
          <w:szCs w:val="26"/>
          <w:lang w:val="uz-Cyrl-UZ"/>
        </w:rPr>
        <w:t>Jamiyatning</w:t>
      </w:r>
      <w:r w:rsidRPr="005E6981">
        <w:rPr>
          <w:b/>
          <w:sz w:val="26"/>
          <w:szCs w:val="26"/>
          <w:lang w:val="uz-Cyrl-UZ"/>
        </w:rPr>
        <w:t xml:space="preserve"> </w:t>
      </w:r>
      <w:r>
        <w:rPr>
          <w:b/>
          <w:sz w:val="26"/>
          <w:szCs w:val="26"/>
          <w:lang w:val="uz-Cyrl-UZ"/>
        </w:rPr>
        <w:t>huquqlari</w:t>
      </w:r>
    </w:p>
    <w:p w:rsidR="00013A28" w:rsidRPr="005E6981" w:rsidRDefault="00013A28" w:rsidP="004A6F9C">
      <w:pPr>
        <w:pStyle w:val="BodyTextIndent"/>
        <w:tabs>
          <w:tab w:val="left" w:pos="1134"/>
        </w:tabs>
        <w:spacing w:before="120" w:after="0"/>
        <w:ind w:left="0" w:firstLine="720"/>
        <w:jc w:val="both"/>
        <w:rPr>
          <w:sz w:val="26"/>
          <w:szCs w:val="26"/>
          <w:lang w:val="uz-Cyrl-UZ"/>
        </w:rPr>
      </w:pPr>
      <w:r w:rsidRPr="005E6981">
        <w:rPr>
          <w:sz w:val="26"/>
          <w:szCs w:val="26"/>
          <w:lang w:val="uz-Cyrl-UZ"/>
        </w:rPr>
        <w:t>38. </w:t>
      </w:r>
      <w:r>
        <w:rPr>
          <w:sz w:val="26"/>
          <w:szCs w:val="26"/>
          <w:lang w:val="uz-Cyrl-UZ"/>
        </w:rPr>
        <w:t>Jamiyat</w:t>
      </w:r>
      <w:r w:rsidRPr="005E6981">
        <w:rPr>
          <w:sz w:val="26"/>
          <w:szCs w:val="26"/>
          <w:lang w:val="uz-Cyrl-UZ"/>
        </w:rPr>
        <w:t xml:space="preserve"> </w:t>
      </w:r>
      <w:r>
        <w:rPr>
          <w:sz w:val="26"/>
          <w:szCs w:val="26"/>
          <w:lang w:val="uz-Cyrl-UZ"/>
        </w:rPr>
        <w:t>Ustavda</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vazifa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funksiyalarini</w:t>
      </w:r>
      <w:r w:rsidRPr="005E6981">
        <w:rPr>
          <w:sz w:val="26"/>
          <w:szCs w:val="26"/>
          <w:lang w:val="uz-Cyrl-UZ"/>
        </w:rPr>
        <w:t xml:space="preserve"> </w:t>
      </w:r>
      <w:r>
        <w:rPr>
          <w:sz w:val="26"/>
          <w:szCs w:val="26"/>
          <w:lang w:val="uz-Cyrl-UZ"/>
        </w:rPr>
        <w:t>bajarish</w:t>
      </w:r>
      <w:r w:rsidRPr="005E6981">
        <w:rPr>
          <w:sz w:val="26"/>
          <w:szCs w:val="26"/>
          <w:lang w:val="uz-Cyrl-UZ"/>
        </w:rPr>
        <w:t xml:space="preserve"> </w:t>
      </w:r>
      <w:r>
        <w:rPr>
          <w:sz w:val="26"/>
          <w:szCs w:val="26"/>
          <w:lang w:val="uz-Cyrl-UZ"/>
        </w:rPr>
        <w:t>maqsadida</w:t>
      </w:r>
      <w:r w:rsidRPr="005E6981">
        <w:rPr>
          <w:sz w:val="26"/>
          <w:szCs w:val="26"/>
          <w:lang w:val="uz-Cyrl-UZ"/>
        </w:rPr>
        <w:t xml:space="preserve"> </w:t>
      </w:r>
      <w:r>
        <w:rPr>
          <w:sz w:val="26"/>
          <w:szCs w:val="26"/>
          <w:lang w:val="uz-Cyrl-UZ"/>
        </w:rPr>
        <w:t>quyidagi</w:t>
      </w:r>
      <w:r w:rsidRPr="005E6981">
        <w:rPr>
          <w:sz w:val="26"/>
          <w:szCs w:val="26"/>
          <w:lang w:val="uz-Cyrl-UZ"/>
        </w:rPr>
        <w:t xml:space="preserve"> </w:t>
      </w:r>
      <w:r>
        <w:rPr>
          <w:sz w:val="26"/>
          <w:szCs w:val="26"/>
          <w:lang w:val="uz-Cyrl-UZ"/>
        </w:rPr>
        <w:t>huquqlarga</w:t>
      </w:r>
      <w:r w:rsidRPr="005E6981">
        <w:rPr>
          <w:sz w:val="26"/>
          <w:szCs w:val="26"/>
          <w:lang w:val="uz-Cyrl-UZ"/>
        </w:rPr>
        <w:t xml:space="preserve"> </w:t>
      </w:r>
      <w:r>
        <w:rPr>
          <w:sz w:val="26"/>
          <w:szCs w:val="26"/>
          <w:lang w:val="uz-Cyrl-UZ"/>
        </w:rPr>
        <w:t>ega</w:t>
      </w:r>
      <w:r w:rsidRPr="005E6981">
        <w:rPr>
          <w:sz w:val="26"/>
          <w:szCs w:val="26"/>
          <w:lang w:val="uz-Cyrl-UZ"/>
        </w:rPr>
        <w:t>:</w:t>
      </w:r>
    </w:p>
    <w:p w:rsidR="00013A28" w:rsidRPr="00065F09" w:rsidRDefault="00013A28" w:rsidP="00FE1B1E">
      <w:pPr>
        <w:pStyle w:val="BodyTextIndent"/>
        <w:tabs>
          <w:tab w:val="left" w:pos="1134"/>
        </w:tabs>
        <w:spacing w:before="80" w:after="0"/>
        <w:ind w:left="0" w:firstLineChars="271" w:firstLine="705"/>
        <w:jc w:val="both"/>
        <w:rPr>
          <w:sz w:val="26"/>
          <w:szCs w:val="26"/>
          <w:lang w:val="uz-Cyrl-UZ"/>
        </w:rPr>
      </w:pPr>
      <w:r>
        <w:rPr>
          <w:sz w:val="26"/>
          <w:szCs w:val="26"/>
          <w:lang w:val="uz-Cyrl-UZ"/>
        </w:rPr>
        <w:t>O’zbekiston</w:t>
      </w:r>
      <w:r w:rsidRPr="005E6981">
        <w:rPr>
          <w:sz w:val="26"/>
          <w:szCs w:val="26"/>
          <w:lang w:val="uz-Cyrl-UZ"/>
        </w:rPr>
        <w:t xml:space="preserve"> </w:t>
      </w:r>
      <w:r>
        <w:rPr>
          <w:sz w:val="26"/>
          <w:szCs w:val="26"/>
          <w:lang w:val="uz-Cyrl-UZ"/>
        </w:rPr>
        <w:t>Respublikasi</w:t>
      </w:r>
      <w:r w:rsidRPr="005E6981">
        <w:rPr>
          <w:sz w:val="26"/>
          <w:szCs w:val="26"/>
          <w:lang w:val="uz-Cyrl-UZ"/>
        </w:rPr>
        <w:t xml:space="preserve"> </w:t>
      </w:r>
      <w:r>
        <w:rPr>
          <w:sz w:val="26"/>
          <w:szCs w:val="26"/>
          <w:lang w:val="uz-Cyrl-UZ"/>
        </w:rPr>
        <w:t>iqtisodiyoti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respublika</w:t>
      </w:r>
      <w:r w:rsidRPr="005E6981">
        <w:rPr>
          <w:sz w:val="26"/>
          <w:szCs w:val="26"/>
          <w:lang w:val="uz-Cyrl-UZ"/>
        </w:rPr>
        <w:t xml:space="preserve"> </w:t>
      </w:r>
      <w:r>
        <w:rPr>
          <w:sz w:val="26"/>
          <w:szCs w:val="26"/>
          <w:lang w:val="uz-Cyrl-UZ"/>
        </w:rPr>
        <w:t>aholisi</w:t>
      </w:r>
      <w:r w:rsidRPr="005E6981">
        <w:rPr>
          <w:sz w:val="26"/>
          <w:szCs w:val="26"/>
          <w:lang w:val="uz-Cyrl-UZ"/>
        </w:rPr>
        <w:t xml:space="preserve"> </w:t>
      </w:r>
      <w:r>
        <w:rPr>
          <w:sz w:val="26"/>
          <w:szCs w:val="26"/>
          <w:lang w:val="uz-Cyrl-UZ"/>
        </w:rPr>
        <w:t>ehtiyojlaridan</w:t>
      </w:r>
      <w:r w:rsidRPr="005E6981">
        <w:rPr>
          <w:sz w:val="26"/>
          <w:szCs w:val="26"/>
          <w:lang w:val="uz-Cyrl-UZ"/>
        </w:rPr>
        <w:t xml:space="preserve"> </w:t>
      </w:r>
      <w:r>
        <w:rPr>
          <w:sz w:val="26"/>
          <w:szCs w:val="26"/>
          <w:lang w:val="uz-Cyrl-UZ"/>
        </w:rPr>
        <w:t>kelib</w:t>
      </w:r>
      <w:r w:rsidRPr="005E6981">
        <w:rPr>
          <w:sz w:val="26"/>
          <w:szCs w:val="26"/>
          <w:lang w:val="uz-Cyrl-UZ"/>
        </w:rPr>
        <w:t xml:space="preserve"> </w:t>
      </w:r>
      <w:r>
        <w:rPr>
          <w:sz w:val="26"/>
          <w:szCs w:val="26"/>
          <w:lang w:val="uz-Cyrl-UZ"/>
        </w:rPr>
        <w:t>chiqqan</w:t>
      </w:r>
      <w:r w:rsidRPr="005E6981">
        <w:rPr>
          <w:sz w:val="26"/>
          <w:szCs w:val="26"/>
          <w:lang w:val="uz-Cyrl-UZ"/>
        </w:rPr>
        <w:t xml:space="preserve"> </w:t>
      </w:r>
      <w:r>
        <w:rPr>
          <w:sz w:val="26"/>
          <w:szCs w:val="26"/>
          <w:lang w:val="uz-Cyrl-UZ"/>
        </w:rPr>
        <w:t>holda</w:t>
      </w:r>
      <w:r w:rsidRPr="005E6981">
        <w:rPr>
          <w:sz w:val="26"/>
          <w:szCs w:val="26"/>
          <w:lang w:val="uz-Cyrl-UZ"/>
        </w:rPr>
        <w:t xml:space="preserve"> </w:t>
      </w:r>
      <w:r>
        <w:rPr>
          <w:sz w:val="26"/>
          <w:szCs w:val="26"/>
          <w:lang w:val="uz-Cyrl-UZ"/>
        </w:rPr>
        <w:t>davlat</w:t>
      </w:r>
      <w:r w:rsidRPr="005E6981">
        <w:rPr>
          <w:sz w:val="26"/>
          <w:szCs w:val="26"/>
          <w:lang w:val="uz-Cyrl-UZ"/>
        </w:rPr>
        <w:t xml:space="preserve"> </w:t>
      </w:r>
      <w:r>
        <w:rPr>
          <w:sz w:val="26"/>
          <w:szCs w:val="26"/>
          <w:lang w:val="uz-Cyrl-UZ"/>
        </w:rPr>
        <w:t>buyurtmalari</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bevosita</w:t>
      </w:r>
      <w:r w:rsidRPr="005E6981">
        <w:rPr>
          <w:sz w:val="26"/>
          <w:szCs w:val="26"/>
          <w:lang w:val="uz-Cyrl-UZ"/>
        </w:rPr>
        <w:t xml:space="preserve"> </w:t>
      </w:r>
      <w:r>
        <w:rPr>
          <w:sz w:val="26"/>
          <w:szCs w:val="26"/>
          <w:lang w:val="uz-Cyrl-UZ"/>
        </w:rPr>
        <w:t>shartnomalar</w:t>
      </w:r>
      <w:r w:rsidRPr="00065F09">
        <w:rPr>
          <w:sz w:val="26"/>
          <w:szCs w:val="26"/>
          <w:lang w:val="uz-Cyrl-UZ"/>
        </w:rPr>
        <w:t xml:space="preserve"> (</w:t>
      </w:r>
      <w:r>
        <w:rPr>
          <w:sz w:val="26"/>
          <w:szCs w:val="26"/>
          <w:lang w:val="uz-Cyrl-UZ"/>
        </w:rPr>
        <w:t>kontraktlar</w:t>
      </w:r>
      <w:r w:rsidRPr="00065F09">
        <w:rPr>
          <w:sz w:val="26"/>
          <w:szCs w:val="26"/>
          <w:lang w:val="uz-Cyrl-UZ"/>
        </w:rPr>
        <w:t xml:space="preserve">) </w:t>
      </w:r>
      <w:r>
        <w:rPr>
          <w:sz w:val="26"/>
          <w:szCs w:val="26"/>
          <w:lang w:val="uz-Cyrl-UZ"/>
        </w:rPr>
        <w:t>asosida</w:t>
      </w:r>
      <w:r w:rsidRPr="00065F09">
        <w:rPr>
          <w:sz w:val="26"/>
          <w:szCs w:val="26"/>
          <w:lang w:val="uz-Cyrl-UZ"/>
        </w:rPr>
        <w:t xml:space="preserve"> </w:t>
      </w:r>
      <w:r>
        <w:rPr>
          <w:sz w:val="26"/>
          <w:szCs w:val="26"/>
          <w:lang w:val="uz-Cyrl-UZ"/>
        </w:rPr>
        <w:t>bajariladigan</w:t>
      </w:r>
      <w:r w:rsidRPr="00065F09">
        <w:rPr>
          <w:sz w:val="26"/>
          <w:szCs w:val="26"/>
          <w:lang w:val="uz-Cyrl-UZ"/>
        </w:rPr>
        <w:t xml:space="preserve"> </w:t>
      </w:r>
      <w:r>
        <w:rPr>
          <w:sz w:val="26"/>
          <w:szCs w:val="26"/>
          <w:lang w:val="uz-Cyrl-UZ"/>
        </w:rPr>
        <w:t>ishlar</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xizmatlar</w:t>
      </w:r>
      <w:r w:rsidRPr="00065F09">
        <w:rPr>
          <w:sz w:val="26"/>
          <w:szCs w:val="26"/>
          <w:lang w:val="uz-Cyrl-UZ"/>
        </w:rPr>
        <w:t xml:space="preserve"> </w:t>
      </w:r>
      <w:r>
        <w:rPr>
          <w:sz w:val="26"/>
          <w:szCs w:val="26"/>
          <w:lang w:val="uz-Cyrl-UZ"/>
        </w:rPr>
        <w:t>hajmini</w:t>
      </w:r>
      <w:r w:rsidRPr="00065F09">
        <w:rPr>
          <w:sz w:val="26"/>
          <w:szCs w:val="26"/>
          <w:lang w:val="uz-Cyrl-UZ"/>
        </w:rPr>
        <w:t xml:space="preserve"> </w:t>
      </w:r>
      <w:r>
        <w:rPr>
          <w:sz w:val="26"/>
          <w:szCs w:val="26"/>
          <w:lang w:val="uz-Cyrl-UZ"/>
        </w:rPr>
        <w:t>mustaqil</w:t>
      </w:r>
      <w:r w:rsidRPr="00065F09">
        <w:rPr>
          <w:sz w:val="26"/>
          <w:szCs w:val="26"/>
          <w:lang w:val="uz-Cyrl-UZ"/>
        </w:rPr>
        <w:t xml:space="preserve"> </w:t>
      </w:r>
      <w:r>
        <w:rPr>
          <w:sz w:val="26"/>
          <w:szCs w:val="26"/>
          <w:lang w:val="uz-Cyrl-UZ"/>
        </w:rPr>
        <w:t>ravishda</w:t>
      </w:r>
      <w:r w:rsidRPr="00065F09">
        <w:rPr>
          <w:sz w:val="26"/>
          <w:szCs w:val="26"/>
          <w:lang w:val="uz-Cyrl-UZ"/>
        </w:rPr>
        <w:t xml:space="preserve"> </w:t>
      </w:r>
      <w:r>
        <w:rPr>
          <w:sz w:val="26"/>
          <w:szCs w:val="26"/>
          <w:lang w:val="uz-Cyrl-UZ"/>
        </w:rPr>
        <w:t>belgilash</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o’z</w:t>
      </w:r>
      <w:r w:rsidRPr="00065F09">
        <w:rPr>
          <w:sz w:val="26"/>
          <w:szCs w:val="26"/>
          <w:lang w:val="uz-Cyrl-UZ"/>
        </w:rPr>
        <w:t xml:space="preserve"> </w:t>
      </w:r>
      <w:r>
        <w:rPr>
          <w:sz w:val="26"/>
          <w:szCs w:val="26"/>
          <w:lang w:val="uz-Cyrl-UZ"/>
        </w:rPr>
        <w:t>nomidan</w:t>
      </w:r>
      <w:r w:rsidRPr="00065F09">
        <w:rPr>
          <w:sz w:val="26"/>
          <w:szCs w:val="26"/>
          <w:lang w:val="uz-Cyrl-UZ"/>
        </w:rPr>
        <w:t xml:space="preserve"> </w:t>
      </w:r>
      <w:r>
        <w:rPr>
          <w:sz w:val="26"/>
          <w:szCs w:val="26"/>
          <w:lang w:val="uz-Cyrl-UZ"/>
        </w:rPr>
        <w:t>mulkiy</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shaxsiy</w:t>
      </w:r>
      <w:r w:rsidRPr="00065F09">
        <w:rPr>
          <w:sz w:val="26"/>
          <w:szCs w:val="26"/>
          <w:lang w:val="uz-Cyrl-UZ"/>
        </w:rPr>
        <w:t xml:space="preserve"> </w:t>
      </w:r>
      <w:r>
        <w:rPr>
          <w:sz w:val="26"/>
          <w:szCs w:val="26"/>
          <w:lang w:val="uz-Cyrl-UZ"/>
        </w:rPr>
        <w:t>nomulkiy</w:t>
      </w:r>
      <w:r w:rsidRPr="00065F09">
        <w:rPr>
          <w:sz w:val="26"/>
          <w:szCs w:val="26"/>
          <w:lang w:val="uz-Cyrl-UZ"/>
        </w:rPr>
        <w:t xml:space="preserve"> </w:t>
      </w:r>
      <w:r>
        <w:rPr>
          <w:sz w:val="26"/>
          <w:szCs w:val="26"/>
          <w:lang w:val="uz-Cyrl-UZ"/>
        </w:rPr>
        <w:t>huquqlarga</w:t>
      </w:r>
      <w:r w:rsidRPr="00065F09">
        <w:rPr>
          <w:sz w:val="26"/>
          <w:szCs w:val="26"/>
          <w:lang w:val="uz-Cyrl-UZ"/>
        </w:rPr>
        <w:t xml:space="preserve"> </w:t>
      </w:r>
      <w:r>
        <w:rPr>
          <w:sz w:val="26"/>
          <w:szCs w:val="26"/>
          <w:lang w:val="uz-Cyrl-UZ"/>
        </w:rPr>
        <w:t>egalik</w:t>
      </w:r>
      <w:r w:rsidRPr="00065F09">
        <w:rPr>
          <w:sz w:val="26"/>
          <w:szCs w:val="26"/>
          <w:lang w:val="uz-Cyrl-UZ"/>
        </w:rPr>
        <w:t xml:space="preserve"> </w:t>
      </w:r>
      <w:r>
        <w:rPr>
          <w:sz w:val="26"/>
          <w:szCs w:val="26"/>
          <w:lang w:val="uz-Cyrl-UZ"/>
        </w:rPr>
        <w:t>qilish</w:t>
      </w:r>
      <w:r w:rsidRPr="00065F09">
        <w:rPr>
          <w:sz w:val="26"/>
          <w:szCs w:val="26"/>
          <w:lang w:val="uz-Cyrl-UZ"/>
        </w:rPr>
        <w:t xml:space="preserve"> </w:t>
      </w:r>
      <w:r w:rsidRPr="00F511F8">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ularni amalga</w:t>
      </w:r>
      <w:r w:rsidRPr="00065F09">
        <w:rPr>
          <w:sz w:val="26"/>
          <w:szCs w:val="26"/>
          <w:lang w:val="uz-Cyrl-UZ"/>
        </w:rPr>
        <w:t xml:space="preserve"> </w:t>
      </w:r>
      <w:r>
        <w:rPr>
          <w:sz w:val="26"/>
          <w:szCs w:val="26"/>
          <w:lang w:val="uz-Cyrl-UZ"/>
        </w:rPr>
        <w:t>oshirish</w:t>
      </w:r>
      <w:r w:rsidRPr="00065F09">
        <w:rPr>
          <w:sz w:val="26"/>
          <w:szCs w:val="26"/>
          <w:lang w:val="uz-Cyrl-UZ"/>
        </w:rPr>
        <w:t xml:space="preserve">, </w:t>
      </w:r>
      <w:r>
        <w:rPr>
          <w:sz w:val="26"/>
          <w:szCs w:val="26"/>
          <w:lang w:val="uz-Cyrl-UZ"/>
        </w:rPr>
        <w:t>zimmasiga</w:t>
      </w:r>
      <w:r w:rsidRPr="00065F09">
        <w:rPr>
          <w:sz w:val="26"/>
          <w:szCs w:val="26"/>
          <w:lang w:val="uz-Cyrl-UZ"/>
        </w:rPr>
        <w:t xml:space="preserve"> </w:t>
      </w:r>
      <w:r>
        <w:rPr>
          <w:sz w:val="26"/>
          <w:szCs w:val="26"/>
          <w:lang w:val="uz-Cyrl-UZ"/>
        </w:rPr>
        <w:t>majburiyatlar</w:t>
      </w:r>
      <w:r w:rsidRPr="00065F09">
        <w:rPr>
          <w:sz w:val="26"/>
          <w:szCs w:val="26"/>
          <w:lang w:val="uz-Cyrl-UZ"/>
        </w:rPr>
        <w:t xml:space="preserve"> </w:t>
      </w:r>
      <w:r>
        <w:rPr>
          <w:sz w:val="26"/>
          <w:szCs w:val="26"/>
          <w:lang w:val="uz-Cyrl-UZ"/>
        </w:rPr>
        <w:t>olish</w:t>
      </w:r>
      <w:r w:rsidRPr="00065F09">
        <w:rPr>
          <w:sz w:val="26"/>
          <w:szCs w:val="26"/>
          <w:lang w:val="uz-Cyrl-UZ"/>
        </w:rPr>
        <w:t xml:space="preserve">, </w:t>
      </w:r>
      <w:r>
        <w:rPr>
          <w:sz w:val="26"/>
          <w:szCs w:val="26"/>
          <w:lang w:val="uz-Cyrl-UZ"/>
        </w:rPr>
        <w:t>sudda</w:t>
      </w:r>
      <w:r w:rsidRPr="00065F09">
        <w:rPr>
          <w:sz w:val="26"/>
          <w:szCs w:val="26"/>
          <w:lang w:val="uz-Cyrl-UZ"/>
        </w:rPr>
        <w:t xml:space="preserve"> </w:t>
      </w:r>
      <w:r>
        <w:rPr>
          <w:sz w:val="26"/>
          <w:szCs w:val="26"/>
          <w:lang w:val="uz-Cyrl-UZ"/>
        </w:rPr>
        <w:t>da’vogar</w:t>
      </w:r>
      <w:r w:rsidRPr="00065F09">
        <w:rPr>
          <w:sz w:val="26"/>
          <w:szCs w:val="26"/>
          <w:lang w:val="uz-Cyrl-UZ"/>
        </w:rPr>
        <w:t xml:space="preserve"> </w:t>
      </w:r>
      <w:r w:rsidRPr="00F511F8">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javobgar</w:t>
      </w:r>
      <w:r w:rsidRPr="00065F09">
        <w:rPr>
          <w:sz w:val="26"/>
          <w:szCs w:val="26"/>
          <w:lang w:val="uz-Cyrl-UZ"/>
        </w:rPr>
        <w:t xml:space="preserve"> </w:t>
      </w:r>
      <w:r>
        <w:rPr>
          <w:sz w:val="26"/>
          <w:szCs w:val="26"/>
          <w:lang w:val="uz-Cyrl-UZ"/>
        </w:rPr>
        <w:t>bo’lish</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belgilangan</w:t>
      </w:r>
      <w:r w:rsidRPr="00065F09">
        <w:rPr>
          <w:sz w:val="26"/>
          <w:szCs w:val="26"/>
          <w:lang w:val="uz-Cyrl-UZ"/>
        </w:rPr>
        <w:t xml:space="preserve"> </w:t>
      </w:r>
      <w:r>
        <w:rPr>
          <w:sz w:val="26"/>
          <w:szCs w:val="26"/>
          <w:lang w:val="uz-Cyrl-UZ"/>
        </w:rPr>
        <w:t>tartibda</w:t>
      </w:r>
      <w:r w:rsidRPr="00065F09">
        <w:rPr>
          <w:sz w:val="26"/>
          <w:szCs w:val="26"/>
          <w:lang w:val="uz-Cyrl-UZ"/>
        </w:rPr>
        <w:t xml:space="preserve"> </w:t>
      </w:r>
      <w:r>
        <w:rPr>
          <w:sz w:val="26"/>
          <w:szCs w:val="26"/>
          <w:lang w:val="uz-Cyrl-UZ"/>
        </w:rPr>
        <w:t>xo’jalik</w:t>
      </w:r>
      <w:r w:rsidRPr="00065F09">
        <w:rPr>
          <w:sz w:val="26"/>
          <w:szCs w:val="26"/>
          <w:lang w:val="uz-Cyrl-UZ"/>
        </w:rPr>
        <w:t xml:space="preserve"> </w:t>
      </w:r>
      <w:r>
        <w:rPr>
          <w:sz w:val="26"/>
          <w:szCs w:val="26"/>
          <w:lang w:val="uz-Cyrl-UZ"/>
        </w:rPr>
        <w:t>hisobidagi</w:t>
      </w:r>
      <w:r w:rsidRPr="00065F09">
        <w:rPr>
          <w:sz w:val="26"/>
          <w:szCs w:val="26"/>
          <w:lang w:val="uz-Cyrl-UZ"/>
        </w:rPr>
        <w:t xml:space="preserve"> </w:t>
      </w:r>
      <w:r>
        <w:rPr>
          <w:sz w:val="26"/>
          <w:szCs w:val="26"/>
          <w:lang w:val="uz-Cyrl-UZ"/>
        </w:rPr>
        <w:t>bo’linmalar</w:t>
      </w:r>
      <w:r w:rsidRPr="00065F09">
        <w:rPr>
          <w:sz w:val="26"/>
          <w:szCs w:val="26"/>
          <w:lang w:val="uz-Cyrl-UZ"/>
        </w:rPr>
        <w:t xml:space="preserve">, </w:t>
      </w:r>
      <w:r>
        <w:rPr>
          <w:sz w:val="26"/>
          <w:szCs w:val="26"/>
          <w:lang w:val="uz-Cyrl-UZ"/>
        </w:rPr>
        <w:t>markazlar</w:t>
      </w:r>
      <w:r w:rsidRPr="00065F09">
        <w:rPr>
          <w:sz w:val="26"/>
          <w:szCs w:val="26"/>
          <w:lang w:val="uz-Cyrl-UZ"/>
        </w:rPr>
        <w:t xml:space="preserve">, </w:t>
      </w:r>
      <w:r>
        <w:rPr>
          <w:sz w:val="26"/>
          <w:szCs w:val="26"/>
          <w:lang w:val="uz-Cyrl-UZ"/>
        </w:rPr>
        <w:t>firmalar</w:t>
      </w:r>
      <w:r w:rsidRPr="00065F09">
        <w:rPr>
          <w:sz w:val="26"/>
          <w:szCs w:val="26"/>
          <w:lang w:val="uz-Cyrl-UZ"/>
        </w:rPr>
        <w:t xml:space="preserve">, </w:t>
      </w:r>
      <w:r>
        <w:rPr>
          <w:sz w:val="26"/>
          <w:szCs w:val="26"/>
          <w:lang w:val="uz-Cyrl-UZ"/>
        </w:rPr>
        <w:t>korxonalar</w:t>
      </w:r>
      <w:r w:rsidRPr="00065F09">
        <w:rPr>
          <w:sz w:val="26"/>
          <w:szCs w:val="26"/>
          <w:lang w:val="uz-Cyrl-UZ"/>
        </w:rPr>
        <w:t xml:space="preserve">, </w:t>
      </w:r>
      <w:r>
        <w:rPr>
          <w:sz w:val="26"/>
          <w:szCs w:val="26"/>
          <w:lang w:val="uz-Cyrl-UZ"/>
        </w:rPr>
        <w:t>filiallar</w:t>
      </w:r>
      <w:r w:rsidRPr="00065F09">
        <w:rPr>
          <w:sz w:val="26"/>
          <w:szCs w:val="26"/>
          <w:lang w:val="uz-Cyrl-UZ"/>
        </w:rPr>
        <w:t xml:space="preserve">, </w:t>
      </w:r>
      <w:r>
        <w:rPr>
          <w:sz w:val="26"/>
          <w:szCs w:val="26"/>
          <w:lang w:val="uz-Cyrl-UZ"/>
        </w:rPr>
        <w:t>vakolatxonalar</w:t>
      </w:r>
      <w:r w:rsidRPr="00065F09">
        <w:rPr>
          <w:sz w:val="26"/>
          <w:szCs w:val="26"/>
          <w:lang w:val="uz-Cyrl-UZ"/>
        </w:rPr>
        <w:t xml:space="preserve">, </w:t>
      </w:r>
      <w:r>
        <w:rPr>
          <w:sz w:val="26"/>
          <w:szCs w:val="26"/>
          <w:lang w:val="uz-Cyrl-UZ"/>
        </w:rPr>
        <w:t>qo’shma</w:t>
      </w:r>
      <w:r w:rsidRPr="00065F09">
        <w:rPr>
          <w:sz w:val="26"/>
          <w:szCs w:val="26"/>
          <w:lang w:val="uz-Cyrl-UZ"/>
        </w:rPr>
        <w:t xml:space="preserve"> </w:t>
      </w:r>
      <w:r>
        <w:rPr>
          <w:sz w:val="26"/>
          <w:szCs w:val="26"/>
          <w:lang w:val="uz-Cyrl-UZ"/>
        </w:rPr>
        <w:t>korxonalar</w:t>
      </w:r>
      <w:r w:rsidRPr="00065F09">
        <w:rPr>
          <w:sz w:val="26"/>
          <w:szCs w:val="26"/>
          <w:lang w:val="uz-Cyrl-UZ"/>
        </w:rPr>
        <w:t xml:space="preserve"> </w:t>
      </w:r>
      <w:r>
        <w:rPr>
          <w:sz w:val="26"/>
          <w:szCs w:val="26"/>
          <w:lang w:val="uz-Cyrl-UZ"/>
        </w:rPr>
        <w:t>tashkil</w:t>
      </w:r>
      <w:r w:rsidRPr="00065F09">
        <w:rPr>
          <w:sz w:val="26"/>
          <w:szCs w:val="26"/>
          <w:lang w:val="uz-Cyrl-UZ"/>
        </w:rPr>
        <w:t xml:space="preserve"> </w:t>
      </w:r>
      <w:r>
        <w:rPr>
          <w:sz w:val="26"/>
          <w:szCs w:val="26"/>
          <w:lang w:val="uz-Cyrl-UZ"/>
        </w:rPr>
        <w:t>etish</w:t>
      </w:r>
      <w:r w:rsidRPr="00065F09">
        <w:rPr>
          <w:sz w:val="26"/>
          <w:szCs w:val="26"/>
          <w:lang w:val="uz-Cyrl-UZ"/>
        </w:rPr>
        <w:t xml:space="preserve">, </w:t>
      </w:r>
      <w:r>
        <w:rPr>
          <w:sz w:val="26"/>
          <w:szCs w:val="26"/>
          <w:lang w:val="uz-Cyrl-UZ"/>
        </w:rPr>
        <w:t>turli</w:t>
      </w:r>
      <w:r w:rsidRPr="00065F09">
        <w:rPr>
          <w:sz w:val="26"/>
          <w:szCs w:val="26"/>
          <w:lang w:val="uz-Cyrl-UZ"/>
        </w:rPr>
        <w:t xml:space="preserve"> </w:t>
      </w:r>
      <w:r>
        <w:rPr>
          <w:sz w:val="26"/>
          <w:szCs w:val="26"/>
          <w:lang w:val="uz-Cyrl-UZ"/>
        </w:rPr>
        <w:t>respublikadagi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xalqaro</w:t>
      </w:r>
      <w:r w:rsidRPr="00065F09">
        <w:rPr>
          <w:sz w:val="26"/>
          <w:szCs w:val="26"/>
          <w:lang w:val="uz-Cyrl-UZ"/>
        </w:rPr>
        <w:t xml:space="preserve"> </w:t>
      </w:r>
      <w:r>
        <w:rPr>
          <w:sz w:val="26"/>
          <w:szCs w:val="26"/>
          <w:lang w:val="uz-Cyrl-UZ"/>
        </w:rPr>
        <w:t>tashkilotlar</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birlashmalarga</w:t>
      </w:r>
      <w:r w:rsidRPr="00065F09">
        <w:rPr>
          <w:sz w:val="26"/>
          <w:szCs w:val="26"/>
          <w:lang w:val="uz-Cyrl-UZ"/>
        </w:rPr>
        <w:t xml:space="preserve"> </w:t>
      </w:r>
      <w:r>
        <w:rPr>
          <w:sz w:val="26"/>
          <w:szCs w:val="26"/>
          <w:lang w:val="uz-Cyrl-UZ"/>
        </w:rPr>
        <w:t>a’zo</w:t>
      </w:r>
      <w:r w:rsidRPr="00065F09">
        <w:rPr>
          <w:sz w:val="26"/>
          <w:szCs w:val="26"/>
          <w:lang w:val="uz-Cyrl-UZ"/>
        </w:rPr>
        <w:t xml:space="preserve"> </w:t>
      </w:r>
      <w:r>
        <w:rPr>
          <w:sz w:val="26"/>
          <w:szCs w:val="26"/>
          <w:lang w:val="uz-Cyrl-UZ"/>
        </w:rPr>
        <w:t>bo’lish</w:t>
      </w:r>
      <w:r w:rsidRPr="00065F09">
        <w:rPr>
          <w:sz w:val="26"/>
          <w:szCs w:val="26"/>
          <w:lang w:val="uz-Cyrl-UZ"/>
        </w:rPr>
        <w:t>;</w:t>
      </w:r>
    </w:p>
    <w:p w:rsidR="00013A28" w:rsidRPr="005E6981"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O’zbekiston</w:t>
      </w:r>
      <w:r w:rsidRPr="00065F09">
        <w:rPr>
          <w:sz w:val="26"/>
          <w:szCs w:val="26"/>
          <w:lang w:val="uz-Cyrl-UZ"/>
        </w:rPr>
        <w:t xml:space="preserve"> </w:t>
      </w:r>
      <w:r>
        <w:rPr>
          <w:sz w:val="26"/>
          <w:szCs w:val="26"/>
          <w:lang w:val="uz-Cyrl-UZ"/>
        </w:rPr>
        <w:t>Respublikasi</w:t>
      </w:r>
      <w:r w:rsidRPr="00065F09">
        <w:rPr>
          <w:sz w:val="26"/>
          <w:szCs w:val="26"/>
          <w:lang w:val="uz-Cyrl-UZ"/>
        </w:rPr>
        <w:t xml:space="preserve"> </w:t>
      </w:r>
      <w:r>
        <w:rPr>
          <w:sz w:val="26"/>
          <w:szCs w:val="26"/>
          <w:lang w:val="uz-Cyrl-UZ"/>
        </w:rPr>
        <w:t>hududida</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undan</w:t>
      </w:r>
      <w:r w:rsidRPr="00065F09">
        <w:rPr>
          <w:sz w:val="26"/>
          <w:szCs w:val="26"/>
          <w:lang w:val="uz-Cyrl-UZ"/>
        </w:rPr>
        <w:t xml:space="preserve"> </w:t>
      </w:r>
      <w:r>
        <w:rPr>
          <w:sz w:val="26"/>
          <w:szCs w:val="26"/>
          <w:lang w:val="uz-Cyrl-UZ"/>
        </w:rPr>
        <w:t>tashqarida</w:t>
      </w:r>
      <w:r w:rsidRPr="00065F09">
        <w:rPr>
          <w:sz w:val="26"/>
          <w:szCs w:val="26"/>
          <w:lang w:val="uz-Cyrl-UZ"/>
        </w:rPr>
        <w:t xml:space="preserve"> </w:t>
      </w:r>
      <w:r>
        <w:rPr>
          <w:sz w:val="26"/>
          <w:szCs w:val="26"/>
          <w:lang w:val="uz-Cyrl-UZ"/>
        </w:rPr>
        <w:t>aksiyadorlik</w:t>
      </w:r>
      <w:r w:rsidRPr="00065F09">
        <w:rPr>
          <w:sz w:val="26"/>
          <w:szCs w:val="26"/>
          <w:lang w:val="uz-Cyrl-UZ"/>
        </w:rPr>
        <w:t xml:space="preserve"> </w:t>
      </w:r>
      <w:r>
        <w:rPr>
          <w:sz w:val="26"/>
          <w:szCs w:val="26"/>
          <w:lang w:val="uz-Cyrl-UZ"/>
        </w:rPr>
        <w:t>jamiyatlarining</w:t>
      </w:r>
      <w:r w:rsidRPr="00065F09">
        <w:rPr>
          <w:sz w:val="26"/>
          <w:szCs w:val="26"/>
          <w:lang w:val="uz-Cyrl-UZ"/>
        </w:rPr>
        <w:t xml:space="preserve"> </w:t>
      </w:r>
      <w:r>
        <w:rPr>
          <w:sz w:val="26"/>
          <w:szCs w:val="26"/>
          <w:lang w:val="uz-Cyrl-UZ"/>
        </w:rPr>
        <w:t>aksiyalari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qimmatli</w:t>
      </w:r>
      <w:r w:rsidRPr="00065F09">
        <w:rPr>
          <w:sz w:val="26"/>
          <w:szCs w:val="26"/>
          <w:lang w:val="uz-Cyrl-UZ"/>
        </w:rPr>
        <w:t xml:space="preserve"> </w:t>
      </w:r>
      <w:r>
        <w:rPr>
          <w:sz w:val="26"/>
          <w:szCs w:val="26"/>
          <w:lang w:val="uz-Cyrl-UZ"/>
        </w:rPr>
        <w:t>qog’ozlarini</w:t>
      </w:r>
      <w:r w:rsidRPr="00065F09">
        <w:rPr>
          <w:sz w:val="26"/>
          <w:szCs w:val="26"/>
          <w:lang w:val="uz-Cyrl-UZ"/>
        </w:rPr>
        <w:t xml:space="preserve"> </w:t>
      </w:r>
      <w:r>
        <w:rPr>
          <w:sz w:val="26"/>
          <w:szCs w:val="26"/>
          <w:lang w:val="uz-Cyrl-UZ"/>
        </w:rPr>
        <w:t>sotib</w:t>
      </w:r>
      <w:r w:rsidRPr="00065F09">
        <w:rPr>
          <w:sz w:val="26"/>
          <w:szCs w:val="26"/>
          <w:lang w:val="uz-Cyrl-UZ"/>
        </w:rPr>
        <w:t xml:space="preserve"> </w:t>
      </w:r>
      <w:r>
        <w:rPr>
          <w:sz w:val="26"/>
          <w:szCs w:val="26"/>
          <w:lang w:val="uz-Cyrl-UZ"/>
        </w:rPr>
        <w:t>olish</w:t>
      </w:r>
      <w:r w:rsidRPr="00065F09">
        <w:rPr>
          <w:sz w:val="26"/>
          <w:szCs w:val="26"/>
          <w:lang w:val="uz-Cyrl-UZ"/>
        </w:rPr>
        <w:t>;</w:t>
      </w:r>
    </w:p>
    <w:p w:rsidR="00013A28"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Jamiyatning</w:t>
      </w:r>
      <w:r w:rsidRPr="005E6981">
        <w:rPr>
          <w:sz w:val="26"/>
          <w:szCs w:val="26"/>
          <w:lang w:val="uz-Cyrl-UZ"/>
        </w:rPr>
        <w:t xml:space="preserve"> </w:t>
      </w:r>
      <w:r>
        <w:rPr>
          <w:sz w:val="26"/>
          <w:szCs w:val="26"/>
          <w:lang w:val="uz-Cyrl-UZ"/>
        </w:rPr>
        <w:t>ishchilariga</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boshqa</w:t>
      </w:r>
      <w:r w:rsidRPr="005E6981">
        <w:rPr>
          <w:sz w:val="26"/>
          <w:szCs w:val="26"/>
          <w:lang w:val="uz-Cyrl-UZ"/>
        </w:rPr>
        <w:t xml:space="preserve"> </w:t>
      </w:r>
      <w:r>
        <w:rPr>
          <w:sz w:val="26"/>
          <w:szCs w:val="26"/>
          <w:lang w:val="uz-Cyrl-UZ"/>
        </w:rPr>
        <w:t>shaxslarga</w:t>
      </w:r>
      <w:r w:rsidRPr="005E6981">
        <w:rPr>
          <w:sz w:val="26"/>
          <w:szCs w:val="26"/>
          <w:lang w:val="uz-Cyrl-UZ"/>
        </w:rPr>
        <w:t xml:space="preserve"> </w:t>
      </w:r>
      <w:r>
        <w:rPr>
          <w:sz w:val="26"/>
          <w:szCs w:val="26"/>
          <w:lang w:val="uz-Cyrl-UZ"/>
        </w:rPr>
        <w:t>zayom</w:t>
      </w:r>
      <w:r w:rsidRPr="005E6981">
        <w:rPr>
          <w:sz w:val="26"/>
          <w:szCs w:val="26"/>
          <w:lang w:val="uz-Cyrl-UZ"/>
        </w:rPr>
        <w:t xml:space="preserve"> </w:t>
      </w:r>
      <w:r>
        <w:rPr>
          <w:sz w:val="26"/>
          <w:szCs w:val="26"/>
          <w:lang w:val="uz-Cyrl-UZ"/>
        </w:rPr>
        <w:t>ajratgan</w:t>
      </w:r>
      <w:r w:rsidRPr="005E6981">
        <w:rPr>
          <w:sz w:val="26"/>
          <w:szCs w:val="26"/>
          <w:lang w:val="uz-Cyrl-UZ"/>
        </w:rPr>
        <w:t xml:space="preserve"> </w:t>
      </w:r>
      <w:r>
        <w:rPr>
          <w:sz w:val="26"/>
          <w:szCs w:val="26"/>
          <w:lang w:val="uz-Cyrl-UZ"/>
        </w:rPr>
        <w:t>holda</w:t>
      </w:r>
      <w:r w:rsidRPr="005E6981">
        <w:rPr>
          <w:sz w:val="26"/>
          <w:szCs w:val="26"/>
          <w:lang w:val="uz-Cyrl-UZ"/>
        </w:rPr>
        <w:t xml:space="preserve"> </w:t>
      </w:r>
      <w:r w:rsidRPr="00F511F8">
        <w:rPr>
          <w:sz w:val="26"/>
          <w:szCs w:val="26"/>
          <w:lang w:val="uz-Cyrl-UZ"/>
        </w:rPr>
        <w:t xml:space="preserve">          </w:t>
      </w:r>
      <w:r>
        <w:rPr>
          <w:sz w:val="26"/>
          <w:szCs w:val="26"/>
          <w:lang w:val="uz-Cyrl-UZ"/>
        </w:rPr>
        <w:t>uy</w:t>
      </w:r>
      <w:r w:rsidRPr="005E6981">
        <w:rPr>
          <w:sz w:val="26"/>
          <w:szCs w:val="26"/>
          <w:lang w:val="uz-Cyrl-UZ"/>
        </w:rPr>
        <w:t>-</w:t>
      </w:r>
      <w:r>
        <w:rPr>
          <w:sz w:val="26"/>
          <w:szCs w:val="26"/>
          <w:lang w:val="uz-Cyrl-UZ"/>
        </w:rPr>
        <w:t>joylar</w:t>
      </w:r>
      <w:r w:rsidRPr="005E6981">
        <w:rPr>
          <w:sz w:val="26"/>
          <w:szCs w:val="26"/>
          <w:lang w:val="uz-Cyrl-UZ"/>
        </w:rPr>
        <w:t xml:space="preserve"> </w:t>
      </w:r>
      <w:r>
        <w:rPr>
          <w:sz w:val="26"/>
          <w:szCs w:val="26"/>
          <w:lang w:val="uz-Cyrl-UZ"/>
        </w:rPr>
        <w:t>qurish</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ularni</w:t>
      </w:r>
      <w:r w:rsidRPr="005E6981">
        <w:rPr>
          <w:sz w:val="26"/>
          <w:szCs w:val="26"/>
          <w:lang w:val="uz-Cyrl-UZ"/>
        </w:rPr>
        <w:t xml:space="preserve"> </w:t>
      </w:r>
      <w:r>
        <w:rPr>
          <w:sz w:val="26"/>
          <w:szCs w:val="26"/>
          <w:lang w:val="uz-Cyrl-UZ"/>
        </w:rPr>
        <w:t>belgilangan</w:t>
      </w:r>
      <w:r w:rsidRPr="005E6981">
        <w:rPr>
          <w:sz w:val="26"/>
          <w:szCs w:val="26"/>
          <w:lang w:val="uz-Cyrl-UZ"/>
        </w:rPr>
        <w:t xml:space="preserve"> </w:t>
      </w:r>
      <w:r>
        <w:rPr>
          <w:sz w:val="26"/>
          <w:szCs w:val="26"/>
          <w:lang w:val="uz-Cyrl-UZ"/>
        </w:rPr>
        <w:t>tartibda</w:t>
      </w:r>
      <w:r w:rsidRPr="005E6981">
        <w:rPr>
          <w:sz w:val="26"/>
          <w:szCs w:val="26"/>
          <w:lang w:val="uz-Cyrl-UZ"/>
        </w:rPr>
        <w:t xml:space="preserve"> </w:t>
      </w:r>
      <w:r>
        <w:rPr>
          <w:sz w:val="26"/>
          <w:szCs w:val="26"/>
          <w:lang w:val="uz-Cyrl-UZ"/>
        </w:rPr>
        <w:t>jismoniy</w:t>
      </w:r>
      <w:r w:rsidRPr="005E6981">
        <w:rPr>
          <w:sz w:val="26"/>
          <w:szCs w:val="26"/>
          <w:lang w:val="uz-Cyrl-UZ"/>
        </w:rPr>
        <w:t xml:space="preserve"> </w:t>
      </w:r>
      <w:r>
        <w:rPr>
          <w:sz w:val="26"/>
          <w:szCs w:val="26"/>
          <w:lang w:val="uz-Cyrl-UZ"/>
        </w:rPr>
        <w:t>va</w:t>
      </w:r>
      <w:r w:rsidRPr="005E6981">
        <w:rPr>
          <w:sz w:val="26"/>
          <w:szCs w:val="26"/>
          <w:lang w:val="uz-Cyrl-UZ"/>
        </w:rPr>
        <w:t xml:space="preserve"> </w:t>
      </w:r>
      <w:r>
        <w:rPr>
          <w:sz w:val="26"/>
          <w:szCs w:val="26"/>
          <w:lang w:val="uz-Cyrl-UZ"/>
        </w:rPr>
        <w:t>yuridik</w:t>
      </w:r>
      <w:r w:rsidRPr="005E6981">
        <w:rPr>
          <w:sz w:val="26"/>
          <w:szCs w:val="26"/>
          <w:lang w:val="uz-Cyrl-UZ"/>
        </w:rPr>
        <w:t xml:space="preserve"> </w:t>
      </w:r>
      <w:r>
        <w:rPr>
          <w:sz w:val="26"/>
          <w:szCs w:val="26"/>
          <w:lang w:val="uz-Cyrl-UZ"/>
        </w:rPr>
        <w:t>shaxslarga</w:t>
      </w:r>
      <w:r w:rsidRPr="005E6981">
        <w:rPr>
          <w:sz w:val="26"/>
          <w:szCs w:val="26"/>
          <w:lang w:val="uz-Cyrl-UZ"/>
        </w:rPr>
        <w:t xml:space="preserve"> </w:t>
      </w:r>
      <w:r>
        <w:rPr>
          <w:sz w:val="26"/>
          <w:szCs w:val="26"/>
          <w:lang w:val="uz-Cyrl-UZ"/>
        </w:rPr>
        <w:t>sotish</w:t>
      </w:r>
      <w:r w:rsidRPr="005E6981">
        <w:rPr>
          <w:sz w:val="26"/>
          <w:szCs w:val="26"/>
          <w:lang w:val="uz-Cyrl-UZ"/>
        </w:rPr>
        <w:t>.</w:t>
      </w:r>
    </w:p>
    <w:p w:rsidR="00013A28" w:rsidRPr="005E6981" w:rsidRDefault="00013A28" w:rsidP="00F04CAD">
      <w:pPr>
        <w:pStyle w:val="BodyTextIndent"/>
        <w:tabs>
          <w:tab w:val="left" w:pos="993"/>
        </w:tabs>
        <w:spacing w:after="0"/>
        <w:ind w:left="0" w:firstLineChars="271" w:firstLine="707"/>
        <w:jc w:val="both"/>
        <w:rPr>
          <w:b/>
          <w:sz w:val="26"/>
          <w:szCs w:val="26"/>
          <w:lang w:val="uz-Cyrl-UZ"/>
        </w:rPr>
      </w:pPr>
    </w:p>
    <w:p w:rsidR="00013A28" w:rsidRPr="004A6F9C" w:rsidRDefault="00013A28" w:rsidP="004A6F9C">
      <w:pPr>
        <w:pStyle w:val="BodyTextIndent"/>
        <w:tabs>
          <w:tab w:val="left" w:pos="993"/>
        </w:tabs>
        <w:spacing w:after="0"/>
        <w:ind w:left="0"/>
        <w:jc w:val="center"/>
        <w:rPr>
          <w:color w:val="000000"/>
          <w:sz w:val="26"/>
          <w:szCs w:val="26"/>
          <w:lang w:val="uz-Cyrl-UZ"/>
        </w:rPr>
      </w:pPr>
      <w:r w:rsidRPr="00065F09">
        <w:rPr>
          <w:b/>
          <w:sz w:val="26"/>
          <w:szCs w:val="26"/>
          <w:lang w:val="uz-Cyrl-UZ"/>
        </w:rPr>
        <w:t xml:space="preserve">V </w:t>
      </w:r>
      <w:r>
        <w:rPr>
          <w:b/>
          <w:sz w:val="26"/>
          <w:szCs w:val="26"/>
          <w:lang w:val="uz-Cyrl-UZ"/>
        </w:rPr>
        <w:t>bo’lim</w:t>
      </w:r>
      <w:r w:rsidRPr="00065F09">
        <w:rPr>
          <w:b/>
          <w:sz w:val="26"/>
          <w:szCs w:val="26"/>
          <w:lang w:val="uz-Cyrl-UZ"/>
        </w:rPr>
        <w:t xml:space="preserve">. </w:t>
      </w:r>
      <w:r>
        <w:rPr>
          <w:b/>
          <w:sz w:val="26"/>
          <w:szCs w:val="26"/>
          <w:lang w:val="uz-Cyrl-UZ"/>
        </w:rPr>
        <w:t>Jamiyat</w:t>
      </w:r>
      <w:r w:rsidRPr="00065F09">
        <w:rPr>
          <w:b/>
          <w:sz w:val="26"/>
          <w:szCs w:val="26"/>
          <w:lang w:val="uz-Cyrl-UZ"/>
        </w:rPr>
        <w:t xml:space="preserve"> </w:t>
      </w:r>
      <w:r>
        <w:rPr>
          <w:b/>
          <w:sz w:val="26"/>
          <w:szCs w:val="26"/>
          <w:lang w:val="uz-Cyrl-UZ"/>
        </w:rPr>
        <w:t>faoliyatini</w:t>
      </w:r>
      <w:r w:rsidRPr="00065F09">
        <w:rPr>
          <w:b/>
          <w:sz w:val="26"/>
          <w:szCs w:val="26"/>
          <w:lang w:val="uz-Cyrl-UZ"/>
        </w:rPr>
        <w:t xml:space="preserve"> </w:t>
      </w:r>
      <w:r>
        <w:rPr>
          <w:b/>
          <w:sz w:val="26"/>
          <w:szCs w:val="26"/>
          <w:lang w:val="uz-Cyrl-UZ"/>
        </w:rPr>
        <w:t>boshqarish</w:t>
      </w:r>
      <w:bookmarkStart w:id="1" w:name="2382883"/>
      <w:bookmarkEnd w:id="1"/>
    </w:p>
    <w:p w:rsidR="00013A28" w:rsidRPr="004A6F9C" w:rsidRDefault="00013A28" w:rsidP="00FE1B1E">
      <w:pPr>
        <w:shd w:val="clear" w:color="auto" w:fill="FFFFFF"/>
        <w:tabs>
          <w:tab w:val="left" w:pos="1134"/>
        </w:tabs>
        <w:spacing w:before="120"/>
        <w:ind w:firstLine="720"/>
        <w:jc w:val="both"/>
        <w:rPr>
          <w:sz w:val="26"/>
          <w:szCs w:val="26"/>
          <w:lang w:val="uz-Cyrl-UZ"/>
        </w:rPr>
      </w:pPr>
      <w:r w:rsidRPr="004A6F9C">
        <w:rPr>
          <w:color w:val="000000"/>
          <w:sz w:val="26"/>
          <w:szCs w:val="26"/>
          <w:lang w:val="uz-Cyrl-UZ"/>
        </w:rPr>
        <w:t>39. </w:t>
      </w:r>
      <w:r>
        <w:rPr>
          <w:color w:val="000000"/>
          <w:sz w:val="26"/>
          <w:szCs w:val="26"/>
          <w:lang w:val="uz-Cyrl-UZ"/>
        </w:rPr>
        <w:t>Jamiyatning</w:t>
      </w:r>
      <w:r w:rsidRPr="004A6F9C">
        <w:rPr>
          <w:color w:val="000000"/>
          <w:sz w:val="26"/>
          <w:szCs w:val="26"/>
          <w:lang w:val="uz-Cyrl-UZ"/>
        </w:rPr>
        <w:t xml:space="preserve"> </w:t>
      </w:r>
      <w:r>
        <w:rPr>
          <w:color w:val="000000"/>
          <w:sz w:val="26"/>
          <w:szCs w:val="26"/>
          <w:lang w:val="uz-Cyrl-UZ"/>
        </w:rPr>
        <w:t>aksiyadori</w:t>
      </w:r>
      <w:r w:rsidRPr="004A6F9C">
        <w:rPr>
          <w:color w:val="000000"/>
          <w:sz w:val="26"/>
          <w:szCs w:val="26"/>
          <w:lang w:val="uz-Cyrl-UZ"/>
        </w:rPr>
        <w:t xml:space="preserve">, </w:t>
      </w:r>
      <w:r>
        <w:rPr>
          <w:color w:val="000000"/>
          <w:sz w:val="26"/>
          <w:szCs w:val="26"/>
          <w:lang w:val="uz-Cyrl-UZ"/>
        </w:rPr>
        <w:t>kuzatuv</w:t>
      </w:r>
      <w:r w:rsidRPr="004A6F9C">
        <w:rPr>
          <w:color w:val="000000"/>
          <w:sz w:val="26"/>
          <w:szCs w:val="26"/>
          <w:lang w:val="uz-Cyrl-UZ"/>
        </w:rPr>
        <w:t xml:space="preserve"> </w:t>
      </w:r>
      <w:r>
        <w:rPr>
          <w:color w:val="000000"/>
          <w:sz w:val="26"/>
          <w:szCs w:val="26"/>
          <w:lang w:val="uz-Cyrl-UZ"/>
        </w:rPr>
        <w:t>kengashi</w:t>
      </w:r>
      <w:r w:rsidRPr="004A6F9C">
        <w:rPr>
          <w:color w:val="000000"/>
          <w:sz w:val="26"/>
          <w:szCs w:val="26"/>
          <w:lang w:val="uz-Cyrl-UZ"/>
        </w:rPr>
        <w:t xml:space="preserve"> </w:t>
      </w:r>
      <w:r>
        <w:rPr>
          <w:color w:val="000000"/>
          <w:sz w:val="26"/>
          <w:szCs w:val="26"/>
          <w:lang w:val="uz-Cyrl-UZ"/>
        </w:rPr>
        <w:t>va</w:t>
      </w:r>
      <w:r w:rsidRPr="004A6F9C">
        <w:rPr>
          <w:color w:val="000000"/>
          <w:sz w:val="26"/>
          <w:szCs w:val="26"/>
          <w:lang w:val="uz-Cyrl-UZ"/>
        </w:rPr>
        <w:t xml:space="preserve"> </w:t>
      </w:r>
      <w:r>
        <w:rPr>
          <w:color w:val="000000"/>
          <w:sz w:val="26"/>
          <w:szCs w:val="26"/>
          <w:lang w:val="uz-Cyrl-UZ"/>
        </w:rPr>
        <w:t>ijro etuvchi organi</w:t>
      </w:r>
      <w:r w:rsidRPr="004A6F9C">
        <w:rPr>
          <w:color w:val="000000"/>
          <w:sz w:val="26"/>
          <w:szCs w:val="26"/>
          <w:lang w:val="uz-Cyrl-UZ"/>
        </w:rPr>
        <w:t xml:space="preserve"> </w:t>
      </w:r>
      <w:r>
        <w:rPr>
          <w:sz w:val="26"/>
          <w:szCs w:val="26"/>
          <w:lang w:val="uz-Cyrl-UZ"/>
        </w:rPr>
        <w:t>Jamiyat</w:t>
      </w:r>
      <w:r>
        <w:rPr>
          <w:color w:val="000000"/>
          <w:sz w:val="26"/>
          <w:szCs w:val="26"/>
          <w:lang w:val="uz-Cyrl-UZ"/>
        </w:rPr>
        <w:t>ning</w:t>
      </w:r>
      <w:r w:rsidRPr="004A6F9C">
        <w:rPr>
          <w:color w:val="000000"/>
          <w:sz w:val="26"/>
          <w:szCs w:val="26"/>
          <w:lang w:val="uz-Cyrl-UZ"/>
        </w:rPr>
        <w:t xml:space="preserve"> </w:t>
      </w:r>
      <w:r>
        <w:rPr>
          <w:color w:val="000000"/>
          <w:sz w:val="26"/>
          <w:szCs w:val="26"/>
          <w:lang w:val="uz-Cyrl-UZ"/>
        </w:rPr>
        <w:t>boshqaruv</w:t>
      </w:r>
      <w:r w:rsidRPr="004A6F9C">
        <w:rPr>
          <w:color w:val="000000"/>
          <w:sz w:val="26"/>
          <w:szCs w:val="26"/>
          <w:lang w:val="uz-Cyrl-UZ"/>
        </w:rPr>
        <w:t xml:space="preserve"> </w:t>
      </w:r>
      <w:r>
        <w:rPr>
          <w:color w:val="000000"/>
          <w:sz w:val="26"/>
          <w:szCs w:val="26"/>
          <w:lang w:val="uz-Cyrl-UZ"/>
        </w:rPr>
        <w:t>organlaridir</w:t>
      </w:r>
      <w:r w:rsidRPr="004A6F9C">
        <w:rPr>
          <w:color w:val="000000"/>
          <w:sz w:val="26"/>
          <w:szCs w:val="26"/>
          <w:lang w:val="uz-Cyrl-UZ"/>
        </w:rPr>
        <w:t>.</w:t>
      </w:r>
      <w:bookmarkStart w:id="2" w:name="2382891"/>
      <w:bookmarkEnd w:id="2"/>
    </w:p>
    <w:p w:rsidR="00013A28" w:rsidRPr="004A6F9C" w:rsidRDefault="00013A28" w:rsidP="00FE1B1E">
      <w:pPr>
        <w:shd w:val="clear" w:color="auto" w:fill="FFFFFF"/>
        <w:tabs>
          <w:tab w:val="left" w:pos="1134"/>
        </w:tabs>
        <w:spacing w:before="120"/>
        <w:ind w:firstLine="720"/>
        <w:jc w:val="both"/>
        <w:rPr>
          <w:sz w:val="26"/>
          <w:szCs w:val="26"/>
          <w:lang w:val="uz-Cyrl-UZ"/>
        </w:rPr>
      </w:pPr>
      <w:r w:rsidRPr="004A6F9C">
        <w:rPr>
          <w:bCs/>
          <w:sz w:val="26"/>
          <w:szCs w:val="26"/>
          <w:lang w:val="uz-Cyrl-UZ"/>
        </w:rPr>
        <w:t>40.  “</w:t>
      </w:r>
      <w:r>
        <w:rPr>
          <w:bCs/>
          <w:sz w:val="26"/>
          <w:szCs w:val="26"/>
          <w:lang w:val="uz-Cyrl-UZ"/>
        </w:rPr>
        <w:t>Aksiyadorlik</w:t>
      </w:r>
      <w:r w:rsidRPr="004A6F9C">
        <w:rPr>
          <w:bCs/>
          <w:sz w:val="26"/>
          <w:szCs w:val="26"/>
          <w:lang w:val="uz-Cyrl-UZ"/>
        </w:rPr>
        <w:t xml:space="preserve"> </w:t>
      </w:r>
      <w:r>
        <w:rPr>
          <w:bCs/>
          <w:sz w:val="26"/>
          <w:szCs w:val="26"/>
          <w:lang w:val="uz-Cyrl-UZ"/>
        </w:rPr>
        <w:t>jamiyatlari</w:t>
      </w:r>
      <w:r w:rsidRPr="004A6F9C">
        <w:rPr>
          <w:bCs/>
          <w:sz w:val="26"/>
          <w:szCs w:val="26"/>
          <w:lang w:val="uz-Cyrl-UZ"/>
        </w:rPr>
        <w:t xml:space="preserve"> </w:t>
      </w:r>
      <w:r>
        <w:rPr>
          <w:bCs/>
          <w:sz w:val="26"/>
          <w:szCs w:val="26"/>
          <w:lang w:val="uz-Cyrl-UZ"/>
        </w:rPr>
        <w:t>va</w:t>
      </w:r>
      <w:r w:rsidRPr="004A6F9C">
        <w:rPr>
          <w:bCs/>
          <w:sz w:val="26"/>
          <w:szCs w:val="26"/>
          <w:lang w:val="uz-Cyrl-UZ"/>
        </w:rPr>
        <w:t xml:space="preserve"> </w:t>
      </w:r>
      <w:r>
        <w:rPr>
          <w:bCs/>
          <w:sz w:val="26"/>
          <w:szCs w:val="26"/>
          <w:lang w:val="uz-Cyrl-UZ"/>
        </w:rPr>
        <w:t>aksiyadorlarning</w:t>
      </w:r>
      <w:r w:rsidRPr="004A6F9C">
        <w:rPr>
          <w:bCs/>
          <w:sz w:val="26"/>
          <w:szCs w:val="26"/>
          <w:lang w:val="uz-Cyrl-UZ"/>
        </w:rPr>
        <w:t xml:space="preserve"> </w:t>
      </w:r>
      <w:r>
        <w:rPr>
          <w:bCs/>
          <w:sz w:val="26"/>
          <w:szCs w:val="26"/>
          <w:lang w:val="uz-Cyrl-UZ"/>
        </w:rPr>
        <w:t>huquqlarini</w:t>
      </w:r>
      <w:r w:rsidRPr="004A6F9C">
        <w:rPr>
          <w:bCs/>
          <w:sz w:val="26"/>
          <w:szCs w:val="26"/>
          <w:lang w:val="uz-Cyrl-UZ"/>
        </w:rPr>
        <w:t xml:space="preserve"> </w:t>
      </w:r>
      <w:r>
        <w:rPr>
          <w:bCs/>
          <w:sz w:val="26"/>
          <w:szCs w:val="26"/>
          <w:lang w:val="uz-Cyrl-UZ"/>
        </w:rPr>
        <w:t>himoya</w:t>
      </w:r>
      <w:r w:rsidRPr="004A6F9C">
        <w:rPr>
          <w:bCs/>
          <w:sz w:val="26"/>
          <w:szCs w:val="26"/>
          <w:lang w:val="uz-Cyrl-UZ"/>
        </w:rPr>
        <w:t xml:space="preserve"> </w:t>
      </w:r>
      <w:r>
        <w:rPr>
          <w:bCs/>
          <w:sz w:val="26"/>
          <w:szCs w:val="26"/>
          <w:lang w:val="uz-Cyrl-UZ"/>
        </w:rPr>
        <w:t>qilish</w:t>
      </w:r>
      <w:r w:rsidRPr="004A6F9C">
        <w:rPr>
          <w:bCs/>
          <w:sz w:val="26"/>
          <w:szCs w:val="26"/>
          <w:lang w:val="uz-Cyrl-UZ"/>
        </w:rPr>
        <w:t xml:space="preserve"> </w:t>
      </w:r>
      <w:r>
        <w:rPr>
          <w:bCs/>
          <w:sz w:val="26"/>
          <w:szCs w:val="26"/>
          <w:lang w:val="uz-Cyrl-UZ"/>
        </w:rPr>
        <w:t>to’g’risida</w:t>
      </w:r>
      <w:r w:rsidRPr="004A6F9C">
        <w:rPr>
          <w:bCs/>
          <w:sz w:val="26"/>
          <w:szCs w:val="26"/>
          <w:lang w:val="uz-Cyrl-UZ"/>
        </w:rPr>
        <w:t>”</w:t>
      </w:r>
      <w:r>
        <w:rPr>
          <w:bCs/>
          <w:sz w:val="26"/>
          <w:szCs w:val="26"/>
          <w:lang w:val="uz-Cyrl-UZ"/>
        </w:rPr>
        <w:t>gi</w:t>
      </w:r>
      <w:r w:rsidRPr="004A6F9C">
        <w:rPr>
          <w:bCs/>
          <w:sz w:val="26"/>
          <w:szCs w:val="26"/>
          <w:lang w:val="uz-Cyrl-UZ"/>
        </w:rPr>
        <w:t xml:space="preserve"> </w:t>
      </w:r>
      <w:r>
        <w:rPr>
          <w:bCs/>
          <w:sz w:val="26"/>
          <w:szCs w:val="26"/>
          <w:lang w:val="uz-Cyrl-UZ"/>
        </w:rPr>
        <w:t>O’zbekiston</w:t>
      </w:r>
      <w:r w:rsidRPr="004A6F9C">
        <w:rPr>
          <w:bCs/>
          <w:sz w:val="26"/>
          <w:szCs w:val="26"/>
          <w:lang w:val="uz-Cyrl-UZ"/>
        </w:rPr>
        <w:t xml:space="preserve"> </w:t>
      </w:r>
      <w:r>
        <w:rPr>
          <w:bCs/>
          <w:sz w:val="26"/>
          <w:szCs w:val="26"/>
          <w:lang w:val="uz-Cyrl-UZ"/>
        </w:rPr>
        <w:t>Respublikasi</w:t>
      </w:r>
      <w:r w:rsidRPr="004A6F9C">
        <w:rPr>
          <w:sz w:val="26"/>
          <w:szCs w:val="26"/>
          <w:lang w:val="uz-Cyrl-UZ"/>
        </w:rPr>
        <w:t xml:space="preserve"> </w:t>
      </w:r>
      <w:r>
        <w:rPr>
          <w:sz w:val="26"/>
          <w:szCs w:val="26"/>
          <w:lang w:val="uz-Cyrl-UZ"/>
        </w:rPr>
        <w:t>Qonunining</w:t>
      </w:r>
      <w:r w:rsidRPr="002600CD">
        <w:rPr>
          <w:sz w:val="26"/>
          <w:szCs w:val="26"/>
          <w:lang w:val="uz-Cyrl-UZ"/>
        </w:rPr>
        <w:t xml:space="preserve"> </w:t>
      </w:r>
      <w:r w:rsidRPr="004A6F9C">
        <w:rPr>
          <w:sz w:val="26"/>
          <w:szCs w:val="26"/>
          <w:lang w:val="uz-Cyrl-UZ"/>
        </w:rPr>
        <w:t>58-</w:t>
      </w:r>
      <w:r>
        <w:rPr>
          <w:sz w:val="26"/>
          <w:szCs w:val="26"/>
          <w:lang w:val="uz-Cyrl-UZ"/>
        </w:rPr>
        <w:t>moddasiga</w:t>
      </w:r>
      <w:r w:rsidRPr="004A6F9C">
        <w:rPr>
          <w:sz w:val="26"/>
          <w:szCs w:val="26"/>
          <w:lang w:val="uz-Cyrl-UZ"/>
        </w:rPr>
        <w:t xml:space="preserve"> </w:t>
      </w:r>
      <w:r>
        <w:rPr>
          <w:sz w:val="26"/>
          <w:szCs w:val="26"/>
          <w:lang w:val="uz-Cyrl-UZ"/>
        </w:rPr>
        <w:t>movofiq</w:t>
      </w:r>
      <w:r w:rsidRPr="004A6F9C">
        <w:rPr>
          <w:sz w:val="26"/>
          <w:szCs w:val="26"/>
          <w:lang w:val="uz-Cyrl-UZ"/>
        </w:rPr>
        <w:t xml:space="preserve">, </w:t>
      </w:r>
      <w:r>
        <w:rPr>
          <w:color w:val="000000"/>
          <w:sz w:val="26"/>
          <w:szCs w:val="26"/>
          <w:lang w:val="uz-Cyrl-UZ"/>
        </w:rPr>
        <w:t>Jamiyatda</w:t>
      </w:r>
      <w:r w:rsidRPr="004A6F9C">
        <w:rPr>
          <w:color w:val="000000"/>
          <w:sz w:val="26"/>
          <w:szCs w:val="26"/>
          <w:lang w:val="uz-Cyrl-UZ"/>
        </w:rPr>
        <w:t xml:space="preserve"> </w:t>
      </w:r>
      <w:r>
        <w:rPr>
          <w:color w:val="000000"/>
          <w:sz w:val="26"/>
          <w:szCs w:val="26"/>
          <w:lang w:val="uz-Cyrl-UZ"/>
        </w:rPr>
        <w:t>aksiyadorning</w:t>
      </w:r>
      <w:r w:rsidRPr="004A6F9C">
        <w:rPr>
          <w:color w:val="000000"/>
          <w:sz w:val="26"/>
          <w:szCs w:val="26"/>
          <w:lang w:val="uz-Cyrl-UZ"/>
        </w:rPr>
        <w:t xml:space="preserve"> </w:t>
      </w:r>
      <w:r>
        <w:rPr>
          <w:color w:val="000000"/>
          <w:sz w:val="26"/>
          <w:szCs w:val="26"/>
          <w:lang w:val="uz-Cyrl-UZ"/>
        </w:rPr>
        <w:t>umumiy</w:t>
      </w:r>
      <w:r w:rsidRPr="004A6F9C">
        <w:rPr>
          <w:color w:val="000000"/>
          <w:sz w:val="26"/>
          <w:szCs w:val="26"/>
          <w:lang w:val="uz-Cyrl-UZ"/>
        </w:rPr>
        <w:t xml:space="preserve"> </w:t>
      </w:r>
      <w:r>
        <w:rPr>
          <w:color w:val="000000"/>
          <w:sz w:val="26"/>
          <w:szCs w:val="26"/>
          <w:lang w:val="uz-Cyrl-UZ"/>
        </w:rPr>
        <w:t>yig’ilishi</w:t>
      </w:r>
      <w:r w:rsidRPr="004A6F9C">
        <w:rPr>
          <w:color w:val="000000"/>
          <w:sz w:val="26"/>
          <w:szCs w:val="26"/>
          <w:lang w:val="uz-Cyrl-UZ"/>
        </w:rPr>
        <w:t xml:space="preserve"> </w:t>
      </w:r>
      <w:r>
        <w:rPr>
          <w:color w:val="000000"/>
          <w:sz w:val="26"/>
          <w:szCs w:val="26"/>
          <w:lang w:val="uz-Cyrl-UZ"/>
        </w:rPr>
        <w:t>vakolatiga</w:t>
      </w:r>
      <w:r w:rsidRPr="004A6F9C">
        <w:rPr>
          <w:color w:val="000000"/>
          <w:sz w:val="26"/>
          <w:szCs w:val="26"/>
          <w:lang w:val="uz-Cyrl-UZ"/>
        </w:rPr>
        <w:t xml:space="preserve"> </w:t>
      </w:r>
      <w:r>
        <w:rPr>
          <w:color w:val="000000"/>
          <w:sz w:val="26"/>
          <w:szCs w:val="26"/>
          <w:lang w:val="uz-Cyrl-UZ"/>
        </w:rPr>
        <w:t>kiritilgan</w:t>
      </w:r>
      <w:r w:rsidRPr="004A6F9C">
        <w:rPr>
          <w:color w:val="000000"/>
          <w:sz w:val="26"/>
          <w:szCs w:val="26"/>
          <w:lang w:val="uz-Cyrl-UZ"/>
        </w:rPr>
        <w:t xml:space="preserve"> </w:t>
      </w:r>
      <w:r>
        <w:rPr>
          <w:color w:val="000000"/>
          <w:sz w:val="26"/>
          <w:szCs w:val="26"/>
          <w:lang w:val="uz-Cyrl-UZ"/>
        </w:rPr>
        <w:t>masalar</w:t>
      </w:r>
      <w:r w:rsidRPr="004A6F9C">
        <w:rPr>
          <w:color w:val="000000"/>
          <w:sz w:val="26"/>
          <w:szCs w:val="26"/>
          <w:lang w:val="uz-Cyrl-UZ"/>
        </w:rPr>
        <w:t xml:space="preserve"> </w:t>
      </w:r>
      <w:r>
        <w:rPr>
          <w:color w:val="000000"/>
          <w:sz w:val="26"/>
          <w:szCs w:val="26"/>
          <w:lang w:val="uz-Cyrl-UZ"/>
        </w:rPr>
        <w:t>bo’yicha</w:t>
      </w:r>
      <w:r w:rsidRPr="004A6F9C">
        <w:rPr>
          <w:color w:val="000000"/>
          <w:sz w:val="26"/>
          <w:szCs w:val="26"/>
          <w:lang w:val="uz-Cyrl-UZ"/>
        </w:rPr>
        <w:t xml:space="preserve"> </w:t>
      </w:r>
      <w:r>
        <w:rPr>
          <w:color w:val="000000"/>
          <w:sz w:val="26"/>
          <w:szCs w:val="26"/>
          <w:lang w:val="uz-Cyrl-UZ"/>
        </w:rPr>
        <w:t>qarorlar</w:t>
      </w:r>
      <w:r w:rsidRPr="004A6F9C">
        <w:rPr>
          <w:color w:val="000000"/>
          <w:sz w:val="26"/>
          <w:szCs w:val="26"/>
          <w:lang w:val="uz-Cyrl-UZ"/>
        </w:rPr>
        <w:t xml:space="preserve"> </w:t>
      </w:r>
      <w:r>
        <w:rPr>
          <w:color w:val="000000"/>
          <w:sz w:val="26"/>
          <w:szCs w:val="26"/>
          <w:lang w:val="uz-Cyrl-UZ"/>
        </w:rPr>
        <w:t>Jamiyatning</w:t>
      </w:r>
      <w:r w:rsidRPr="004A6F9C">
        <w:rPr>
          <w:color w:val="000000"/>
          <w:sz w:val="26"/>
          <w:szCs w:val="26"/>
          <w:lang w:val="uz-Cyrl-UZ"/>
        </w:rPr>
        <w:t xml:space="preserve"> </w:t>
      </w:r>
      <w:r>
        <w:rPr>
          <w:color w:val="000000"/>
          <w:sz w:val="26"/>
          <w:szCs w:val="26"/>
          <w:lang w:val="uz-Cyrl-UZ"/>
        </w:rPr>
        <w:t>yagona</w:t>
      </w:r>
      <w:r w:rsidRPr="004A6F9C">
        <w:rPr>
          <w:color w:val="000000"/>
          <w:sz w:val="26"/>
          <w:szCs w:val="26"/>
          <w:lang w:val="uz-Cyrl-UZ"/>
        </w:rPr>
        <w:t xml:space="preserve"> </w:t>
      </w:r>
      <w:r>
        <w:rPr>
          <w:color w:val="000000"/>
          <w:sz w:val="26"/>
          <w:szCs w:val="26"/>
          <w:lang w:val="uz-Cyrl-UZ"/>
        </w:rPr>
        <w:t>aksiyadori</w:t>
      </w:r>
      <w:r w:rsidRPr="004A6F9C">
        <w:rPr>
          <w:color w:val="000000"/>
          <w:sz w:val="26"/>
          <w:szCs w:val="26"/>
          <w:lang w:val="uz-Cyrl-UZ"/>
        </w:rPr>
        <w:t xml:space="preserve"> </w:t>
      </w:r>
      <w:r>
        <w:rPr>
          <w:color w:val="000000"/>
          <w:sz w:val="26"/>
          <w:szCs w:val="26"/>
          <w:lang w:val="uz-Cyrl-UZ"/>
        </w:rPr>
        <w:t>tomonidan</w:t>
      </w:r>
      <w:r w:rsidRPr="004A6F9C">
        <w:rPr>
          <w:color w:val="000000"/>
          <w:sz w:val="26"/>
          <w:szCs w:val="26"/>
          <w:lang w:val="uz-Cyrl-UZ"/>
        </w:rPr>
        <w:t xml:space="preserve"> </w:t>
      </w:r>
      <w:r>
        <w:rPr>
          <w:color w:val="000000"/>
          <w:sz w:val="26"/>
          <w:szCs w:val="26"/>
          <w:lang w:val="uz-Cyrl-UZ"/>
        </w:rPr>
        <w:t>yakka</w:t>
      </w:r>
      <w:r w:rsidRPr="004A6F9C">
        <w:rPr>
          <w:color w:val="000000"/>
          <w:sz w:val="26"/>
          <w:szCs w:val="26"/>
          <w:lang w:val="uz-Cyrl-UZ"/>
        </w:rPr>
        <w:t xml:space="preserve"> </w:t>
      </w:r>
      <w:r>
        <w:rPr>
          <w:color w:val="000000"/>
          <w:sz w:val="26"/>
          <w:szCs w:val="26"/>
          <w:lang w:val="uz-Cyrl-UZ"/>
        </w:rPr>
        <w:t>tartibda</w:t>
      </w:r>
      <w:r w:rsidRPr="004A6F9C">
        <w:rPr>
          <w:color w:val="000000"/>
          <w:sz w:val="26"/>
          <w:szCs w:val="26"/>
          <w:lang w:val="uz-Cyrl-UZ"/>
        </w:rPr>
        <w:t xml:space="preserve"> </w:t>
      </w:r>
      <w:r>
        <w:rPr>
          <w:color w:val="000000"/>
          <w:sz w:val="26"/>
          <w:szCs w:val="26"/>
          <w:lang w:val="uz-Cyrl-UZ"/>
        </w:rPr>
        <w:t>qabul</w:t>
      </w:r>
      <w:r w:rsidRPr="004A6F9C">
        <w:rPr>
          <w:color w:val="000000"/>
          <w:sz w:val="26"/>
          <w:szCs w:val="26"/>
          <w:lang w:val="uz-Cyrl-UZ"/>
        </w:rPr>
        <w:t xml:space="preserve"> </w:t>
      </w:r>
      <w:r>
        <w:rPr>
          <w:color w:val="000000"/>
          <w:sz w:val="26"/>
          <w:szCs w:val="26"/>
          <w:lang w:val="uz-Cyrl-UZ"/>
        </w:rPr>
        <w:t>qilinadi</w:t>
      </w:r>
      <w:r w:rsidRPr="004A6F9C">
        <w:rPr>
          <w:color w:val="000000"/>
          <w:sz w:val="26"/>
          <w:szCs w:val="26"/>
          <w:lang w:val="uz-Cyrl-UZ"/>
        </w:rPr>
        <w:t xml:space="preserve"> </w:t>
      </w:r>
      <w:r>
        <w:rPr>
          <w:color w:val="000000"/>
          <w:sz w:val="26"/>
          <w:szCs w:val="26"/>
          <w:lang w:val="uz-Cyrl-UZ"/>
        </w:rPr>
        <w:t>hamda</w:t>
      </w:r>
      <w:r w:rsidRPr="004A6F9C">
        <w:rPr>
          <w:color w:val="000000"/>
          <w:sz w:val="26"/>
          <w:szCs w:val="26"/>
          <w:lang w:val="uz-Cyrl-UZ"/>
        </w:rPr>
        <w:t xml:space="preserve"> </w:t>
      </w:r>
      <w:r>
        <w:rPr>
          <w:color w:val="000000"/>
          <w:sz w:val="26"/>
          <w:szCs w:val="26"/>
          <w:lang w:val="uz-Cyrl-UZ"/>
        </w:rPr>
        <w:t>yozma</w:t>
      </w:r>
      <w:r w:rsidRPr="004A6F9C">
        <w:rPr>
          <w:color w:val="000000"/>
          <w:sz w:val="26"/>
          <w:szCs w:val="26"/>
          <w:lang w:val="uz-Cyrl-UZ"/>
        </w:rPr>
        <w:t xml:space="preserve"> </w:t>
      </w:r>
      <w:r>
        <w:rPr>
          <w:color w:val="000000"/>
          <w:sz w:val="26"/>
          <w:szCs w:val="26"/>
          <w:lang w:val="uz-Cyrl-UZ"/>
        </w:rPr>
        <w:t>shaklda</w:t>
      </w:r>
      <w:r w:rsidRPr="004A6F9C">
        <w:rPr>
          <w:color w:val="000000"/>
          <w:sz w:val="26"/>
          <w:szCs w:val="26"/>
          <w:lang w:val="uz-Cyrl-UZ"/>
        </w:rPr>
        <w:t xml:space="preserve"> </w:t>
      </w:r>
      <w:r>
        <w:rPr>
          <w:color w:val="000000"/>
          <w:sz w:val="26"/>
          <w:szCs w:val="26"/>
          <w:lang w:val="uz-Cyrl-UZ"/>
        </w:rPr>
        <w:t>rasmiylashtiriladi</w:t>
      </w:r>
      <w:r w:rsidRPr="004A6F9C">
        <w:rPr>
          <w:color w:val="000000"/>
          <w:sz w:val="26"/>
          <w:szCs w:val="26"/>
          <w:lang w:val="uz-Cyrl-UZ"/>
        </w:rPr>
        <w:t xml:space="preserve">. </w:t>
      </w:r>
      <w:r>
        <w:rPr>
          <w:color w:val="000000"/>
          <w:sz w:val="26"/>
          <w:szCs w:val="26"/>
          <w:lang w:val="uz-Cyrl-UZ"/>
        </w:rPr>
        <w:t>Jamiyatda</w:t>
      </w:r>
      <w:r w:rsidRPr="004A6F9C">
        <w:rPr>
          <w:color w:val="000000"/>
          <w:sz w:val="26"/>
          <w:szCs w:val="26"/>
          <w:lang w:val="uz-Cyrl-UZ"/>
        </w:rPr>
        <w:t xml:space="preserve"> </w:t>
      </w:r>
      <w:r>
        <w:rPr>
          <w:color w:val="000000"/>
          <w:sz w:val="26"/>
          <w:szCs w:val="26"/>
          <w:lang w:val="uz-Cyrl-UZ"/>
        </w:rPr>
        <w:t>aksiyadorning</w:t>
      </w:r>
      <w:r w:rsidRPr="004A6F9C">
        <w:rPr>
          <w:color w:val="000000"/>
          <w:sz w:val="26"/>
          <w:szCs w:val="26"/>
          <w:lang w:val="uz-Cyrl-UZ"/>
        </w:rPr>
        <w:t xml:space="preserve"> </w:t>
      </w:r>
      <w:r>
        <w:rPr>
          <w:color w:val="000000"/>
          <w:sz w:val="26"/>
          <w:szCs w:val="26"/>
          <w:lang w:val="uz-Cyrl-UZ"/>
        </w:rPr>
        <w:t>umumiy</w:t>
      </w:r>
      <w:r w:rsidRPr="004A6F9C">
        <w:rPr>
          <w:color w:val="000000"/>
          <w:sz w:val="26"/>
          <w:szCs w:val="26"/>
          <w:lang w:val="uz-Cyrl-UZ"/>
        </w:rPr>
        <w:t xml:space="preserve"> </w:t>
      </w:r>
      <w:r>
        <w:rPr>
          <w:color w:val="000000"/>
          <w:sz w:val="26"/>
          <w:szCs w:val="26"/>
          <w:lang w:val="uz-Cyrl-UZ"/>
        </w:rPr>
        <w:t>yig’ilishi</w:t>
      </w:r>
      <w:r w:rsidRPr="004A6F9C">
        <w:rPr>
          <w:color w:val="000000"/>
          <w:sz w:val="26"/>
          <w:szCs w:val="26"/>
          <w:lang w:val="uz-Cyrl-UZ"/>
        </w:rPr>
        <w:t xml:space="preserve"> </w:t>
      </w:r>
      <w:r>
        <w:rPr>
          <w:color w:val="000000"/>
          <w:sz w:val="26"/>
          <w:szCs w:val="26"/>
          <w:lang w:val="uz-Cyrl-UZ"/>
        </w:rPr>
        <w:t>o’tkazilmaydi</w:t>
      </w:r>
      <w:r w:rsidRPr="004A6F9C">
        <w:rPr>
          <w:color w:val="000000"/>
          <w:sz w:val="26"/>
          <w:szCs w:val="26"/>
          <w:lang w:val="uz-Cyrl-UZ"/>
        </w:rPr>
        <w:t>.</w:t>
      </w:r>
    </w:p>
    <w:p w:rsidR="00013A28" w:rsidRPr="004A6F9C" w:rsidRDefault="00013A28" w:rsidP="00FE1B1E">
      <w:pPr>
        <w:pStyle w:val="BodyTextIndent"/>
        <w:tabs>
          <w:tab w:val="left" w:pos="1134"/>
        </w:tabs>
        <w:spacing w:before="120" w:after="0"/>
        <w:ind w:left="0" w:firstLine="720"/>
        <w:jc w:val="both"/>
        <w:rPr>
          <w:sz w:val="26"/>
          <w:szCs w:val="26"/>
          <w:lang w:val="uz-Cyrl-UZ"/>
        </w:rPr>
      </w:pPr>
      <w:r w:rsidRPr="004A6F9C">
        <w:rPr>
          <w:sz w:val="26"/>
          <w:szCs w:val="26"/>
          <w:lang w:val="uz-Cyrl-UZ"/>
        </w:rPr>
        <w:t>41. </w:t>
      </w:r>
      <w:r>
        <w:rPr>
          <w:sz w:val="26"/>
          <w:szCs w:val="26"/>
          <w:lang w:val="uz-Cyrl-UZ"/>
        </w:rPr>
        <w:t>Jamiyatning</w:t>
      </w:r>
      <w:r w:rsidRPr="004A6F9C">
        <w:rPr>
          <w:sz w:val="26"/>
          <w:szCs w:val="26"/>
          <w:lang w:val="uz-Cyrl-UZ"/>
        </w:rPr>
        <w:t xml:space="preserve"> </w:t>
      </w:r>
      <w:r>
        <w:rPr>
          <w:sz w:val="26"/>
          <w:szCs w:val="26"/>
          <w:lang w:val="uz-Cyrl-UZ"/>
        </w:rPr>
        <w:t>Kengashi</w:t>
      </w:r>
      <w:r w:rsidRPr="004A6F9C">
        <w:rPr>
          <w:sz w:val="26"/>
          <w:szCs w:val="26"/>
          <w:lang w:val="uz-Cyrl-UZ"/>
        </w:rPr>
        <w:t xml:space="preserve"> </w:t>
      </w:r>
      <w:r>
        <w:rPr>
          <w:sz w:val="26"/>
          <w:szCs w:val="26"/>
          <w:lang w:val="uz-Cyrl-UZ"/>
        </w:rPr>
        <w:t>kuzatuv</w:t>
      </w:r>
      <w:r w:rsidRPr="004A6F9C">
        <w:rPr>
          <w:sz w:val="26"/>
          <w:szCs w:val="26"/>
          <w:lang w:val="uz-Cyrl-UZ"/>
        </w:rPr>
        <w:t xml:space="preserve"> </w:t>
      </w:r>
      <w:r>
        <w:rPr>
          <w:sz w:val="26"/>
          <w:szCs w:val="26"/>
          <w:lang w:val="uz-Cyrl-UZ"/>
        </w:rPr>
        <w:t>kengashi</w:t>
      </w:r>
      <w:r w:rsidRPr="004A6F9C">
        <w:rPr>
          <w:sz w:val="26"/>
          <w:szCs w:val="26"/>
          <w:lang w:val="uz-Cyrl-UZ"/>
        </w:rPr>
        <w:t xml:space="preserve"> </w:t>
      </w:r>
      <w:r w:rsidRPr="004A6F9C">
        <w:rPr>
          <w:color w:val="000000"/>
          <w:sz w:val="26"/>
          <w:szCs w:val="26"/>
          <w:lang w:val="uz-Cyrl-UZ"/>
        </w:rPr>
        <w:t>(</w:t>
      </w:r>
      <w:r>
        <w:rPr>
          <w:color w:val="000000"/>
          <w:sz w:val="26"/>
          <w:szCs w:val="26"/>
          <w:lang w:val="uz-Cyrl-UZ"/>
        </w:rPr>
        <w:t>keyingi</w:t>
      </w:r>
      <w:r w:rsidRPr="004A6F9C">
        <w:rPr>
          <w:color w:val="000000"/>
          <w:sz w:val="26"/>
          <w:szCs w:val="26"/>
          <w:lang w:val="uz-Cyrl-UZ"/>
        </w:rPr>
        <w:t xml:space="preserve"> </w:t>
      </w:r>
      <w:r>
        <w:rPr>
          <w:color w:val="000000"/>
          <w:sz w:val="26"/>
          <w:szCs w:val="26"/>
          <w:lang w:val="uz-Cyrl-UZ"/>
        </w:rPr>
        <w:t>o’rinlarda</w:t>
      </w:r>
      <w:r w:rsidRPr="004A6F9C">
        <w:rPr>
          <w:color w:val="000000"/>
          <w:sz w:val="26"/>
          <w:szCs w:val="26"/>
          <w:lang w:val="uz-Cyrl-UZ"/>
        </w:rPr>
        <w:t xml:space="preserve"> </w:t>
      </w:r>
      <w:r>
        <w:rPr>
          <w:color w:val="000000"/>
          <w:sz w:val="26"/>
          <w:szCs w:val="26"/>
          <w:lang w:val="uz-Cyrl-UZ"/>
        </w:rPr>
        <w:t>Kengash deb ataladi</w:t>
      </w:r>
      <w:r w:rsidRPr="004A6F9C">
        <w:rPr>
          <w:color w:val="000000"/>
          <w:sz w:val="26"/>
          <w:szCs w:val="26"/>
          <w:lang w:val="uz-Cyrl-UZ"/>
        </w:rPr>
        <w:t>)</w:t>
      </w:r>
      <w:r w:rsidRPr="004A6F9C">
        <w:rPr>
          <w:sz w:val="26"/>
          <w:szCs w:val="26"/>
          <w:lang w:val="uz-Cyrl-UZ"/>
        </w:rPr>
        <w:t xml:space="preserve"> </w:t>
      </w:r>
      <w:r>
        <w:rPr>
          <w:sz w:val="26"/>
          <w:szCs w:val="26"/>
          <w:lang w:val="uz-Cyrl-UZ"/>
        </w:rPr>
        <w:t>funksiyalarini</w:t>
      </w:r>
      <w:r w:rsidRPr="004A6F9C">
        <w:rPr>
          <w:sz w:val="26"/>
          <w:szCs w:val="26"/>
          <w:lang w:val="uz-Cyrl-UZ"/>
        </w:rPr>
        <w:t xml:space="preserve"> </w:t>
      </w:r>
      <w:r>
        <w:rPr>
          <w:sz w:val="26"/>
          <w:szCs w:val="26"/>
          <w:lang w:val="uz-Cyrl-UZ"/>
        </w:rPr>
        <w:t>bajaradi</w:t>
      </w:r>
      <w:r w:rsidRPr="004A6F9C">
        <w:rPr>
          <w:sz w:val="26"/>
          <w:szCs w:val="26"/>
          <w:lang w:val="uz-Cyrl-UZ"/>
        </w:rPr>
        <w:t xml:space="preserve">. </w:t>
      </w:r>
      <w:r>
        <w:rPr>
          <w:sz w:val="26"/>
          <w:szCs w:val="26"/>
          <w:lang w:val="uz-Cyrl-UZ"/>
        </w:rPr>
        <w:t>Kengash</w:t>
      </w:r>
      <w:r w:rsidRPr="004A6F9C">
        <w:rPr>
          <w:sz w:val="26"/>
          <w:szCs w:val="26"/>
          <w:lang w:val="uz-Cyrl-UZ"/>
        </w:rPr>
        <w:t xml:space="preserve"> 8 </w:t>
      </w:r>
      <w:r>
        <w:rPr>
          <w:sz w:val="26"/>
          <w:szCs w:val="26"/>
          <w:lang w:val="uz-Cyrl-UZ"/>
        </w:rPr>
        <w:t>kishidan</w:t>
      </w:r>
      <w:r w:rsidRPr="004A6F9C">
        <w:rPr>
          <w:sz w:val="26"/>
          <w:szCs w:val="26"/>
          <w:lang w:val="uz-Cyrl-UZ"/>
        </w:rPr>
        <w:t xml:space="preserve"> </w:t>
      </w:r>
      <w:r>
        <w:rPr>
          <w:sz w:val="26"/>
          <w:szCs w:val="26"/>
          <w:lang w:val="uz-Cyrl-UZ"/>
        </w:rPr>
        <w:t>iborat bo’ladi.</w:t>
      </w:r>
    </w:p>
    <w:p w:rsidR="00013A28" w:rsidRPr="00065F09" w:rsidRDefault="00013A28" w:rsidP="00FE1B1E">
      <w:pPr>
        <w:pStyle w:val="BodyTextIndent"/>
        <w:tabs>
          <w:tab w:val="left" w:pos="1134"/>
        </w:tabs>
        <w:spacing w:before="120" w:after="0"/>
        <w:ind w:left="0" w:firstLine="720"/>
        <w:jc w:val="both"/>
        <w:rPr>
          <w:sz w:val="26"/>
          <w:szCs w:val="26"/>
          <w:lang w:val="uz-Cyrl-UZ"/>
        </w:rPr>
      </w:pPr>
      <w:r w:rsidRPr="004A6F9C">
        <w:rPr>
          <w:sz w:val="26"/>
          <w:szCs w:val="26"/>
          <w:lang w:val="uz-Cyrl-UZ"/>
        </w:rPr>
        <w:t>42. </w:t>
      </w:r>
      <w:r>
        <w:rPr>
          <w:sz w:val="26"/>
          <w:szCs w:val="26"/>
          <w:lang w:val="uz-Cyrl-UZ"/>
        </w:rPr>
        <w:t>Jamiyat</w:t>
      </w:r>
      <w:r w:rsidRPr="00065F09">
        <w:rPr>
          <w:sz w:val="26"/>
          <w:szCs w:val="26"/>
          <w:lang w:val="uz-Cyrl-UZ"/>
        </w:rPr>
        <w:t xml:space="preserve"> </w:t>
      </w:r>
      <w:r>
        <w:rPr>
          <w:sz w:val="26"/>
          <w:szCs w:val="26"/>
          <w:lang w:val="uz-Cyrl-UZ"/>
        </w:rPr>
        <w:t>Boshqaruvi</w:t>
      </w:r>
      <w:r w:rsidRPr="00065F09">
        <w:rPr>
          <w:sz w:val="26"/>
          <w:szCs w:val="26"/>
          <w:lang w:val="uz-Cyrl-UZ"/>
        </w:rPr>
        <w:t xml:space="preserve"> </w:t>
      </w:r>
      <w:r>
        <w:rPr>
          <w:sz w:val="26"/>
          <w:szCs w:val="26"/>
          <w:lang w:val="uz-Cyrl-UZ"/>
        </w:rPr>
        <w:t>Jamiyatning</w:t>
      </w:r>
      <w:r w:rsidRPr="00065F09">
        <w:rPr>
          <w:sz w:val="26"/>
          <w:szCs w:val="26"/>
          <w:lang w:val="uz-Cyrl-UZ"/>
        </w:rPr>
        <w:t xml:space="preserve"> </w:t>
      </w:r>
      <w:r>
        <w:rPr>
          <w:sz w:val="26"/>
          <w:szCs w:val="26"/>
          <w:lang w:val="uz-Cyrl-UZ"/>
        </w:rPr>
        <w:t>ijro etuvchi organi</w:t>
      </w:r>
      <w:r w:rsidRPr="00065F09">
        <w:rPr>
          <w:sz w:val="26"/>
          <w:szCs w:val="26"/>
          <w:lang w:val="uz-Cyrl-UZ"/>
        </w:rPr>
        <w:t xml:space="preserve"> </w:t>
      </w:r>
      <w:r>
        <w:rPr>
          <w:sz w:val="26"/>
          <w:szCs w:val="26"/>
          <w:lang w:val="uz-Cyrl-UZ"/>
        </w:rPr>
        <w:t>hisoblanadi,</w:t>
      </w:r>
      <w:r w:rsidRPr="004A6F9C">
        <w:rPr>
          <w:sz w:val="26"/>
          <w:szCs w:val="26"/>
          <w:lang w:val="uz-Cyrl-UZ"/>
        </w:rPr>
        <w:t xml:space="preserve"> </w:t>
      </w:r>
      <w:r>
        <w:rPr>
          <w:sz w:val="26"/>
          <w:szCs w:val="26"/>
          <w:lang w:val="uz-Cyrl-UZ"/>
        </w:rPr>
        <w:br/>
        <w:t>u</w:t>
      </w:r>
      <w:r w:rsidRPr="004A6F9C">
        <w:rPr>
          <w:sz w:val="26"/>
          <w:szCs w:val="26"/>
          <w:lang w:val="uz-Cyrl-UZ"/>
        </w:rPr>
        <w:t xml:space="preserve"> 6 </w:t>
      </w:r>
      <w:r>
        <w:rPr>
          <w:sz w:val="26"/>
          <w:szCs w:val="26"/>
          <w:lang w:val="uz-Cyrl-UZ"/>
        </w:rPr>
        <w:t>kishidan</w:t>
      </w:r>
      <w:r w:rsidRPr="004A6F9C">
        <w:rPr>
          <w:sz w:val="26"/>
          <w:szCs w:val="26"/>
          <w:lang w:val="uz-Cyrl-UZ"/>
        </w:rPr>
        <w:t xml:space="preserve"> </w:t>
      </w:r>
      <w:r>
        <w:rPr>
          <w:sz w:val="26"/>
          <w:szCs w:val="26"/>
          <w:lang w:val="uz-Cyrl-UZ"/>
        </w:rPr>
        <w:t>iborat</w:t>
      </w:r>
      <w:r w:rsidRPr="00065F09">
        <w:rPr>
          <w:sz w:val="26"/>
          <w:szCs w:val="26"/>
          <w:lang w:val="uz-Cyrl-UZ"/>
        </w:rPr>
        <w:t>.</w:t>
      </w:r>
    </w:p>
    <w:p w:rsidR="00013A28" w:rsidRPr="00065F09" w:rsidRDefault="00013A28" w:rsidP="00FE1B1E">
      <w:pPr>
        <w:pStyle w:val="BodyTextIndent"/>
        <w:tabs>
          <w:tab w:val="left" w:pos="1134"/>
        </w:tabs>
        <w:spacing w:before="120" w:after="0"/>
        <w:ind w:left="0" w:firstLine="720"/>
        <w:jc w:val="both"/>
        <w:rPr>
          <w:sz w:val="26"/>
          <w:szCs w:val="26"/>
          <w:lang w:val="uz-Cyrl-UZ"/>
        </w:rPr>
      </w:pPr>
      <w:r w:rsidRPr="004A6F9C">
        <w:rPr>
          <w:sz w:val="26"/>
          <w:szCs w:val="26"/>
          <w:lang w:val="uz-Cyrl-UZ"/>
        </w:rPr>
        <w:t>43. </w:t>
      </w:r>
      <w:r>
        <w:rPr>
          <w:sz w:val="26"/>
          <w:szCs w:val="26"/>
          <w:lang w:val="uz-Cyrl-UZ"/>
        </w:rPr>
        <w:t>Jamiyat</w:t>
      </w:r>
      <w:r w:rsidRPr="00065F09">
        <w:rPr>
          <w:sz w:val="26"/>
          <w:szCs w:val="26"/>
          <w:lang w:val="uz-Cyrl-UZ"/>
        </w:rPr>
        <w:t xml:space="preserve"> </w:t>
      </w:r>
      <w:r>
        <w:rPr>
          <w:sz w:val="26"/>
          <w:szCs w:val="26"/>
          <w:lang w:val="uz-Cyrl-UZ"/>
        </w:rPr>
        <w:t>Boshqaruvi</w:t>
      </w:r>
      <w:r w:rsidRPr="00065F09">
        <w:rPr>
          <w:sz w:val="26"/>
          <w:szCs w:val="26"/>
          <w:lang w:val="uz-Cyrl-UZ"/>
        </w:rPr>
        <w:t xml:space="preserve"> </w:t>
      </w:r>
      <w:r>
        <w:rPr>
          <w:sz w:val="26"/>
          <w:szCs w:val="26"/>
          <w:lang w:val="uz-Cyrl-UZ"/>
        </w:rPr>
        <w:t>raisi qonunchilikda belgilangan tartibda tanlov asosida tayinlanadi</w:t>
      </w:r>
      <w:r w:rsidRPr="00065F09">
        <w:rPr>
          <w:sz w:val="26"/>
          <w:szCs w:val="26"/>
          <w:lang w:val="uz-Cyrl-UZ"/>
        </w:rPr>
        <w:t>.</w:t>
      </w:r>
      <w:r w:rsidRPr="00215F38">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Boshqaruvi</w:t>
      </w:r>
      <w:r w:rsidRPr="00065F09">
        <w:rPr>
          <w:sz w:val="26"/>
          <w:szCs w:val="26"/>
          <w:lang w:val="uz-Cyrl-UZ"/>
        </w:rPr>
        <w:t xml:space="preserve"> </w:t>
      </w:r>
      <w:r>
        <w:rPr>
          <w:sz w:val="26"/>
          <w:szCs w:val="26"/>
          <w:lang w:val="uz-Cyrl-UZ"/>
        </w:rPr>
        <w:t>raisi lavozimiga chet ellik menedjer tayinlanishi mumkin.</w:t>
      </w:r>
    </w:p>
    <w:p w:rsidR="00013A28" w:rsidRPr="00065F09" w:rsidRDefault="00013A28" w:rsidP="00FE1B1E">
      <w:pPr>
        <w:pStyle w:val="BodyTextIndent"/>
        <w:tabs>
          <w:tab w:val="left" w:pos="1134"/>
        </w:tabs>
        <w:spacing w:before="120" w:after="0"/>
        <w:ind w:left="0" w:firstLine="720"/>
        <w:jc w:val="both"/>
        <w:rPr>
          <w:sz w:val="26"/>
          <w:szCs w:val="26"/>
          <w:lang w:val="uz-Cyrl-UZ"/>
        </w:rPr>
      </w:pPr>
      <w:r w:rsidRPr="00681177">
        <w:rPr>
          <w:sz w:val="26"/>
          <w:szCs w:val="26"/>
          <w:lang w:val="uz-Cyrl-UZ"/>
        </w:rPr>
        <w:t>44. </w:t>
      </w:r>
      <w:r>
        <w:rPr>
          <w:sz w:val="26"/>
          <w:szCs w:val="26"/>
          <w:lang w:val="uz-Cyrl-UZ"/>
        </w:rPr>
        <w:t>Jamiyat</w:t>
      </w:r>
      <w:r w:rsidRPr="00065F09">
        <w:rPr>
          <w:sz w:val="26"/>
          <w:szCs w:val="26"/>
          <w:lang w:val="uz-Cyrl-UZ"/>
        </w:rPr>
        <w:t xml:space="preserve"> </w:t>
      </w:r>
      <w:r>
        <w:rPr>
          <w:sz w:val="26"/>
          <w:szCs w:val="26"/>
          <w:lang w:val="uz-Cyrl-UZ"/>
        </w:rPr>
        <w:t>Boshqaruvi</w:t>
      </w:r>
      <w:r w:rsidRPr="00065F09">
        <w:rPr>
          <w:sz w:val="26"/>
          <w:szCs w:val="26"/>
          <w:lang w:val="uz-Cyrl-UZ"/>
        </w:rPr>
        <w:t xml:space="preserve"> </w:t>
      </w:r>
      <w:r>
        <w:rPr>
          <w:sz w:val="26"/>
          <w:szCs w:val="26"/>
          <w:lang w:val="uz-Cyrl-UZ"/>
        </w:rPr>
        <w:t>a’zolari qonunchilikda belgilangan tartibda tayinlanadi</w:t>
      </w:r>
      <w:r w:rsidRPr="00065F09">
        <w:rPr>
          <w:sz w:val="26"/>
          <w:szCs w:val="26"/>
          <w:lang w:val="uz-Cyrl-UZ"/>
        </w:rPr>
        <w:t>.</w:t>
      </w:r>
    </w:p>
    <w:p w:rsidR="00013A28" w:rsidRPr="00065F09" w:rsidRDefault="00013A28" w:rsidP="00FE1B1E">
      <w:pPr>
        <w:pStyle w:val="BodyTextIndent"/>
        <w:shd w:val="clear" w:color="auto" w:fill="FFFFFF"/>
        <w:tabs>
          <w:tab w:val="left" w:pos="993"/>
        </w:tabs>
        <w:spacing w:before="120" w:after="0"/>
        <w:ind w:left="0" w:firstLine="720"/>
        <w:jc w:val="both"/>
        <w:rPr>
          <w:rStyle w:val="clauseprfx1"/>
          <w:b/>
          <w:bCs/>
          <w:color w:val="000080"/>
          <w:sz w:val="26"/>
          <w:szCs w:val="26"/>
          <w:lang w:val="uz-Cyrl-UZ"/>
        </w:rPr>
      </w:pPr>
      <w:r w:rsidRPr="004A6F9C">
        <w:rPr>
          <w:sz w:val="26"/>
          <w:szCs w:val="26"/>
          <w:lang w:val="uz-Cyrl-UZ"/>
        </w:rPr>
        <w:t>45. </w:t>
      </w:r>
      <w:r>
        <w:rPr>
          <w:sz w:val="26"/>
          <w:szCs w:val="26"/>
          <w:lang w:val="uz-Cyrl-UZ"/>
        </w:rPr>
        <w:t>Jamiyat</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uning</w:t>
      </w:r>
      <w:r w:rsidRPr="00065F09">
        <w:rPr>
          <w:sz w:val="26"/>
          <w:szCs w:val="26"/>
          <w:lang w:val="uz-Cyrl-UZ"/>
        </w:rPr>
        <w:t xml:space="preserve"> </w:t>
      </w:r>
      <w:r>
        <w:rPr>
          <w:sz w:val="26"/>
          <w:szCs w:val="26"/>
          <w:lang w:val="uz-Cyrl-UZ"/>
        </w:rPr>
        <w:t>tarkibiy bo’linmalari</w:t>
      </w:r>
      <w:r w:rsidRPr="00065F09">
        <w:rPr>
          <w:sz w:val="26"/>
          <w:szCs w:val="26"/>
          <w:lang w:val="uz-Cyrl-UZ"/>
        </w:rPr>
        <w:t xml:space="preserve"> </w:t>
      </w:r>
      <w:r>
        <w:rPr>
          <w:sz w:val="26"/>
          <w:szCs w:val="26"/>
          <w:lang w:val="uz-Cyrl-UZ"/>
        </w:rPr>
        <w:t>o’rtasidagi</w:t>
      </w:r>
      <w:r w:rsidRPr="00065F09">
        <w:rPr>
          <w:sz w:val="26"/>
          <w:szCs w:val="26"/>
          <w:lang w:val="uz-Cyrl-UZ"/>
        </w:rPr>
        <w:t xml:space="preserve"> </w:t>
      </w:r>
      <w:r>
        <w:rPr>
          <w:sz w:val="26"/>
          <w:szCs w:val="26"/>
          <w:lang w:val="uz-Cyrl-UZ"/>
        </w:rPr>
        <w:t>munosabatlar</w:t>
      </w:r>
      <w:r w:rsidRPr="00065F09">
        <w:rPr>
          <w:sz w:val="26"/>
          <w:szCs w:val="26"/>
          <w:lang w:val="uz-Cyrl-UZ"/>
        </w:rPr>
        <w:t xml:space="preserve"> </w:t>
      </w:r>
      <w:r>
        <w:rPr>
          <w:sz w:val="26"/>
          <w:szCs w:val="26"/>
          <w:lang w:val="uz-Cyrl-UZ"/>
        </w:rPr>
        <w:t>qonunchilikda</w:t>
      </w:r>
      <w:r w:rsidRPr="00065F09">
        <w:rPr>
          <w:sz w:val="26"/>
          <w:szCs w:val="26"/>
          <w:lang w:val="uz-Cyrl-UZ"/>
        </w:rPr>
        <w:t xml:space="preserve"> </w:t>
      </w:r>
      <w:r>
        <w:rPr>
          <w:sz w:val="26"/>
          <w:szCs w:val="26"/>
          <w:lang w:val="uz-Cyrl-UZ"/>
        </w:rPr>
        <w:t>belgilangan tartibda</w:t>
      </w:r>
      <w:r w:rsidRPr="00065F09">
        <w:rPr>
          <w:sz w:val="26"/>
          <w:szCs w:val="26"/>
          <w:lang w:val="uz-Cyrl-UZ"/>
        </w:rPr>
        <w:t xml:space="preserve"> </w:t>
      </w:r>
      <w:r>
        <w:rPr>
          <w:sz w:val="26"/>
          <w:szCs w:val="26"/>
          <w:lang w:val="uz-Cyrl-UZ"/>
        </w:rPr>
        <w:t>amalga</w:t>
      </w:r>
      <w:r w:rsidRPr="00065F09">
        <w:rPr>
          <w:sz w:val="26"/>
          <w:szCs w:val="26"/>
          <w:lang w:val="uz-Cyrl-UZ"/>
        </w:rPr>
        <w:t xml:space="preserve"> </w:t>
      </w:r>
      <w:r>
        <w:rPr>
          <w:sz w:val="26"/>
          <w:szCs w:val="26"/>
          <w:lang w:val="uz-Cyrl-UZ"/>
        </w:rPr>
        <w:t>oshiriladi</w:t>
      </w:r>
      <w:r w:rsidRPr="00065F09">
        <w:rPr>
          <w:sz w:val="26"/>
          <w:szCs w:val="26"/>
          <w:lang w:val="uz-Cyrl-UZ"/>
        </w:rPr>
        <w:t>.</w:t>
      </w:r>
      <w:bookmarkStart w:id="3" w:name="2382892"/>
      <w:bookmarkEnd w:id="3"/>
    </w:p>
    <w:p w:rsidR="00013A28" w:rsidRPr="00FE1B1E" w:rsidRDefault="00013A28" w:rsidP="0030280E">
      <w:pPr>
        <w:shd w:val="clear" w:color="auto" w:fill="FFFFFF"/>
        <w:tabs>
          <w:tab w:val="left" w:pos="993"/>
        </w:tabs>
        <w:spacing w:before="240" w:after="120"/>
        <w:jc w:val="center"/>
        <w:rPr>
          <w:b/>
          <w:bCs/>
          <w:color w:val="000080"/>
          <w:sz w:val="26"/>
          <w:szCs w:val="26"/>
          <w:lang w:val="uz-Cyrl-UZ"/>
        </w:rPr>
      </w:pPr>
      <w:r>
        <w:rPr>
          <w:b/>
          <w:sz w:val="26"/>
          <w:szCs w:val="26"/>
          <w:lang w:val="uz-Cyrl-UZ"/>
        </w:rPr>
        <w:t>Jamiyat</w:t>
      </w:r>
      <w:r w:rsidRPr="00065F09">
        <w:rPr>
          <w:rStyle w:val="clausesuff1"/>
          <w:b/>
          <w:bCs/>
          <w:color w:val="000080"/>
          <w:sz w:val="26"/>
          <w:szCs w:val="26"/>
          <w:lang w:val="uz-Cyrl-UZ"/>
        </w:rPr>
        <w:t xml:space="preserve"> </w:t>
      </w:r>
      <w:r>
        <w:rPr>
          <w:rStyle w:val="clausesuff1"/>
          <w:b/>
          <w:bCs/>
          <w:sz w:val="26"/>
          <w:szCs w:val="26"/>
          <w:lang w:val="uz-Cyrl-UZ"/>
        </w:rPr>
        <w:t>aksiyadorining</w:t>
      </w:r>
      <w:r w:rsidRPr="00FE1B1E">
        <w:rPr>
          <w:color w:val="000000"/>
          <w:sz w:val="26"/>
          <w:szCs w:val="26"/>
          <w:lang w:val="uz-Cyrl-UZ"/>
        </w:rPr>
        <w:t xml:space="preserve"> </w:t>
      </w:r>
      <w:r>
        <w:rPr>
          <w:b/>
          <w:color w:val="000000"/>
          <w:sz w:val="26"/>
          <w:szCs w:val="26"/>
          <w:lang w:val="uz-Cyrl-UZ"/>
        </w:rPr>
        <w:t>vakolatlari</w:t>
      </w:r>
    </w:p>
    <w:p w:rsidR="00013A28" w:rsidRPr="00FE1B1E" w:rsidRDefault="00013A28" w:rsidP="00FE1B1E">
      <w:pPr>
        <w:shd w:val="clear" w:color="auto" w:fill="FFFFFF"/>
        <w:tabs>
          <w:tab w:val="left" w:pos="1134"/>
        </w:tabs>
        <w:spacing w:before="120"/>
        <w:ind w:firstLine="720"/>
        <w:jc w:val="both"/>
        <w:rPr>
          <w:color w:val="000000"/>
          <w:sz w:val="26"/>
          <w:szCs w:val="26"/>
          <w:lang w:val="uz-Cyrl-UZ"/>
        </w:rPr>
      </w:pPr>
      <w:bookmarkStart w:id="4" w:name="2382893"/>
      <w:bookmarkEnd w:id="4"/>
      <w:r w:rsidRPr="00FE1B1E">
        <w:rPr>
          <w:sz w:val="26"/>
          <w:szCs w:val="26"/>
          <w:lang w:val="uz-Cyrl-UZ"/>
        </w:rPr>
        <w:t>46. </w:t>
      </w:r>
      <w:r>
        <w:rPr>
          <w:sz w:val="26"/>
          <w:szCs w:val="26"/>
          <w:lang w:val="uz-Cyrl-UZ"/>
        </w:rPr>
        <w:t>Jamiyat</w:t>
      </w:r>
      <w:r w:rsidRPr="00FE1B1E">
        <w:rPr>
          <w:color w:val="000000"/>
          <w:sz w:val="26"/>
          <w:szCs w:val="26"/>
          <w:lang w:val="uz-Cyrl-UZ"/>
        </w:rPr>
        <w:t xml:space="preserve"> </w:t>
      </w:r>
      <w:r>
        <w:rPr>
          <w:color w:val="000000"/>
          <w:sz w:val="26"/>
          <w:szCs w:val="26"/>
          <w:lang w:val="uz-Cyrl-UZ"/>
        </w:rPr>
        <w:t>aksiyadorining</w:t>
      </w:r>
      <w:r w:rsidRPr="00FE1B1E">
        <w:rPr>
          <w:color w:val="000000"/>
          <w:sz w:val="26"/>
          <w:szCs w:val="26"/>
          <w:lang w:val="uz-Cyrl-UZ"/>
        </w:rPr>
        <w:t xml:space="preserve"> </w:t>
      </w:r>
      <w:r>
        <w:rPr>
          <w:color w:val="000000"/>
          <w:sz w:val="26"/>
          <w:szCs w:val="26"/>
          <w:lang w:val="uz-Cyrl-UZ"/>
        </w:rPr>
        <w:t>vakolatlariga</w:t>
      </w:r>
      <w:r w:rsidRPr="00FE1B1E">
        <w:rPr>
          <w:color w:val="000000"/>
          <w:sz w:val="26"/>
          <w:szCs w:val="26"/>
          <w:lang w:val="uz-Cyrl-UZ"/>
        </w:rPr>
        <w:t xml:space="preserve"> </w:t>
      </w:r>
      <w:r>
        <w:rPr>
          <w:color w:val="000000"/>
          <w:sz w:val="26"/>
          <w:szCs w:val="26"/>
          <w:lang w:val="uz-Cyrl-UZ"/>
        </w:rPr>
        <w:t>quyidagilar</w:t>
      </w:r>
      <w:r w:rsidRPr="00FE1B1E">
        <w:rPr>
          <w:color w:val="000000"/>
          <w:sz w:val="26"/>
          <w:szCs w:val="26"/>
          <w:lang w:val="uz-Cyrl-UZ"/>
        </w:rPr>
        <w:t xml:space="preserve"> </w:t>
      </w:r>
      <w:r>
        <w:rPr>
          <w:color w:val="000000"/>
          <w:sz w:val="26"/>
          <w:szCs w:val="26"/>
          <w:lang w:val="uz-Cyrl-UZ"/>
        </w:rPr>
        <w:t>kiradi</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5" w:name="2382896"/>
      <w:bookmarkEnd w:id="5"/>
      <w:r>
        <w:rPr>
          <w:sz w:val="26"/>
          <w:szCs w:val="26"/>
          <w:lang w:val="uz-Cyrl-UZ"/>
        </w:rPr>
        <w:t>Jamiyat</w:t>
      </w:r>
      <w:r w:rsidRPr="00FE1B1E">
        <w:rPr>
          <w:color w:val="000000"/>
          <w:sz w:val="26"/>
          <w:szCs w:val="26"/>
          <w:lang w:val="uz-Cyrl-UZ"/>
        </w:rPr>
        <w:t xml:space="preserve"> </w:t>
      </w:r>
      <w:r>
        <w:rPr>
          <w:color w:val="000000"/>
          <w:sz w:val="26"/>
          <w:szCs w:val="26"/>
          <w:lang w:val="uz-Cyrl-UZ"/>
        </w:rPr>
        <w:t>ustaviga</w:t>
      </w:r>
      <w:r w:rsidRPr="00FE1B1E">
        <w:rPr>
          <w:color w:val="000000"/>
          <w:sz w:val="26"/>
          <w:szCs w:val="26"/>
          <w:lang w:val="uz-Cyrl-UZ"/>
        </w:rPr>
        <w:t xml:space="preserve"> </w:t>
      </w:r>
      <w:r>
        <w:rPr>
          <w:color w:val="000000"/>
          <w:sz w:val="26"/>
          <w:szCs w:val="26"/>
          <w:lang w:val="uz-Cyrl-UZ"/>
        </w:rPr>
        <w:t>o’zgartish</w:t>
      </w:r>
      <w:r w:rsidRPr="00FE1B1E">
        <w:rPr>
          <w:color w:val="000000"/>
          <w:sz w:val="26"/>
          <w:szCs w:val="26"/>
          <w:lang w:val="uz-Cyrl-UZ"/>
        </w:rPr>
        <w:t xml:space="preserve"> </w:t>
      </w:r>
      <w:r>
        <w:rPr>
          <w:color w:val="000000"/>
          <w:sz w:val="26"/>
          <w:szCs w:val="26"/>
          <w:lang w:val="uz-Cyrl-UZ"/>
        </w:rPr>
        <w:t>va</w:t>
      </w:r>
      <w:r w:rsidRPr="00FE1B1E">
        <w:rPr>
          <w:color w:val="000000"/>
          <w:sz w:val="26"/>
          <w:szCs w:val="26"/>
          <w:lang w:val="uz-Cyrl-UZ"/>
        </w:rPr>
        <w:t xml:space="preserve"> </w:t>
      </w:r>
      <w:r>
        <w:rPr>
          <w:color w:val="000000"/>
          <w:sz w:val="26"/>
          <w:szCs w:val="26"/>
          <w:lang w:val="uz-Cyrl-UZ"/>
        </w:rPr>
        <w:t>qo’shimchalar</w:t>
      </w:r>
      <w:r w:rsidRPr="00FE1B1E">
        <w:rPr>
          <w:color w:val="000000"/>
          <w:sz w:val="26"/>
          <w:szCs w:val="26"/>
          <w:lang w:val="uz-Cyrl-UZ"/>
        </w:rPr>
        <w:t xml:space="preserve"> </w:t>
      </w:r>
      <w:r>
        <w:rPr>
          <w:color w:val="000000"/>
          <w:sz w:val="26"/>
          <w:szCs w:val="26"/>
          <w:lang w:val="uz-Cyrl-UZ"/>
        </w:rPr>
        <w:t>kiritish</w:t>
      </w:r>
      <w:r w:rsidRPr="00FE1B1E">
        <w:rPr>
          <w:color w:val="000000"/>
          <w:sz w:val="26"/>
          <w:szCs w:val="26"/>
          <w:lang w:val="uz-Cyrl-UZ"/>
        </w:rPr>
        <w:t xml:space="preserve"> </w:t>
      </w:r>
      <w:r>
        <w:rPr>
          <w:color w:val="000000"/>
          <w:sz w:val="26"/>
          <w:szCs w:val="26"/>
          <w:lang w:val="uz-Cyrl-UZ"/>
        </w:rPr>
        <w:t>yoki</w:t>
      </w:r>
      <w:r w:rsidRPr="00FE1B1E">
        <w:rPr>
          <w:color w:val="000000"/>
          <w:sz w:val="26"/>
          <w:szCs w:val="26"/>
          <w:lang w:val="uz-Cyrl-UZ"/>
        </w:rPr>
        <w:t xml:space="preserve"> </w:t>
      </w:r>
      <w:r>
        <w:rPr>
          <w:color w:val="000000"/>
          <w:sz w:val="26"/>
          <w:szCs w:val="26"/>
          <w:lang w:val="uz-Cyrl-UZ"/>
        </w:rPr>
        <w:t>Jamiyatning</w:t>
      </w:r>
      <w:r w:rsidRPr="00FE1B1E">
        <w:rPr>
          <w:color w:val="000000"/>
          <w:sz w:val="26"/>
          <w:szCs w:val="26"/>
          <w:lang w:val="uz-Cyrl-UZ"/>
        </w:rPr>
        <w:t xml:space="preserve"> </w:t>
      </w:r>
      <w:r>
        <w:rPr>
          <w:color w:val="000000"/>
          <w:sz w:val="26"/>
          <w:szCs w:val="26"/>
          <w:lang w:val="uz-Cyrl-UZ"/>
        </w:rPr>
        <w:t>yangi</w:t>
      </w:r>
      <w:r w:rsidRPr="00FE1B1E">
        <w:rPr>
          <w:color w:val="000000"/>
          <w:sz w:val="26"/>
          <w:szCs w:val="26"/>
          <w:lang w:val="uz-Cyrl-UZ"/>
        </w:rPr>
        <w:t xml:space="preserve"> </w:t>
      </w:r>
      <w:r>
        <w:rPr>
          <w:color w:val="000000"/>
          <w:sz w:val="26"/>
          <w:szCs w:val="26"/>
          <w:lang w:val="uz-Cyrl-UZ"/>
        </w:rPr>
        <w:t>tahrirdagi</w:t>
      </w:r>
      <w:r w:rsidRPr="00FE1B1E">
        <w:rPr>
          <w:color w:val="000000"/>
          <w:sz w:val="26"/>
          <w:szCs w:val="26"/>
          <w:lang w:val="uz-Cyrl-UZ"/>
        </w:rPr>
        <w:t xml:space="preserve"> </w:t>
      </w:r>
      <w:r>
        <w:rPr>
          <w:color w:val="000000"/>
          <w:sz w:val="26"/>
          <w:szCs w:val="26"/>
          <w:lang w:val="uz-Cyrl-UZ"/>
        </w:rPr>
        <w:t>ustavini</w:t>
      </w:r>
      <w:r w:rsidRPr="00FE1B1E">
        <w:rPr>
          <w:color w:val="000000"/>
          <w:sz w:val="26"/>
          <w:szCs w:val="26"/>
          <w:lang w:val="uz-Cyrl-UZ"/>
        </w:rPr>
        <w:t xml:space="preserve"> </w:t>
      </w:r>
      <w:r>
        <w:rPr>
          <w:color w:val="000000"/>
          <w:sz w:val="26"/>
          <w:szCs w:val="26"/>
          <w:lang w:val="uz-Cyrl-UZ"/>
        </w:rPr>
        <w:t>tasdiqlash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6" w:name="2382897"/>
      <w:bookmarkEnd w:id="6"/>
      <w:r>
        <w:rPr>
          <w:sz w:val="26"/>
          <w:szCs w:val="26"/>
          <w:lang w:val="uz-Cyrl-UZ"/>
        </w:rPr>
        <w:t>Jamiyat</w:t>
      </w:r>
      <w:r>
        <w:rPr>
          <w:color w:val="000000"/>
          <w:sz w:val="26"/>
          <w:szCs w:val="26"/>
          <w:lang w:val="uz-Cyrl-UZ"/>
        </w:rPr>
        <w:t>ni</w:t>
      </w:r>
      <w:r w:rsidRPr="00FE1B1E">
        <w:rPr>
          <w:color w:val="000000"/>
          <w:sz w:val="26"/>
          <w:szCs w:val="26"/>
          <w:lang w:val="uz-Cyrl-UZ"/>
        </w:rPr>
        <w:t xml:space="preserve"> </w:t>
      </w:r>
      <w:r>
        <w:rPr>
          <w:color w:val="000000"/>
          <w:sz w:val="26"/>
          <w:szCs w:val="26"/>
          <w:lang w:val="uz-Cyrl-UZ"/>
        </w:rPr>
        <w:t>qayta</w:t>
      </w:r>
      <w:r w:rsidRPr="00FE1B1E">
        <w:rPr>
          <w:color w:val="000000"/>
          <w:sz w:val="26"/>
          <w:szCs w:val="26"/>
          <w:lang w:val="uz-Cyrl-UZ"/>
        </w:rPr>
        <w:t xml:space="preserve"> </w:t>
      </w:r>
      <w:r>
        <w:rPr>
          <w:color w:val="000000"/>
          <w:sz w:val="26"/>
          <w:szCs w:val="26"/>
          <w:lang w:val="uz-Cyrl-UZ"/>
        </w:rPr>
        <w:t>tashkil</w:t>
      </w:r>
      <w:r w:rsidRPr="00FE1B1E">
        <w:rPr>
          <w:color w:val="000000"/>
          <w:sz w:val="26"/>
          <w:szCs w:val="26"/>
          <w:lang w:val="uz-Cyrl-UZ"/>
        </w:rPr>
        <w:t xml:space="preserve"> </w:t>
      </w:r>
      <w:r>
        <w:rPr>
          <w:color w:val="000000"/>
          <w:sz w:val="26"/>
          <w:szCs w:val="26"/>
          <w:lang w:val="uz-Cyrl-UZ"/>
        </w:rPr>
        <w:t>etish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7" w:name="2382898"/>
      <w:bookmarkEnd w:id="7"/>
      <w:r>
        <w:rPr>
          <w:sz w:val="26"/>
          <w:szCs w:val="26"/>
          <w:lang w:val="uz-Cyrl-UZ"/>
        </w:rPr>
        <w:t>Jamiyat</w:t>
      </w:r>
      <w:r>
        <w:rPr>
          <w:color w:val="000000"/>
          <w:sz w:val="26"/>
          <w:szCs w:val="26"/>
          <w:lang w:val="uz-Cyrl-UZ"/>
        </w:rPr>
        <w:t>ni</w:t>
      </w:r>
      <w:r w:rsidRPr="00FE1B1E">
        <w:rPr>
          <w:color w:val="000000"/>
          <w:sz w:val="26"/>
          <w:szCs w:val="26"/>
          <w:lang w:val="uz-Cyrl-UZ"/>
        </w:rPr>
        <w:t xml:space="preserve"> </w:t>
      </w:r>
      <w:r>
        <w:rPr>
          <w:color w:val="000000"/>
          <w:sz w:val="26"/>
          <w:szCs w:val="26"/>
          <w:lang w:val="uz-Cyrl-UZ"/>
        </w:rPr>
        <w:t>tugatish</w:t>
      </w:r>
      <w:r w:rsidRPr="00FE1B1E">
        <w:rPr>
          <w:color w:val="000000"/>
          <w:sz w:val="26"/>
          <w:szCs w:val="26"/>
          <w:lang w:val="uz-Cyrl-UZ"/>
        </w:rPr>
        <w:t xml:space="preserve">, </w:t>
      </w:r>
      <w:r>
        <w:rPr>
          <w:color w:val="000000"/>
          <w:sz w:val="26"/>
          <w:szCs w:val="26"/>
          <w:lang w:val="uz-Cyrl-UZ"/>
        </w:rPr>
        <w:t>tugatuvchini</w:t>
      </w:r>
      <w:r w:rsidRPr="00FE1B1E">
        <w:rPr>
          <w:color w:val="000000"/>
          <w:sz w:val="26"/>
          <w:szCs w:val="26"/>
          <w:lang w:val="uz-Cyrl-UZ"/>
        </w:rPr>
        <w:t xml:space="preserve"> (</w:t>
      </w:r>
      <w:r>
        <w:rPr>
          <w:color w:val="000000"/>
          <w:sz w:val="26"/>
          <w:szCs w:val="26"/>
          <w:lang w:val="uz-Cyrl-UZ"/>
        </w:rPr>
        <w:t>tugatish</w:t>
      </w:r>
      <w:r w:rsidRPr="00FE1B1E">
        <w:rPr>
          <w:color w:val="000000"/>
          <w:sz w:val="26"/>
          <w:szCs w:val="26"/>
          <w:lang w:val="uz-Cyrl-UZ"/>
        </w:rPr>
        <w:t xml:space="preserve"> </w:t>
      </w:r>
      <w:r>
        <w:rPr>
          <w:color w:val="000000"/>
          <w:sz w:val="26"/>
          <w:szCs w:val="26"/>
          <w:lang w:val="uz-Cyrl-UZ"/>
        </w:rPr>
        <w:t>komissiyasini</w:t>
      </w:r>
      <w:r w:rsidRPr="00FE1B1E">
        <w:rPr>
          <w:color w:val="000000"/>
          <w:sz w:val="26"/>
          <w:szCs w:val="26"/>
          <w:lang w:val="uz-Cyrl-UZ"/>
        </w:rPr>
        <w:t xml:space="preserve">) </w:t>
      </w:r>
      <w:r>
        <w:rPr>
          <w:color w:val="000000"/>
          <w:sz w:val="26"/>
          <w:szCs w:val="26"/>
          <w:lang w:val="uz-Cyrl-UZ"/>
        </w:rPr>
        <w:t>tayinlash</w:t>
      </w:r>
      <w:r w:rsidRPr="00FE1B1E">
        <w:rPr>
          <w:color w:val="000000"/>
          <w:sz w:val="26"/>
          <w:szCs w:val="26"/>
          <w:lang w:val="uz-Cyrl-UZ"/>
        </w:rPr>
        <w:t xml:space="preserve"> </w:t>
      </w:r>
      <w:r>
        <w:rPr>
          <w:color w:val="000000"/>
          <w:sz w:val="26"/>
          <w:szCs w:val="26"/>
          <w:lang w:val="uz-Cyrl-UZ"/>
        </w:rPr>
        <w:t>hamda</w:t>
      </w:r>
      <w:r w:rsidRPr="00FE1B1E">
        <w:rPr>
          <w:color w:val="000000"/>
          <w:sz w:val="26"/>
          <w:szCs w:val="26"/>
          <w:lang w:val="uz-Cyrl-UZ"/>
        </w:rPr>
        <w:t xml:space="preserve"> </w:t>
      </w:r>
      <w:r>
        <w:rPr>
          <w:color w:val="000000"/>
          <w:sz w:val="26"/>
          <w:szCs w:val="26"/>
          <w:lang w:val="uz-Cyrl-UZ"/>
        </w:rPr>
        <w:t>oraliq</w:t>
      </w:r>
      <w:r w:rsidRPr="00FE1B1E">
        <w:rPr>
          <w:color w:val="000000"/>
          <w:sz w:val="26"/>
          <w:szCs w:val="26"/>
          <w:lang w:val="uz-Cyrl-UZ"/>
        </w:rPr>
        <w:t xml:space="preserve"> </w:t>
      </w:r>
      <w:r>
        <w:rPr>
          <w:color w:val="000000"/>
          <w:sz w:val="26"/>
          <w:szCs w:val="26"/>
          <w:lang w:val="uz-Cyrl-UZ"/>
        </w:rPr>
        <w:t>va</w:t>
      </w:r>
      <w:r w:rsidRPr="00FE1B1E">
        <w:rPr>
          <w:color w:val="000000"/>
          <w:sz w:val="26"/>
          <w:szCs w:val="26"/>
          <w:lang w:val="uz-Cyrl-UZ"/>
        </w:rPr>
        <w:t xml:space="preserve"> </w:t>
      </w:r>
      <w:r>
        <w:rPr>
          <w:color w:val="000000"/>
          <w:sz w:val="26"/>
          <w:szCs w:val="26"/>
          <w:lang w:val="uz-Cyrl-UZ"/>
        </w:rPr>
        <w:t>yakuniy</w:t>
      </w:r>
      <w:r w:rsidRPr="00FE1B1E">
        <w:rPr>
          <w:color w:val="000000"/>
          <w:sz w:val="26"/>
          <w:szCs w:val="26"/>
          <w:lang w:val="uz-Cyrl-UZ"/>
        </w:rPr>
        <w:t xml:space="preserve"> </w:t>
      </w:r>
      <w:r>
        <w:rPr>
          <w:color w:val="000000"/>
          <w:sz w:val="26"/>
          <w:szCs w:val="26"/>
          <w:lang w:val="uz-Cyrl-UZ"/>
        </w:rPr>
        <w:t>tugatish</w:t>
      </w:r>
      <w:r w:rsidRPr="00FE1B1E">
        <w:rPr>
          <w:color w:val="000000"/>
          <w:sz w:val="26"/>
          <w:szCs w:val="26"/>
          <w:lang w:val="uz-Cyrl-UZ"/>
        </w:rPr>
        <w:t xml:space="preserve"> </w:t>
      </w:r>
      <w:r>
        <w:rPr>
          <w:color w:val="000000"/>
          <w:sz w:val="26"/>
          <w:szCs w:val="26"/>
          <w:lang w:val="uz-Cyrl-UZ"/>
        </w:rPr>
        <w:t>balanslarini</w:t>
      </w:r>
      <w:r w:rsidRPr="00FE1B1E">
        <w:rPr>
          <w:color w:val="000000"/>
          <w:sz w:val="26"/>
          <w:szCs w:val="26"/>
          <w:lang w:val="uz-Cyrl-UZ"/>
        </w:rPr>
        <w:t xml:space="preserve"> </w:t>
      </w:r>
      <w:r>
        <w:rPr>
          <w:color w:val="000000"/>
          <w:sz w:val="26"/>
          <w:szCs w:val="26"/>
          <w:lang w:val="uz-Cyrl-UZ"/>
        </w:rPr>
        <w:t>tasdiqlash</w:t>
      </w:r>
      <w:r w:rsidRPr="00FE1B1E">
        <w:rPr>
          <w:color w:val="000000"/>
          <w:sz w:val="26"/>
          <w:szCs w:val="26"/>
          <w:lang w:val="uz-Cyrl-UZ"/>
        </w:rPr>
        <w:t xml:space="preserve">; </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8" w:name="2382900"/>
      <w:bookmarkEnd w:id="8"/>
      <w:r>
        <w:rPr>
          <w:color w:val="000000"/>
          <w:sz w:val="26"/>
          <w:szCs w:val="26"/>
          <w:lang w:val="uz-Cyrl-UZ"/>
        </w:rPr>
        <w:t>e’lon</w:t>
      </w:r>
      <w:r w:rsidRPr="00FE1B1E">
        <w:rPr>
          <w:color w:val="000000"/>
          <w:sz w:val="26"/>
          <w:szCs w:val="26"/>
          <w:lang w:val="uz-Cyrl-UZ"/>
        </w:rPr>
        <w:t xml:space="preserve"> </w:t>
      </w:r>
      <w:r>
        <w:rPr>
          <w:color w:val="000000"/>
          <w:sz w:val="26"/>
          <w:szCs w:val="26"/>
          <w:lang w:val="uz-Cyrl-UZ"/>
        </w:rPr>
        <w:t>qilingan</w:t>
      </w:r>
      <w:r w:rsidRPr="00FE1B1E">
        <w:rPr>
          <w:color w:val="000000"/>
          <w:sz w:val="26"/>
          <w:szCs w:val="26"/>
          <w:lang w:val="uz-Cyrl-UZ"/>
        </w:rPr>
        <w:t xml:space="preserve"> </w:t>
      </w:r>
      <w:r>
        <w:rPr>
          <w:color w:val="000000"/>
          <w:sz w:val="26"/>
          <w:szCs w:val="26"/>
          <w:lang w:val="uz-Cyrl-UZ"/>
        </w:rPr>
        <w:t>aksiyalarning</w:t>
      </w:r>
      <w:r w:rsidRPr="00FE1B1E">
        <w:rPr>
          <w:color w:val="000000"/>
          <w:sz w:val="26"/>
          <w:szCs w:val="26"/>
          <w:lang w:val="uz-Cyrl-UZ"/>
        </w:rPr>
        <w:t xml:space="preserve"> </w:t>
      </w:r>
      <w:r>
        <w:rPr>
          <w:color w:val="000000"/>
          <w:sz w:val="26"/>
          <w:szCs w:val="26"/>
          <w:lang w:val="uz-Cyrl-UZ"/>
        </w:rPr>
        <w:t>eng</w:t>
      </w:r>
      <w:r w:rsidRPr="00FE1B1E">
        <w:rPr>
          <w:color w:val="000000"/>
          <w:sz w:val="26"/>
          <w:szCs w:val="26"/>
          <w:lang w:val="uz-Cyrl-UZ"/>
        </w:rPr>
        <w:t xml:space="preserve"> </w:t>
      </w:r>
      <w:r>
        <w:rPr>
          <w:color w:val="000000"/>
          <w:sz w:val="26"/>
          <w:szCs w:val="26"/>
          <w:lang w:val="uz-Cyrl-UZ"/>
        </w:rPr>
        <w:t>ko’p</w:t>
      </w:r>
      <w:r w:rsidRPr="00FE1B1E">
        <w:rPr>
          <w:color w:val="000000"/>
          <w:sz w:val="26"/>
          <w:szCs w:val="26"/>
          <w:lang w:val="uz-Cyrl-UZ"/>
        </w:rPr>
        <w:t xml:space="preserve"> </w:t>
      </w:r>
      <w:r>
        <w:rPr>
          <w:color w:val="000000"/>
          <w:sz w:val="26"/>
          <w:szCs w:val="26"/>
          <w:lang w:val="uz-Cyrl-UZ"/>
        </w:rPr>
        <w:t>miqdorini</w:t>
      </w:r>
      <w:r w:rsidRPr="00FE1B1E">
        <w:rPr>
          <w:color w:val="000000"/>
          <w:sz w:val="26"/>
          <w:szCs w:val="26"/>
          <w:lang w:val="uz-Cyrl-UZ"/>
        </w:rPr>
        <w:t xml:space="preserve"> </w:t>
      </w:r>
      <w:r>
        <w:rPr>
          <w:color w:val="000000"/>
          <w:sz w:val="26"/>
          <w:szCs w:val="26"/>
          <w:lang w:val="uz-Cyrl-UZ"/>
        </w:rPr>
        <w:t>belgilash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9" w:name="2382901"/>
      <w:bookmarkEnd w:id="9"/>
      <w:r>
        <w:rPr>
          <w:sz w:val="26"/>
          <w:szCs w:val="26"/>
          <w:lang w:val="uz-Cyrl-UZ"/>
        </w:rPr>
        <w:t>Jamiyat</w:t>
      </w:r>
      <w:r>
        <w:rPr>
          <w:color w:val="000000"/>
          <w:sz w:val="26"/>
          <w:szCs w:val="26"/>
          <w:lang w:val="uz-Cyrl-UZ"/>
        </w:rPr>
        <w:t>ning</w:t>
      </w:r>
      <w:r w:rsidRPr="00FE1B1E">
        <w:rPr>
          <w:color w:val="000000"/>
          <w:sz w:val="26"/>
          <w:szCs w:val="26"/>
          <w:lang w:val="uz-Cyrl-UZ"/>
        </w:rPr>
        <w:t xml:space="preserve"> </w:t>
      </w:r>
      <w:bookmarkStart w:id="10" w:name="2382923"/>
      <w:bookmarkEnd w:id="10"/>
      <w:r>
        <w:rPr>
          <w:color w:val="000000"/>
          <w:sz w:val="26"/>
          <w:szCs w:val="26"/>
          <w:lang w:val="uz-Cyrl-UZ"/>
        </w:rPr>
        <w:t>ustav</w:t>
      </w:r>
      <w:r w:rsidRPr="00FE1B1E">
        <w:rPr>
          <w:color w:val="000000"/>
          <w:sz w:val="26"/>
          <w:szCs w:val="26"/>
          <w:lang w:val="uz-Cyrl-UZ"/>
        </w:rPr>
        <w:t xml:space="preserve"> </w:t>
      </w:r>
      <w:r>
        <w:rPr>
          <w:color w:val="000000"/>
          <w:sz w:val="26"/>
          <w:szCs w:val="26"/>
          <w:lang w:val="uz-Cyrl-UZ"/>
        </w:rPr>
        <w:t>fondini</w:t>
      </w:r>
      <w:r w:rsidRPr="00FE1B1E">
        <w:rPr>
          <w:color w:val="000000"/>
          <w:sz w:val="26"/>
          <w:szCs w:val="26"/>
          <w:lang w:val="uz-Cyrl-UZ"/>
        </w:rPr>
        <w:t xml:space="preserve"> (</w:t>
      </w:r>
      <w:r>
        <w:rPr>
          <w:color w:val="000000"/>
          <w:sz w:val="26"/>
          <w:szCs w:val="26"/>
          <w:lang w:val="uz-Cyrl-UZ"/>
        </w:rPr>
        <w:t>ustav</w:t>
      </w:r>
      <w:r w:rsidRPr="00FE1B1E">
        <w:rPr>
          <w:color w:val="000000"/>
          <w:sz w:val="26"/>
          <w:szCs w:val="26"/>
          <w:lang w:val="uz-Cyrl-UZ"/>
        </w:rPr>
        <w:t xml:space="preserve"> </w:t>
      </w:r>
      <w:r>
        <w:rPr>
          <w:color w:val="000000"/>
          <w:sz w:val="26"/>
          <w:szCs w:val="26"/>
          <w:lang w:val="uz-Cyrl-UZ"/>
        </w:rPr>
        <w:t>kapitalini</w:t>
      </w:r>
      <w:r w:rsidRPr="00FE1B1E">
        <w:rPr>
          <w:color w:val="000000"/>
          <w:sz w:val="26"/>
          <w:szCs w:val="26"/>
          <w:lang w:val="uz-Cyrl-UZ"/>
        </w:rPr>
        <w:t xml:space="preserve">), </w:t>
      </w:r>
      <w:r>
        <w:rPr>
          <w:color w:val="000000"/>
          <w:sz w:val="26"/>
          <w:szCs w:val="26"/>
          <w:lang w:val="uz-Cyrl-UZ"/>
        </w:rPr>
        <w:t>ko’paytirish</w:t>
      </w:r>
      <w:r w:rsidRPr="00FE1B1E">
        <w:rPr>
          <w:color w:val="000000"/>
          <w:sz w:val="26"/>
          <w:szCs w:val="26"/>
          <w:lang w:val="uz-Cyrl-UZ"/>
        </w:rPr>
        <w:t xml:space="preserve"> </w:t>
      </w:r>
      <w:r>
        <w:rPr>
          <w:color w:val="000000"/>
          <w:sz w:val="26"/>
          <w:szCs w:val="26"/>
          <w:lang w:val="uz-Cyrl-UZ"/>
        </w:rPr>
        <w:t>yoki</w:t>
      </w:r>
      <w:r w:rsidRPr="00FE1B1E">
        <w:rPr>
          <w:color w:val="000000"/>
          <w:sz w:val="26"/>
          <w:szCs w:val="26"/>
          <w:lang w:val="uz-Cyrl-UZ"/>
        </w:rPr>
        <w:t xml:space="preserve"> </w:t>
      </w:r>
      <w:r>
        <w:rPr>
          <w:color w:val="000000"/>
          <w:sz w:val="26"/>
          <w:szCs w:val="26"/>
          <w:lang w:val="uz-Cyrl-UZ"/>
        </w:rPr>
        <w:t>kamaytirish</w:t>
      </w:r>
      <w:r w:rsidRPr="00FE1B1E">
        <w:rPr>
          <w:color w:val="000000"/>
          <w:sz w:val="26"/>
          <w:szCs w:val="26"/>
          <w:lang w:val="uz-Cyrl-UZ"/>
        </w:rPr>
        <w:t xml:space="preserve">, </w:t>
      </w:r>
      <w:r>
        <w:rPr>
          <w:color w:val="000000"/>
          <w:sz w:val="26"/>
          <w:szCs w:val="26"/>
          <w:lang w:val="uz-Cyrl-UZ"/>
        </w:rPr>
        <w:t>shuningdek</w:t>
      </w:r>
      <w:r w:rsidRPr="00FE1B1E">
        <w:rPr>
          <w:color w:val="000000"/>
          <w:sz w:val="26"/>
          <w:szCs w:val="26"/>
          <w:lang w:val="uz-Cyrl-UZ"/>
        </w:rPr>
        <w:t xml:space="preserve"> </w:t>
      </w:r>
      <w:r>
        <w:rPr>
          <w:color w:val="000000"/>
          <w:sz w:val="26"/>
          <w:szCs w:val="26"/>
          <w:lang w:val="uz-Cyrl-UZ"/>
        </w:rPr>
        <w:t>Jamiyat</w:t>
      </w:r>
      <w:r w:rsidRPr="00FE1B1E">
        <w:rPr>
          <w:color w:val="000000"/>
          <w:sz w:val="26"/>
          <w:szCs w:val="26"/>
          <w:lang w:val="uz-Cyrl-UZ"/>
        </w:rPr>
        <w:t xml:space="preserve"> </w:t>
      </w:r>
      <w:r>
        <w:rPr>
          <w:color w:val="000000"/>
          <w:sz w:val="26"/>
          <w:szCs w:val="26"/>
          <w:lang w:val="uz-Cyrl-UZ"/>
        </w:rPr>
        <w:t>ustaviga</w:t>
      </w:r>
      <w:r w:rsidRPr="00FE1B1E">
        <w:rPr>
          <w:color w:val="000000"/>
          <w:sz w:val="26"/>
          <w:szCs w:val="26"/>
          <w:lang w:val="uz-Cyrl-UZ"/>
        </w:rPr>
        <w:t xml:space="preserve"> </w:t>
      </w:r>
      <w:r>
        <w:rPr>
          <w:color w:val="000000"/>
          <w:sz w:val="26"/>
          <w:szCs w:val="26"/>
          <w:lang w:val="uz-Cyrl-UZ"/>
        </w:rPr>
        <w:t>Jamiyatning</w:t>
      </w:r>
      <w:r w:rsidRPr="00FE1B1E">
        <w:rPr>
          <w:color w:val="000000"/>
          <w:sz w:val="26"/>
          <w:szCs w:val="26"/>
          <w:lang w:val="uz-Cyrl-UZ"/>
        </w:rPr>
        <w:t xml:space="preserve"> </w:t>
      </w:r>
      <w:r>
        <w:rPr>
          <w:color w:val="000000"/>
          <w:sz w:val="26"/>
          <w:szCs w:val="26"/>
          <w:lang w:val="uz-Cyrl-UZ"/>
        </w:rPr>
        <w:t>ustav</w:t>
      </w:r>
      <w:r w:rsidRPr="00FE1B1E">
        <w:rPr>
          <w:color w:val="000000"/>
          <w:sz w:val="26"/>
          <w:szCs w:val="26"/>
          <w:lang w:val="uz-Cyrl-UZ"/>
        </w:rPr>
        <w:t xml:space="preserve"> </w:t>
      </w:r>
      <w:r>
        <w:rPr>
          <w:color w:val="000000"/>
          <w:sz w:val="26"/>
          <w:szCs w:val="26"/>
          <w:lang w:val="uz-Cyrl-UZ"/>
        </w:rPr>
        <w:t>fondini</w:t>
      </w:r>
      <w:r w:rsidRPr="00FE1B1E">
        <w:rPr>
          <w:color w:val="000000"/>
          <w:sz w:val="26"/>
          <w:szCs w:val="26"/>
          <w:lang w:val="uz-Cyrl-UZ"/>
        </w:rPr>
        <w:t xml:space="preserve"> (</w:t>
      </w:r>
      <w:r>
        <w:rPr>
          <w:color w:val="000000"/>
          <w:sz w:val="26"/>
          <w:szCs w:val="26"/>
          <w:lang w:val="uz-Cyrl-UZ"/>
        </w:rPr>
        <w:t>ustav</w:t>
      </w:r>
      <w:r w:rsidRPr="00FE1B1E">
        <w:rPr>
          <w:color w:val="000000"/>
          <w:sz w:val="26"/>
          <w:szCs w:val="26"/>
          <w:lang w:val="uz-Cyrl-UZ"/>
        </w:rPr>
        <w:t xml:space="preserve"> </w:t>
      </w:r>
      <w:r>
        <w:rPr>
          <w:color w:val="000000"/>
          <w:sz w:val="26"/>
          <w:szCs w:val="26"/>
          <w:lang w:val="uz-Cyrl-UZ"/>
        </w:rPr>
        <w:t>kapitalini</w:t>
      </w:r>
      <w:r w:rsidRPr="00FE1B1E">
        <w:rPr>
          <w:color w:val="000000"/>
          <w:sz w:val="26"/>
          <w:szCs w:val="26"/>
          <w:lang w:val="uz-Cyrl-UZ"/>
        </w:rPr>
        <w:t xml:space="preserve">) </w:t>
      </w:r>
      <w:r>
        <w:rPr>
          <w:color w:val="000000"/>
          <w:sz w:val="26"/>
          <w:szCs w:val="26"/>
          <w:lang w:val="uz-Cyrl-UZ"/>
        </w:rPr>
        <w:t>ko’paytirish</w:t>
      </w:r>
      <w:r w:rsidRPr="00FE1B1E">
        <w:rPr>
          <w:color w:val="000000"/>
          <w:sz w:val="26"/>
          <w:szCs w:val="26"/>
          <w:lang w:val="uz-Cyrl-UZ"/>
        </w:rPr>
        <w:t xml:space="preserve"> </w:t>
      </w:r>
      <w:r>
        <w:rPr>
          <w:color w:val="000000"/>
          <w:sz w:val="26"/>
          <w:szCs w:val="26"/>
          <w:lang w:val="uz-Cyrl-UZ"/>
        </w:rPr>
        <w:t>yoki</w:t>
      </w:r>
      <w:r w:rsidRPr="00FE1B1E">
        <w:rPr>
          <w:color w:val="000000"/>
          <w:sz w:val="26"/>
          <w:szCs w:val="26"/>
          <w:lang w:val="uz-Cyrl-UZ"/>
        </w:rPr>
        <w:t xml:space="preserve"> </w:t>
      </w:r>
      <w:r>
        <w:rPr>
          <w:color w:val="000000"/>
          <w:sz w:val="26"/>
          <w:szCs w:val="26"/>
          <w:lang w:val="uz-Cyrl-UZ"/>
        </w:rPr>
        <w:t>kamaytirish</w:t>
      </w:r>
      <w:r w:rsidRPr="00FE1B1E">
        <w:rPr>
          <w:color w:val="000000"/>
          <w:sz w:val="26"/>
          <w:szCs w:val="26"/>
          <w:lang w:val="uz-Cyrl-UZ"/>
        </w:rPr>
        <w:t xml:space="preserve"> </w:t>
      </w:r>
      <w:r>
        <w:rPr>
          <w:color w:val="000000"/>
          <w:sz w:val="26"/>
          <w:szCs w:val="26"/>
          <w:lang w:val="uz-Cyrl-UZ"/>
        </w:rPr>
        <w:t>bilan</w:t>
      </w:r>
      <w:r w:rsidRPr="00FE1B1E">
        <w:rPr>
          <w:color w:val="000000"/>
          <w:sz w:val="26"/>
          <w:szCs w:val="26"/>
          <w:lang w:val="uz-Cyrl-UZ"/>
        </w:rPr>
        <w:t xml:space="preserve"> </w:t>
      </w:r>
      <w:r>
        <w:rPr>
          <w:color w:val="000000"/>
          <w:sz w:val="26"/>
          <w:szCs w:val="26"/>
          <w:lang w:val="uz-Cyrl-UZ"/>
        </w:rPr>
        <w:t>bog’liq</w:t>
      </w:r>
      <w:r w:rsidRPr="00FE1B1E">
        <w:rPr>
          <w:color w:val="000000"/>
          <w:sz w:val="26"/>
          <w:szCs w:val="26"/>
          <w:lang w:val="uz-Cyrl-UZ"/>
        </w:rPr>
        <w:t xml:space="preserve"> </w:t>
      </w:r>
      <w:r>
        <w:rPr>
          <w:color w:val="000000"/>
          <w:sz w:val="26"/>
          <w:szCs w:val="26"/>
          <w:lang w:val="uz-Cyrl-UZ"/>
        </w:rPr>
        <w:t>o’zgartish</w:t>
      </w:r>
      <w:r w:rsidRPr="00FE1B1E">
        <w:rPr>
          <w:color w:val="000000"/>
          <w:sz w:val="26"/>
          <w:szCs w:val="26"/>
          <w:lang w:val="uz-Cyrl-UZ"/>
        </w:rPr>
        <w:t xml:space="preserve"> </w:t>
      </w:r>
      <w:r>
        <w:rPr>
          <w:color w:val="000000"/>
          <w:sz w:val="26"/>
          <w:szCs w:val="26"/>
          <w:lang w:val="uz-Cyrl-UZ"/>
        </w:rPr>
        <w:t>va</w:t>
      </w:r>
      <w:r w:rsidRPr="00FE1B1E">
        <w:rPr>
          <w:color w:val="000000"/>
          <w:sz w:val="26"/>
          <w:szCs w:val="26"/>
          <w:lang w:val="uz-Cyrl-UZ"/>
        </w:rPr>
        <w:t xml:space="preserve"> </w:t>
      </w:r>
      <w:r>
        <w:rPr>
          <w:color w:val="000000"/>
          <w:sz w:val="26"/>
          <w:szCs w:val="26"/>
          <w:lang w:val="uz-Cyrl-UZ"/>
        </w:rPr>
        <w:t>qo’shimchalar</w:t>
      </w:r>
      <w:r w:rsidRPr="00FE1B1E">
        <w:rPr>
          <w:color w:val="000000"/>
          <w:sz w:val="26"/>
          <w:szCs w:val="26"/>
          <w:lang w:val="uz-Cyrl-UZ"/>
        </w:rPr>
        <w:t xml:space="preserve"> </w:t>
      </w:r>
      <w:r>
        <w:rPr>
          <w:color w:val="000000"/>
          <w:sz w:val="26"/>
          <w:szCs w:val="26"/>
          <w:lang w:val="uz-Cyrl-UZ"/>
        </w:rPr>
        <w:t>kiritish</w:t>
      </w:r>
      <w:r w:rsidRPr="00FE1B1E">
        <w:rPr>
          <w:color w:val="000000"/>
          <w:sz w:val="26"/>
          <w:szCs w:val="26"/>
          <w:lang w:val="uz-Cyrl-UZ"/>
        </w:rPr>
        <w:t>;</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11" w:name="2382903"/>
      <w:bookmarkEnd w:id="11"/>
      <w:r w:rsidRPr="003F568A">
        <w:rPr>
          <w:color w:val="000000"/>
          <w:sz w:val="26"/>
          <w:szCs w:val="26"/>
          <w:lang w:val="en-US"/>
        </w:rPr>
        <w:t>o’z aksiyalarini olish;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12" w:name="2382904"/>
      <w:bookmarkEnd w:id="12"/>
      <w:r>
        <w:rPr>
          <w:sz w:val="26"/>
          <w:szCs w:val="26"/>
          <w:lang w:val="uz-Cyrl-UZ"/>
        </w:rPr>
        <w:t>Jamiyat</w:t>
      </w:r>
      <w:r w:rsidRPr="003F568A">
        <w:rPr>
          <w:color w:val="000000"/>
          <w:sz w:val="26"/>
          <w:szCs w:val="26"/>
          <w:lang w:val="en-US"/>
        </w:rPr>
        <w:t>ning tashkiliy tuzilmasini tasdiqlash;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13" w:name="2382907"/>
      <w:bookmarkEnd w:id="13"/>
      <w:r>
        <w:rPr>
          <w:sz w:val="26"/>
          <w:szCs w:val="26"/>
          <w:lang w:val="uz-Cyrl-UZ"/>
        </w:rPr>
        <w:t>Jamiyatning</w:t>
      </w:r>
      <w:r w:rsidRPr="00FE1B1E">
        <w:rPr>
          <w:sz w:val="26"/>
          <w:szCs w:val="26"/>
          <w:lang w:val="uz-Cyrl-UZ"/>
        </w:rPr>
        <w:t xml:space="preserve"> </w:t>
      </w:r>
      <w:r w:rsidRPr="003F568A">
        <w:rPr>
          <w:color w:val="000000"/>
          <w:sz w:val="26"/>
          <w:szCs w:val="26"/>
          <w:lang w:val="en-US"/>
        </w:rPr>
        <w:t xml:space="preserve">moliya-xo’jalik faoliyatini nazorat qilish uchun </w:t>
      </w:r>
      <w:r w:rsidRPr="00FE1B1E">
        <w:rPr>
          <w:color w:val="000000"/>
          <w:sz w:val="26"/>
          <w:szCs w:val="26"/>
          <w:lang w:val="uz-Cyrl-UZ"/>
        </w:rPr>
        <w:t xml:space="preserve">4 </w:t>
      </w:r>
      <w:r>
        <w:rPr>
          <w:color w:val="000000"/>
          <w:sz w:val="26"/>
          <w:szCs w:val="26"/>
          <w:lang w:val="uz-Cyrl-UZ"/>
        </w:rPr>
        <w:t>kishidan</w:t>
      </w:r>
      <w:r w:rsidRPr="003F568A">
        <w:rPr>
          <w:color w:val="000000"/>
          <w:sz w:val="26"/>
          <w:szCs w:val="26"/>
          <w:lang w:val="en-US"/>
        </w:rPr>
        <w:t xml:space="preserve"> </w:t>
      </w:r>
      <w:r>
        <w:rPr>
          <w:color w:val="000000"/>
          <w:sz w:val="26"/>
          <w:szCs w:val="26"/>
          <w:lang w:val="uz-Cyrl-UZ"/>
        </w:rPr>
        <w:t>iborat</w:t>
      </w:r>
      <w:r w:rsidRPr="00FE1B1E">
        <w:rPr>
          <w:color w:val="000000"/>
          <w:sz w:val="26"/>
          <w:szCs w:val="26"/>
          <w:lang w:val="uz-Cyrl-UZ"/>
        </w:rPr>
        <w:t xml:space="preserve"> </w:t>
      </w:r>
      <w:r w:rsidRPr="003F568A">
        <w:rPr>
          <w:color w:val="000000"/>
          <w:sz w:val="26"/>
          <w:szCs w:val="26"/>
          <w:lang w:val="en-US"/>
        </w:rPr>
        <w:t xml:space="preserve">taftish komissiyasi a’zolarini saylash va ularning vakolatlarini muddatidan </w:t>
      </w:r>
      <w:r>
        <w:rPr>
          <w:color w:val="000000"/>
          <w:sz w:val="26"/>
          <w:szCs w:val="26"/>
          <w:lang w:val="uz-Cyrl-UZ"/>
        </w:rPr>
        <w:t>old</w:t>
      </w:r>
      <w:r w:rsidRPr="003F568A">
        <w:rPr>
          <w:color w:val="000000"/>
          <w:sz w:val="26"/>
          <w:szCs w:val="26"/>
          <w:lang w:val="en-US"/>
        </w:rPr>
        <w:t>i</w:t>
      </w:r>
      <w:r>
        <w:rPr>
          <w:color w:val="000000"/>
          <w:sz w:val="26"/>
          <w:szCs w:val="26"/>
          <w:lang w:val="uz-Cyrl-UZ"/>
        </w:rPr>
        <w:t>n</w:t>
      </w:r>
      <w:r w:rsidRPr="003F568A">
        <w:rPr>
          <w:color w:val="000000"/>
          <w:sz w:val="26"/>
          <w:szCs w:val="26"/>
          <w:lang w:val="en-US"/>
        </w:rPr>
        <w:t xml:space="preserve"> tugatish, shuningdek taftish komissiyasi to’g’risidagi nizomni tasdiqlash;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14" w:name="2382908"/>
      <w:bookmarkEnd w:id="14"/>
      <w:r>
        <w:rPr>
          <w:sz w:val="26"/>
          <w:szCs w:val="26"/>
          <w:lang w:val="uz-Cyrl-UZ"/>
        </w:rPr>
        <w:t>Jamiyat</w:t>
      </w:r>
      <w:r w:rsidRPr="003F568A">
        <w:rPr>
          <w:color w:val="000000"/>
          <w:sz w:val="26"/>
          <w:szCs w:val="26"/>
          <w:lang w:val="en-US"/>
        </w:rPr>
        <w:t>ning yillik hisobotini, yillik biznes-rejasini tasdiqlash;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15" w:name="2382909"/>
      <w:bookmarkEnd w:id="15"/>
      <w:r>
        <w:rPr>
          <w:sz w:val="26"/>
          <w:szCs w:val="26"/>
          <w:lang w:val="uz-Cyrl-UZ"/>
        </w:rPr>
        <w:t>Jamiyat</w:t>
      </w:r>
      <w:r w:rsidRPr="003F568A">
        <w:rPr>
          <w:color w:val="000000"/>
          <w:sz w:val="26"/>
          <w:szCs w:val="26"/>
          <w:lang w:val="en-US"/>
        </w:rPr>
        <w:t>ning foydasi va zararlarini taqsimlash;</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16" w:name="2382910"/>
      <w:bookmarkEnd w:id="16"/>
      <w:r w:rsidRPr="003F568A">
        <w:rPr>
          <w:color w:val="000000"/>
          <w:sz w:val="26"/>
          <w:szCs w:val="26"/>
          <w:lang w:val="en-US"/>
        </w:rPr>
        <w:t>auditorlik tekshiruvini o’tkazish to’g’risida, auditorlik tashkilotini        va uning xizmatlariga to’lanadigan haqning eng ko’p miqdorini belgilash haqida qaror qabul qilish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sz w:val="26"/>
          <w:szCs w:val="26"/>
          <w:lang w:val="uz-Cyrl-UZ"/>
        </w:rPr>
      </w:pPr>
      <w:r>
        <w:rPr>
          <w:sz w:val="26"/>
          <w:szCs w:val="26"/>
          <w:lang w:val="uz-Cyrl-UZ"/>
        </w:rPr>
        <w:t>jamiyat</w:t>
      </w:r>
      <w:r w:rsidRPr="00FE1B1E">
        <w:rPr>
          <w:sz w:val="26"/>
          <w:szCs w:val="26"/>
          <w:lang w:val="uz-Cyrl-UZ"/>
        </w:rPr>
        <w:t xml:space="preserve"> </w:t>
      </w:r>
      <w:r>
        <w:rPr>
          <w:sz w:val="26"/>
          <w:szCs w:val="26"/>
          <w:lang w:val="uz-Cyrl-UZ"/>
        </w:rPr>
        <w:t>taftish</w:t>
      </w:r>
      <w:r w:rsidRPr="00FE1B1E">
        <w:rPr>
          <w:sz w:val="26"/>
          <w:szCs w:val="26"/>
          <w:lang w:val="uz-Cyrl-UZ"/>
        </w:rPr>
        <w:t xml:space="preserve"> </w:t>
      </w:r>
      <w:r>
        <w:rPr>
          <w:sz w:val="26"/>
          <w:szCs w:val="26"/>
          <w:lang w:val="uz-Cyrl-UZ"/>
        </w:rPr>
        <w:t>komissiyasining</w:t>
      </w:r>
      <w:r w:rsidRPr="00FE1B1E">
        <w:rPr>
          <w:sz w:val="26"/>
          <w:szCs w:val="26"/>
          <w:lang w:val="uz-Cyrl-UZ"/>
        </w:rPr>
        <w:t xml:space="preserve"> </w:t>
      </w:r>
      <w:r>
        <w:rPr>
          <w:sz w:val="26"/>
          <w:szCs w:val="26"/>
          <w:lang w:val="uz-Cyrl-UZ"/>
        </w:rPr>
        <w:t>o’z</w:t>
      </w:r>
      <w:r w:rsidRPr="00FE1B1E">
        <w:rPr>
          <w:sz w:val="26"/>
          <w:szCs w:val="26"/>
          <w:lang w:val="uz-Cyrl-UZ"/>
        </w:rPr>
        <w:t xml:space="preserve"> </w:t>
      </w:r>
      <w:r>
        <w:rPr>
          <w:sz w:val="26"/>
          <w:szCs w:val="26"/>
          <w:lang w:val="uz-Cyrl-UZ"/>
        </w:rPr>
        <w:t>vakolati</w:t>
      </w:r>
      <w:r w:rsidRPr="00FE1B1E">
        <w:rPr>
          <w:sz w:val="26"/>
          <w:szCs w:val="26"/>
          <w:lang w:val="uz-Cyrl-UZ"/>
        </w:rPr>
        <w:t xml:space="preserve"> </w:t>
      </w:r>
      <w:r>
        <w:rPr>
          <w:sz w:val="26"/>
          <w:szCs w:val="26"/>
          <w:lang w:val="uz-Cyrl-UZ"/>
        </w:rPr>
        <w:t>doirasiga</w:t>
      </w:r>
      <w:r w:rsidRPr="00FE1B1E">
        <w:rPr>
          <w:sz w:val="26"/>
          <w:szCs w:val="26"/>
          <w:lang w:val="uz-Cyrl-UZ"/>
        </w:rPr>
        <w:t xml:space="preserve"> </w:t>
      </w:r>
      <w:r>
        <w:rPr>
          <w:sz w:val="26"/>
          <w:szCs w:val="26"/>
          <w:lang w:val="uz-Cyrl-UZ"/>
        </w:rPr>
        <w:t>kiradigan</w:t>
      </w:r>
      <w:r w:rsidRPr="00FE1B1E">
        <w:rPr>
          <w:sz w:val="26"/>
          <w:szCs w:val="26"/>
          <w:lang w:val="uz-Cyrl-UZ"/>
        </w:rPr>
        <w:t xml:space="preserve"> </w:t>
      </w:r>
      <w:r>
        <w:rPr>
          <w:sz w:val="26"/>
          <w:szCs w:val="26"/>
          <w:lang w:val="uz-Cyrl-UZ"/>
        </w:rPr>
        <w:t>masalalar</w:t>
      </w:r>
      <w:r w:rsidRPr="00FE1B1E">
        <w:rPr>
          <w:sz w:val="26"/>
          <w:szCs w:val="26"/>
          <w:lang w:val="uz-Cyrl-UZ"/>
        </w:rPr>
        <w:t xml:space="preserve"> </w:t>
      </w:r>
      <w:r>
        <w:rPr>
          <w:sz w:val="26"/>
          <w:szCs w:val="26"/>
          <w:lang w:val="uz-Cyrl-UZ"/>
        </w:rPr>
        <w:t>yuzasidan</w:t>
      </w:r>
      <w:r w:rsidRPr="00FE1B1E">
        <w:rPr>
          <w:sz w:val="26"/>
          <w:szCs w:val="26"/>
          <w:lang w:val="uz-Cyrl-UZ"/>
        </w:rPr>
        <w:t xml:space="preserve"> </w:t>
      </w:r>
      <w:r>
        <w:rPr>
          <w:sz w:val="26"/>
          <w:szCs w:val="26"/>
          <w:lang w:val="uz-Cyrl-UZ"/>
        </w:rPr>
        <w:t>xulosalarini</w:t>
      </w:r>
      <w:r w:rsidRPr="00FE1B1E">
        <w:rPr>
          <w:sz w:val="26"/>
          <w:szCs w:val="26"/>
          <w:lang w:val="uz-Cyrl-UZ"/>
        </w:rPr>
        <w:t xml:space="preserve"> </w:t>
      </w:r>
      <w:r>
        <w:rPr>
          <w:sz w:val="26"/>
          <w:szCs w:val="26"/>
          <w:lang w:val="uz-Cyrl-UZ"/>
        </w:rPr>
        <w:t>eshitish</w:t>
      </w:r>
      <w:r w:rsidRPr="00FE1B1E">
        <w:rPr>
          <w:sz w:val="26"/>
          <w:szCs w:val="26"/>
          <w:lang w:val="uz-Cyrl-UZ"/>
        </w:rPr>
        <w:t xml:space="preserve">; </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17" w:name="2382911"/>
      <w:bookmarkEnd w:id="17"/>
      <w:r>
        <w:rPr>
          <w:sz w:val="26"/>
          <w:szCs w:val="26"/>
          <w:lang w:val="uz-Cyrl-UZ"/>
        </w:rPr>
        <w:t>Jamiyat</w:t>
      </w:r>
      <w:r w:rsidRPr="00FE1B1E">
        <w:rPr>
          <w:sz w:val="26"/>
          <w:szCs w:val="26"/>
          <w:lang w:val="uz-Cyrl-UZ"/>
        </w:rPr>
        <w:t xml:space="preserve"> </w:t>
      </w:r>
      <w:r>
        <w:rPr>
          <w:color w:val="000000"/>
          <w:sz w:val="26"/>
          <w:szCs w:val="26"/>
          <w:lang w:val="uz-Cyrl-UZ"/>
        </w:rPr>
        <w:t>tomonidan</w:t>
      </w:r>
      <w:r w:rsidRPr="00FE1B1E">
        <w:rPr>
          <w:color w:val="000000"/>
          <w:sz w:val="26"/>
          <w:szCs w:val="26"/>
          <w:lang w:val="uz-Cyrl-UZ"/>
        </w:rPr>
        <w:t xml:space="preserve"> </w:t>
      </w:r>
      <w:r>
        <w:rPr>
          <w:color w:val="000000"/>
          <w:sz w:val="26"/>
          <w:szCs w:val="26"/>
          <w:lang w:val="uz-Cyrl-UZ"/>
        </w:rPr>
        <w:t>korporativ</w:t>
      </w:r>
      <w:r w:rsidRPr="00FE1B1E">
        <w:rPr>
          <w:color w:val="000000"/>
          <w:sz w:val="26"/>
          <w:szCs w:val="26"/>
          <w:lang w:val="uz-Cyrl-UZ"/>
        </w:rPr>
        <w:t xml:space="preserve"> </w:t>
      </w:r>
      <w:r>
        <w:rPr>
          <w:color w:val="000000"/>
          <w:sz w:val="26"/>
          <w:szCs w:val="26"/>
          <w:lang w:val="uz-Cyrl-UZ"/>
        </w:rPr>
        <w:t>obligasiyalar</w:t>
      </w:r>
      <w:r w:rsidRPr="00FE1B1E">
        <w:rPr>
          <w:color w:val="000000"/>
          <w:sz w:val="26"/>
          <w:szCs w:val="26"/>
          <w:lang w:val="uz-Cyrl-UZ"/>
        </w:rPr>
        <w:t xml:space="preserve">, </w:t>
      </w:r>
      <w:r>
        <w:rPr>
          <w:color w:val="000000"/>
          <w:sz w:val="26"/>
          <w:szCs w:val="26"/>
          <w:lang w:val="uz-Cyrl-UZ"/>
        </w:rPr>
        <w:t>shu</w:t>
      </w:r>
      <w:r w:rsidRPr="00FE1B1E">
        <w:rPr>
          <w:color w:val="000000"/>
          <w:sz w:val="26"/>
          <w:szCs w:val="26"/>
          <w:lang w:val="uz-Cyrl-UZ"/>
        </w:rPr>
        <w:t xml:space="preserve"> </w:t>
      </w:r>
      <w:r>
        <w:rPr>
          <w:color w:val="000000"/>
          <w:sz w:val="26"/>
          <w:szCs w:val="26"/>
          <w:lang w:val="uz-Cyrl-UZ"/>
        </w:rPr>
        <w:t>jumladan</w:t>
      </w:r>
      <w:r w:rsidRPr="00FE1B1E">
        <w:rPr>
          <w:color w:val="000000"/>
          <w:sz w:val="26"/>
          <w:szCs w:val="26"/>
          <w:lang w:val="uz-Cyrl-UZ"/>
        </w:rPr>
        <w:t xml:space="preserve"> </w:t>
      </w:r>
      <w:r>
        <w:rPr>
          <w:color w:val="000000"/>
          <w:sz w:val="26"/>
          <w:szCs w:val="26"/>
          <w:lang w:val="uz-Cyrl-UZ"/>
        </w:rPr>
        <w:t>aksiyalarga</w:t>
      </w:r>
      <w:r w:rsidRPr="00FE1B1E">
        <w:rPr>
          <w:color w:val="000000"/>
          <w:sz w:val="26"/>
          <w:szCs w:val="26"/>
          <w:lang w:val="uz-Cyrl-UZ"/>
        </w:rPr>
        <w:t xml:space="preserve"> </w:t>
      </w:r>
      <w:r>
        <w:rPr>
          <w:color w:val="000000"/>
          <w:sz w:val="26"/>
          <w:szCs w:val="26"/>
          <w:lang w:val="uz-Cyrl-UZ"/>
        </w:rPr>
        <w:t>ayirboshlanadigan</w:t>
      </w:r>
      <w:r w:rsidRPr="00FE1B1E">
        <w:rPr>
          <w:color w:val="000000"/>
          <w:sz w:val="26"/>
          <w:szCs w:val="26"/>
          <w:lang w:val="uz-Cyrl-UZ"/>
        </w:rPr>
        <w:t xml:space="preserve"> </w:t>
      </w:r>
      <w:r>
        <w:rPr>
          <w:color w:val="000000"/>
          <w:sz w:val="26"/>
          <w:szCs w:val="26"/>
          <w:lang w:val="uz-Cyrl-UZ"/>
        </w:rPr>
        <w:t>obligasiyalar</w:t>
      </w:r>
      <w:r w:rsidRPr="00FE1B1E">
        <w:rPr>
          <w:color w:val="000000"/>
          <w:sz w:val="26"/>
          <w:szCs w:val="26"/>
          <w:lang w:val="uz-Cyrl-UZ"/>
        </w:rPr>
        <w:t xml:space="preserve"> </w:t>
      </w:r>
      <w:r>
        <w:rPr>
          <w:color w:val="000000"/>
          <w:sz w:val="26"/>
          <w:szCs w:val="26"/>
          <w:lang w:val="uz-Cyrl-UZ"/>
        </w:rPr>
        <w:t>chiqarish</w:t>
      </w:r>
      <w:r w:rsidRPr="00FE1B1E">
        <w:rPr>
          <w:color w:val="000000"/>
          <w:sz w:val="26"/>
          <w:szCs w:val="26"/>
          <w:lang w:val="uz-Cyrl-UZ"/>
        </w:rPr>
        <w:t xml:space="preserve"> </w:t>
      </w:r>
      <w:r>
        <w:rPr>
          <w:color w:val="000000"/>
          <w:sz w:val="26"/>
          <w:szCs w:val="26"/>
          <w:lang w:val="uz-Cyrl-UZ"/>
        </w:rPr>
        <w:t>to’g’risida</w:t>
      </w:r>
      <w:r w:rsidRPr="00FE1B1E">
        <w:rPr>
          <w:color w:val="000000"/>
          <w:sz w:val="26"/>
          <w:szCs w:val="26"/>
          <w:lang w:val="uz-Cyrl-UZ"/>
        </w:rPr>
        <w:t xml:space="preserve"> </w:t>
      </w:r>
      <w:r>
        <w:rPr>
          <w:color w:val="000000"/>
          <w:sz w:val="26"/>
          <w:szCs w:val="26"/>
          <w:lang w:val="uz-Cyrl-UZ"/>
        </w:rPr>
        <w:t>qaror</w:t>
      </w:r>
      <w:r w:rsidRPr="00FE1B1E">
        <w:rPr>
          <w:color w:val="000000"/>
          <w:sz w:val="26"/>
          <w:szCs w:val="26"/>
          <w:lang w:val="uz-Cyrl-UZ"/>
        </w:rPr>
        <w:t xml:space="preserve"> </w:t>
      </w:r>
      <w:r>
        <w:rPr>
          <w:color w:val="000000"/>
          <w:sz w:val="26"/>
          <w:szCs w:val="26"/>
          <w:lang w:val="uz-Cyrl-UZ"/>
        </w:rPr>
        <w:t>qabul</w:t>
      </w:r>
      <w:r w:rsidRPr="00FE1B1E">
        <w:rPr>
          <w:color w:val="000000"/>
          <w:sz w:val="26"/>
          <w:szCs w:val="26"/>
          <w:lang w:val="uz-Cyrl-UZ"/>
        </w:rPr>
        <w:t xml:space="preserve"> </w:t>
      </w:r>
      <w:r>
        <w:rPr>
          <w:color w:val="000000"/>
          <w:sz w:val="26"/>
          <w:szCs w:val="26"/>
          <w:lang w:val="uz-Cyrl-UZ"/>
        </w:rPr>
        <w:t>qilish</w:t>
      </w:r>
      <w:r w:rsidRPr="00FE1B1E">
        <w:rPr>
          <w:color w:val="000000"/>
          <w:sz w:val="26"/>
          <w:szCs w:val="26"/>
          <w:lang w:val="uz-Cyrl-UZ"/>
        </w:rPr>
        <w:t xml:space="preserve">; </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18" w:name="2382912"/>
      <w:bookmarkEnd w:id="18"/>
      <w:r>
        <w:rPr>
          <w:color w:val="000000"/>
          <w:sz w:val="26"/>
          <w:szCs w:val="26"/>
          <w:lang w:val="uz-Cyrl-UZ"/>
        </w:rPr>
        <w:t>qimmatli</w:t>
      </w:r>
      <w:r w:rsidRPr="00FE1B1E">
        <w:rPr>
          <w:color w:val="000000"/>
          <w:sz w:val="26"/>
          <w:szCs w:val="26"/>
          <w:lang w:val="uz-Cyrl-UZ"/>
        </w:rPr>
        <w:t xml:space="preserve"> </w:t>
      </w:r>
      <w:r>
        <w:rPr>
          <w:color w:val="000000"/>
          <w:sz w:val="26"/>
          <w:szCs w:val="26"/>
          <w:lang w:val="uz-Cyrl-UZ"/>
        </w:rPr>
        <w:t>qog’ozlarning</w:t>
      </w:r>
      <w:r w:rsidRPr="00FE1B1E">
        <w:rPr>
          <w:color w:val="000000"/>
          <w:sz w:val="26"/>
          <w:szCs w:val="26"/>
          <w:lang w:val="uz-Cyrl-UZ"/>
        </w:rPr>
        <w:t xml:space="preserve"> </w:t>
      </w:r>
      <w:r>
        <w:rPr>
          <w:color w:val="000000"/>
          <w:sz w:val="26"/>
          <w:szCs w:val="26"/>
          <w:lang w:val="uz-Cyrl-UZ"/>
        </w:rPr>
        <w:t>hosilalarini</w:t>
      </w:r>
      <w:r w:rsidRPr="00FE1B1E">
        <w:rPr>
          <w:color w:val="000000"/>
          <w:sz w:val="26"/>
          <w:szCs w:val="26"/>
          <w:lang w:val="uz-Cyrl-UZ"/>
        </w:rPr>
        <w:t xml:space="preserve"> </w:t>
      </w:r>
      <w:r>
        <w:rPr>
          <w:color w:val="000000"/>
          <w:sz w:val="26"/>
          <w:szCs w:val="26"/>
          <w:lang w:val="uz-Cyrl-UZ"/>
        </w:rPr>
        <w:t>chiqarish</w:t>
      </w:r>
      <w:r w:rsidRPr="00FE1B1E">
        <w:rPr>
          <w:color w:val="000000"/>
          <w:sz w:val="26"/>
          <w:szCs w:val="26"/>
          <w:lang w:val="uz-Cyrl-UZ"/>
        </w:rPr>
        <w:t xml:space="preserve"> </w:t>
      </w:r>
      <w:r>
        <w:rPr>
          <w:color w:val="000000"/>
          <w:sz w:val="26"/>
          <w:szCs w:val="26"/>
          <w:lang w:val="uz-Cyrl-UZ"/>
        </w:rPr>
        <w:t>to’g’risida</w:t>
      </w:r>
      <w:r w:rsidRPr="00FE1B1E">
        <w:rPr>
          <w:color w:val="000000"/>
          <w:sz w:val="26"/>
          <w:szCs w:val="26"/>
          <w:lang w:val="uz-Cyrl-UZ"/>
        </w:rPr>
        <w:t xml:space="preserve"> </w:t>
      </w:r>
      <w:r>
        <w:rPr>
          <w:color w:val="000000"/>
          <w:sz w:val="26"/>
          <w:szCs w:val="26"/>
          <w:lang w:val="uz-Cyrl-UZ"/>
        </w:rPr>
        <w:t>qaror</w:t>
      </w:r>
      <w:r w:rsidRPr="00FE1B1E">
        <w:rPr>
          <w:color w:val="000000"/>
          <w:sz w:val="26"/>
          <w:szCs w:val="26"/>
          <w:lang w:val="uz-Cyrl-UZ"/>
        </w:rPr>
        <w:t xml:space="preserve"> </w:t>
      </w:r>
      <w:r>
        <w:rPr>
          <w:color w:val="000000"/>
          <w:sz w:val="26"/>
          <w:szCs w:val="26"/>
          <w:lang w:val="uz-Cyrl-UZ"/>
        </w:rPr>
        <w:t>qabul</w:t>
      </w:r>
      <w:r w:rsidRPr="00FE1B1E">
        <w:rPr>
          <w:color w:val="000000"/>
          <w:sz w:val="26"/>
          <w:szCs w:val="26"/>
          <w:lang w:val="uz-Cyrl-UZ"/>
        </w:rPr>
        <w:t xml:space="preserve"> </w:t>
      </w:r>
      <w:r>
        <w:rPr>
          <w:color w:val="000000"/>
          <w:sz w:val="26"/>
          <w:szCs w:val="26"/>
          <w:lang w:val="uz-Cyrl-UZ"/>
        </w:rPr>
        <w:t>qilish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19" w:name="2382913"/>
      <w:bookmarkEnd w:id="19"/>
      <w:r>
        <w:rPr>
          <w:sz w:val="26"/>
          <w:szCs w:val="26"/>
          <w:lang w:val="uz-Cyrl-UZ"/>
        </w:rPr>
        <w:t>Jamiyat</w:t>
      </w:r>
      <w:r>
        <w:rPr>
          <w:color w:val="000000"/>
          <w:sz w:val="26"/>
          <w:szCs w:val="26"/>
          <w:lang w:val="uz-Cyrl-UZ"/>
        </w:rPr>
        <w:t>ning</w:t>
      </w:r>
      <w:r w:rsidRPr="00FE1B1E">
        <w:rPr>
          <w:color w:val="000000"/>
          <w:sz w:val="26"/>
          <w:szCs w:val="26"/>
          <w:lang w:val="uz-Cyrl-UZ"/>
        </w:rPr>
        <w:t xml:space="preserve"> </w:t>
      </w:r>
      <w:r>
        <w:rPr>
          <w:color w:val="000000"/>
          <w:sz w:val="26"/>
          <w:szCs w:val="26"/>
          <w:lang w:val="uz-Cyrl-UZ"/>
        </w:rPr>
        <w:t>korporativ</w:t>
      </w:r>
      <w:r w:rsidRPr="00FE1B1E">
        <w:rPr>
          <w:color w:val="000000"/>
          <w:sz w:val="26"/>
          <w:szCs w:val="26"/>
          <w:lang w:val="uz-Cyrl-UZ"/>
        </w:rPr>
        <w:t xml:space="preserve"> </w:t>
      </w:r>
      <w:r>
        <w:rPr>
          <w:color w:val="000000"/>
          <w:sz w:val="26"/>
          <w:szCs w:val="26"/>
          <w:lang w:val="uz-Cyrl-UZ"/>
        </w:rPr>
        <w:t>obligasiyalarini</w:t>
      </w:r>
      <w:r w:rsidRPr="00FE1B1E">
        <w:rPr>
          <w:color w:val="000000"/>
          <w:sz w:val="26"/>
          <w:szCs w:val="26"/>
          <w:lang w:val="uz-Cyrl-UZ"/>
        </w:rPr>
        <w:t xml:space="preserve"> </w:t>
      </w:r>
      <w:r>
        <w:rPr>
          <w:color w:val="000000"/>
          <w:sz w:val="26"/>
          <w:szCs w:val="26"/>
          <w:lang w:val="uz-Cyrl-UZ"/>
        </w:rPr>
        <w:t>qaytarib</w:t>
      </w:r>
      <w:r w:rsidRPr="00FE1B1E">
        <w:rPr>
          <w:color w:val="000000"/>
          <w:sz w:val="26"/>
          <w:szCs w:val="26"/>
          <w:lang w:val="uz-Cyrl-UZ"/>
        </w:rPr>
        <w:t xml:space="preserve"> </w:t>
      </w:r>
      <w:r>
        <w:rPr>
          <w:color w:val="000000"/>
          <w:sz w:val="26"/>
          <w:szCs w:val="26"/>
          <w:lang w:val="uz-Cyrl-UZ"/>
        </w:rPr>
        <w:t>sotib</w:t>
      </w:r>
      <w:r w:rsidRPr="00FE1B1E">
        <w:rPr>
          <w:color w:val="000000"/>
          <w:sz w:val="26"/>
          <w:szCs w:val="26"/>
          <w:lang w:val="uz-Cyrl-UZ"/>
        </w:rPr>
        <w:t xml:space="preserve"> </w:t>
      </w:r>
      <w:r>
        <w:rPr>
          <w:color w:val="000000"/>
          <w:sz w:val="26"/>
          <w:szCs w:val="26"/>
          <w:lang w:val="uz-Cyrl-UZ"/>
        </w:rPr>
        <w:t>olish</w:t>
      </w:r>
      <w:r w:rsidRPr="00FE1B1E">
        <w:rPr>
          <w:color w:val="000000"/>
          <w:sz w:val="26"/>
          <w:szCs w:val="26"/>
          <w:lang w:val="uz-Cyrl-UZ"/>
        </w:rPr>
        <w:t xml:space="preserve"> </w:t>
      </w:r>
      <w:r>
        <w:rPr>
          <w:color w:val="000000"/>
          <w:sz w:val="26"/>
          <w:szCs w:val="26"/>
          <w:lang w:val="uz-Cyrl-UZ"/>
        </w:rPr>
        <w:t>to’g’risida</w:t>
      </w:r>
      <w:r w:rsidRPr="00FE1B1E">
        <w:rPr>
          <w:color w:val="000000"/>
          <w:sz w:val="26"/>
          <w:szCs w:val="26"/>
          <w:lang w:val="uz-Cyrl-UZ"/>
        </w:rPr>
        <w:t xml:space="preserve"> </w:t>
      </w:r>
      <w:r>
        <w:rPr>
          <w:color w:val="000000"/>
          <w:sz w:val="26"/>
          <w:szCs w:val="26"/>
          <w:lang w:val="uz-Cyrl-UZ"/>
        </w:rPr>
        <w:t>qaror</w:t>
      </w:r>
      <w:r w:rsidRPr="00FE1B1E">
        <w:rPr>
          <w:color w:val="000000"/>
          <w:sz w:val="26"/>
          <w:szCs w:val="26"/>
          <w:lang w:val="uz-Cyrl-UZ"/>
        </w:rPr>
        <w:t xml:space="preserve"> </w:t>
      </w:r>
      <w:r>
        <w:rPr>
          <w:color w:val="000000"/>
          <w:sz w:val="26"/>
          <w:szCs w:val="26"/>
          <w:lang w:val="uz-Cyrl-UZ"/>
        </w:rPr>
        <w:t>qabul</w:t>
      </w:r>
      <w:r w:rsidRPr="00FE1B1E">
        <w:rPr>
          <w:color w:val="000000"/>
          <w:sz w:val="26"/>
          <w:szCs w:val="26"/>
          <w:lang w:val="uz-Cyrl-UZ"/>
        </w:rPr>
        <w:t xml:space="preserve"> </w:t>
      </w:r>
      <w:r>
        <w:rPr>
          <w:color w:val="000000"/>
          <w:sz w:val="26"/>
          <w:szCs w:val="26"/>
          <w:lang w:val="uz-Cyrl-UZ"/>
        </w:rPr>
        <w:t>qilish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20" w:name="2382915"/>
      <w:bookmarkEnd w:id="20"/>
      <w:r w:rsidRPr="00FE1B1E">
        <w:rPr>
          <w:bCs/>
          <w:sz w:val="26"/>
          <w:szCs w:val="26"/>
          <w:lang w:val="uz-Cyrl-UZ"/>
        </w:rPr>
        <w:t>“</w:t>
      </w:r>
      <w:r>
        <w:rPr>
          <w:bCs/>
          <w:sz w:val="26"/>
          <w:szCs w:val="26"/>
          <w:lang w:val="uz-Cyrl-UZ"/>
        </w:rPr>
        <w:t>Aksiyadorlik</w:t>
      </w:r>
      <w:r w:rsidRPr="00FE1B1E">
        <w:rPr>
          <w:bCs/>
          <w:sz w:val="26"/>
          <w:szCs w:val="26"/>
          <w:lang w:val="uz-Cyrl-UZ"/>
        </w:rPr>
        <w:t xml:space="preserve"> </w:t>
      </w:r>
      <w:r>
        <w:rPr>
          <w:bCs/>
          <w:sz w:val="26"/>
          <w:szCs w:val="26"/>
          <w:lang w:val="uz-Cyrl-UZ"/>
        </w:rPr>
        <w:t>jamiyatlari</w:t>
      </w:r>
      <w:r w:rsidRPr="00FE1B1E">
        <w:rPr>
          <w:bCs/>
          <w:sz w:val="26"/>
          <w:szCs w:val="26"/>
          <w:lang w:val="uz-Cyrl-UZ"/>
        </w:rPr>
        <w:t xml:space="preserve"> </w:t>
      </w:r>
      <w:r>
        <w:rPr>
          <w:bCs/>
          <w:sz w:val="26"/>
          <w:szCs w:val="26"/>
          <w:lang w:val="uz-Cyrl-UZ"/>
        </w:rPr>
        <w:t>va</w:t>
      </w:r>
      <w:r w:rsidRPr="00FE1B1E">
        <w:rPr>
          <w:bCs/>
          <w:sz w:val="26"/>
          <w:szCs w:val="26"/>
          <w:lang w:val="uz-Cyrl-UZ"/>
        </w:rPr>
        <w:t xml:space="preserve"> </w:t>
      </w:r>
      <w:r>
        <w:rPr>
          <w:bCs/>
          <w:sz w:val="26"/>
          <w:szCs w:val="26"/>
          <w:lang w:val="uz-Cyrl-UZ"/>
        </w:rPr>
        <w:t>aksiyadorlarning</w:t>
      </w:r>
      <w:r w:rsidRPr="00FE1B1E">
        <w:rPr>
          <w:bCs/>
          <w:sz w:val="26"/>
          <w:szCs w:val="26"/>
          <w:lang w:val="uz-Cyrl-UZ"/>
        </w:rPr>
        <w:t xml:space="preserve"> </w:t>
      </w:r>
      <w:r>
        <w:rPr>
          <w:bCs/>
          <w:sz w:val="26"/>
          <w:szCs w:val="26"/>
          <w:lang w:val="uz-Cyrl-UZ"/>
        </w:rPr>
        <w:t>huquqlarini</w:t>
      </w:r>
      <w:r w:rsidRPr="00FE1B1E">
        <w:rPr>
          <w:bCs/>
          <w:sz w:val="26"/>
          <w:szCs w:val="26"/>
          <w:lang w:val="uz-Cyrl-UZ"/>
        </w:rPr>
        <w:t xml:space="preserve"> </w:t>
      </w:r>
      <w:r>
        <w:rPr>
          <w:bCs/>
          <w:sz w:val="26"/>
          <w:szCs w:val="26"/>
          <w:lang w:val="uz-Cyrl-UZ"/>
        </w:rPr>
        <w:t>himoya</w:t>
      </w:r>
      <w:r w:rsidRPr="00FE1B1E">
        <w:rPr>
          <w:bCs/>
          <w:sz w:val="26"/>
          <w:szCs w:val="26"/>
          <w:lang w:val="uz-Cyrl-UZ"/>
        </w:rPr>
        <w:t xml:space="preserve"> </w:t>
      </w:r>
      <w:r>
        <w:rPr>
          <w:bCs/>
          <w:sz w:val="26"/>
          <w:szCs w:val="26"/>
          <w:lang w:val="uz-Cyrl-UZ"/>
        </w:rPr>
        <w:t>qilish</w:t>
      </w:r>
      <w:r w:rsidRPr="00FE1B1E">
        <w:rPr>
          <w:bCs/>
          <w:sz w:val="26"/>
          <w:szCs w:val="26"/>
          <w:lang w:val="uz-Cyrl-UZ"/>
        </w:rPr>
        <w:t xml:space="preserve"> </w:t>
      </w:r>
      <w:r>
        <w:rPr>
          <w:bCs/>
          <w:sz w:val="26"/>
          <w:szCs w:val="26"/>
          <w:lang w:val="uz-Cyrl-UZ"/>
        </w:rPr>
        <w:t>to’g’risida</w:t>
      </w:r>
      <w:r w:rsidRPr="00FE1B1E">
        <w:rPr>
          <w:bCs/>
          <w:sz w:val="26"/>
          <w:szCs w:val="26"/>
          <w:lang w:val="uz-Cyrl-UZ"/>
        </w:rPr>
        <w:t>”</w:t>
      </w:r>
      <w:r>
        <w:rPr>
          <w:bCs/>
          <w:sz w:val="26"/>
          <w:szCs w:val="26"/>
          <w:lang w:val="uz-Cyrl-UZ"/>
        </w:rPr>
        <w:t>gi</w:t>
      </w:r>
      <w:r w:rsidRPr="00FE1B1E">
        <w:rPr>
          <w:bCs/>
          <w:sz w:val="26"/>
          <w:szCs w:val="26"/>
          <w:lang w:val="uz-Cyrl-UZ"/>
        </w:rPr>
        <w:t xml:space="preserve"> </w:t>
      </w:r>
      <w:r>
        <w:rPr>
          <w:bCs/>
          <w:sz w:val="26"/>
          <w:szCs w:val="26"/>
          <w:lang w:val="uz-Cyrl-UZ"/>
        </w:rPr>
        <w:t>O’zbekiston</w:t>
      </w:r>
      <w:r w:rsidRPr="00FE1B1E">
        <w:rPr>
          <w:bCs/>
          <w:sz w:val="26"/>
          <w:szCs w:val="26"/>
          <w:lang w:val="uz-Cyrl-UZ"/>
        </w:rPr>
        <w:t xml:space="preserve"> </w:t>
      </w:r>
      <w:r>
        <w:rPr>
          <w:bCs/>
          <w:sz w:val="26"/>
          <w:szCs w:val="26"/>
          <w:lang w:val="uz-Cyrl-UZ"/>
        </w:rPr>
        <w:t>Respublikasi</w:t>
      </w:r>
      <w:r w:rsidRPr="00FE1B1E">
        <w:rPr>
          <w:sz w:val="26"/>
          <w:szCs w:val="26"/>
          <w:lang w:val="uz-Cyrl-UZ"/>
        </w:rPr>
        <w:t xml:space="preserve"> </w:t>
      </w:r>
      <w:r>
        <w:rPr>
          <w:sz w:val="26"/>
          <w:szCs w:val="26"/>
          <w:lang w:val="uz-Cyrl-UZ"/>
        </w:rPr>
        <w:t>Qonunining</w:t>
      </w:r>
      <w:r w:rsidRPr="00FE1B1E">
        <w:rPr>
          <w:sz w:val="26"/>
          <w:szCs w:val="26"/>
          <w:lang w:val="uz-Cyrl-UZ"/>
        </w:rPr>
        <w:t xml:space="preserve"> </w:t>
      </w:r>
      <w:hyperlink r:id="rId7" w:anchor="2382762" w:history="1">
        <w:r w:rsidRPr="00FE1B1E">
          <w:rPr>
            <w:sz w:val="26"/>
            <w:szCs w:val="26"/>
            <w:lang w:val="uz-Cyrl-UZ"/>
          </w:rPr>
          <w:t>34-</w:t>
        </w:r>
        <w:r>
          <w:rPr>
            <w:sz w:val="26"/>
            <w:szCs w:val="26"/>
            <w:lang w:val="uz-Cyrl-UZ"/>
          </w:rPr>
          <w:t>moddasiga</w:t>
        </w:r>
        <w:r w:rsidRPr="00FE1B1E">
          <w:rPr>
            <w:sz w:val="26"/>
            <w:szCs w:val="26"/>
            <w:lang w:val="uz-Cyrl-UZ"/>
          </w:rPr>
          <w:t xml:space="preserve"> </w:t>
        </w:r>
      </w:hyperlink>
      <w:r>
        <w:rPr>
          <w:sz w:val="26"/>
          <w:szCs w:val="26"/>
          <w:lang w:val="uz-Cyrl-UZ"/>
        </w:rPr>
        <w:t>m</w:t>
      </w:r>
      <w:r>
        <w:rPr>
          <w:color w:val="000000"/>
          <w:sz w:val="26"/>
          <w:szCs w:val="26"/>
          <w:lang w:val="uz-Cyrl-UZ"/>
        </w:rPr>
        <w:t>uvofiq</w:t>
      </w:r>
      <w:r w:rsidRPr="00FE1B1E">
        <w:rPr>
          <w:color w:val="000000"/>
          <w:sz w:val="26"/>
          <w:szCs w:val="26"/>
          <w:lang w:val="uz-Cyrl-UZ"/>
        </w:rPr>
        <w:t xml:space="preserve"> </w:t>
      </w:r>
      <w:r>
        <w:rPr>
          <w:color w:val="000000"/>
          <w:sz w:val="26"/>
          <w:szCs w:val="26"/>
          <w:lang w:val="uz-Cyrl-UZ"/>
        </w:rPr>
        <w:t>aksiyalarni</w:t>
      </w:r>
      <w:r w:rsidRPr="00FE1B1E">
        <w:rPr>
          <w:color w:val="000000"/>
          <w:sz w:val="26"/>
          <w:szCs w:val="26"/>
          <w:lang w:val="uz-Cyrl-UZ"/>
        </w:rPr>
        <w:t xml:space="preserve"> </w:t>
      </w:r>
      <w:r>
        <w:rPr>
          <w:color w:val="000000"/>
          <w:sz w:val="26"/>
          <w:szCs w:val="26"/>
          <w:lang w:val="uz-Cyrl-UZ"/>
        </w:rPr>
        <w:t>joylashtirish</w:t>
      </w:r>
      <w:r w:rsidRPr="00FE1B1E">
        <w:rPr>
          <w:color w:val="000000"/>
          <w:sz w:val="26"/>
          <w:szCs w:val="26"/>
          <w:lang w:val="uz-Cyrl-UZ"/>
        </w:rPr>
        <w:t xml:space="preserve"> (</w:t>
      </w:r>
      <w:r>
        <w:rPr>
          <w:color w:val="000000"/>
          <w:sz w:val="26"/>
          <w:szCs w:val="26"/>
          <w:lang w:val="uz-Cyrl-UZ"/>
        </w:rPr>
        <w:t>qimmatli</w:t>
      </w:r>
      <w:r w:rsidRPr="00FE1B1E">
        <w:rPr>
          <w:color w:val="000000"/>
          <w:sz w:val="26"/>
          <w:szCs w:val="26"/>
          <w:lang w:val="uz-Cyrl-UZ"/>
        </w:rPr>
        <w:t xml:space="preserve"> </w:t>
      </w:r>
      <w:r>
        <w:rPr>
          <w:color w:val="000000"/>
          <w:sz w:val="26"/>
          <w:szCs w:val="26"/>
          <w:lang w:val="uz-Cyrl-UZ"/>
        </w:rPr>
        <w:t>qog’ozlarning</w:t>
      </w:r>
      <w:r w:rsidRPr="00FE1B1E">
        <w:rPr>
          <w:color w:val="000000"/>
          <w:sz w:val="26"/>
          <w:szCs w:val="26"/>
          <w:lang w:val="uz-Cyrl-UZ"/>
        </w:rPr>
        <w:t xml:space="preserve"> </w:t>
      </w:r>
      <w:r>
        <w:rPr>
          <w:color w:val="000000"/>
          <w:sz w:val="26"/>
          <w:szCs w:val="26"/>
          <w:lang w:val="uz-Cyrl-UZ"/>
        </w:rPr>
        <w:t>birja</w:t>
      </w:r>
      <w:r w:rsidRPr="00FE1B1E">
        <w:rPr>
          <w:color w:val="000000"/>
          <w:sz w:val="26"/>
          <w:szCs w:val="26"/>
          <w:lang w:val="uz-Cyrl-UZ"/>
        </w:rPr>
        <w:t xml:space="preserve"> </w:t>
      </w:r>
      <w:r>
        <w:rPr>
          <w:color w:val="000000"/>
          <w:sz w:val="26"/>
          <w:szCs w:val="26"/>
          <w:lang w:val="uz-Cyrl-UZ"/>
        </w:rPr>
        <w:t>bozoriga</w:t>
      </w:r>
      <w:r w:rsidRPr="00FE1B1E">
        <w:rPr>
          <w:color w:val="000000"/>
          <w:sz w:val="26"/>
          <w:szCs w:val="26"/>
          <w:lang w:val="uz-Cyrl-UZ"/>
        </w:rPr>
        <w:t xml:space="preserve"> </w:t>
      </w:r>
      <w:r>
        <w:rPr>
          <w:color w:val="000000"/>
          <w:sz w:val="26"/>
          <w:szCs w:val="26"/>
          <w:lang w:val="uz-Cyrl-UZ"/>
        </w:rPr>
        <w:t>va</w:t>
      </w:r>
      <w:r w:rsidRPr="00FE1B1E">
        <w:rPr>
          <w:color w:val="000000"/>
          <w:sz w:val="26"/>
          <w:szCs w:val="26"/>
          <w:lang w:val="uz-Cyrl-UZ"/>
        </w:rPr>
        <w:t xml:space="preserve"> </w:t>
      </w:r>
      <w:r>
        <w:rPr>
          <w:color w:val="000000"/>
          <w:sz w:val="26"/>
          <w:szCs w:val="26"/>
          <w:lang w:val="uz-Cyrl-UZ"/>
        </w:rPr>
        <w:t>uyushgan</w:t>
      </w:r>
      <w:r w:rsidRPr="00FE1B1E">
        <w:rPr>
          <w:color w:val="000000"/>
          <w:sz w:val="26"/>
          <w:szCs w:val="26"/>
          <w:lang w:val="uz-Cyrl-UZ"/>
        </w:rPr>
        <w:t xml:space="preserve"> </w:t>
      </w:r>
      <w:r>
        <w:rPr>
          <w:color w:val="000000"/>
          <w:sz w:val="26"/>
          <w:szCs w:val="26"/>
          <w:lang w:val="uz-Cyrl-UZ"/>
        </w:rPr>
        <w:t>birjadan</w:t>
      </w:r>
      <w:r w:rsidRPr="00FE1B1E">
        <w:rPr>
          <w:color w:val="000000"/>
          <w:sz w:val="26"/>
          <w:szCs w:val="26"/>
          <w:lang w:val="uz-Cyrl-UZ"/>
        </w:rPr>
        <w:t xml:space="preserve"> </w:t>
      </w:r>
      <w:r>
        <w:rPr>
          <w:color w:val="000000"/>
          <w:sz w:val="26"/>
          <w:szCs w:val="26"/>
          <w:lang w:val="uz-Cyrl-UZ"/>
        </w:rPr>
        <w:t>tashqari</w:t>
      </w:r>
      <w:r w:rsidRPr="00FE1B1E">
        <w:rPr>
          <w:color w:val="000000"/>
          <w:sz w:val="26"/>
          <w:szCs w:val="26"/>
          <w:lang w:val="uz-Cyrl-UZ"/>
        </w:rPr>
        <w:t xml:space="preserve"> </w:t>
      </w:r>
      <w:r>
        <w:rPr>
          <w:color w:val="000000"/>
          <w:sz w:val="26"/>
          <w:szCs w:val="26"/>
          <w:lang w:val="uz-Cyrl-UZ"/>
        </w:rPr>
        <w:t>bozoriga</w:t>
      </w:r>
      <w:r w:rsidRPr="00FE1B1E">
        <w:rPr>
          <w:color w:val="000000"/>
          <w:sz w:val="26"/>
          <w:szCs w:val="26"/>
          <w:lang w:val="uz-Cyrl-UZ"/>
        </w:rPr>
        <w:t xml:space="preserve"> </w:t>
      </w:r>
      <w:r>
        <w:rPr>
          <w:color w:val="000000"/>
          <w:sz w:val="26"/>
          <w:szCs w:val="26"/>
          <w:lang w:val="uz-Cyrl-UZ"/>
        </w:rPr>
        <w:t>chiqarish</w:t>
      </w:r>
      <w:r w:rsidRPr="00FE1B1E">
        <w:rPr>
          <w:color w:val="000000"/>
          <w:sz w:val="26"/>
          <w:szCs w:val="26"/>
          <w:lang w:val="uz-Cyrl-UZ"/>
        </w:rPr>
        <w:t xml:space="preserve">) </w:t>
      </w:r>
      <w:r>
        <w:rPr>
          <w:color w:val="000000"/>
          <w:sz w:val="26"/>
          <w:szCs w:val="26"/>
          <w:lang w:val="uz-Cyrl-UZ"/>
        </w:rPr>
        <w:t>narxini</w:t>
      </w:r>
      <w:r w:rsidRPr="00FE1B1E">
        <w:rPr>
          <w:color w:val="000000"/>
          <w:sz w:val="26"/>
          <w:szCs w:val="26"/>
          <w:lang w:val="uz-Cyrl-UZ"/>
        </w:rPr>
        <w:t xml:space="preserve"> </w:t>
      </w:r>
      <w:r>
        <w:rPr>
          <w:color w:val="000000"/>
          <w:sz w:val="26"/>
          <w:szCs w:val="26"/>
          <w:lang w:val="uz-Cyrl-UZ"/>
        </w:rPr>
        <w:t>belgilash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color w:val="000000"/>
          <w:sz w:val="26"/>
          <w:szCs w:val="26"/>
          <w:lang w:val="uz-Cyrl-UZ"/>
        </w:rPr>
      </w:pPr>
      <w:bookmarkStart w:id="21" w:name="2382917"/>
      <w:bookmarkEnd w:id="21"/>
      <w:r>
        <w:rPr>
          <w:color w:val="000000"/>
          <w:sz w:val="26"/>
          <w:szCs w:val="26"/>
          <w:lang w:val="uz-Cyrl-UZ"/>
        </w:rPr>
        <w:t>aksiyalarni</w:t>
      </w:r>
      <w:r w:rsidRPr="00FE1B1E">
        <w:rPr>
          <w:color w:val="000000"/>
          <w:sz w:val="26"/>
          <w:szCs w:val="26"/>
          <w:lang w:val="uz-Cyrl-UZ"/>
        </w:rPr>
        <w:t xml:space="preserve"> </w:t>
      </w:r>
      <w:r>
        <w:rPr>
          <w:color w:val="000000"/>
          <w:sz w:val="26"/>
          <w:szCs w:val="26"/>
          <w:lang w:val="uz-Cyrl-UZ"/>
        </w:rPr>
        <w:t>maydalash</w:t>
      </w:r>
      <w:r w:rsidRPr="00FE1B1E">
        <w:rPr>
          <w:color w:val="000000"/>
          <w:sz w:val="26"/>
          <w:szCs w:val="26"/>
          <w:lang w:val="uz-Cyrl-UZ"/>
        </w:rPr>
        <w:t xml:space="preserve"> </w:t>
      </w:r>
      <w:r>
        <w:rPr>
          <w:color w:val="000000"/>
          <w:sz w:val="26"/>
          <w:szCs w:val="26"/>
          <w:lang w:val="uz-Cyrl-UZ"/>
        </w:rPr>
        <w:t>va</w:t>
      </w:r>
      <w:r w:rsidRPr="00FE1B1E">
        <w:rPr>
          <w:color w:val="000000"/>
          <w:sz w:val="26"/>
          <w:szCs w:val="26"/>
          <w:lang w:val="uz-Cyrl-UZ"/>
        </w:rPr>
        <w:t xml:space="preserve"> </w:t>
      </w:r>
      <w:r>
        <w:rPr>
          <w:color w:val="000000"/>
          <w:sz w:val="26"/>
          <w:szCs w:val="26"/>
          <w:lang w:val="uz-Cyrl-UZ"/>
        </w:rPr>
        <w:t>yiriklashtirish</w:t>
      </w:r>
      <w:r w:rsidRPr="00FE1B1E">
        <w:rPr>
          <w:color w:val="000000"/>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bCs/>
          <w:sz w:val="26"/>
          <w:szCs w:val="26"/>
          <w:lang w:val="uz-Cyrl-UZ"/>
        </w:rPr>
      </w:pPr>
      <w:r w:rsidRPr="00FE1B1E">
        <w:rPr>
          <w:bCs/>
          <w:sz w:val="26"/>
          <w:szCs w:val="26"/>
          <w:lang w:val="uz-Cyrl-UZ"/>
        </w:rPr>
        <w:t>“</w:t>
      </w:r>
      <w:r>
        <w:rPr>
          <w:bCs/>
          <w:sz w:val="26"/>
          <w:szCs w:val="26"/>
          <w:lang w:val="uz-Cyrl-UZ"/>
        </w:rPr>
        <w:t>Aksiyadorlik</w:t>
      </w:r>
      <w:r w:rsidRPr="00FE1B1E">
        <w:rPr>
          <w:bCs/>
          <w:sz w:val="26"/>
          <w:szCs w:val="26"/>
          <w:lang w:val="uz-Cyrl-UZ"/>
        </w:rPr>
        <w:t xml:space="preserve"> </w:t>
      </w:r>
      <w:r>
        <w:rPr>
          <w:bCs/>
          <w:sz w:val="26"/>
          <w:szCs w:val="26"/>
          <w:lang w:val="uz-Cyrl-UZ"/>
        </w:rPr>
        <w:t>jamiyatlari</w:t>
      </w:r>
      <w:r w:rsidRPr="00FE1B1E">
        <w:rPr>
          <w:bCs/>
          <w:sz w:val="26"/>
          <w:szCs w:val="26"/>
          <w:lang w:val="uz-Cyrl-UZ"/>
        </w:rPr>
        <w:t xml:space="preserve"> </w:t>
      </w:r>
      <w:r>
        <w:rPr>
          <w:bCs/>
          <w:sz w:val="26"/>
          <w:szCs w:val="26"/>
          <w:lang w:val="uz-Cyrl-UZ"/>
        </w:rPr>
        <w:t>va</w:t>
      </w:r>
      <w:r w:rsidRPr="00FE1B1E">
        <w:rPr>
          <w:bCs/>
          <w:sz w:val="26"/>
          <w:szCs w:val="26"/>
          <w:lang w:val="uz-Cyrl-UZ"/>
        </w:rPr>
        <w:t xml:space="preserve"> </w:t>
      </w:r>
      <w:r>
        <w:rPr>
          <w:bCs/>
          <w:sz w:val="26"/>
          <w:szCs w:val="26"/>
          <w:lang w:val="uz-Cyrl-UZ"/>
        </w:rPr>
        <w:t>aksiyadorlarning</w:t>
      </w:r>
      <w:r w:rsidRPr="00FE1B1E">
        <w:rPr>
          <w:bCs/>
          <w:sz w:val="26"/>
          <w:szCs w:val="26"/>
          <w:lang w:val="uz-Cyrl-UZ"/>
        </w:rPr>
        <w:t xml:space="preserve"> </w:t>
      </w:r>
      <w:r>
        <w:rPr>
          <w:bCs/>
          <w:sz w:val="26"/>
          <w:szCs w:val="26"/>
          <w:lang w:val="uz-Cyrl-UZ"/>
        </w:rPr>
        <w:t>huquqlarini</w:t>
      </w:r>
      <w:r w:rsidRPr="00FE1B1E">
        <w:rPr>
          <w:bCs/>
          <w:sz w:val="26"/>
          <w:szCs w:val="26"/>
          <w:lang w:val="uz-Cyrl-UZ"/>
        </w:rPr>
        <w:t xml:space="preserve"> </w:t>
      </w:r>
      <w:r>
        <w:rPr>
          <w:bCs/>
          <w:sz w:val="26"/>
          <w:szCs w:val="26"/>
          <w:lang w:val="uz-Cyrl-UZ"/>
        </w:rPr>
        <w:t>himoya</w:t>
      </w:r>
      <w:r w:rsidRPr="00FE1B1E">
        <w:rPr>
          <w:bCs/>
          <w:sz w:val="26"/>
          <w:szCs w:val="26"/>
          <w:lang w:val="uz-Cyrl-UZ"/>
        </w:rPr>
        <w:t xml:space="preserve"> </w:t>
      </w:r>
      <w:r>
        <w:rPr>
          <w:bCs/>
          <w:sz w:val="26"/>
          <w:szCs w:val="26"/>
          <w:lang w:val="uz-Cyrl-UZ"/>
        </w:rPr>
        <w:t>qilish</w:t>
      </w:r>
      <w:r w:rsidRPr="00FE1B1E">
        <w:rPr>
          <w:bCs/>
          <w:sz w:val="26"/>
          <w:szCs w:val="26"/>
          <w:lang w:val="uz-Cyrl-UZ"/>
        </w:rPr>
        <w:t xml:space="preserve"> </w:t>
      </w:r>
      <w:r>
        <w:rPr>
          <w:bCs/>
          <w:sz w:val="26"/>
          <w:szCs w:val="26"/>
          <w:lang w:val="uz-Cyrl-UZ"/>
        </w:rPr>
        <w:t>to’g’risida</w:t>
      </w:r>
      <w:r w:rsidRPr="00FE1B1E">
        <w:rPr>
          <w:bCs/>
          <w:sz w:val="26"/>
          <w:szCs w:val="26"/>
          <w:lang w:val="uz-Cyrl-UZ"/>
        </w:rPr>
        <w:t>”</w:t>
      </w:r>
      <w:r>
        <w:rPr>
          <w:bCs/>
          <w:sz w:val="26"/>
          <w:szCs w:val="26"/>
          <w:lang w:val="uz-Cyrl-UZ"/>
        </w:rPr>
        <w:t>gi</w:t>
      </w:r>
      <w:r w:rsidRPr="00FE1B1E">
        <w:rPr>
          <w:bCs/>
          <w:sz w:val="26"/>
          <w:szCs w:val="26"/>
          <w:lang w:val="uz-Cyrl-UZ"/>
        </w:rPr>
        <w:t xml:space="preserve"> </w:t>
      </w:r>
      <w:r>
        <w:rPr>
          <w:bCs/>
          <w:sz w:val="26"/>
          <w:szCs w:val="26"/>
          <w:lang w:val="uz-Cyrl-UZ"/>
        </w:rPr>
        <w:t>O’zbekiston</w:t>
      </w:r>
      <w:r w:rsidRPr="00FE1B1E">
        <w:rPr>
          <w:bCs/>
          <w:sz w:val="26"/>
          <w:szCs w:val="26"/>
          <w:lang w:val="uz-Cyrl-UZ"/>
        </w:rPr>
        <w:t xml:space="preserve"> </w:t>
      </w:r>
      <w:r>
        <w:rPr>
          <w:bCs/>
          <w:sz w:val="26"/>
          <w:szCs w:val="26"/>
          <w:lang w:val="uz-Cyrl-UZ"/>
        </w:rPr>
        <w:t>Respublikasi</w:t>
      </w:r>
      <w:r w:rsidRPr="00FE1B1E">
        <w:rPr>
          <w:bCs/>
          <w:sz w:val="26"/>
          <w:szCs w:val="26"/>
          <w:lang w:val="uz-Cyrl-UZ"/>
        </w:rPr>
        <w:t xml:space="preserve"> </w:t>
      </w:r>
      <w:r>
        <w:rPr>
          <w:bCs/>
          <w:sz w:val="26"/>
          <w:szCs w:val="26"/>
          <w:lang w:val="uz-Cyrl-UZ"/>
        </w:rPr>
        <w:t>Qonunining</w:t>
      </w:r>
      <w:hyperlink r:id="rId8" w:anchor="2383218" w:history="1">
        <w:r w:rsidRPr="00FE1B1E">
          <w:rPr>
            <w:bCs/>
            <w:sz w:val="26"/>
            <w:szCs w:val="26"/>
            <w:lang w:val="uz-Cyrl-UZ"/>
          </w:rPr>
          <w:t xml:space="preserve"> 8 </w:t>
        </w:r>
      </w:hyperlink>
      <w:r>
        <w:rPr>
          <w:bCs/>
          <w:sz w:val="26"/>
          <w:szCs w:val="26"/>
          <w:lang w:val="uz-Cyrl-UZ"/>
        </w:rPr>
        <w:t>va</w:t>
      </w:r>
      <w:hyperlink r:id="rId9" w:anchor="2383231" w:history="1">
        <w:r w:rsidRPr="00FE1B1E">
          <w:rPr>
            <w:bCs/>
            <w:sz w:val="26"/>
            <w:szCs w:val="26"/>
            <w:lang w:val="uz-Cyrl-UZ"/>
          </w:rPr>
          <w:t xml:space="preserve"> 9-</w:t>
        </w:r>
        <w:r>
          <w:rPr>
            <w:bCs/>
            <w:sz w:val="26"/>
            <w:szCs w:val="26"/>
            <w:lang w:val="uz-Cyrl-UZ"/>
          </w:rPr>
          <w:t>boblarida</w:t>
        </w:r>
        <w:r w:rsidRPr="00FE1B1E">
          <w:rPr>
            <w:bCs/>
            <w:sz w:val="26"/>
            <w:szCs w:val="26"/>
            <w:lang w:val="uz-Cyrl-UZ"/>
          </w:rPr>
          <w:t xml:space="preserve"> </w:t>
        </w:r>
      </w:hyperlink>
      <w:r>
        <w:rPr>
          <w:bCs/>
          <w:sz w:val="26"/>
          <w:szCs w:val="26"/>
          <w:lang w:val="uz-Cyrl-UZ"/>
        </w:rPr>
        <w:t>nazarda</w:t>
      </w:r>
      <w:r w:rsidRPr="00FE1B1E">
        <w:rPr>
          <w:bCs/>
          <w:sz w:val="26"/>
          <w:szCs w:val="26"/>
          <w:lang w:val="uz-Cyrl-UZ"/>
        </w:rPr>
        <w:t xml:space="preserve"> </w:t>
      </w:r>
      <w:r>
        <w:rPr>
          <w:bCs/>
          <w:sz w:val="26"/>
          <w:szCs w:val="26"/>
          <w:lang w:val="uz-Cyrl-UZ"/>
        </w:rPr>
        <w:t>tutilgan</w:t>
      </w:r>
      <w:r w:rsidRPr="00FE1B1E">
        <w:rPr>
          <w:bCs/>
          <w:sz w:val="26"/>
          <w:szCs w:val="26"/>
          <w:lang w:val="uz-Cyrl-UZ"/>
        </w:rPr>
        <w:t xml:space="preserve"> </w:t>
      </w:r>
      <w:r>
        <w:rPr>
          <w:bCs/>
          <w:sz w:val="26"/>
          <w:szCs w:val="26"/>
          <w:lang w:val="uz-Cyrl-UZ"/>
        </w:rPr>
        <w:t>holatlarda</w:t>
      </w:r>
      <w:r w:rsidRPr="00FE1B1E">
        <w:rPr>
          <w:bCs/>
          <w:sz w:val="26"/>
          <w:szCs w:val="26"/>
          <w:lang w:val="uz-Cyrl-UZ"/>
        </w:rPr>
        <w:t xml:space="preserve"> </w:t>
      </w:r>
      <w:r>
        <w:rPr>
          <w:bCs/>
          <w:sz w:val="26"/>
          <w:szCs w:val="26"/>
          <w:lang w:val="uz-Cyrl-UZ"/>
        </w:rPr>
        <w:t>Jamiyat</w:t>
      </w:r>
      <w:r w:rsidRPr="00FE1B1E">
        <w:rPr>
          <w:bCs/>
          <w:sz w:val="26"/>
          <w:szCs w:val="26"/>
          <w:lang w:val="uz-Cyrl-UZ"/>
        </w:rPr>
        <w:t xml:space="preserve"> </w:t>
      </w:r>
      <w:r>
        <w:rPr>
          <w:bCs/>
          <w:sz w:val="26"/>
          <w:szCs w:val="26"/>
          <w:lang w:val="uz-Cyrl-UZ"/>
        </w:rPr>
        <w:t>tomonidan</w:t>
      </w:r>
      <w:r w:rsidRPr="00FE1B1E">
        <w:rPr>
          <w:bCs/>
          <w:sz w:val="26"/>
          <w:szCs w:val="26"/>
          <w:lang w:val="uz-Cyrl-UZ"/>
        </w:rPr>
        <w:t xml:space="preserve"> </w:t>
      </w:r>
      <w:r>
        <w:rPr>
          <w:bCs/>
          <w:sz w:val="26"/>
          <w:szCs w:val="26"/>
          <w:lang w:val="uz-Cyrl-UZ"/>
        </w:rPr>
        <w:t>bitimlar</w:t>
      </w:r>
      <w:r w:rsidRPr="00FE1B1E">
        <w:rPr>
          <w:bCs/>
          <w:sz w:val="26"/>
          <w:szCs w:val="26"/>
          <w:lang w:val="uz-Cyrl-UZ"/>
        </w:rPr>
        <w:t xml:space="preserve"> </w:t>
      </w:r>
      <w:r>
        <w:rPr>
          <w:bCs/>
          <w:sz w:val="26"/>
          <w:szCs w:val="26"/>
          <w:lang w:val="uz-Cyrl-UZ"/>
        </w:rPr>
        <w:t>tuzish</w:t>
      </w:r>
      <w:r w:rsidRPr="00FE1B1E">
        <w:rPr>
          <w:bCs/>
          <w:sz w:val="26"/>
          <w:szCs w:val="26"/>
          <w:lang w:val="uz-Cyrl-UZ"/>
        </w:rPr>
        <w:t xml:space="preserve"> </w:t>
      </w:r>
      <w:r>
        <w:rPr>
          <w:bCs/>
          <w:sz w:val="26"/>
          <w:szCs w:val="26"/>
          <w:lang w:val="uz-Cyrl-UZ"/>
        </w:rPr>
        <w:t>to’g’risida</w:t>
      </w:r>
      <w:r w:rsidRPr="00FE1B1E">
        <w:rPr>
          <w:bCs/>
          <w:sz w:val="26"/>
          <w:szCs w:val="26"/>
          <w:lang w:val="uz-Cyrl-UZ"/>
        </w:rPr>
        <w:t xml:space="preserve"> </w:t>
      </w:r>
      <w:r>
        <w:rPr>
          <w:bCs/>
          <w:sz w:val="26"/>
          <w:szCs w:val="26"/>
          <w:lang w:val="uz-Cyrl-UZ"/>
        </w:rPr>
        <w:t>qaror</w:t>
      </w:r>
      <w:r w:rsidRPr="00FE1B1E">
        <w:rPr>
          <w:bCs/>
          <w:sz w:val="26"/>
          <w:szCs w:val="26"/>
          <w:lang w:val="uz-Cyrl-UZ"/>
        </w:rPr>
        <w:t xml:space="preserve"> </w:t>
      </w:r>
      <w:r>
        <w:rPr>
          <w:bCs/>
          <w:sz w:val="26"/>
          <w:szCs w:val="26"/>
          <w:lang w:val="uz-Cyrl-UZ"/>
        </w:rPr>
        <w:t>qabul</w:t>
      </w:r>
      <w:r w:rsidRPr="00FE1B1E">
        <w:rPr>
          <w:bCs/>
          <w:sz w:val="26"/>
          <w:szCs w:val="26"/>
          <w:lang w:val="uz-Cyrl-UZ"/>
        </w:rPr>
        <w:t xml:space="preserve"> </w:t>
      </w:r>
      <w:r>
        <w:rPr>
          <w:bCs/>
          <w:sz w:val="26"/>
          <w:szCs w:val="26"/>
          <w:lang w:val="uz-Cyrl-UZ"/>
        </w:rPr>
        <w:t>qilish</w:t>
      </w:r>
      <w:r w:rsidRPr="00FE1B1E">
        <w:rPr>
          <w:bCs/>
          <w:sz w:val="26"/>
          <w:szCs w:val="26"/>
          <w:lang w:val="uz-Cyrl-UZ"/>
        </w:rPr>
        <w:t xml:space="preserve">; </w:t>
      </w:r>
    </w:p>
    <w:p w:rsidR="00013A28" w:rsidRPr="00FE1B1E" w:rsidRDefault="00013A28" w:rsidP="00FE1B1E">
      <w:pPr>
        <w:shd w:val="clear" w:color="auto" w:fill="FFFFFF"/>
        <w:tabs>
          <w:tab w:val="left" w:pos="993"/>
        </w:tabs>
        <w:spacing w:before="80"/>
        <w:ind w:firstLineChars="271" w:firstLine="705"/>
        <w:jc w:val="both"/>
        <w:rPr>
          <w:bCs/>
          <w:sz w:val="26"/>
          <w:szCs w:val="26"/>
          <w:lang w:val="uz-Cyrl-UZ"/>
        </w:rPr>
      </w:pPr>
      <w:bookmarkStart w:id="22" w:name="2382920"/>
      <w:bookmarkEnd w:id="22"/>
      <w:r>
        <w:rPr>
          <w:bCs/>
          <w:sz w:val="26"/>
          <w:szCs w:val="26"/>
          <w:lang w:val="uz-Cyrl-UZ"/>
        </w:rPr>
        <w:t>qonun</w:t>
      </w:r>
      <w:r w:rsidRPr="00FE1B1E">
        <w:rPr>
          <w:bCs/>
          <w:sz w:val="26"/>
          <w:szCs w:val="26"/>
          <w:lang w:val="uz-Cyrl-UZ"/>
        </w:rPr>
        <w:t xml:space="preserve"> </w:t>
      </w:r>
      <w:r>
        <w:rPr>
          <w:bCs/>
          <w:sz w:val="26"/>
          <w:szCs w:val="26"/>
          <w:lang w:val="uz-Cyrl-UZ"/>
        </w:rPr>
        <w:t>hujjatlariga</w:t>
      </w:r>
      <w:r w:rsidRPr="00FE1B1E">
        <w:rPr>
          <w:bCs/>
          <w:sz w:val="26"/>
          <w:szCs w:val="26"/>
          <w:lang w:val="uz-Cyrl-UZ"/>
        </w:rPr>
        <w:t xml:space="preserve"> </w:t>
      </w:r>
      <w:r>
        <w:rPr>
          <w:bCs/>
          <w:sz w:val="26"/>
          <w:szCs w:val="26"/>
          <w:lang w:val="uz-Cyrl-UZ"/>
        </w:rPr>
        <w:t>muvofiq</w:t>
      </w:r>
      <w:r w:rsidRPr="00FE1B1E">
        <w:rPr>
          <w:bCs/>
          <w:sz w:val="26"/>
          <w:szCs w:val="26"/>
          <w:lang w:val="uz-Cyrl-UZ"/>
        </w:rPr>
        <w:t xml:space="preserve"> </w:t>
      </w:r>
      <w:r>
        <w:rPr>
          <w:bCs/>
          <w:sz w:val="26"/>
          <w:szCs w:val="26"/>
          <w:lang w:val="uz-Cyrl-UZ"/>
        </w:rPr>
        <w:t>boshqa</w:t>
      </w:r>
      <w:r w:rsidRPr="00FE1B1E">
        <w:rPr>
          <w:bCs/>
          <w:sz w:val="26"/>
          <w:szCs w:val="26"/>
          <w:lang w:val="uz-Cyrl-UZ"/>
        </w:rPr>
        <w:t xml:space="preserve"> </w:t>
      </w:r>
      <w:r>
        <w:rPr>
          <w:bCs/>
          <w:sz w:val="26"/>
          <w:szCs w:val="26"/>
          <w:lang w:val="uz-Cyrl-UZ"/>
        </w:rPr>
        <w:t>masalalarni</w:t>
      </w:r>
      <w:r w:rsidRPr="00FE1B1E">
        <w:rPr>
          <w:bCs/>
          <w:sz w:val="26"/>
          <w:szCs w:val="26"/>
          <w:lang w:val="uz-Cyrl-UZ"/>
        </w:rPr>
        <w:t xml:space="preserve"> </w:t>
      </w:r>
      <w:r>
        <w:rPr>
          <w:bCs/>
          <w:sz w:val="26"/>
          <w:szCs w:val="26"/>
          <w:lang w:val="uz-Cyrl-UZ"/>
        </w:rPr>
        <w:t>hal</w:t>
      </w:r>
      <w:r w:rsidRPr="00FE1B1E">
        <w:rPr>
          <w:bCs/>
          <w:sz w:val="26"/>
          <w:szCs w:val="26"/>
          <w:lang w:val="uz-Cyrl-UZ"/>
        </w:rPr>
        <w:t xml:space="preserve"> </w:t>
      </w:r>
      <w:r>
        <w:rPr>
          <w:bCs/>
          <w:sz w:val="26"/>
          <w:szCs w:val="26"/>
          <w:lang w:val="uz-Cyrl-UZ"/>
        </w:rPr>
        <w:t>etish</w:t>
      </w:r>
      <w:r w:rsidRPr="00FE1B1E">
        <w:rPr>
          <w:bCs/>
          <w:sz w:val="26"/>
          <w:szCs w:val="26"/>
          <w:lang w:val="uz-Cyrl-UZ"/>
        </w:rPr>
        <w:t>;</w:t>
      </w:r>
    </w:p>
    <w:p w:rsidR="00013A28" w:rsidRPr="00FE1B1E" w:rsidRDefault="00013A28" w:rsidP="00FE1B1E">
      <w:pPr>
        <w:shd w:val="clear" w:color="auto" w:fill="FFFFFF"/>
        <w:tabs>
          <w:tab w:val="left" w:pos="993"/>
        </w:tabs>
        <w:spacing w:before="80"/>
        <w:ind w:firstLineChars="271" w:firstLine="705"/>
        <w:jc w:val="both"/>
        <w:rPr>
          <w:bCs/>
          <w:sz w:val="26"/>
          <w:szCs w:val="26"/>
          <w:lang w:val="uz-Cyrl-UZ"/>
        </w:rPr>
      </w:pPr>
      <w:bookmarkStart w:id="23" w:name="2382861"/>
      <w:bookmarkEnd w:id="23"/>
      <w:r>
        <w:rPr>
          <w:bCs/>
          <w:sz w:val="26"/>
          <w:szCs w:val="26"/>
          <w:lang w:val="uz-Cyrl-UZ"/>
        </w:rPr>
        <w:t>dividendlarni</w:t>
      </w:r>
      <w:r w:rsidRPr="00FE1B1E">
        <w:rPr>
          <w:bCs/>
          <w:sz w:val="26"/>
          <w:szCs w:val="26"/>
          <w:lang w:val="uz-Cyrl-UZ"/>
        </w:rPr>
        <w:t xml:space="preserve"> </w:t>
      </w:r>
      <w:r>
        <w:rPr>
          <w:bCs/>
          <w:sz w:val="26"/>
          <w:szCs w:val="26"/>
          <w:lang w:val="uz-Cyrl-UZ"/>
        </w:rPr>
        <w:t>to’lash</w:t>
      </w:r>
      <w:r w:rsidRPr="00FE1B1E">
        <w:rPr>
          <w:bCs/>
          <w:sz w:val="26"/>
          <w:szCs w:val="26"/>
          <w:lang w:val="uz-Cyrl-UZ"/>
        </w:rPr>
        <w:t xml:space="preserve"> </w:t>
      </w:r>
      <w:r>
        <w:rPr>
          <w:bCs/>
          <w:sz w:val="26"/>
          <w:szCs w:val="26"/>
          <w:lang w:val="uz-Cyrl-UZ"/>
        </w:rPr>
        <w:t>tartibi</w:t>
      </w:r>
      <w:r w:rsidRPr="00FE1B1E">
        <w:rPr>
          <w:bCs/>
          <w:sz w:val="26"/>
          <w:szCs w:val="26"/>
          <w:lang w:val="uz-Cyrl-UZ"/>
        </w:rPr>
        <w:t xml:space="preserve"> </w:t>
      </w:r>
      <w:r>
        <w:rPr>
          <w:bCs/>
          <w:sz w:val="26"/>
          <w:szCs w:val="26"/>
          <w:lang w:val="uz-Cyrl-UZ"/>
        </w:rPr>
        <w:t>aksiyador</w:t>
      </w:r>
      <w:r w:rsidRPr="00FE1B1E">
        <w:rPr>
          <w:bCs/>
          <w:sz w:val="26"/>
          <w:szCs w:val="26"/>
          <w:lang w:val="uz-Cyrl-UZ"/>
        </w:rPr>
        <w:t xml:space="preserve"> </w:t>
      </w:r>
      <w:r>
        <w:rPr>
          <w:bCs/>
          <w:sz w:val="26"/>
          <w:szCs w:val="26"/>
          <w:lang w:val="uz-Cyrl-UZ"/>
        </w:rPr>
        <w:t>qarorida</w:t>
      </w:r>
      <w:r w:rsidRPr="00FE1B1E">
        <w:rPr>
          <w:bCs/>
          <w:sz w:val="26"/>
          <w:szCs w:val="26"/>
          <w:lang w:val="uz-Cyrl-UZ"/>
        </w:rPr>
        <w:t xml:space="preserve"> </w:t>
      </w:r>
      <w:r>
        <w:rPr>
          <w:bCs/>
          <w:sz w:val="26"/>
          <w:szCs w:val="26"/>
          <w:lang w:val="uz-Cyrl-UZ"/>
        </w:rPr>
        <w:t>belgilanadi</w:t>
      </w:r>
      <w:r w:rsidRPr="00FE1B1E">
        <w:rPr>
          <w:bCs/>
          <w:sz w:val="26"/>
          <w:szCs w:val="26"/>
          <w:lang w:val="uz-Cyrl-UZ"/>
        </w:rPr>
        <w:t xml:space="preserve">. </w:t>
      </w:r>
    </w:p>
    <w:p w:rsidR="00013A28" w:rsidRPr="00452AFE" w:rsidRDefault="00013A28" w:rsidP="0030280E">
      <w:pPr>
        <w:pStyle w:val="BodyTextIndent"/>
        <w:tabs>
          <w:tab w:val="left" w:pos="993"/>
        </w:tabs>
        <w:spacing w:before="240"/>
        <w:ind w:left="0"/>
        <w:jc w:val="center"/>
        <w:rPr>
          <w:sz w:val="26"/>
          <w:szCs w:val="26"/>
          <w:lang w:val="uz-Cyrl-UZ"/>
        </w:rPr>
      </w:pPr>
      <w:r>
        <w:rPr>
          <w:b/>
          <w:sz w:val="26"/>
          <w:szCs w:val="26"/>
          <w:lang w:val="uz-Cyrl-UZ"/>
        </w:rPr>
        <w:t>Jamiyat</w:t>
      </w:r>
      <w:r w:rsidRPr="00452AFE">
        <w:rPr>
          <w:b/>
          <w:sz w:val="26"/>
          <w:szCs w:val="26"/>
          <w:lang w:val="uz-Cyrl-UZ"/>
        </w:rPr>
        <w:t xml:space="preserve"> </w:t>
      </w:r>
      <w:r>
        <w:rPr>
          <w:b/>
          <w:sz w:val="26"/>
          <w:szCs w:val="26"/>
          <w:lang w:val="uz-Cyrl-UZ"/>
        </w:rPr>
        <w:t>Kengashi</w:t>
      </w:r>
    </w:p>
    <w:p w:rsidR="00013A28" w:rsidRPr="00452AF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47. </w:t>
      </w:r>
      <w:r>
        <w:rPr>
          <w:sz w:val="26"/>
          <w:szCs w:val="26"/>
          <w:lang w:val="uz-Cyrl-UZ"/>
        </w:rPr>
        <w:t>Jamiyat</w:t>
      </w:r>
      <w:r w:rsidRPr="00452AFE">
        <w:rPr>
          <w:sz w:val="26"/>
          <w:szCs w:val="26"/>
          <w:lang w:val="uz-Cyrl-UZ"/>
        </w:rPr>
        <w:t xml:space="preserve"> </w:t>
      </w:r>
      <w:r>
        <w:rPr>
          <w:sz w:val="26"/>
          <w:szCs w:val="26"/>
          <w:lang w:val="uz-Cyrl-UZ"/>
        </w:rPr>
        <w:t>Kengashi</w:t>
      </w:r>
      <w:r w:rsidRPr="00452AFE">
        <w:rPr>
          <w:sz w:val="26"/>
          <w:szCs w:val="26"/>
          <w:lang w:val="uz-Cyrl-UZ"/>
        </w:rPr>
        <w:t xml:space="preserve"> </w:t>
      </w:r>
      <w:r>
        <w:rPr>
          <w:sz w:val="26"/>
          <w:szCs w:val="26"/>
          <w:lang w:val="uz-Cyrl-UZ"/>
        </w:rPr>
        <w:t>kuzatuv</w:t>
      </w:r>
      <w:r w:rsidRPr="00452AFE">
        <w:rPr>
          <w:sz w:val="26"/>
          <w:szCs w:val="26"/>
          <w:lang w:val="uz-Cyrl-UZ"/>
        </w:rPr>
        <w:t xml:space="preserve"> </w:t>
      </w:r>
      <w:r>
        <w:rPr>
          <w:sz w:val="26"/>
          <w:szCs w:val="26"/>
          <w:lang w:val="uz-Cyrl-UZ"/>
        </w:rPr>
        <w:t>kengashi</w:t>
      </w:r>
      <w:r w:rsidRPr="00452AFE">
        <w:rPr>
          <w:sz w:val="26"/>
          <w:szCs w:val="26"/>
          <w:lang w:val="uz-Cyrl-UZ"/>
        </w:rPr>
        <w:t xml:space="preserve"> </w:t>
      </w:r>
      <w:r>
        <w:rPr>
          <w:sz w:val="26"/>
          <w:szCs w:val="26"/>
          <w:lang w:val="uz-Cyrl-UZ"/>
        </w:rPr>
        <w:t>funksiyalarini</w:t>
      </w:r>
      <w:r w:rsidRPr="00452AFE">
        <w:rPr>
          <w:sz w:val="26"/>
          <w:szCs w:val="26"/>
          <w:lang w:val="uz-Cyrl-UZ"/>
        </w:rPr>
        <w:t xml:space="preserve"> </w:t>
      </w:r>
      <w:r>
        <w:rPr>
          <w:sz w:val="26"/>
          <w:szCs w:val="26"/>
          <w:lang w:val="uz-Cyrl-UZ"/>
        </w:rPr>
        <w:t>bajaradi</w:t>
      </w:r>
      <w:r w:rsidRPr="00452AFE">
        <w:rPr>
          <w:sz w:val="26"/>
          <w:szCs w:val="26"/>
          <w:lang w:val="uz-Cyrl-UZ"/>
        </w:rPr>
        <w:t>.</w:t>
      </w:r>
    </w:p>
    <w:p w:rsidR="00013A28" w:rsidRPr="003F568A" w:rsidRDefault="00013A28" w:rsidP="00FE1B1E">
      <w:pPr>
        <w:pStyle w:val="BodyTextIndent"/>
        <w:tabs>
          <w:tab w:val="left" w:pos="1134"/>
        </w:tabs>
        <w:spacing w:before="120" w:after="0"/>
        <w:ind w:left="0" w:firstLine="720"/>
        <w:jc w:val="both"/>
        <w:rPr>
          <w:color w:val="000000"/>
          <w:sz w:val="26"/>
          <w:szCs w:val="26"/>
          <w:lang w:val="en-US"/>
        </w:rPr>
      </w:pPr>
      <w:bookmarkStart w:id="24" w:name="2383068"/>
      <w:bookmarkEnd w:id="24"/>
      <w:r w:rsidRPr="00FE1B1E">
        <w:rPr>
          <w:sz w:val="26"/>
          <w:szCs w:val="26"/>
          <w:lang w:val="uz-Cyrl-UZ"/>
        </w:rPr>
        <w:t>48. </w:t>
      </w:r>
      <w:r w:rsidRPr="003F568A">
        <w:rPr>
          <w:sz w:val="26"/>
          <w:szCs w:val="26"/>
          <w:lang w:val="en-US"/>
        </w:rPr>
        <w:t>Jamiyat</w:t>
      </w:r>
      <w:r w:rsidRPr="003F568A">
        <w:rPr>
          <w:color w:val="000000"/>
          <w:sz w:val="26"/>
          <w:szCs w:val="26"/>
          <w:lang w:val="en-US"/>
        </w:rPr>
        <w:t xml:space="preserve"> </w:t>
      </w:r>
      <w:r w:rsidRPr="003F568A">
        <w:rPr>
          <w:sz w:val="26"/>
          <w:szCs w:val="26"/>
          <w:lang w:val="en-US"/>
        </w:rPr>
        <w:t>Kengash</w:t>
      </w:r>
      <w:r>
        <w:rPr>
          <w:sz w:val="26"/>
          <w:szCs w:val="26"/>
          <w:lang w:val="uz-Cyrl-UZ"/>
        </w:rPr>
        <w:t xml:space="preserve">i </w:t>
      </w:r>
      <w:r w:rsidRPr="003F568A">
        <w:rPr>
          <w:color w:val="000000"/>
          <w:sz w:val="26"/>
          <w:szCs w:val="26"/>
          <w:lang w:val="en-US"/>
        </w:rPr>
        <w:t>vakolat</w:t>
      </w:r>
      <w:r>
        <w:rPr>
          <w:color w:val="000000"/>
          <w:sz w:val="26"/>
          <w:szCs w:val="26"/>
          <w:lang w:val="uz-Cyrl-UZ"/>
        </w:rPr>
        <w:t xml:space="preserve">iga </w:t>
      </w:r>
      <w:r w:rsidRPr="003F568A">
        <w:rPr>
          <w:color w:val="000000"/>
          <w:sz w:val="26"/>
          <w:szCs w:val="26"/>
          <w:lang w:val="en-US"/>
        </w:rPr>
        <w:t>quyidagilar kiradi:</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25" w:name="2383069"/>
      <w:bookmarkEnd w:id="25"/>
      <w:r w:rsidRPr="003F568A">
        <w:rPr>
          <w:sz w:val="26"/>
          <w:szCs w:val="26"/>
          <w:lang w:val="en-US"/>
        </w:rPr>
        <w:t>Jamiyat</w:t>
      </w:r>
      <w:r w:rsidRPr="003F568A">
        <w:rPr>
          <w:color w:val="000000"/>
          <w:sz w:val="26"/>
          <w:szCs w:val="26"/>
          <w:lang w:val="en-US"/>
        </w:rPr>
        <w:t xml:space="preserve"> faoliyatining ustuvor yo’nalishlarini belgilash;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26" w:name="2383077"/>
      <w:bookmarkEnd w:id="26"/>
      <w:r w:rsidRPr="003F568A">
        <w:rPr>
          <w:color w:val="000000"/>
          <w:sz w:val="26"/>
          <w:szCs w:val="26"/>
          <w:lang w:val="en-US"/>
        </w:rPr>
        <w:t>mol-mulkning bozor qiymatini belgilashni tashkil etish;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27" w:name="2383083"/>
      <w:bookmarkEnd w:id="27"/>
      <w:r w:rsidRPr="003F568A">
        <w:rPr>
          <w:color w:val="000000"/>
          <w:sz w:val="26"/>
          <w:szCs w:val="26"/>
          <w:lang w:val="en-US"/>
        </w:rPr>
        <w:t xml:space="preserve">korporativ maslahatchini tayinlash </w:t>
      </w:r>
      <w:r>
        <w:rPr>
          <w:color w:val="000000"/>
          <w:sz w:val="26"/>
          <w:szCs w:val="26"/>
          <w:lang w:val="uz-Cyrl-UZ"/>
        </w:rPr>
        <w:t>zaruriyati</w:t>
      </w:r>
      <w:r w:rsidRPr="00FE1B1E">
        <w:rPr>
          <w:color w:val="000000"/>
          <w:sz w:val="26"/>
          <w:szCs w:val="26"/>
          <w:lang w:val="uz-Cyrl-UZ"/>
        </w:rPr>
        <w:t xml:space="preserve"> </w:t>
      </w:r>
      <w:r>
        <w:rPr>
          <w:color w:val="000000"/>
          <w:sz w:val="26"/>
          <w:szCs w:val="26"/>
          <w:lang w:val="uz-Cyrl-UZ"/>
        </w:rPr>
        <w:t>tug’ilsa</w:t>
      </w:r>
      <w:r w:rsidRPr="00FE1B1E">
        <w:rPr>
          <w:color w:val="000000"/>
          <w:sz w:val="26"/>
          <w:szCs w:val="26"/>
          <w:lang w:val="uz-Cyrl-UZ"/>
        </w:rPr>
        <w:t>,</w:t>
      </w:r>
      <w:r w:rsidRPr="003F568A">
        <w:rPr>
          <w:color w:val="000000"/>
          <w:sz w:val="26"/>
          <w:szCs w:val="26"/>
          <w:lang w:val="en-US"/>
        </w:rPr>
        <w:t xml:space="preserve"> </w:t>
      </w:r>
      <w:r>
        <w:rPr>
          <w:color w:val="000000"/>
          <w:sz w:val="26"/>
          <w:szCs w:val="26"/>
          <w:lang w:val="uz-Cyrl-UZ"/>
        </w:rPr>
        <w:t>uni</w:t>
      </w:r>
      <w:r w:rsidRPr="00FE1B1E">
        <w:rPr>
          <w:color w:val="000000"/>
          <w:sz w:val="26"/>
          <w:szCs w:val="26"/>
          <w:lang w:val="uz-Cyrl-UZ"/>
        </w:rPr>
        <w:t xml:space="preserve"> </w:t>
      </w:r>
      <w:r w:rsidRPr="003F568A">
        <w:rPr>
          <w:color w:val="000000"/>
          <w:sz w:val="26"/>
          <w:szCs w:val="26"/>
          <w:lang w:val="en-US"/>
        </w:rPr>
        <w:t>tayinlash             va faoliyati tartibini belgilovchi nizomni tasdiqlash;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28" w:name="2383086"/>
      <w:bookmarkEnd w:id="28"/>
      <w:r w:rsidRPr="003F568A">
        <w:rPr>
          <w:sz w:val="26"/>
          <w:szCs w:val="26"/>
          <w:lang w:val="en-US"/>
        </w:rPr>
        <w:t>Jamiyat</w:t>
      </w:r>
      <w:r w:rsidRPr="003F568A">
        <w:rPr>
          <w:color w:val="000000"/>
          <w:sz w:val="26"/>
          <w:szCs w:val="26"/>
          <w:lang w:val="en-US"/>
        </w:rPr>
        <w:t xml:space="preserve">ning yillik biznes-rejasini ma’qullash. Bunda </w:t>
      </w:r>
      <w:r w:rsidRPr="003F568A">
        <w:rPr>
          <w:sz w:val="26"/>
          <w:szCs w:val="26"/>
          <w:lang w:val="en-US"/>
        </w:rPr>
        <w:t>Jamiyat</w:t>
      </w:r>
      <w:r w:rsidRPr="003F568A">
        <w:rPr>
          <w:color w:val="000000"/>
          <w:sz w:val="26"/>
          <w:szCs w:val="26"/>
          <w:lang w:val="en-US"/>
        </w:rPr>
        <w:t xml:space="preserve">ning kelgusi yilga mo’ljallangan biznes-rejasi </w:t>
      </w:r>
      <w:r w:rsidRPr="003F568A">
        <w:rPr>
          <w:sz w:val="26"/>
          <w:szCs w:val="26"/>
          <w:lang w:val="en-US"/>
        </w:rPr>
        <w:t>Jamiyat</w:t>
      </w:r>
      <w:r w:rsidRPr="003F568A">
        <w:rPr>
          <w:color w:val="000000"/>
          <w:sz w:val="26"/>
          <w:szCs w:val="26"/>
          <w:lang w:val="en-US"/>
        </w:rPr>
        <w:t xml:space="preserve"> </w:t>
      </w:r>
      <w:r>
        <w:rPr>
          <w:color w:val="000000"/>
          <w:sz w:val="26"/>
          <w:szCs w:val="26"/>
          <w:lang w:val="uz-Cyrl-UZ"/>
        </w:rPr>
        <w:t>K</w:t>
      </w:r>
      <w:r w:rsidRPr="003F568A">
        <w:rPr>
          <w:color w:val="000000"/>
          <w:sz w:val="26"/>
          <w:szCs w:val="26"/>
          <w:lang w:val="en-US"/>
        </w:rPr>
        <w:t xml:space="preserve">engashi majlisida joriy yilning 1 dekabridan kechiktirmay ma’qullanishi lozim; </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29" w:name="2383089"/>
      <w:bookmarkEnd w:id="29"/>
      <w:r w:rsidRPr="003F568A">
        <w:rPr>
          <w:color w:val="000000"/>
          <w:sz w:val="26"/>
          <w:szCs w:val="26"/>
          <w:lang w:val="en-US"/>
        </w:rPr>
        <w:t xml:space="preserve">ichki audit xizmatini tashkil etish va uning xodimlarini tayinlash, shuningdek har chorakda uning hisobotlarini eshitib borish; </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0" w:name="2383090"/>
      <w:bookmarkEnd w:id="30"/>
      <w:r w:rsidRPr="003F568A">
        <w:rPr>
          <w:sz w:val="26"/>
          <w:szCs w:val="26"/>
          <w:lang w:val="en-US"/>
        </w:rPr>
        <w:t>Jamiyat</w:t>
      </w:r>
      <w:r w:rsidRPr="003F568A">
        <w:rPr>
          <w:color w:val="000000"/>
          <w:sz w:val="26"/>
          <w:szCs w:val="26"/>
          <w:lang w:val="en-US"/>
        </w:rPr>
        <w:t xml:space="preserve"> ijro</w:t>
      </w:r>
      <w:r>
        <w:rPr>
          <w:color w:val="000000"/>
          <w:sz w:val="26"/>
          <w:szCs w:val="26"/>
          <w:lang w:val="uz-Cyrl-UZ"/>
        </w:rPr>
        <w:t xml:space="preserve"> etuvchi </w:t>
      </w:r>
      <w:r w:rsidRPr="003F568A">
        <w:rPr>
          <w:color w:val="000000"/>
          <w:sz w:val="26"/>
          <w:szCs w:val="26"/>
          <w:lang w:val="en-US"/>
        </w:rPr>
        <w:t xml:space="preserve">organining faoliyatiga daxldor har qanday hujjatlardan erkin foydalanish va </w:t>
      </w:r>
      <w:r w:rsidRPr="003F568A">
        <w:rPr>
          <w:sz w:val="26"/>
          <w:szCs w:val="26"/>
          <w:lang w:val="en-US"/>
        </w:rPr>
        <w:t>Jamiyat</w:t>
      </w:r>
      <w:r w:rsidRPr="003F568A">
        <w:rPr>
          <w:color w:val="000000"/>
          <w:sz w:val="26"/>
          <w:szCs w:val="26"/>
          <w:lang w:val="en-US"/>
        </w:rPr>
        <w:t xml:space="preserve"> </w:t>
      </w:r>
      <w:r>
        <w:rPr>
          <w:color w:val="000000"/>
          <w:sz w:val="26"/>
          <w:szCs w:val="26"/>
          <w:lang w:val="uz-Cyrl-UZ"/>
        </w:rPr>
        <w:t>K</w:t>
      </w:r>
      <w:r w:rsidRPr="003F568A">
        <w:rPr>
          <w:color w:val="000000"/>
          <w:sz w:val="26"/>
          <w:szCs w:val="26"/>
          <w:lang w:val="en-US"/>
        </w:rPr>
        <w:t>engashi</w:t>
      </w:r>
      <w:r>
        <w:rPr>
          <w:color w:val="000000"/>
          <w:sz w:val="26"/>
          <w:szCs w:val="26"/>
          <w:lang w:val="uz-Cyrl-UZ"/>
        </w:rPr>
        <w:t xml:space="preserve">ga </w:t>
      </w:r>
      <w:r w:rsidRPr="003F568A">
        <w:rPr>
          <w:color w:val="000000"/>
          <w:sz w:val="26"/>
          <w:szCs w:val="26"/>
          <w:lang w:val="en-US"/>
        </w:rPr>
        <w:t>yukla</w:t>
      </w:r>
      <w:r>
        <w:rPr>
          <w:color w:val="000000"/>
          <w:sz w:val="26"/>
          <w:szCs w:val="26"/>
          <w:lang w:val="uz-Cyrl-UZ"/>
        </w:rPr>
        <w:t>n</w:t>
      </w:r>
      <w:r w:rsidRPr="003F568A">
        <w:rPr>
          <w:color w:val="000000"/>
          <w:sz w:val="26"/>
          <w:szCs w:val="26"/>
          <w:lang w:val="en-US"/>
        </w:rPr>
        <w:t xml:space="preserve">gan vazifalarni bajarish uchun </w:t>
      </w:r>
      <w:r>
        <w:rPr>
          <w:color w:val="000000"/>
          <w:sz w:val="26"/>
          <w:szCs w:val="26"/>
          <w:lang w:val="uz-Cyrl-UZ"/>
        </w:rPr>
        <w:t>ush</w:t>
      </w:r>
      <w:r w:rsidRPr="003F568A">
        <w:rPr>
          <w:color w:val="000000"/>
          <w:sz w:val="26"/>
          <w:szCs w:val="26"/>
          <w:lang w:val="en-US"/>
        </w:rPr>
        <w:t>bu hujjatlarni ijro</w:t>
      </w:r>
      <w:r>
        <w:rPr>
          <w:color w:val="000000"/>
          <w:sz w:val="26"/>
          <w:szCs w:val="26"/>
          <w:lang w:val="uz-Cyrl-UZ"/>
        </w:rPr>
        <w:t xml:space="preserve"> etuvchi </w:t>
      </w:r>
      <w:r w:rsidRPr="003F568A">
        <w:rPr>
          <w:color w:val="000000"/>
          <w:sz w:val="26"/>
          <w:szCs w:val="26"/>
          <w:lang w:val="en-US"/>
        </w:rPr>
        <w:t xml:space="preserve">organdan olish. </w:t>
      </w:r>
      <w:r w:rsidRPr="003F568A">
        <w:rPr>
          <w:sz w:val="26"/>
          <w:szCs w:val="26"/>
          <w:lang w:val="en-US"/>
        </w:rPr>
        <w:t>Jamiyat</w:t>
      </w:r>
      <w:r w:rsidRPr="00FE1B1E">
        <w:rPr>
          <w:sz w:val="26"/>
          <w:szCs w:val="26"/>
          <w:lang w:val="uz-Cyrl-UZ"/>
        </w:rPr>
        <w:t xml:space="preserve"> </w:t>
      </w:r>
      <w:r>
        <w:rPr>
          <w:sz w:val="26"/>
          <w:szCs w:val="26"/>
          <w:lang w:val="uz-Cyrl-UZ"/>
        </w:rPr>
        <w:t>K</w:t>
      </w:r>
      <w:r w:rsidRPr="003F568A">
        <w:rPr>
          <w:color w:val="000000"/>
          <w:sz w:val="26"/>
          <w:szCs w:val="26"/>
          <w:lang w:val="en-US"/>
        </w:rPr>
        <w:t>engashi va uning a’zolari olingan hujjatlardan faqat xizmat maqsadlarida foydalanishi mumkin;</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1" w:name="2383093"/>
      <w:bookmarkEnd w:id="31"/>
      <w:r w:rsidRPr="003F568A">
        <w:rPr>
          <w:sz w:val="26"/>
          <w:szCs w:val="26"/>
          <w:lang w:val="en-US"/>
        </w:rPr>
        <w:t>Jamiyat</w:t>
      </w:r>
      <w:r w:rsidRPr="003F568A">
        <w:rPr>
          <w:color w:val="000000"/>
          <w:sz w:val="26"/>
          <w:szCs w:val="26"/>
          <w:lang w:val="en-US"/>
        </w:rPr>
        <w:t>ning taftish komissiyasi a’zolariga to’lanadigan haq va kompensasiyalarning miqdorlari yuzasidan tavsiyalar berish;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2" w:name="2383094"/>
      <w:bookmarkEnd w:id="32"/>
      <w:r w:rsidRPr="003F568A">
        <w:rPr>
          <w:sz w:val="26"/>
          <w:szCs w:val="26"/>
          <w:lang w:val="en-US"/>
        </w:rPr>
        <w:t>Jamiyat</w:t>
      </w:r>
      <w:r w:rsidRPr="003F568A">
        <w:rPr>
          <w:color w:val="000000"/>
          <w:sz w:val="26"/>
          <w:szCs w:val="26"/>
          <w:lang w:val="en-US"/>
        </w:rPr>
        <w:t xml:space="preserve">ning </w:t>
      </w:r>
      <w:r>
        <w:rPr>
          <w:color w:val="000000"/>
          <w:sz w:val="26"/>
          <w:szCs w:val="26"/>
          <w:lang w:val="uz-Cyrl-UZ"/>
        </w:rPr>
        <w:t>aksiyadoriga</w:t>
      </w:r>
      <w:r w:rsidRPr="00FE1B1E">
        <w:rPr>
          <w:color w:val="000000"/>
          <w:sz w:val="26"/>
          <w:szCs w:val="26"/>
          <w:lang w:val="uz-Cyrl-UZ"/>
        </w:rPr>
        <w:t xml:space="preserve"> </w:t>
      </w:r>
      <w:r w:rsidRPr="003F568A">
        <w:rPr>
          <w:color w:val="000000"/>
          <w:sz w:val="26"/>
          <w:szCs w:val="26"/>
          <w:lang w:val="en-US"/>
        </w:rPr>
        <w:t>dividend miqdori, uni to’lash shakli va tartibi yuzasidan tavsiyalar berish;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3" w:name="2383095"/>
      <w:bookmarkEnd w:id="33"/>
      <w:r w:rsidRPr="003F568A">
        <w:rPr>
          <w:sz w:val="26"/>
          <w:szCs w:val="26"/>
          <w:lang w:val="en-US"/>
        </w:rPr>
        <w:t>Jamiyat</w:t>
      </w:r>
      <w:r w:rsidRPr="003F568A">
        <w:rPr>
          <w:color w:val="000000"/>
          <w:sz w:val="26"/>
          <w:szCs w:val="26"/>
          <w:lang w:val="en-US"/>
        </w:rPr>
        <w:t>ning za</w:t>
      </w:r>
      <w:r>
        <w:rPr>
          <w:color w:val="000000"/>
          <w:sz w:val="26"/>
          <w:szCs w:val="26"/>
          <w:lang w:val="uz-Cyrl-UZ"/>
        </w:rPr>
        <w:t>x</w:t>
      </w:r>
      <w:r w:rsidRPr="003F568A">
        <w:rPr>
          <w:color w:val="000000"/>
          <w:sz w:val="26"/>
          <w:szCs w:val="26"/>
          <w:lang w:val="en-US"/>
        </w:rPr>
        <w:t>ira fondidan va boshqa fondlaridan foydalanish;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4" w:name="2383096"/>
      <w:bookmarkEnd w:id="34"/>
      <w:r w:rsidRPr="003F568A">
        <w:rPr>
          <w:sz w:val="26"/>
          <w:szCs w:val="26"/>
          <w:lang w:val="en-US"/>
        </w:rPr>
        <w:t>Jamiyat</w:t>
      </w:r>
      <w:r w:rsidRPr="003F568A">
        <w:rPr>
          <w:color w:val="000000"/>
          <w:sz w:val="26"/>
          <w:szCs w:val="26"/>
          <w:lang w:val="en-US"/>
        </w:rPr>
        <w:t>ning filiallarini tashkil etish va vakolatxonalarini ochish;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5" w:name="2383097"/>
      <w:bookmarkEnd w:id="35"/>
      <w:r w:rsidRPr="003F568A">
        <w:rPr>
          <w:sz w:val="26"/>
          <w:szCs w:val="26"/>
          <w:lang w:val="en-US"/>
        </w:rPr>
        <w:t>Jamiyat</w:t>
      </w:r>
      <w:r w:rsidRPr="003F568A">
        <w:rPr>
          <w:color w:val="000000"/>
          <w:sz w:val="26"/>
          <w:szCs w:val="26"/>
          <w:lang w:val="en-US"/>
        </w:rPr>
        <w:t>ning sho’’ba va tobe xo’jalik jamiyatlarini tashkil etish;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6" w:name="2383098"/>
      <w:bookmarkEnd w:id="36"/>
      <w:r w:rsidRPr="00FE1B1E">
        <w:rPr>
          <w:bCs/>
          <w:sz w:val="26"/>
          <w:szCs w:val="26"/>
          <w:lang w:val="uz-Cyrl-UZ"/>
        </w:rPr>
        <w:t>“</w:t>
      </w:r>
      <w:r>
        <w:rPr>
          <w:bCs/>
          <w:sz w:val="26"/>
          <w:szCs w:val="26"/>
          <w:lang w:val="uz-Cyrl-UZ"/>
        </w:rPr>
        <w:t>A</w:t>
      </w:r>
      <w:r w:rsidRPr="003F568A">
        <w:rPr>
          <w:bCs/>
          <w:sz w:val="26"/>
          <w:szCs w:val="26"/>
          <w:lang w:val="en-US"/>
        </w:rPr>
        <w:t>ksiyadorlik jamiyatlari va aksiyadorlarning huquqlarini himoya qilish to’g’risida</w:t>
      </w:r>
      <w:r w:rsidRPr="00FE1B1E">
        <w:rPr>
          <w:bCs/>
          <w:sz w:val="26"/>
          <w:szCs w:val="26"/>
          <w:lang w:val="uz-Cyrl-UZ"/>
        </w:rPr>
        <w:t>”</w:t>
      </w:r>
      <w:r>
        <w:rPr>
          <w:bCs/>
          <w:sz w:val="26"/>
          <w:szCs w:val="26"/>
          <w:lang w:val="uz-Cyrl-UZ"/>
        </w:rPr>
        <w:t>gi</w:t>
      </w:r>
      <w:r w:rsidRPr="00FE1B1E">
        <w:rPr>
          <w:bCs/>
          <w:sz w:val="26"/>
          <w:szCs w:val="26"/>
          <w:lang w:val="uz-Cyrl-UZ"/>
        </w:rPr>
        <w:t xml:space="preserve"> </w:t>
      </w:r>
      <w:r>
        <w:rPr>
          <w:bCs/>
          <w:sz w:val="26"/>
          <w:szCs w:val="26"/>
          <w:lang w:val="uz-Cyrl-UZ"/>
        </w:rPr>
        <w:t>O’zbekiston</w:t>
      </w:r>
      <w:r w:rsidRPr="00FE1B1E">
        <w:rPr>
          <w:bCs/>
          <w:sz w:val="26"/>
          <w:szCs w:val="26"/>
          <w:lang w:val="uz-Cyrl-UZ"/>
        </w:rPr>
        <w:t xml:space="preserve"> </w:t>
      </w:r>
      <w:r>
        <w:rPr>
          <w:bCs/>
          <w:sz w:val="26"/>
          <w:szCs w:val="26"/>
          <w:lang w:val="uz-Cyrl-UZ"/>
        </w:rPr>
        <w:t>Respublikasi</w:t>
      </w:r>
      <w:r w:rsidRPr="003F568A">
        <w:rPr>
          <w:sz w:val="26"/>
          <w:szCs w:val="26"/>
          <w:lang w:val="en-US"/>
        </w:rPr>
        <w:t xml:space="preserve"> Qonun</w:t>
      </w:r>
      <w:r>
        <w:rPr>
          <w:sz w:val="26"/>
          <w:szCs w:val="26"/>
          <w:lang w:val="uz-Cyrl-UZ"/>
        </w:rPr>
        <w:t>i</w:t>
      </w:r>
      <w:r w:rsidRPr="003F568A">
        <w:rPr>
          <w:sz w:val="26"/>
          <w:szCs w:val="26"/>
          <w:lang w:val="en-US"/>
        </w:rPr>
        <w:t>ning</w:t>
      </w:r>
      <w:hyperlink r:id="rId10" w:anchor="2383218" w:history="1">
        <w:r w:rsidRPr="003F568A">
          <w:rPr>
            <w:sz w:val="26"/>
            <w:szCs w:val="26"/>
            <w:lang w:val="en-US"/>
          </w:rPr>
          <w:t xml:space="preserve"> 8</w:t>
        </w:r>
      </w:hyperlink>
      <w:r w:rsidRPr="003F568A">
        <w:rPr>
          <w:sz w:val="26"/>
          <w:szCs w:val="26"/>
          <w:lang w:val="en-US"/>
        </w:rPr>
        <w:t xml:space="preserve"> va </w:t>
      </w:r>
      <w:hyperlink r:id="rId11" w:anchor="2383231" w:history="1">
        <w:r w:rsidRPr="003F568A">
          <w:rPr>
            <w:sz w:val="26"/>
            <w:szCs w:val="26"/>
            <w:lang w:val="en-US"/>
          </w:rPr>
          <w:t>9-boblarida</w:t>
        </w:r>
        <w:r w:rsidRPr="003F568A">
          <w:rPr>
            <w:color w:val="008080"/>
            <w:sz w:val="26"/>
            <w:szCs w:val="26"/>
            <w:lang w:val="en-US"/>
          </w:rPr>
          <w:t xml:space="preserve"> </w:t>
        </w:r>
      </w:hyperlink>
      <w:r w:rsidRPr="003F568A">
        <w:rPr>
          <w:color w:val="000000"/>
          <w:sz w:val="26"/>
          <w:szCs w:val="26"/>
          <w:lang w:val="en-US"/>
        </w:rPr>
        <w:t>nazarda tutilgan hol</w:t>
      </w:r>
      <w:r>
        <w:rPr>
          <w:color w:val="000000"/>
          <w:sz w:val="26"/>
          <w:szCs w:val="26"/>
          <w:lang w:val="uz-Cyrl-UZ"/>
        </w:rPr>
        <w:t>at</w:t>
      </w:r>
      <w:r w:rsidRPr="003F568A">
        <w:rPr>
          <w:color w:val="000000"/>
          <w:sz w:val="26"/>
          <w:szCs w:val="26"/>
          <w:lang w:val="en-US"/>
        </w:rPr>
        <w:t>larda bitimlar tuzish haqida qaror qabul qilish;</w:t>
      </w:r>
    </w:p>
    <w:p w:rsidR="00013A28" w:rsidRPr="003F568A" w:rsidRDefault="00013A28" w:rsidP="00FE1B1E">
      <w:pPr>
        <w:shd w:val="clear" w:color="auto" w:fill="FFFFFF"/>
        <w:tabs>
          <w:tab w:val="left" w:pos="993"/>
        </w:tabs>
        <w:spacing w:before="80"/>
        <w:ind w:firstLineChars="271" w:firstLine="705"/>
        <w:jc w:val="both"/>
        <w:rPr>
          <w:color w:val="000000"/>
          <w:sz w:val="26"/>
          <w:szCs w:val="26"/>
          <w:lang w:val="en-US"/>
        </w:rPr>
      </w:pPr>
      <w:bookmarkStart w:id="37" w:name="2383099"/>
      <w:bookmarkEnd w:id="37"/>
      <w:r w:rsidRPr="003F568A">
        <w:rPr>
          <w:sz w:val="26"/>
          <w:szCs w:val="26"/>
          <w:lang w:val="en-US"/>
        </w:rPr>
        <w:t>Jamiyat</w:t>
      </w:r>
      <w:r w:rsidRPr="003F568A">
        <w:rPr>
          <w:color w:val="000000"/>
          <w:sz w:val="26"/>
          <w:szCs w:val="26"/>
          <w:lang w:val="en-US"/>
        </w:rPr>
        <w:t>ning tijorat va notijorat tashkilotlardagi ishtiroki bilan bog’liq bitimlarni qonun hujjatlarida belgilangan tartibda tuzish.</w:t>
      </w:r>
    </w:p>
    <w:p w:rsidR="00013A28" w:rsidRPr="00FE1B1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49. </w:t>
      </w:r>
      <w:r w:rsidRPr="003F568A">
        <w:rPr>
          <w:sz w:val="26"/>
          <w:szCs w:val="26"/>
          <w:lang w:val="en-US"/>
        </w:rPr>
        <w:t>Jamiyat Kengashi faoliyatining tartibi Jamiyat K</w:t>
      </w:r>
      <w:r>
        <w:rPr>
          <w:sz w:val="26"/>
          <w:szCs w:val="26"/>
          <w:lang w:val="uz-Cyrl-UZ"/>
        </w:rPr>
        <w:t>engashi</w:t>
      </w:r>
      <w:r w:rsidRPr="00FE1B1E">
        <w:rPr>
          <w:sz w:val="26"/>
          <w:szCs w:val="26"/>
          <w:lang w:val="uz-Cyrl-UZ"/>
        </w:rPr>
        <w:t xml:space="preserve"> </w:t>
      </w:r>
      <w:r>
        <w:rPr>
          <w:sz w:val="26"/>
          <w:szCs w:val="26"/>
          <w:lang w:val="uz-Cyrl-UZ"/>
        </w:rPr>
        <w:t>to’g’risidagi</w:t>
      </w:r>
      <w:r w:rsidRPr="00FE1B1E">
        <w:rPr>
          <w:sz w:val="26"/>
          <w:szCs w:val="26"/>
          <w:lang w:val="uz-Cyrl-UZ"/>
        </w:rPr>
        <w:t xml:space="preserve"> </w:t>
      </w:r>
      <w:r>
        <w:rPr>
          <w:sz w:val="26"/>
          <w:szCs w:val="26"/>
          <w:lang w:val="uz-Cyrl-UZ"/>
        </w:rPr>
        <w:t xml:space="preserve">Nizomda </w:t>
      </w:r>
      <w:r w:rsidRPr="003F568A">
        <w:rPr>
          <w:sz w:val="26"/>
          <w:szCs w:val="26"/>
          <w:lang w:val="en-US"/>
        </w:rPr>
        <w:t>belgilanadi.</w:t>
      </w:r>
      <w:r w:rsidRPr="00FE1B1E">
        <w:rPr>
          <w:color w:val="000000"/>
          <w:sz w:val="26"/>
          <w:szCs w:val="26"/>
          <w:lang w:val="uz-Cyrl-UZ"/>
        </w:rPr>
        <w:t xml:space="preserve"> </w:t>
      </w:r>
      <w:r>
        <w:rPr>
          <w:color w:val="000000"/>
          <w:sz w:val="26"/>
          <w:szCs w:val="26"/>
          <w:lang w:val="uz-Cyrl-UZ"/>
        </w:rPr>
        <w:t>Jamiyat</w:t>
      </w:r>
      <w:r w:rsidRPr="00FE1B1E">
        <w:rPr>
          <w:color w:val="000000"/>
          <w:sz w:val="26"/>
          <w:szCs w:val="26"/>
          <w:lang w:val="uz-Cyrl-UZ"/>
        </w:rPr>
        <w:t xml:space="preserve"> </w:t>
      </w:r>
      <w:r>
        <w:rPr>
          <w:color w:val="000000"/>
          <w:sz w:val="26"/>
          <w:szCs w:val="26"/>
          <w:lang w:val="uz-Cyrl-UZ"/>
        </w:rPr>
        <w:t>ustaviga</w:t>
      </w:r>
      <w:r w:rsidRPr="00FE1B1E">
        <w:rPr>
          <w:color w:val="000000"/>
          <w:sz w:val="26"/>
          <w:szCs w:val="26"/>
          <w:lang w:val="uz-Cyrl-UZ"/>
        </w:rPr>
        <w:t xml:space="preserve"> </w:t>
      </w:r>
      <w:r>
        <w:rPr>
          <w:color w:val="000000"/>
          <w:sz w:val="26"/>
          <w:szCs w:val="26"/>
          <w:lang w:val="uz-Cyrl-UZ"/>
        </w:rPr>
        <w:t>taftish</w:t>
      </w:r>
      <w:r w:rsidRPr="00FE1B1E">
        <w:rPr>
          <w:color w:val="000000"/>
          <w:sz w:val="26"/>
          <w:szCs w:val="26"/>
          <w:lang w:val="uz-Cyrl-UZ"/>
        </w:rPr>
        <w:t xml:space="preserve"> </w:t>
      </w:r>
      <w:r>
        <w:rPr>
          <w:color w:val="000000"/>
          <w:sz w:val="26"/>
          <w:szCs w:val="26"/>
          <w:lang w:val="uz-Cyrl-UZ"/>
        </w:rPr>
        <w:t>komissiyasi</w:t>
      </w:r>
      <w:r w:rsidRPr="00FE1B1E">
        <w:rPr>
          <w:color w:val="000000"/>
          <w:sz w:val="26"/>
          <w:szCs w:val="26"/>
          <w:lang w:val="uz-Cyrl-UZ"/>
        </w:rPr>
        <w:t xml:space="preserve">, </w:t>
      </w:r>
      <w:r>
        <w:rPr>
          <w:color w:val="000000"/>
          <w:sz w:val="26"/>
          <w:szCs w:val="26"/>
          <w:lang w:val="uz-Cyrl-UZ"/>
        </w:rPr>
        <w:t>Kengash</w:t>
      </w:r>
      <w:r w:rsidRPr="00FE1B1E">
        <w:rPr>
          <w:color w:val="000000"/>
          <w:sz w:val="26"/>
          <w:szCs w:val="26"/>
          <w:lang w:val="uz-Cyrl-UZ"/>
        </w:rPr>
        <w:t xml:space="preserve"> </w:t>
      </w:r>
      <w:r w:rsidRPr="00BC71D7">
        <w:rPr>
          <w:color w:val="000000"/>
          <w:sz w:val="26"/>
          <w:szCs w:val="26"/>
          <w:lang w:val="uz-Cyrl-UZ"/>
        </w:rPr>
        <w:t xml:space="preserve">                  </w:t>
      </w:r>
      <w:r>
        <w:rPr>
          <w:color w:val="000000"/>
          <w:sz w:val="26"/>
          <w:szCs w:val="26"/>
          <w:lang w:val="uz-Cyrl-UZ"/>
        </w:rPr>
        <w:t>va</w:t>
      </w:r>
      <w:r w:rsidRPr="00FE1B1E">
        <w:rPr>
          <w:color w:val="000000"/>
          <w:sz w:val="26"/>
          <w:szCs w:val="26"/>
          <w:lang w:val="uz-Cyrl-UZ"/>
        </w:rPr>
        <w:t xml:space="preserve"> </w:t>
      </w:r>
      <w:r>
        <w:rPr>
          <w:color w:val="000000"/>
          <w:sz w:val="26"/>
          <w:szCs w:val="26"/>
          <w:lang w:val="uz-Cyrl-UZ"/>
        </w:rPr>
        <w:t>Boshqaruv</w:t>
      </w:r>
      <w:r w:rsidRPr="00FE1B1E">
        <w:rPr>
          <w:color w:val="000000"/>
          <w:sz w:val="26"/>
          <w:szCs w:val="26"/>
          <w:lang w:val="uz-Cyrl-UZ"/>
        </w:rPr>
        <w:t xml:space="preserve"> </w:t>
      </w:r>
      <w:r>
        <w:rPr>
          <w:color w:val="000000"/>
          <w:sz w:val="26"/>
          <w:szCs w:val="26"/>
          <w:lang w:val="uz-Cyrl-UZ"/>
        </w:rPr>
        <w:t>a’zolari</w:t>
      </w:r>
      <w:r w:rsidRPr="00FE1B1E">
        <w:rPr>
          <w:color w:val="000000"/>
          <w:sz w:val="26"/>
          <w:szCs w:val="26"/>
          <w:lang w:val="uz-Cyrl-UZ"/>
        </w:rPr>
        <w:t xml:space="preserve"> </w:t>
      </w:r>
      <w:r>
        <w:rPr>
          <w:color w:val="000000"/>
          <w:sz w:val="26"/>
          <w:szCs w:val="26"/>
          <w:lang w:val="uz-Cyrl-UZ"/>
        </w:rPr>
        <w:t>soni</w:t>
      </w:r>
      <w:r w:rsidRPr="00FE1B1E">
        <w:rPr>
          <w:color w:val="000000"/>
          <w:sz w:val="26"/>
          <w:szCs w:val="26"/>
          <w:lang w:val="uz-Cyrl-UZ"/>
        </w:rPr>
        <w:t xml:space="preserve"> </w:t>
      </w:r>
      <w:r>
        <w:rPr>
          <w:color w:val="000000"/>
          <w:sz w:val="26"/>
          <w:szCs w:val="26"/>
          <w:lang w:val="uz-Cyrl-UZ"/>
        </w:rPr>
        <w:t>o’zgarishi</w:t>
      </w:r>
      <w:r w:rsidRPr="00FE1B1E">
        <w:rPr>
          <w:color w:val="000000"/>
          <w:sz w:val="26"/>
          <w:szCs w:val="26"/>
          <w:lang w:val="uz-Cyrl-UZ"/>
        </w:rPr>
        <w:t xml:space="preserve"> </w:t>
      </w:r>
      <w:r>
        <w:rPr>
          <w:color w:val="000000"/>
          <w:sz w:val="26"/>
          <w:szCs w:val="26"/>
          <w:lang w:val="uz-Cyrl-UZ"/>
        </w:rPr>
        <w:t>bilan</w:t>
      </w:r>
      <w:r w:rsidRPr="00FE1B1E">
        <w:rPr>
          <w:color w:val="000000"/>
          <w:sz w:val="26"/>
          <w:szCs w:val="26"/>
          <w:lang w:val="uz-Cyrl-UZ"/>
        </w:rPr>
        <w:t xml:space="preserve"> </w:t>
      </w:r>
      <w:r>
        <w:rPr>
          <w:color w:val="000000"/>
          <w:sz w:val="26"/>
          <w:szCs w:val="26"/>
          <w:lang w:val="uz-Cyrl-UZ"/>
        </w:rPr>
        <w:t>bog’liq</w:t>
      </w:r>
      <w:r w:rsidRPr="00FE1B1E">
        <w:rPr>
          <w:color w:val="000000"/>
          <w:sz w:val="26"/>
          <w:szCs w:val="26"/>
          <w:lang w:val="uz-Cyrl-UZ"/>
        </w:rPr>
        <w:t xml:space="preserve"> </w:t>
      </w:r>
      <w:r>
        <w:rPr>
          <w:color w:val="000000"/>
          <w:sz w:val="26"/>
          <w:szCs w:val="26"/>
          <w:lang w:val="uz-Cyrl-UZ"/>
        </w:rPr>
        <w:t>o’zgartirishlar</w:t>
      </w:r>
      <w:r w:rsidRPr="00FE1B1E">
        <w:rPr>
          <w:color w:val="000000"/>
          <w:sz w:val="26"/>
          <w:szCs w:val="26"/>
          <w:lang w:val="uz-Cyrl-UZ"/>
        </w:rPr>
        <w:t xml:space="preserve"> </w:t>
      </w:r>
      <w:r>
        <w:rPr>
          <w:color w:val="000000"/>
          <w:sz w:val="26"/>
          <w:szCs w:val="26"/>
          <w:lang w:val="uz-Cyrl-UZ"/>
        </w:rPr>
        <w:t>K</w:t>
      </w:r>
      <w:r>
        <w:rPr>
          <w:sz w:val="26"/>
          <w:szCs w:val="26"/>
          <w:lang w:val="uz-Cyrl-UZ"/>
        </w:rPr>
        <w:t>engash</w:t>
      </w:r>
      <w:r w:rsidRPr="00FE1B1E">
        <w:rPr>
          <w:sz w:val="26"/>
          <w:szCs w:val="26"/>
          <w:lang w:val="uz-Cyrl-UZ"/>
        </w:rPr>
        <w:t xml:space="preserve"> </w:t>
      </w:r>
      <w:r>
        <w:rPr>
          <w:sz w:val="26"/>
          <w:szCs w:val="26"/>
          <w:lang w:val="uz-Cyrl-UZ"/>
        </w:rPr>
        <w:t>yig’ilishini</w:t>
      </w:r>
      <w:r w:rsidRPr="00FE1B1E">
        <w:rPr>
          <w:sz w:val="26"/>
          <w:szCs w:val="26"/>
          <w:lang w:val="uz-Cyrl-UZ"/>
        </w:rPr>
        <w:t xml:space="preserve"> </w:t>
      </w:r>
      <w:r>
        <w:rPr>
          <w:sz w:val="26"/>
          <w:szCs w:val="26"/>
          <w:lang w:val="uz-Cyrl-UZ"/>
        </w:rPr>
        <w:t>o’tkazmasdan</w:t>
      </w:r>
      <w:r w:rsidRPr="00FE1B1E">
        <w:rPr>
          <w:color w:val="000000"/>
          <w:sz w:val="26"/>
          <w:szCs w:val="26"/>
          <w:lang w:val="uz-Cyrl-UZ"/>
        </w:rPr>
        <w:t xml:space="preserve"> </w:t>
      </w:r>
      <w:r>
        <w:rPr>
          <w:color w:val="000000"/>
          <w:sz w:val="26"/>
          <w:szCs w:val="26"/>
          <w:lang w:val="uz-Cyrl-UZ"/>
        </w:rPr>
        <w:t>aksiyador</w:t>
      </w:r>
      <w:r w:rsidRPr="00FE1B1E">
        <w:rPr>
          <w:color w:val="000000"/>
          <w:sz w:val="26"/>
          <w:szCs w:val="26"/>
          <w:lang w:val="uz-Cyrl-UZ"/>
        </w:rPr>
        <w:t xml:space="preserve"> </w:t>
      </w:r>
      <w:r>
        <w:rPr>
          <w:color w:val="000000"/>
          <w:sz w:val="26"/>
          <w:szCs w:val="26"/>
          <w:lang w:val="uz-Cyrl-UZ"/>
        </w:rPr>
        <w:t>tomonidan</w:t>
      </w:r>
      <w:r w:rsidRPr="00FE1B1E">
        <w:rPr>
          <w:color w:val="000000"/>
          <w:sz w:val="26"/>
          <w:szCs w:val="26"/>
          <w:lang w:val="uz-Cyrl-UZ"/>
        </w:rPr>
        <w:t xml:space="preserve"> </w:t>
      </w:r>
      <w:r>
        <w:rPr>
          <w:color w:val="000000"/>
          <w:sz w:val="26"/>
          <w:szCs w:val="26"/>
          <w:lang w:val="uz-Cyrl-UZ"/>
        </w:rPr>
        <w:t>kiritiladi</w:t>
      </w:r>
      <w:r w:rsidRPr="00FE1B1E">
        <w:rPr>
          <w:color w:val="000000"/>
          <w:sz w:val="26"/>
          <w:szCs w:val="26"/>
          <w:lang w:val="uz-Cyrl-UZ"/>
        </w:rPr>
        <w:t>.</w:t>
      </w:r>
    </w:p>
    <w:p w:rsidR="00013A28" w:rsidRPr="00452AF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50. </w:t>
      </w:r>
      <w:r>
        <w:rPr>
          <w:sz w:val="26"/>
          <w:szCs w:val="26"/>
          <w:lang w:val="uz-Cyrl-UZ"/>
        </w:rPr>
        <w:t>Jamiyat</w:t>
      </w:r>
      <w:r w:rsidRPr="00452AFE">
        <w:rPr>
          <w:sz w:val="26"/>
          <w:szCs w:val="26"/>
          <w:lang w:val="uz-Cyrl-UZ"/>
        </w:rPr>
        <w:t xml:space="preserve"> </w:t>
      </w:r>
      <w:r>
        <w:rPr>
          <w:sz w:val="26"/>
          <w:szCs w:val="26"/>
          <w:lang w:val="uz-Cyrl-UZ"/>
        </w:rPr>
        <w:t>Kengashining</w:t>
      </w:r>
      <w:r w:rsidRPr="00452AFE">
        <w:rPr>
          <w:sz w:val="26"/>
          <w:szCs w:val="26"/>
          <w:lang w:val="uz-Cyrl-UZ"/>
        </w:rPr>
        <w:t xml:space="preserve"> </w:t>
      </w:r>
      <w:r>
        <w:rPr>
          <w:sz w:val="26"/>
          <w:szCs w:val="26"/>
          <w:lang w:val="uz-Cyrl-UZ"/>
        </w:rPr>
        <w:t>vakolati</w:t>
      </w:r>
      <w:r w:rsidRPr="00FE1B1E">
        <w:rPr>
          <w:sz w:val="26"/>
          <w:szCs w:val="26"/>
          <w:lang w:val="uz-Cyrl-UZ"/>
        </w:rPr>
        <w:t xml:space="preserve"> </w:t>
      </w:r>
      <w:r>
        <w:rPr>
          <w:sz w:val="26"/>
          <w:szCs w:val="26"/>
          <w:lang w:val="uz-Cyrl-UZ"/>
        </w:rPr>
        <w:t>doirasiga</w:t>
      </w:r>
      <w:r w:rsidRPr="00FE1B1E">
        <w:rPr>
          <w:sz w:val="26"/>
          <w:szCs w:val="26"/>
          <w:lang w:val="uz-Cyrl-UZ"/>
        </w:rPr>
        <w:t xml:space="preserve"> </w:t>
      </w:r>
      <w:r>
        <w:rPr>
          <w:sz w:val="26"/>
          <w:szCs w:val="26"/>
          <w:lang w:val="uz-Cyrl-UZ"/>
        </w:rPr>
        <w:t>kiritilgan</w:t>
      </w:r>
      <w:r w:rsidRPr="00452AFE">
        <w:rPr>
          <w:sz w:val="26"/>
          <w:szCs w:val="26"/>
          <w:lang w:val="uz-Cyrl-UZ"/>
        </w:rPr>
        <w:t xml:space="preserve"> </w:t>
      </w:r>
      <w:r>
        <w:rPr>
          <w:sz w:val="26"/>
          <w:szCs w:val="26"/>
          <w:lang w:val="uz-Cyrl-UZ"/>
        </w:rPr>
        <w:t>masalalar</w:t>
      </w:r>
      <w:r w:rsidRPr="00452AFE">
        <w:rPr>
          <w:sz w:val="26"/>
          <w:szCs w:val="26"/>
          <w:lang w:val="uz-Cyrl-UZ"/>
        </w:rPr>
        <w:t xml:space="preserve"> </w:t>
      </w:r>
      <w:r>
        <w:rPr>
          <w:sz w:val="26"/>
          <w:szCs w:val="26"/>
          <w:lang w:val="uz-Cyrl-UZ"/>
        </w:rPr>
        <w:t>Jamiyat</w:t>
      </w:r>
      <w:r w:rsidRPr="00452AFE">
        <w:rPr>
          <w:sz w:val="26"/>
          <w:szCs w:val="26"/>
          <w:lang w:val="uz-Cyrl-UZ"/>
        </w:rPr>
        <w:t xml:space="preserve"> </w:t>
      </w:r>
      <w:r>
        <w:rPr>
          <w:sz w:val="26"/>
          <w:szCs w:val="26"/>
          <w:lang w:val="uz-Cyrl-UZ"/>
        </w:rPr>
        <w:t>Boshqaruviga</w:t>
      </w:r>
      <w:r w:rsidRPr="00452AFE">
        <w:rPr>
          <w:sz w:val="26"/>
          <w:szCs w:val="26"/>
          <w:lang w:val="uz-Cyrl-UZ"/>
        </w:rPr>
        <w:t xml:space="preserve"> </w:t>
      </w:r>
      <w:r>
        <w:rPr>
          <w:sz w:val="26"/>
          <w:szCs w:val="26"/>
          <w:lang w:val="uz-Cyrl-UZ"/>
        </w:rPr>
        <w:t>hal</w:t>
      </w:r>
      <w:r w:rsidRPr="00452AFE">
        <w:rPr>
          <w:sz w:val="26"/>
          <w:szCs w:val="26"/>
          <w:lang w:val="uz-Cyrl-UZ"/>
        </w:rPr>
        <w:t xml:space="preserve"> </w:t>
      </w:r>
      <w:r>
        <w:rPr>
          <w:sz w:val="26"/>
          <w:szCs w:val="26"/>
          <w:lang w:val="uz-Cyrl-UZ"/>
        </w:rPr>
        <w:t>etish</w:t>
      </w:r>
      <w:r w:rsidRPr="00452AFE">
        <w:rPr>
          <w:sz w:val="26"/>
          <w:szCs w:val="26"/>
          <w:lang w:val="uz-Cyrl-UZ"/>
        </w:rPr>
        <w:t xml:space="preserve"> </w:t>
      </w:r>
      <w:r>
        <w:rPr>
          <w:sz w:val="26"/>
          <w:szCs w:val="26"/>
          <w:lang w:val="uz-Cyrl-UZ"/>
        </w:rPr>
        <w:t>uchun</w:t>
      </w:r>
      <w:r w:rsidRPr="00452AFE">
        <w:rPr>
          <w:sz w:val="26"/>
          <w:szCs w:val="26"/>
          <w:lang w:val="uz-Cyrl-UZ"/>
        </w:rPr>
        <w:t xml:space="preserve"> </w:t>
      </w:r>
      <w:r>
        <w:rPr>
          <w:sz w:val="26"/>
          <w:szCs w:val="26"/>
          <w:lang w:val="uz-Cyrl-UZ"/>
        </w:rPr>
        <w:t>berilishi</w:t>
      </w:r>
      <w:r w:rsidRPr="00452AFE">
        <w:rPr>
          <w:sz w:val="26"/>
          <w:szCs w:val="26"/>
          <w:lang w:val="uz-Cyrl-UZ"/>
        </w:rPr>
        <w:t xml:space="preserve"> </w:t>
      </w:r>
      <w:r>
        <w:rPr>
          <w:sz w:val="26"/>
          <w:szCs w:val="26"/>
          <w:lang w:val="uz-Cyrl-UZ"/>
        </w:rPr>
        <w:t>mumkin</w:t>
      </w:r>
      <w:r w:rsidRPr="00452AFE">
        <w:rPr>
          <w:sz w:val="26"/>
          <w:szCs w:val="26"/>
          <w:lang w:val="uz-Cyrl-UZ"/>
        </w:rPr>
        <w:t xml:space="preserve"> </w:t>
      </w:r>
      <w:r>
        <w:rPr>
          <w:sz w:val="26"/>
          <w:szCs w:val="26"/>
          <w:lang w:val="uz-Cyrl-UZ"/>
        </w:rPr>
        <w:t>emas</w:t>
      </w:r>
      <w:r w:rsidRPr="00452AFE">
        <w:rPr>
          <w:sz w:val="26"/>
          <w:szCs w:val="26"/>
          <w:lang w:val="uz-Cyrl-UZ"/>
        </w:rPr>
        <w:t>.</w:t>
      </w:r>
    </w:p>
    <w:p w:rsidR="00013A28" w:rsidRPr="00452AF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51. </w:t>
      </w:r>
      <w:r>
        <w:rPr>
          <w:sz w:val="26"/>
          <w:szCs w:val="26"/>
          <w:lang w:val="uz-Cyrl-UZ"/>
        </w:rPr>
        <w:t>Jamiyat</w:t>
      </w:r>
      <w:r w:rsidRPr="00452AFE">
        <w:rPr>
          <w:sz w:val="26"/>
          <w:szCs w:val="26"/>
          <w:lang w:val="uz-Cyrl-UZ"/>
        </w:rPr>
        <w:t xml:space="preserve"> </w:t>
      </w:r>
      <w:r>
        <w:rPr>
          <w:sz w:val="26"/>
          <w:szCs w:val="26"/>
          <w:lang w:val="uz-Cyrl-UZ"/>
        </w:rPr>
        <w:t>Kengashi</w:t>
      </w:r>
      <w:r w:rsidRPr="00452AFE">
        <w:rPr>
          <w:sz w:val="26"/>
          <w:szCs w:val="26"/>
          <w:lang w:val="uz-Cyrl-UZ"/>
        </w:rPr>
        <w:t xml:space="preserve"> </w:t>
      </w:r>
      <w:r>
        <w:rPr>
          <w:sz w:val="26"/>
          <w:szCs w:val="26"/>
          <w:lang w:val="uz-Cyrl-UZ"/>
        </w:rPr>
        <w:t>qarorlari,</w:t>
      </w:r>
      <w:r w:rsidRPr="00FE1B1E">
        <w:rPr>
          <w:sz w:val="26"/>
          <w:szCs w:val="26"/>
          <w:lang w:val="uz-Cyrl-UZ"/>
        </w:rPr>
        <w:t xml:space="preserve"> </w:t>
      </w:r>
      <w:r>
        <w:rPr>
          <w:sz w:val="26"/>
          <w:szCs w:val="26"/>
          <w:lang w:val="uz-Cyrl-UZ"/>
        </w:rPr>
        <w:t>qonunchilikda</w:t>
      </w:r>
      <w:r w:rsidRPr="00FE1B1E">
        <w:rPr>
          <w:sz w:val="26"/>
          <w:szCs w:val="26"/>
          <w:lang w:val="uz-Cyrl-UZ"/>
        </w:rPr>
        <w:t xml:space="preserve"> </w:t>
      </w:r>
      <w:r>
        <w:rPr>
          <w:sz w:val="26"/>
          <w:szCs w:val="26"/>
          <w:lang w:val="uz-Cyrl-UZ"/>
        </w:rPr>
        <w:t>va</w:t>
      </w:r>
      <w:r w:rsidRPr="00FE1B1E">
        <w:rPr>
          <w:sz w:val="26"/>
          <w:szCs w:val="26"/>
          <w:lang w:val="uz-Cyrl-UZ"/>
        </w:rPr>
        <w:t xml:space="preserve"> </w:t>
      </w:r>
      <w:r>
        <w:rPr>
          <w:sz w:val="26"/>
          <w:szCs w:val="26"/>
          <w:lang w:val="uz-Cyrl-UZ"/>
        </w:rPr>
        <w:t>mazkur</w:t>
      </w:r>
      <w:r w:rsidRPr="00FE1B1E">
        <w:rPr>
          <w:sz w:val="26"/>
          <w:szCs w:val="26"/>
          <w:lang w:val="uz-Cyrl-UZ"/>
        </w:rPr>
        <w:t xml:space="preserve"> </w:t>
      </w:r>
      <w:r>
        <w:rPr>
          <w:sz w:val="26"/>
          <w:szCs w:val="26"/>
          <w:lang w:val="uz-Cyrl-UZ"/>
        </w:rPr>
        <w:t>Ustavda</w:t>
      </w:r>
      <w:r w:rsidRPr="00FE1B1E">
        <w:rPr>
          <w:sz w:val="26"/>
          <w:szCs w:val="26"/>
          <w:lang w:val="uz-Cyrl-UZ"/>
        </w:rPr>
        <w:t xml:space="preserve"> </w:t>
      </w:r>
      <w:r>
        <w:rPr>
          <w:sz w:val="26"/>
          <w:szCs w:val="26"/>
          <w:lang w:val="uz-Cyrl-UZ"/>
        </w:rPr>
        <w:t>boshqacha</w:t>
      </w:r>
      <w:r w:rsidRPr="00FE1B1E">
        <w:rPr>
          <w:sz w:val="26"/>
          <w:szCs w:val="26"/>
          <w:lang w:val="uz-Cyrl-UZ"/>
        </w:rPr>
        <w:t xml:space="preserve"> </w:t>
      </w:r>
      <w:r>
        <w:rPr>
          <w:sz w:val="26"/>
          <w:szCs w:val="26"/>
          <w:lang w:val="uz-Cyrl-UZ"/>
        </w:rPr>
        <w:t>qoida</w:t>
      </w:r>
      <w:r w:rsidRPr="00FE1B1E">
        <w:rPr>
          <w:sz w:val="26"/>
          <w:szCs w:val="26"/>
          <w:lang w:val="uz-Cyrl-UZ"/>
        </w:rPr>
        <w:t xml:space="preserve"> </w:t>
      </w:r>
      <w:r>
        <w:rPr>
          <w:sz w:val="26"/>
          <w:szCs w:val="26"/>
          <w:lang w:val="uz-Cyrl-UZ"/>
        </w:rPr>
        <w:t>belgilanmagan</w:t>
      </w:r>
      <w:r w:rsidRPr="00FE1B1E">
        <w:rPr>
          <w:sz w:val="26"/>
          <w:szCs w:val="26"/>
          <w:lang w:val="uz-Cyrl-UZ"/>
        </w:rPr>
        <w:t xml:space="preserve"> </w:t>
      </w:r>
      <w:r>
        <w:rPr>
          <w:sz w:val="26"/>
          <w:szCs w:val="26"/>
          <w:lang w:val="uz-Cyrl-UZ"/>
        </w:rPr>
        <w:t>bo’lsa</w:t>
      </w:r>
      <w:r w:rsidRPr="00FE1B1E">
        <w:rPr>
          <w:sz w:val="26"/>
          <w:szCs w:val="26"/>
          <w:lang w:val="uz-Cyrl-UZ"/>
        </w:rPr>
        <w:t>,</w:t>
      </w:r>
      <w:r w:rsidRPr="00452AFE">
        <w:rPr>
          <w:sz w:val="26"/>
          <w:szCs w:val="26"/>
          <w:lang w:val="uz-Cyrl-UZ"/>
        </w:rPr>
        <w:t xml:space="preserve"> </w:t>
      </w:r>
      <w:r>
        <w:rPr>
          <w:sz w:val="26"/>
          <w:szCs w:val="26"/>
          <w:lang w:val="uz-Cyrl-UZ"/>
        </w:rPr>
        <w:t>oddiy</w:t>
      </w:r>
      <w:r w:rsidRPr="00452AFE">
        <w:rPr>
          <w:sz w:val="26"/>
          <w:szCs w:val="26"/>
          <w:lang w:val="uz-Cyrl-UZ"/>
        </w:rPr>
        <w:t xml:space="preserve"> </w:t>
      </w:r>
      <w:r>
        <w:rPr>
          <w:sz w:val="26"/>
          <w:szCs w:val="26"/>
          <w:lang w:val="uz-Cyrl-UZ"/>
        </w:rPr>
        <w:t>ko’pchilik</w:t>
      </w:r>
      <w:r w:rsidRPr="00452AFE">
        <w:rPr>
          <w:sz w:val="26"/>
          <w:szCs w:val="26"/>
          <w:lang w:val="uz-Cyrl-UZ"/>
        </w:rPr>
        <w:t xml:space="preserve"> </w:t>
      </w:r>
      <w:r>
        <w:rPr>
          <w:sz w:val="26"/>
          <w:szCs w:val="26"/>
          <w:lang w:val="uz-Cyrl-UZ"/>
        </w:rPr>
        <w:t>ovoz</w:t>
      </w:r>
      <w:r w:rsidRPr="00452AFE">
        <w:rPr>
          <w:sz w:val="26"/>
          <w:szCs w:val="26"/>
          <w:lang w:val="uz-Cyrl-UZ"/>
        </w:rPr>
        <w:t xml:space="preserve"> </w:t>
      </w:r>
      <w:r>
        <w:rPr>
          <w:sz w:val="26"/>
          <w:szCs w:val="26"/>
          <w:lang w:val="uz-Cyrl-UZ"/>
        </w:rPr>
        <w:t>bilan</w:t>
      </w:r>
      <w:r w:rsidRPr="00452AFE">
        <w:rPr>
          <w:sz w:val="26"/>
          <w:szCs w:val="26"/>
          <w:lang w:val="uz-Cyrl-UZ"/>
        </w:rPr>
        <w:t xml:space="preserve"> </w:t>
      </w:r>
      <w:r>
        <w:rPr>
          <w:sz w:val="26"/>
          <w:szCs w:val="26"/>
          <w:lang w:val="uz-Cyrl-UZ"/>
        </w:rPr>
        <w:t>qabul</w:t>
      </w:r>
      <w:r w:rsidRPr="00452AFE">
        <w:rPr>
          <w:sz w:val="26"/>
          <w:szCs w:val="26"/>
          <w:lang w:val="uz-Cyrl-UZ"/>
        </w:rPr>
        <w:t xml:space="preserve"> </w:t>
      </w:r>
      <w:r>
        <w:rPr>
          <w:sz w:val="26"/>
          <w:szCs w:val="26"/>
          <w:lang w:val="uz-Cyrl-UZ"/>
        </w:rPr>
        <w:t>qilinadi</w:t>
      </w:r>
      <w:r w:rsidRPr="00452AFE">
        <w:rPr>
          <w:sz w:val="26"/>
          <w:szCs w:val="26"/>
          <w:lang w:val="uz-Cyrl-UZ"/>
        </w:rPr>
        <w:t>.</w:t>
      </w:r>
    </w:p>
    <w:p w:rsidR="00013A28" w:rsidRPr="00FE1B1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52. </w:t>
      </w:r>
      <w:r>
        <w:rPr>
          <w:sz w:val="26"/>
          <w:szCs w:val="26"/>
          <w:lang w:val="uz-Cyrl-UZ"/>
        </w:rPr>
        <w:t>Jamiyat</w:t>
      </w:r>
      <w:r w:rsidRPr="00452AFE">
        <w:rPr>
          <w:sz w:val="26"/>
          <w:szCs w:val="26"/>
          <w:lang w:val="uz-Cyrl-UZ"/>
        </w:rPr>
        <w:t xml:space="preserve"> </w:t>
      </w:r>
      <w:r>
        <w:rPr>
          <w:sz w:val="26"/>
          <w:szCs w:val="26"/>
          <w:lang w:val="uz-Cyrl-UZ"/>
        </w:rPr>
        <w:t>Kengashining</w:t>
      </w:r>
      <w:r w:rsidRPr="00452AFE">
        <w:rPr>
          <w:sz w:val="26"/>
          <w:szCs w:val="26"/>
          <w:lang w:val="uz-Cyrl-UZ"/>
        </w:rPr>
        <w:t xml:space="preserve"> </w:t>
      </w:r>
      <w:r>
        <w:rPr>
          <w:sz w:val="26"/>
          <w:szCs w:val="26"/>
          <w:lang w:val="uz-Cyrl-UZ"/>
        </w:rPr>
        <w:t>yig’ilishlari</w:t>
      </w:r>
      <w:r w:rsidRPr="00452AFE">
        <w:rPr>
          <w:sz w:val="26"/>
          <w:szCs w:val="26"/>
          <w:lang w:val="uz-Cyrl-UZ"/>
        </w:rPr>
        <w:t xml:space="preserve"> </w:t>
      </w:r>
      <w:r>
        <w:rPr>
          <w:sz w:val="26"/>
          <w:szCs w:val="26"/>
          <w:lang w:val="uz-Cyrl-UZ"/>
        </w:rPr>
        <w:t>har</w:t>
      </w:r>
      <w:r w:rsidRPr="00452AFE">
        <w:rPr>
          <w:sz w:val="26"/>
          <w:szCs w:val="26"/>
          <w:lang w:val="uz-Cyrl-UZ"/>
        </w:rPr>
        <w:t xml:space="preserve"> </w:t>
      </w:r>
      <w:r>
        <w:rPr>
          <w:sz w:val="26"/>
          <w:szCs w:val="26"/>
          <w:lang w:val="uz-Cyrl-UZ"/>
        </w:rPr>
        <w:t>chorakda</w:t>
      </w:r>
      <w:r w:rsidRPr="00452AFE">
        <w:rPr>
          <w:sz w:val="26"/>
          <w:szCs w:val="26"/>
          <w:lang w:val="uz-Cyrl-UZ"/>
        </w:rPr>
        <w:t xml:space="preserve"> </w:t>
      </w:r>
      <w:r>
        <w:rPr>
          <w:sz w:val="26"/>
          <w:szCs w:val="26"/>
          <w:lang w:val="uz-Cyrl-UZ"/>
        </w:rPr>
        <w:t>kamida</w:t>
      </w:r>
      <w:r w:rsidRPr="00452AFE">
        <w:rPr>
          <w:sz w:val="26"/>
          <w:szCs w:val="26"/>
          <w:lang w:val="uz-Cyrl-UZ"/>
        </w:rPr>
        <w:t xml:space="preserve"> </w:t>
      </w:r>
      <w:r>
        <w:rPr>
          <w:sz w:val="26"/>
          <w:szCs w:val="26"/>
          <w:lang w:val="uz-Cyrl-UZ"/>
        </w:rPr>
        <w:t>bir</w:t>
      </w:r>
      <w:r w:rsidRPr="00452AFE">
        <w:rPr>
          <w:sz w:val="26"/>
          <w:szCs w:val="26"/>
          <w:lang w:val="uz-Cyrl-UZ"/>
        </w:rPr>
        <w:t xml:space="preserve"> </w:t>
      </w:r>
      <w:r>
        <w:rPr>
          <w:sz w:val="26"/>
          <w:szCs w:val="26"/>
          <w:lang w:val="uz-Cyrl-UZ"/>
        </w:rPr>
        <w:t>marta</w:t>
      </w:r>
      <w:r w:rsidRPr="00452AFE">
        <w:rPr>
          <w:sz w:val="26"/>
          <w:szCs w:val="26"/>
          <w:lang w:val="uz-Cyrl-UZ"/>
        </w:rPr>
        <w:t xml:space="preserve"> </w:t>
      </w:r>
      <w:r>
        <w:rPr>
          <w:sz w:val="26"/>
          <w:szCs w:val="26"/>
          <w:lang w:val="uz-Cyrl-UZ"/>
        </w:rPr>
        <w:t>o’tkaziladi</w:t>
      </w:r>
      <w:r w:rsidRPr="00452AFE">
        <w:rPr>
          <w:sz w:val="26"/>
          <w:szCs w:val="26"/>
          <w:lang w:val="uz-Cyrl-UZ"/>
        </w:rPr>
        <w:t xml:space="preserve">. </w:t>
      </w:r>
    </w:p>
    <w:p w:rsidR="00013A28" w:rsidRPr="00FE1B1E" w:rsidRDefault="00013A28" w:rsidP="00FE1B1E">
      <w:pPr>
        <w:shd w:val="clear" w:color="auto" w:fill="FFFFFF"/>
        <w:tabs>
          <w:tab w:val="left" w:pos="1134"/>
        </w:tabs>
        <w:spacing w:before="120"/>
        <w:ind w:firstLine="720"/>
        <w:jc w:val="both"/>
        <w:rPr>
          <w:color w:val="000000"/>
          <w:sz w:val="26"/>
          <w:szCs w:val="26"/>
          <w:lang w:val="uz-Cyrl-UZ"/>
        </w:rPr>
      </w:pPr>
      <w:bookmarkStart w:id="38" w:name="2383153"/>
      <w:bookmarkEnd w:id="38"/>
      <w:r w:rsidRPr="00FE1B1E">
        <w:rPr>
          <w:sz w:val="26"/>
          <w:szCs w:val="26"/>
          <w:lang w:val="uz-Cyrl-UZ"/>
        </w:rPr>
        <w:t>53. </w:t>
      </w:r>
      <w:r>
        <w:rPr>
          <w:sz w:val="26"/>
          <w:szCs w:val="26"/>
          <w:lang w:val="uz-Cyrl-UZ"/>
        </w:rPr>
        <w:t>Jamiyat</w:t>
      </w:r>
      <w:r w:rsidRPr="00FE1B1E">
        <w:rPr>
          <w:sz w:val="26"/>
          <w:szCs w:val="26"/>
          <w:lang w:val="uz-Cyrl-UZ"/>
        </w:rPr>
        <w:t xml:space="preserve"> </w:t>
      </w:r>
      <w:r>
        <w:rPr>
          <w:sz w:val="26"/>
          <w:szCs w:val="26"/>
          <w:lang w:val="uz-Cyrl-UZ"/>
        </w:rPr>
        <w:t>Kengashining</w:t>
      </w:r>
      <w:r w:rsidRPr="00FE1B1E">
        <w:rPr>
          <w:sz w:val="26"/>
          <w:szCs w:val="26"/>
          <w:lang w:val="uz-Cyrl-UZ"/>
        </w:rPr>
        <w:t xml:space="preserve"> </w:t>
      </w:r>
      <w:r>
        <w:rPr>
          <w:color w:val="000000"/>
          <w:sz w:val="26"/>
          <w:szCs w:val="26"/>
          <w:lang w:val="uz-Cyrl-UZ"/>
        </w:rPr>
        <w:t>qarorlari</w:t>
      </w:r>
      <w:r w:rsidRPr="00FE1B1E">
        <w:rPr>
          <w:color w:val="000000"/>
          <w:sz w:val="26"/>
          <w:szCs w:val="26"/>
          <w:lang w:val="uz-Cyrl-UZ"/>
        </w:rPr>
        <w:t xml:space="preserve"> </w:t>
      </w:r>
      <w:r>
        <w:rPr>
          <w:color w:val="000000"/>
          <w:sz w:val="26"/>
          <w:szCs w:val="26"/>
          <w:lang w:val="uz-Cyrl-UZ"/>
        </w:rPr>
        <w:t>sirtdan</w:t>
      </w:r>
      <w:r w:rsidRPr="00FE1B1E">
        <w:rPr>
          <w:color w:val="000000"/>
          <w:sz w:val="26"/>
          <w:szCs w:val="26"/>
          <w:lang w:val="uz-Cyrl-UZ"/>
        </w:rPr>
        <w:t xml:space="preserve"> </w:t>
      </w:r>
      <w:r>
        <w:rPr>
          <w:color w:val="000000"/>
          <w:sz w:val="26"/>
          <w:szCs w:val="26"/>
          <w:lang w:val="uz-Cyrl-UZ"/>
        </w:rPr>
        <w:t>ovoz</w:t>
      </w:r>
      <w:r w:rsidRPr="00FE1B1E">
        <w:rPr>
          <w:color w:val="000000"/>
          <w:sz w:val="26"/>
          <w:szCs w:val="26"/>
          <w:lang w:val="uz-Cyrl-UZ"/>
        </w:rPr>
        <w:t xml:space="preserve"> </w:t>
      </w:r>
      <w:r>
        <w:rPr>
          <w:color w:val="000000"/>
          <w:sz w:val="26"/>
          <w:szCs w:val="26"/>
          <w:lang w:val="uz-Cyrl-UZ"/>
        </w:rPr>
        <w:t>berish</w:t>
      </w:r>
      <w:r w:rsidRPr="00FE1B1E">
        <w:rPr>
          <w:color w:val="000000"/>
          <w:sz w:val="26"/>
          <w:szCs w:val="26"/>
          <w:lang w:val="uz-Cyrl-UZ"/>
        </w:rPr>
        <w:t xml:space="preserve"> </w:t>
      </w:r>
      <w:r>
        <w:rPr>
          <w:color w:val="000000"/>
          <w:sz w:val="26"/>
          <w:szCs w:val="26"/>
          <w:lang w:val="uz-Cyrl-UZ"/>
        </w:rPr>
        <w:t>yo’li</w:t>
      </w:r>
      <w:r w:rsidRPr="00FE1B1E">
        <w:rPr>
          <w:color w:val="000000"/>
          <w:sz w:val="26"/>
          <w:szCs w:val="26"/>
          <w:lang w:val="uz-Cyrl-UZ"/>
        </w:rPr>
        <w:t xml:space="preserve"> </w:t>
      </w:r>
      <w:r>
        <w:rPr>
          <w:color w:val="000000"/>
          <w:sz w:val="26"/>
          <w:szCs w:val="26"/>
          <w:lang w:val="uz-Cyrl-UZ"/>
        </w:rPr>
        <w:t>bilan</w:t>
      </w:r>
      <w:r w:rsidRPr="00FE1B1E">
        <w:rPr>
          <w:color w:val="000000"/>
          <w:sz w:val="26"/>
          <w:szCs w:val="26"/>
          <w:lang w:val="uz-Cyrl-UZ"/>
        </w:rPr>
        <w:t xml:space="preserve"> </w:t>
      </w:r>
      <w:r w:rsidRPr="00BC71D7">
        <w:rPr>
          <w:color w:val="000000"/>
          <w:sz w:val="26"/>
          <w:szCs w:val="26"/>
          <w:lang w:val="uz-Cyrl-UZ"/>
        </w:rPr>
        <w:t xml:space="preserve"> </w:t>
      </w:r>
      <w:r w:rsidRPr="00FE1B1E">
        <w:rPr>
          <w:color w:val="000000"/>
          <w:sz w:val="26"/>
          <w:szCs w:val="26"/>
          <w:lang w:val="uz-Cyrl-UZ"/>
        </w:rPr>
        <w:t>(</w:t>
      </w:r>
      <w:r>
        <w:rPr>
          <w:color w:val="000000"/>
          <w:sz w:val="26"/>
          <w:szCs w:val="26"/>
          <w:lang w:val="uz-Cyrl-UZ"/>
        </w:rPr>
        <w:t>so’rov</w:t>
      </w:r>
      <w:r w:rsidRPr="00FE1B1E">
        <w:rPr>
          <w:color w:val="000000"/>
          <w:sz w:val="26"/>
          <w:szCs w:val="26"/>
          <w:lang w:val="uz-Cyrl-UZ"/>
        </w:rPr>
        <w:t xml:space="preserve"> </w:t>
      </w:r>
      <w:r>
        <w:rPr>
          <w:color w:val="000000"/>
          <w:sz w:val="26"/>
          <w:szCs w:val="26"/>
          <w:lang w:val="uz-Cyrl-UZ"/>
        </w:rPr>
        <w:t>yo’li</w:t>
      </w:r>
      <w:r w:rsidRPr="00FE1B1E">
        <w:rPr>
          <w:color w:val="000000"/>
          <w:sz w:val="26"/>
          <w:szCs w:val="26"/>
          <w:lang w:val="uz-Cyrl-UZ"/>
        </w:rPr>
        <w:t xml:space="preserve"> </w:t>
      </w:r>
      <w:r>
        <w:rPr>
          <w:color w:val="000000"/>
          <w:sz w:val="26"/>
          <w:szCs w:val="26"/>
          <w:lang w:val="uz-Cyrl-UZ"/>
        </w:rPr>
        <w:t>bilan</w:t>
      </w:r>
      <w:r w:rsidRPr="00FE1B1E">
        <w:rPr>
          <w:color w:val="000000"/>
          <w:sz w:val="26"/>
          <w:szCs w:val="26"/>
          <w:lang w:val="uz-Cyrl-UZ"/>
        </w:rPr>
        <w:t xml:space="preserve">) </w:t>
      </w:r>
      <w:r>
        <w:rPr>
          <w:sz w:val="26"/>
          <w:szCs w:val="26"/>
          <w:lang w:val="uz-Cyrl-UZ"/>
        </w:rPr>
        <w:t>Jamiyat</w:t>
      </w:r>
      <w:r w:rsidRPr="00FE1B1E">
        <w:rPr>
          <w:sz w:val="26"/>
          <w:szCs w:val="26"/>
          <w:lang w:val="uz-Cyrl-UZ"/>
        </w:rPr>
        <w:t xml:space="preserve"> </w:t>
      </w:r>
      <w:r>
        <w:rPr>
          <w:sz w:val="26"/>
          <w:szCs w:val="26"/>
          <w:lang w:val="uz-Cyrl-UZ"/>
        </w:rPr>
        <w:t>Kengashining</w:t>
      </w:r>
      <w:r w:rsidRPr="00FE1B1E">
        <w:rPr>
          <w:sz w:val="26"/>
          <w:szCs w:val="26"/>
          <w:lang w:val="uz-Cyrl-UZ"/>
        </w:rPr>
        <w:t xml:space="preserve"> </w:t>
      </w:r>
      <w:r>
        <w:rPr>
          <w:color w:val="000000"/>
          <w:sz w:val="26"/>
          <w:szCs w:val="26"/>
          <w:lang w:val="uz-Cyrl-UZ"/>
        </w:rPr>
        <w:t>barcha</w:t>
      </w:r>
      <w:r w:rsidRPr="00FE1B1E">
        <w:rPr>
          <w:color w:val="000000"/>
          <w:sz w:val="26"/>
          <w:szCs w:val="26"/>
          <w:lang w:val="uz-Cyrl-UZ"/>
        </w:rPr>
        <w:t xml:space="preserve"> </w:t>
      </w:r>
      <w:r>
        <w:rPr>
          <w:color w:val="000000"/>
          <w:sz w:val="26"/>
          <w:szCs w:val="26"/>
          <w:lang w:val="uz-Cyrl-UZ"/>
        </w:rPr>
        <w:t>a’zolari</w:t>
      </w:r>
      <w:r w:rsidRPr="00FE1B1E">
        <w:rPr>
          <w:color w:val="000000"/>
          <w:sz w:val="26"/>
          <w:szCs w:val="26"/>
          <w:lang w:val="uz-Cyrl-UZ"/>
        </w:rPr>
        <w:t xml:space="preserve"> </w:t>
      </w:r>
      <w:r>
        <w:rPr>
          <w:color w:val="000000"/>
          <w:sz w:val="26"/>
          <w:szCs w:val="26"/>
          <w:lang w:val="uz-Cyrl-UZ"/>
        </w:rPr>
        <w:t>tomonidan</w:t>
      </w:r>
      <w:r w:rsidRPr="00FE1B1E">
        <w:rPr>
          <w:color w:val="000000"/>
          <w:sz w:val="26"/>
          <w:szCs w:val="26"/>
          <w:lang w:val="uz-Cyrl-UZ"/>
        </w:rPr>
        <w:t xml:space="preserve"> </w:t>
      </w:r>
      <w:r>
        <w:rPr>
          <w:color w:val="000000"/>
          <w:sz w:val="26"/>
          <w:szCs w:val="26"/>
          <w:lang w:val="uz-Cyrl-UZ"/>
        </w:rPr>
        <w:t>bir</w:t>
      </w:r>
      <w:r w:rsidRPr="00FE1B1E">
        <w:rPr>
          <w:color w:val="000000"/>
          <w:sz w:val="26"/>
          <w:szCs w:val="26"/>
          <w:lang w:val="uz-Cyrl-UZ"/>
        </w:rPr>
        <w:t xml:space="preserve"> </w:t>
      </w:r>
      <w:r>
        <w:rPr>
          <w:color w:val="000000"/>
          <w:sz w:val="26"/>
          <w:szCs w:val="26"/>
          <w:lang w:val="uz-Cyrl-UZ"/>
        </w:rPr>
        <w:t>ovozdan</w:t>
      </w:r>
      <w:r w:rsidRPr="00FE1B1E">
        <w:rPr>
          <w:color w:val="000000"/>
          <w:sz w:val="26"/>
          <w:szCs w:val="26"/>
          <w:lang w:val="uz-Cyrl-UZ"/>
        </w:rPr>
        <w:t xml:space="preserve"> </w:t>
      </w:r>
      <w:r>
        <w:rPr>
          <w:color w:val="000000"/>
          <w:sz w:val="26"/>
          <w:szCs w:val="26"/>
          <w:lang w:val="uz-Cyrl-UZ"/>
        </w:rPr>
        <w:t>qabul</w:t>
      </w:r>
      <w:r w:rsidRPr="00FE1B1E">
        <w:rPr>
          <w:color w:val="000000"/>
          <w:sz w:val="26"/>
          <w:szCs w:val="26"/>
          <w:lang w:val="uz-Cyrl-UZ"/>
        </w:rPr>
        <w:t xml:space="preserve"> </w:t>
      </w:r>
      <w:r>
        <w:rPr>
          <w:color w:val="000000"/>
          <w:sz w:val="26"/>
          <w:szCs w:val="26"/>
          <w:lang w:val="uz-Cyrl-UZ"/>
        </w:rPr>
        <w:t>qilinishi</w:t>
      </w:r>
      <w:r w:rsidRPr="00FE1B1E">
        <w:rPr>
          <w:color w:val="000000"/>
          <w:sz w:val="26"/>
          <w:szCs w:val="26"/>
          <w:lang w:val="uz-Cyrl-UZ"/>
        </w:rPr>
        <w:t xml:space="preserve"> </w:t>
      </w:r>
      <w:r>
        <w:rPr>
          <w:color w:val="000000"/>
          <w:sz w:val="26"/>
          <w:szCs w:val="26"/>
          <w:lang w:val="uz-Cyrl-UZ"/>
        </w:rPr>
        <w:t>mumkin</w:t>
      </w:r>
      <w:r w:rsidRPr="00FE1B1E">
        <w:rPr>
          <w:color w:val="000000"/>
          <w:sz w:val="26"/>
          <w:szCs w:val="26"/>
          <w:lang w:val="uz-Cyrl-UZ"/>
        </w:rPr>
        <w:t xml:space="preserve">. </w:t>
      </w:r>
    </w:p>
    <w:p w:rsidR="00013A28" w:rsidRDefault="00013A28" w:rsidP="005A40D7">
      <w:pPr>
        <w:pStyle w:val="BodyTextIndent"/>
        <w:tabs>
          <w:tab w:val="left" w:pos="1134"/>
        </w:tabs>
        <w:spacing w:before="120" w:after="0"/>
        <w:ind w:left="0" w:firstLine="720"/>
        <w:jc w:val="both"/>
        <w:rPr>
          <w:sz w:val="26"/>
          <w:szCs w:val="26"/>
          <w:lang w:val="uz-Cyrl-UZ"/>
        </w:rPr>
      </w:pPr>
      <w:r w:rsidRPr="00FE1B1E">
        <w:rPr>
          <w:sz w:val="26"/>
          <w:szCs w:val="26"/>
          <w:lang w:val="uz-Cyrl-UZ"/>
        </w:rPr>
        <w:t>54. </w:t>
      </w:r>
      <w:r>
        <w:rPr>
          <w:sz w:val="26"/>
          <w:szCs w:val="26"/>
          <w:lang w:val="uz-Cyrl-UZ"/>
        </w:rPr>
        <w:t>Jamiyat</w:t>
      </w:r>
      <w:r w:rsidRPr="00FE1B1E">
        <w:rPr>
          <w:sz w:val="26"/>
          <w:szCs w:val="26"/>
          <w:lang w:val="uz-Cyrl-UZ"/>
        </w:rPr>
        <w:t xml:space="preserve"> </w:t>
      </w:r>
      <w:r>
        <w:rPr>
          <w:sz w:val="26"/>
          <w:szCs w:val="26"/>
          <w:lang w:val="uz-Cyrl-UZ"/>
        </w:rPr>
        <w:t>Kengashi</w:t>
      </w:r>
      <w:r w:rsidRPr="00FE1B1E">
        <w:rPr>
          <w:sz w:val="26"/>
          <w:szCs w:val="26"/>
          <w:lang w:val="uz-Cyrl-UZ"/>
        </w:rPr>
        <w:t xml:space="preserve"> </w:t>
      </w:r>
      <w:r>
        <w:rPr>
          <w:sz w:val="26"/>
          <w:szCs w:val="26"/>
          <w:lang w:val="uz-Cyrl-UZ"/>
        </w:rPr>
        <w:t>raisi</w:t>
      </w:r>
      <w:r w:rsidRPr="00FE1B1E">
        <w:rPr>
          <w:sz w:val="26"/>
          <w:szCs w:val="26"/>
          <w:lang w:val="uz-Cyrl-UZ"/>
        </w:rPr>
        <w:t xml:space="preserve"> </w:t>
      </w:r>
      <w:r>
        <w:rPr>
          <w:sz w:val="26"/>
          <w:szCs w:val="26"/>
          <w:lang w:val="uz-Cyrl-UZ"/>
        </w:rPr>
        <w:t>Kengash</w:t>
      </w:r>
      <w:r w:rsidRPr="00FE1B1E">
        <w:rPr>
          <w:sz w:val="26"/>
          <w:szCs w:val="26"/>
          <w:lang w:val="uz-Cyrl-UZ"/>
        </w:rPr>
        <w:t xml:space="preserve"> </w:t>
      </w:r>
      <w:r>
        <w:rPr>
          <w:sz w:val="26"/>
          <w:szCs w:val="26"/>
          <w:lang w:val="uz-Cyrl-UZ"/>
        </w:rPr>
        <w:t>tomonidan</w:t>
      </w:r>
      <w:r w:rsidRPr="00FE1B1E">
        <w:rPr>
          <w:sz w:val="26"/>
          <w:szCs w:val="26"/>
          <w:lang w:val="uz-Cyrl-UZ"/>
        </w:rPr>
        <w:t xml:space="preserve"> </w:t>
      </w:r>
      <w:r>
        <w:rPr>
          <w:sz w:val="26"/>
          <w:szCs w:val="26"/>
          <w:lang w:val="uz-Cyrl-UZ"/>
        </w:rPr>
        <w:t>qaror</w:t>
      </w:r>
      <w:r w:rsidRPr="00FE1B1E">
        <w:rPr>
          <w:sz w:val="26"/>
          <w:szCs w:val="26"/>
          <w:lang w:val="uz-Cyrl-UZ"/>
        </w:rPr>
        <w:t xml:space="preserve"> </w:t>
      </w:r>
      <w:r>
        <w:rPr>
          <w:sz w:val="26"/>
          <w:szCs w:val="26"/>
          <w:lang w:val="uz-Cyrl-UZ"/>
        </w:rPr>
        <w:t>qabul</w:t>
      </w:r>
      <w:r w:rsidRPr="00FE1B1E">
        <w:rPr>
          <w:sz w:val="26"/>
          <w:szCs w:val="26"/>
          <w:lang w:val="uz-Cyrl-UZ"/>
        </w:rPr>
        <w:t xml:space="preserve"> </w:t>
      </w:r>
      <w:r>
        <w:rPr>
          <w:sz w:val="26"/>
          <w:szCs w:val="26"/>
          <w:lang w:val="uz-Cyrl-UZ"/>
        </w:rPr>
        <w:t>qilish</w:t>
      </w:r>
      <w:r w:rsidRPr="00FE1B1E">
        <w:rPr>
          <w:sz w:val="26"/>
          <w:szCs w:val="26"/>
          <w:lang w:val="uz-Cyrl-UZ"/>
        </w:rPr>
        <w:t xml:space="preserve"> </w:t>
      </w:r>
      <w:r>
        <w:rPr>
          <w:sz w:val="26"/>
          <w:szCs w:val="26"/>
          <w:lang w:val="uz-Cyrl-UZ"/>
        </w:rPr>
        <w:t>paytida</w:t>
      </w:r>
      <w:r w:rsidRPr="00FE1B1E">
        <w:rPr>
          <w:sz w:val="26"/>
          <w:szCs w:val="26"/>
          <w:lang w:val="uz-Cyrl-UZ"/>
        </w:rPr>
        <w:t xml:space="preserve">, </w:t>
      </w:r>
      <w:r>
        <w:rPr>
          <w:sz w:val="26"/>
          <w:szCs w:val="26"/>
          <w:lang w:val="uz-Cyrl-UZ"/>
        </w:rPr>
        <w:t>agar</w:t>
      </w:r>
      <w:r w:rsidRPr="00FE1B1E">
        <w:rPr>
          <w:sz w:val="26"/>
          <w:szCs w:val="26"/>
          <w:lang w:val="uz-Cyrl-UZ"/>
        </w:rPr>
        <w:t xml:space="preserve"> </w:t>
      </w:r>
      <w:r>
        <w:rPr>
          <w:sz w:val="26"/>
          <w:szCs w:val="26"/>
          <w:lang w:val="uz-Cyrl-UZ"/>
        </w:rPr>
        <w:t>ovozlar</w:t>
      </w:r>
      <w:r w:rsidRPr="00FE1B1E">
        <w:rPr>
          <w:sz w:val="26"/>
          <w:szCs w:val="26"/>
          <w:lang w:val="uz-Cyrl-UZ"/>
        </w:rPr>
        <w:t xml:space="preserve"> </w:t>
      </w:r>
      <w:r>
        <w:rPr>
          <w:sz w:val="26"/>
          <w:szCs w:val="26"/>
          <w:lang w:val="uz-Cyrl-UZ"/>
        </w:rPr>
        <w:t>soni</w:t>
      </w:r>
      <w:r w:rsidRPr="00FE1B1E">
        <w:rPr>
          <w:sz w:val="26"/>
          <w:szCs w:val="26"/>
          <w:lang w:val="uz-Cyrl-UZ"/>
        </w:rPr>
        <w:t xml:space="preserve"> </w:t>
      </w:r>
      <w:r>
        <w:rPr>
          <w:sz w:val="26"/>
          <w:szCs w:val="26"/>
          <w:lang w:val="uz-Cyrl-UZ"/>
        </w:rPr>
        <w:t>teng</w:t>
      </w:r>
      <w:r w:rsidRPr="00FE1B1E">
        <w:rPr>
          <w:sz w:val="26"/>
          <w:szCs w:val="26"/>
          <w:lang w:val="uz-Cyrl-UZ"/>
        </w:rPr>
        <w:t xml:space="preserve"> </w:t>
      </w:r>
      <w:r>
        <w:rPr>
          <w:sz w:val="26"/>
          <w:szCs w:val="26"/>
          <w:lang w:val="uz-Cyrl-UZ"/>
        </w:rPr>
        <w:t>bo’lib qolsa</w:t>
      </w:r>
      <w:r w:rsidRPr="00FE1B1E">
        <w:rPr>
          <w:sz w:val="26"/>
          <w:szCs w:val="26"/>
          <w:lang w:val="uz-Cyrl-UZ"/>
        </w:rPr>
        <w:t xml:space="preserve">, </w:t>
      </w:r>
      <w:r>
        <w:rPr>
          <w:sz w:val="26"/>
          <w:szCs w:val="26"/>
          <w:lang w:val="uz-Cyrl-UZ"/>
        </w:rPr>
        <w:t>hal</w:t>
      </w:r>
      <w:r w:rsidRPr="00FE1B1E">
        <w:rPr>
          <w:sz w:val="26"/>
          <w:szCs w:val="26"/>
          <w:lang w:val="uz-Cyrl-UZ"/>
        </w:rPr>
        <w:t xml:space="preserve"> </w:t>
      </w:r>
      <w:r>
        <w:rPr>
          <w:sz w:val="26"/>
          <w:szCs w:val="26"/>
          <w:lang w:val="uz-Cyrl-UZ"/>
        </w:rPr>
        <w:t>qiluvchi</w:t>
      </w:r>
      <w:r w:rsidRPr="00FE1B1E">
        <w:rPr>
          <w:sz w:val="26"/>
          <w:szCs w:val="26"/>
          <w:lang w:val="uz-Cyrl-UZ"/>
        </w:rPr>
        <w:t xml:space="preserve"> </w:t>
      </w:r>
      <w:r>
        <w:rPr>
          <w:sz w:val="26"/>
          <w:szCs w:val="26"/>
          <w:lang w:val="uz-Cyrl-UZ"/>
        </w:rPr>
        <w:t>ovozga</w:t>
      </w:r>
      <w:r w:rsidRPr="00FE1B1E">
        <w:rPr>
          <w:sz w:val="26"/>
          <w:szCs w:val="26"/>
          <w:lang w:val="uz-Cyrl-UZ"/>
        </w:rPr>
        <w:t xml:space="preserve"> </w:t>
      </w:r>
      <w:r>
        <w:rPr>
          <w:sz w:val="26"/>
          <w:szCs w:val="26"/>
          <w:lang w:val="uz-Cyrl-UZ"/>
        </w:rPr>
        <w:t>ega bo’ladi</w:t>
      </w:r>
      <w:r w:rsidRPr="00FE1B1E">
        <w:rPr>
          <w:sz w:val="26"/>
          <w:szCs w:val="26"/>
          <w:lang w:val="uz-Cyrl-UZ"/>
        </w:rPr>
        <w:t>.</w:t>
      </w:r>
    </w:p>
    <w:p w:rsidR="00013A28" w:rsidRPr="00452AFE" w:rsidRDefault="00013A28" w:rsidP="00FE1B1E">
      <w:pPr>
        <w:pStyle w:val="BodyTextIndent"/>
        <w:tabs>
          <w:tab w:val="left" w:pos="993"/>
        </w:tabs>
        <w:spacing w:after="0"/>
        <w:ind w:left="0"/>
        <w:jc w:val="center"/>
        <w:rPr>
          <w:b/>
          <w:sz w:val="26"/>
          <w:szCs w:val="26"/>
          <w:lang w:val="uz-Cyrl-UZ"/>
        </w:rPr>
      </w:pPr>
    </w:p>
    <w:p w:rsidR="00013A28" w:rsidRPr="00452AFE" w:rsidRDefault="00013A28" w:rsidP="00FE1B1E">
      <w:pPr>
        <w:pStyle w:val="BodyTextIndent"/>
        <w:tabs>
          <w:tab w:val="left" w:pos="993"/>
        </w:tabs>
        <w:spacing w:after="0"/>
        <w:ind w:left="0"/>
        <w:jc w:val="center"/>
        <w:rPr>
          <w:sz w:val="26"/>
          <w:szCs w:val="26"/>
          <w:lang w:val="uz-Cyrl-UZ"/>
        </w:rPr>
      </w:pPr>
      <w:r>
        <w:rPr>
          <w:b/>
          <w:sz w:val="26"/>
          <w:szCs w:val="26"/>
          <w:lang w:val="uz-Cyrl-UZ"/>
        </w:rPr>
        <w:t>Jamiyat</w:t>
      </w:r>
      <w:r w:rsidRPr="00452AFE">
        <w:rPr>
          <w:b/>
          <w:sz w:val="26"/>
          <w:szCs w:val="26"/>
          <w:lang w:val="uz-Cyrl-UZ"/>
        </w:rPr>
        <w:t xml:space="preserve"> </w:t>
      </w:r>
      <w:r>
        <w:rPr>
          <w:b/>
          <w:sz w:val="26"/>
          <w:szCs w:val="26"/>
          <w:lang w:val="uz-Cyrl-UZ"/>
        </w:rPr>
        <w:t>Boshqaruvi</w:t>
      </w:r>
    </w:p>
    <w:p w:rsidR="00013A28" w:rsidRPr="00452AF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55. </w:t>
      </w:r>
      <w:r>
        <w:rPr>
          <w:sz w:val="26"/>
          <w:szCs w:val="26"/>
          <w:lang w:val="uz-Cyrl-UZ"/>
        </w:rPr>
        <w:t>Jamiyatning</w:t>
      </w:r>
      <w:r w:rsidRPr="00452AFE">
        <w:rPr>
          <w:sz w:val="26"/>
          <w:szCs w:val="26"/>
          <w:lang w:val="uz-Cyrl-UZ"/>
        </w:rPr>
        <w:t xml:space="preserve"> </w:t>
      </w:r>
      <w:r>
        <w:rPr>
          <w:sz w:val="26"/>
          <w:szCs w:val="26"/>
          <w:lang w:val="uz-Cyrl-UZ"/>
        </w:rPr>
        <w:t>joriy</w:t>
      </w:r>
      <w:r w:rsidRPr="00452AFE">
        <w:rPr>
          <w:sz w:val="26"/>
          <w:szCs w:val="26"/>
          <w:lang w:val="uz-Cyrl-UZ"/>
        </w:rPr>
        <w:t xml:space="preserve"> </w:t>
      </w:r>
      <w:r>
        <w:rPr>
          <w:sz w:val="26"/>
          <w:szCs w:val="26"/>
          <w:lang w:val="uz-Cyrl-UZ"/>
        </w:rPr>
        <w:t>faoliyatiga</w:t>
      </w:r>
      <w:r w:rsidRPr="00452AFE">
        <w:rPr>
          <w:sz w:val="26"/>
          <w:szCs w:val="26"/>
          <w:lang w:val="uz-Cyrl-UZ"/>
        </w:rPr>
        <w:t xml:space="preserve"> </w:t>
      </w:r>
      <w:r>
        <w:rPr>
          <w:sz w:val="26"/>
          <w:szCs w:val="26"/>
          <w:lang w:val="uz-Cyrl-UZ"/>
        </w:rPr>
        <w:t>rahbarlik</w:t>
      </w:r>
      <w:r w:rsidRPr="00452AFE">
        <w:rPr>
          <w:sz w:val="26"/>
          <w:szCs w:val="26"/>
          <w:lang w:val="uz-Cyrl-UZ"/>
        </w:rPr>
        <w:t xml:space="preserve"> </w:t>
      </w:r>
      <w:r>
        <w:rPr>
          <w:sz w:val="26"/>
          <w:szCs w:val="26"/>
          <w:lang w:val="uz-Cyrl-UZ"/>
        </w:rPr>
        <w:t>Jamiyatning</w:t>
      </w:r>
      <w:r w:rsidRPr="00452AFE">
        <w:rPr>
          <w:sz w:val="26"/>
          <w:szCs w:val="26"/>
          <w:lang w:val="uz-Cyrl-UZ"/>
        </w:rPr>
        <w:t xml:space="preserve"> </w:t>
      </w:r>
      <w:r>
        <w:rPr>
          <w:color w:val="000000"/>
          <w:sz w:val="26"/>
          <w:szCs w:val="26"/>
          <w:lang w:val="uz-Cyrl-UZ"/>
        </w:rPr>
        <w:t>kollegial</w:t>
      </w:r>
      <w:r w:rsidRPr="00452AFE">
        <w:rPr>
          <w:sz w:val="26"/>
          <w:szCs w:val="26"/>
          <w:lang w:val="uz-Cyrl-UZ"/>
        </w:rPr>
        <w:t xml:space="preserve"> </w:t>
      </w:r>
      <w:r>
        <w:rPr>
          <w:sz w:val="26"/>
          <w:szCs w:val="26"/>
          <w:lang w:val="uz-Cyrl-UZ"/>
        </w:rPr>
        <w:t>ijro etuvchi organi</w:t>
      </w:r>
      <w:r w:rsidRPr="00FE1B1E">
        <w:rPr>
          <w:sz w:val="26"/>
          <w:szCs w:val="26"/>
          <w:lang w:val="uz-Cyrl-UZ"/>
        </w:rPr>
        <w:t xml:space="preserve"> - </w:t>
      </w:r>
      <w:r>
        <w:rPr>
          <w:sz w:val="26"/>
          <w:szCs w:val="26"/>
          <w:lang w:val="uz-Cyrl-UZ"/>
        </w:rPr>
        <w:t>Boshqaruv</w:t>
      </w:r>
      <w:r w:rsidRPr="00452AFE">
        <w:rPr>
          <w:sz w:val="26"/>
          <w:szCs w:val="26"/>
          <w:lang w:val="uz-Cyrl-UZ"/>
        </w:rPr>
        <w:t xml:space="preserve"> </w:t>
      </w:r>
      <w:r>
        <w:rPr>
          <w:sz w:val="26"/>
          <w:szCs w:val="26"/>
          <w:lang w:val="uz-Cyrl-UZ"/>
        </w:rPr>
        <w:t>tomonidan</w:t>
      </w:r>
      <w:r w:rsidRPr="00452AFE">
        <w:rPr>
          <w:sz w:val="26"/>
          <w:szCs w:val="26"/>
          <w:lang w:val="uz-Cyrl-UZ"/>
        </w:rPr>
        <w:t xml:space="preserve"> </w:t>
      </w:r>
      <w:r>
        <w:rPr>
          <w:sz w:val="26"/>
          <w:szCs w:val="26"/>
          <w:lang w:val="uz-Cyrl-UZ"/>
        </w:rPr>
        <w:t>amalga</w:t>
      </w:r>
      <w:r w:rsidRPr="00452AFE">
        <w:rPr>
          <w:sz w:val="26"/>
          <w:szCs w:val="26"/>
          <w:lang w:val="uz-Cyrl-UZ"/>
        </w:rPr>
        <w:t xml:space="preserve"> </w:t>
      </w:r>
      <w:r>
        <w:rPr>
          <w:sz w:val="26"/>
          <w:szCs w:val="26"/>
          <w:lang w:val="uz-Cyrl-UZ"/>
        </w:rPr>
        <w:t>oshiriladi</w:t>
      </w:r>
      <w:r w:rsidRPr="00452AFE">
        <w:rPr>
          <w:sz w:val="26"/>
          <w:szCs w:val="26"/>
          <w:lang w:val="uz-Cyrl-UZ"/>
        </w:rPr>
        <w:t>.</w:t>
      </w:r>
    </w:p>
    <w:p w:rsidR="00013A28" w:rsidRPr="00452AF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56. </w:t>
      </w:r>
      <w:r>
        <w:rPr>
          <w:sz w:val="26"/>
          <w:szCs w:val="26"/>
          <w:lang w:val="uz-Cyrl-UZ"/>
        </w:rPr>
        <w:t>Jamiyat</w:t>
      </w:r>
      <w:r w:rsidRPr="00452AFE">
        <w:rPr>
          <w:sz w:val="26"/>
          <w:szCs w:val="26"/>
          <w:lang w:val="uz-Cyrl-UZ"/>
        </w:rPr>
        <w:t xml:space="preserve"> </w:t>
      </w:r>
      <w:r>
        <w:rPr>
          <w:sz w:val="26"/>
          <w:szCs w:val="26"/>
          <w:lang w:val="uz-Cyrl-UZ"/>
        </w:rPr>
        <w:t>Boshqaruvi</w:t>
      </w:r>
      <w:r w:rsidRPr="00452AFE">
        <w:rPr>
          <w:sz w:val="26"/>
          <w:szCs w:val="26"/>
          <w:lang w:val="uz-Cyrl-UZ"/>
        </w:rPr>
        <w:t xml:space="preserve"> </w:t>
      </w:r>
      <w:r>
        <w:rPr>
          <w:sz w:val="26"/>
          <w:szCs w:val="26"/>
          <w:lang w:val="uz-Cyrl-UZ"/>
        </w:rPr>
        <w:t>vakolatiga</w:t>
      </w:r>
      <w:r w:rsidRPr="00452AFE">
        <w:rPr>
          <w:sz w:val="26"/>
          <w:szCs w:val="26"/>
          <w:lang w:val="uz-Cyrl-UZ"/>
        </w:rPr>
        <w:t xml:space="preserve"> </w:t>
      </w:r>
      <w:r>
        <w:rPr>
          <w:sz w:val="26"/>
          <w:szCs w:val="26"/>
          <w:lang w:val="uz-Cyrl-UZ"/>
        </w:rPr>
        <w:t>quyidagilar</w:t>
      </w:r>
      <w:r w:rsidRPr="00452AFE">
        <w:rPr>
          <w:sz w:val="26"/>
          <w:szCs w:val="26"/>
          <w:lang w:val="uz-Cyrl-UZ"/>
        </w:rPr>
        <w:t xml:space="preserve"> </w:t>
      </w:r>
      <w:r>
        <w:rPr>
          <w:sz w:val="26"/>
          <w:szCs w:val="26"/>
          <w:lang w:val="uz-Cyrl-UZ"/>
        </w:rPr>
        <w:t>kiradi</w:t>
      </w:r>
      <w:r w:rsidRPr="00452AFE">
        <w:rPr>
          <w:sz w:val="26"/>
          <w:szCs w:val="26"/>
          <w:lang w:val="uz-Cyrl-UZ"/>
        </w:rPr>
        <w:t>:</w:t>
      </w:r>
    </w:p>
    <w:p w:rsidR="00013A28" w:rsidRPr="003F568A" w:rsidRDefault="00013A28" w:rsidP="00FE1B1E">
      <w:pPr>
        <w:pStyle w:val="BodyTextIndent"/>
        <w:tabs>
          <w:tab w:val="left" w:pos="1134"/>
        </w:tabs>
        <w:spacing w:before="80" w:after="0"/>
        <w:ind w:left="0" w:firstLineChars="271" w:firstLine="705"/>
        <w:jc w:val="both"/>
        <w:rPr>
          <w:sz w:val="26"/>
          <w:szCs w:val="26"/>
          <w:lang w:val="en-US"/>
        </w:rPr>
      </w:pPr>
      <w:r w:rsidRPr="003F568A">
        <w:rPr>
          <w:sz w:val="26"/>
          <w:szCs w:val="26"/>
          <w:lang w:val="en-US"/>
        </w:rPr>
        <w:t>temir yo’l transporti tarmog’ini rivojlantirish va takomillashtirish konsepsiyasini ishlab chiqish;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temir yo’l transportini iqtisodiy, ilmiy-texnikaviy va ijtimoiy rivojlantirishning asosiy yo’nalishlar</w:t>
      </w:r>
      <w:r>
        <w:rPr>
          <w:sz w:val="26"/>
          <w:szCs w:val="26"/>
          <w:lang w:val="uz-Cyrl-UZ"/>
        </w:rPr>
        <w:t>i</w:t>
      </w:r>
      <w:r w:rsidRPr="003F568A">
        <w:rPr>
          <w:sz w:val="26"/>
          <w:szCs w:val="26"/>
          <w:lang w:val="en-US"/>
        </w:rPr>
        <w:t>ni belgilash;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Pr>
          <w:sz w:val="26"/>
          <w:szCs w:val="26"/>
          <w:lang w:val="uz-Cyrl-UZ"/>
        </w:rPr>
        <w:t>Jamiyat</w:t>
      </w:r>
      <w:r w:rsidRPr="003F568A">
        <w:rPr>
          <w:sz w:val="26"/>
          <w:szCs w:val="26"/>
          <w:lang w:val="en-US"/>
        </w:rPr>
        <w:t xml:space="preserve"> faoliyatining asosiy yo’nalishlari loyihasini ishlab chiqish;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Pr>
          <w:sz w:val="26"/>
          <w:szCs w:val="26"/>
          <w:lang w:val="uz-Cyrl-UZ"/>
        </w:rPr>
        <w:t>Jamiyatning</w:t>
      </w:r>
      <w:r w:rsidRPr="00FE1B1E">
        <w:rPr>
          <w:sz w:val="26"/>
          <w:szCs w:val="26"/>
          <w:lang w:val="uz-Cyrl-UZ"/>
        </w:rPr>
        <w:t xml:space="preserve"> </w:t>
      </w:r>
      <w:r w:rsidRPr="003F568A">
        <w:rPr>
          <w:sz w:val="26"/>
          <w:szCs w:val="26"/>
          <w:lang w:val="en-US"/>
        </w:rPr>
        <w:t>biznes-reja</w:t>
      </w:r>
      <w:r>
        <w:rPr>
          <w:sz w:val="26"/>
          <w:szCs w:val="26"/>
          <w:lang w:val="uz-Cyrl-UZ"/>
        </w:rPr>
        <w:t>si</w:t>
      </w:r>
      <w:r w:rsidRPr="003F568A">
        <w:rPr>
          <w:sz w:val="26"/>
          <w:szCs w:val="26"/>
          <w:lang w:val="en-US"/>
        </w:rPr>
        <w:t>ni ishlab chiqish;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Pr>
          <w:sz w:val="26"/>
          <w:szCs w:val="26"/>
          <w:lang w:val="uz-Cyrl-UZ"/>
        </w:rPr>
        <w:t>Jamiyat</w:t>
      </w:r>
      <w:r w:rsidRPr="003F568A">
        <w:rPr>
          <w:sz w:val="26"/>
          <w:szCs w:val="26"/>
          <w:lang w:val="en-US"/>
        </w:rPr>
        <w:t>ning harakatlanuvchi tarkib</w:t>
      </w:r>
      <w:r>
        <w:rPr>
          <w:sz w:val="26"/>
          <w:szCs w:val="26"/>
          <w:lang w:val="uz-Cyrl-UZ"/>
        </w:rPr>
        <w:t>i</w:t>
      </w:r>
      <w:r w:rsidRPr="003F568A">
        <w:rPr>
          <w:sz w:val="26"/>
          <w:szCs w:val="26"/>
          <w:lang w:val="en-US"/>
        </w:rPr>
        <w:t>, mashinalar, mexanizmlar va boshqa maxsus texnikaga hamda ularni sotib olish uchun mablag’larga ehtiyojini, shuningdek markazlashtirilgan va bosh</w:t>
      </w:r>
      <w:r>
        <w:rPr>
          <w:sz w:val="26"/>
          <w:szCs w:val="26"/>
          <w:lang w:val="uz-Cyrl-UZ"/>
        </w:rPr>
        <w:t>q</w:t>
      </w:r>
      <w:r w:rsidRPr="003F568A">
        <w:rPr>
          <w:sz w:val="26"/>
          <w:szCs w:val="26"/>
          <w:lang w:val="en-US"/>
        </w:rPr>
        <w:t>a manbalar hisobidan hamda investisiya dasturlari hisobidan moliyala</w:t>
      </w:r>
      <w:r>
        <w:rPr>
          <w:sz w:val="26"/>
          <w:szCs w:val="26"/>
          <w:lang w:val="uz-Cyrl-UZ"/>
        </w:rPr>
        <w:t>shtiril</w:t>
      </w:r>
      <w:r w:rsidRPr="003F568A">
        <w:rPr>
          <w:sz w:val="26"/>
          <w:szCs w:val="26"/>
          <w:lang w:val="en-US"/>
        </w:rPr>
        <w:t>adigan temir yo’l transporti infratuzilma</w:t>
      </w:r>
      <w:r w:rsidRPr="00FE1B1E">
        <w:rPr>
          <w:sz w:val="26"/>
          <w:szCs w:val="26"/>
          <w:lang w:val="uz-Cyrl-UZ"/>
        </w:rPr>
        <w:t xml:space="preserve"> </w:t>
      </w:r>
      <w:r>
        <w:rPr>
          <w:sz w:val="26"/>
          <w:szCs w:val="26"/>
          <w:lang w:val="uz-Cyrl-UZ"/>
        </w:rPr>
        <w:t>ob’ektlari</w:t>
      </w:r>
      <w:r w:rsidRPr="00FE1B1E">
        <w:rPr>
          <w:sz w:val="26"/>
          <w:szCs w:val="26"/>
          <w:lang w:val="uz-Cyrl-UZ"/>
        </w:rPr>
        <w:t xml:space="preserve"> </w:t>
      </w:r>
      <w:r w:rsidRPr="003F568A">
        <w:rPr>
          <w:sz w:val="26"/>
          <w:szCs w:val="26"/>
          <w:lang w:val="en-US"/>
        </w:rPr>
        <w:t xml:space="preserve">qurilishlari bo’yicha va qurilish-montaj ishlariga </w:t>
      </w:r>
      <w:r>
        <w:rPr>
          <w:sz w:val="26"/>
          <w:szCs w:val="26"/>
          <w:lang w:val="uz-Cyrl-UZ"/>
        </w:rPr>
        <w:t>yo’naltiri</w:t>
      </w:r>
      <w:r w:rsidRPr="003F568A">
        <w:rPr>
          <w:sz w:val="26"/>
          <w:szCs w:val="26"/>
          <w:lang w:val="en-US"/>
        </w:rPr>
        <w:t xml:space="preserve">ladigan kapital mablag’lar hajmini aniqlash; </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 xml:space="preserve">moliyaviy-iqtisodiy ishlarni tashkil etish va </w:t>
      </w:r>
      <w:r>
        <w:rPr>
          <w:sz w:val="26"/>
          <w:szCs w:val="26"/>
          <w:lang w:val="uz-Cyrl-UZ"/>
        </w:rPr>
        <w:t>Jamiyat</w:t>
      </w:r>
      <w:r w:rsidRPr="003F568A">
        <w:rPr>
          <w:sz w:val="26"/>
          <w:szCs w:val="26"/>
          <w:lang w:val="en-US"/>
        </w:rPr>
        <w:t xml:space="preserve"> bo’linmalari               va unga qarashli (idoraviy) korxonalarni moliyalash;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 xml:space="preserve">davlatning ichki temir yo’l tarmog’ida yuk, yo’lovchi, pochta va bagaj tashish tariflarini ishlab chiqish. Ushbu tariflarni tasdiqlash va yig’imlar olish tartibini ishlab chiqish qonun xujjatlarida </w:t>
      </w:r>
      <w:r>
        <w:rPr>
          <w:sz w:val="26"/>
          <w:szCs w:val="26"/>
          <w:lang w:val="uz-Cyrl-UZ"/>
        </w:rPr>
        <w:t xml:space="preserve">belgilangan </w:t>
      </w:r>
      <w:r w:rsidRPr="003F568A">
        <w:rPr>
          <w:sz w:val="26"/>
          <w:szCs w:val="26"/>
          <w:lang w:val="en-US"/>
        </w:rPr>
        <w:t>tartibda</w:t>
      </w:r>
      <w:r w:rsidRPr="00FE1B1E">
        <w:rPr>
          <w:sz w:val="26"/>
          <w:szCs w:val="26"/>
          <w:lang w:val="uz-Cyrl-UZ"/>
        </w:rPr>
        <w:t>,</w:t>
      </w:r>
      <w:r w:rsidRPr="003F568A">
        <w:rPr>
          <w:sz w:val="26"/>
          <w:szCs w:val="26"/>
          <w:lang w:val="en-US"/>
        </w:rPr>
        <w:t xml:space="preserve"> shuningdek </w:t>
      </w:r>
      <w:r>
        <w:rPr>
          <w:sz w:val="26"/>
          <w:szCs w:val="26"/>
          <w:lang w:val="uz-Cyrl-UZ"/>
        </w:rPr>
        <w:t>O’zbekiston</w:t>
      </w:r>
      <w:r w:rsidRPr="00FE1B1E">
        <w:rPr>
          <w:sz w:val="26"/>
          <w:szCs w:val="26"/>
          <w:lang w:val="uz-Cyrl-UZ"/>
        </w:rPr>
        <w:t xml:space="preserve"> </w:t>
      </w:r>
      <w:r>
        <w:rPr>
          <w:sz w:val="26"/>
          <w:szCs w:val="26"/>
          <w:lang w:val="uz-Cyrl-UZ"/>
        </w:rPr>
        <w:t>Respublikasi</w:t>
      </w:r>
      <w:r w:rsidRPr="00FE1B1E">
        <w:rPr>
          <w:sz w:val="26"/>
          <w:szCs w:val="26"/>
          <w:lang w:val="uz-Cyrl-UZ"/>
        </w:rPr>
        <w:t xml:space="preserve"> </w:t>
      </w:r>
      <w:r>
        <w:rPr>
          <w:sz w:val="26"/>
          <w:szCs w:val="26"/>
          <w:lang w:val="uz-Cyrl-UZ"/>
        </w:rPr>
        <w:t>V</w:t>
      </w:r>
      <w:r w:rsidRPr="003F568A">
        <w:rPr>
          <w:sz w:val="26"/>
          <w:szCs w:val="26"/>
          <w:lang w:val="en-US"/>
        </w:rPr>
        <w:t>azirlar Ma</w:t>
      </w:r>
      <w:r>
        <w:rPr>
          <w:sz w:val="26"/>
          <w:szCs w:val="26"/>
          <w:lang w:val="uz-Cyrl-UZ"/>
        </w:rPr>
        <w:t>hkamasining</w:t>
      </w:r>
      <w:r w:rsidRPr="00FE1B1E">
        <w:rPr>
          <w:sz w:val="26"/>
          <w:szCs w:val="26"/>
          <w:lang w:val="uz-Cyrl-UZ"/>
        </w:rPr>
        <w:t xml:space="preserve"> 2008 </w:t>
      </w:r>
      <w:r>
        <w:rPr>
          <w:sz w:val="26"/>
          <w:szCs w:val="26"/>
          <w:lang w:val="uz-Cyrl-UZ"/>
        </w:rPr>
        <w:t>yil</w:t>
      </w:r>
      <w:r w:rsidRPr="00FE1B1E">
        <w:rPr>
          <w:sz w:val="26"/>
          <w:szCs w:val="26"/>
          <w:lang w:val="uz-Cyrl-UZ"/>
        </w:rPr>
        <w:t xml:space="preserve"> 23 </w:t>
      </w:r>
      <w:r>
        <w:rPr>
          <w:sz w:val="26"/>
          <w:szCs w:val="26"/>
          <w:lang w:val="uz-Cyrl-UZ"/>
        </w:rPr>
        <w:t>oktyabrdagi</w:t>
      </w:r>
      <w:r w:rsidRPr="003F568A">
        <w:rPr>
          <w:sz w:val="26"/>
          <w:szCs w:val="26"/>
          <w:lang w:val="en-US"/>
        </w:rPr>
        <w:t xml:space="preserve">         </w:t>
      </w:r>
      <w:r w:rsidRPr="00FE1B1E">
        <w:rPr>
          <w:sz w:val="26"/>
          <w:szCs w:val="26"/>
          <w:lang w:val="uz-Cyrl-UZ"/>
        </w:rPr>
        <w:t xml:space="preserve"> 232-</w:t>
      </w:r>
      <w:r>
        <w:rPr>
          <w:sz w:val="26"/>
          <w:szCs w:val="26"/>
          <w:lang w:val="uz-Cyrl-UZ"/>
        </w:rPr>
        <w:t>son</w:t>
      </w:r>
      <w:r w:rsidRPr="00FE1B1E">
        <w:rPr>
          <w:sz w:val="26"/>
          <w:szCs w:val="26"/>
          <w:lang w:val="uz-Cyrl-UZ"/>
        </w:rPr>
        <w:t xml:space="preserve"> </w:t>
      </w:r>
      <w:r>
        <w:rPr>
          <w:sz w:val="26"/>
          <w:szCs w:val="26"/>
          <w:lang w:val="uz-Cyrl-UZ"/>
        </w:rPr>
        <w:t>qarori</w:t>
      </w:r>
      <w:r w:rsidRPr="00FE1B1E">
        <w:rPr>
          <w:sz w:val="26"/>
          <w:szCs w:val="26"/>
          <w:lang w:val="uz-Cyrl-UZ"/>
        </w:rPr>
        <w:t xml:space="preserve"> </w:t>
      </w:r>
      <w:r>
        <w:rPr>
          <w:sz w:val="26"/>
          <w:szCs w:val="26"/>
          <w:lang w:val="uz-Cyrl-UZ"/>
        </w:rPr>
        <w:t>bilan</w:t>
      </w:r>
      <w:r w:rsidRPr="00FE1B1E">
        <w:rPr>
          <w:sz w:val="26"/>
          <w:szCs w:val="26"/>
          <w:lang w:val="uz-Cyrl-UZ"/>
        </w:rPr>
        <w:t xml:space="preserve"> </w:t>
      </w:r>
      <w:r>
        <w:rPr>
          <w:sz w:val="26"/>
          <w:szCs w:val="26"/>
          <w:lang w:val="uz-Cyrl-UZ"/>
        </w:rPr>
        <w:t>tasdiqlangan</w:t>
      </w:r>
      <w:r w:rsidRPr="00FE1B1E">
        <w:rPr>
          <w:sz w:val="26"/>
          <w:szCs w:val="26"/>
          <w:lang w:val="uz-Cyrl-UZ"/>
        </w:rPr>
        <w:t xml:space="preserve"> </w:t>
      </w:r>
      <w:r>
        <w:rPr>
          <w:sz w:val="26"/>
          <w:szCs w:val="26"/>
          <w:lang w:val="uz-Cyrl-UZ"/>
        </w:rPr>
        <w:t>O’zbekiston</w:t>
      </w:r>
      <w:r w:rsidRPr="00FE1B1E">
        <w:rPr>
          <w:sz w:val="26"/>
          <w:szCs w:val="26"/>
          <w:lang w:val="uz-Cyrl-UZ"/>
        </w:rPr>
        <w:t xml:space="preserve"> </w:t>
      </w:r>
      <w:r>
        <w:rPr>
          <w:sz w:val="26"/>
          <w:szCs w:val="26"/>
          <w:lang w:val="uz-Cyrl-UZ"/>
        </w:rPr>
        <w:t>Respublikasining</w:t>
      </w:r>
      <w:r w:rsidRPr="00FE1B1E">
        <w:rPr>
          <w:sz w:val="26"/>
          <w:szCs w:val="26"/>
          <w:lang w:val="uz-Cyrl-UZ"/>
        </w:rPr>
        <w:t xml:space="preserve"> </w:t>
      </w:r>
      <w:r>
        <w:rPr>
          <w:sz w:val="26"/>
          <w:szCs w:val="26"/>
          <w:lang w:val="uz-Cyrl-UZ"/>
        </w:rPr>
        <w:t>t</w:t>
      </w:r>
      <w:r w:rsidRPr="003F568A">
        <w:rPr>
          <w:sz w:val="26"/>
          <w:szCs w:val="26"/>
          <w:lang w:val="en-US"/>
        </w:rPr>
        <w:t>emir yo’l Ustavi</w:t>
      </w:r>
      <w:r>
        <w:rPr>
          <w:sz w:val="26"/>
          <w:szCs w:val="26"/>
          <w:lang w:val="uz-Cyrl-UZ"/>
        </w:rPr>
        <w:t>ga</w:t>
      </w:r>
      <w:r w:rsidRPr="003F568A">
        <w:rPr>
          <w:sz w:val="26"/>
          <w:szCs w:val="26"/>
          <w:lang w:val="en-US"/>
        </w:rPr>
        <w:t xml:space="preserve"> va “Temir yo’l transporti to’g’risida”gi </w:t>
      </w:r>
      <w:r>
        <w:rPr>
          <w:sz w:val="26"/>
          <w:szCs w:val="26"/>
          <w:lang w:val="uz-Cyrl-UZ"/>
        </w:rPr>
        <w:t>Q</w:t>
      </w:r>
      <w:r w:rsidRPr="003F568A">
        <w:rPr>
          <w:sz w:val="26"/>
          <w:szCs w:val="26"/>
          <w:lang w:val="en-US"/>
        </w:rPr>
        <w:t>onun</w:t>
      </w:r>
      <w:r>
        <w:rPr>
          <w:sz w:val="26"/>
          <w:szCs w:val="26"/>
          <w:lang w:val="uz-Cyrl-UZ"/>
        </w:rPr>
        <w:t>i</w:t>
      </w:r>
      <w:r w:rsidRPr="003F568A">
        <w:rPr>
          <w:sz w:val="26"/>
          <w:szCs w:val="26"/>
          <w:lang w:val="en-US"/>
        </w:rPr>
        <w:t>ga muvofiq</w:t>
      </w:r>
      <w:r w:rsidRPr="00FE1B1E">
        <w:rPr>
          <w:sz w:val="26"/>
          <w:szCs w:val="26"/>
          <w:lang w:val="uz-Cyrl-UZ"/>
        </w:rPr>
        <w:t xml:space="preserve"> </w:t>
      </w:r>
      <w:r>
        <w:rPr>
          <w:sz w:val="26"/>
          <w:szCs w:val="26"/>
          <w:lang w:val="uz-Cyrl-UZ"/>
        </w:rPr>
        <w:t>amalga</w:t>
      </w:r>
      <w:r w:rsidRPr="00FE1B1E">
        <w:rPr>
          <w:sz w:val="26"/>
          <w:szCs w:val="26"/>
          <w:lang w:val="uz-Cyrl-UZ"/>
        </w:rPr>
        <w:t xml:space="preserve"> </w:t>
      </w:r>
      <w:r>
        <w:rPr>
          <w:sz w:val="26"/>
          <w:szCs w:val="26"/>
          <w:lang w:val="uz-Cyrl-UZ"/>
        </w:rPr>
        <w:t>oshiriladi</w:t>
      </w:r>
      <w:r w:rsidRPr="003F568A">
        <w:rPr>
          <w:sz w:val="26"/>
          <w:szCs w:val="26"/>
          <w:lang w:val="en-US"/>
        </w:rPr>
        <w:t>;</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kapital mablag’lar, ilmiy tadqiqotlar va umumiy ahamiyatga ega bo’lgan boshqa ishlarni moliyalashtirish uchun markazlashtirilgan fondlar                        va za</w:t>
      </w:r>
      <w:r>
        <w:rPr>
          <w:sz w:val="26"/>
          <w:szCs w:val="26"/>
          <w:lang w:val="uz-Cyrl-UZ"/>
        </w:rPr>
        <w:t>x</w:t>
      </w:r>
      <w:r w:rsidRPr="003F568A">
        <w:rPr>
          <w:sz w:val="26"/>
          <w:szCs w:val="26"/>
          <w:lang w:val="en-US"/>
        </w:rPr>
        <w:t>iralarni shakllantirish;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temir yo’l</w:t>
      </w:r>
      <w:r w:rsidRPr="00FE1B1E">
        <w:rPr>
          <w:sz w:val="26"/>
          <w:szCs w:val="26"/>
          <w:lang w:val="uz-Cyrl-UZ"/>
        </w:rPr>
        <w:t xml:space="preserve"> </w:t>
      </w:r>
      <w:r>
        <w:rPr>
          <w:sz w:val="26"/>
          <w:szCs w:val="26"/>
          <w:lang w:val="uz-Cyrl-UZ"/>
        </w:rPr>
        <w:t>ma’muriyatla</w:t>
      </w:r>
      <w:r w:rsidRPr="003F568A">
        <w:rPr>
          <w:sz w:val="26"/>
          <w:szCs w:val="26"/>
          <w:lang w:val="en-US"/>
        </w:rPr>
        <w:t>ri</w:t>
      </w:r>
      <w:r w:rsidRPr="00FE1B1E">
        <w:rPr>
          <w:sz w:val="26"/>
          <w:szCs w:val="26"/>
          <w:lang w:val="uz-Cyrl-UZ"/>
        </w:rPr>
        <w:t>,</w:t>
      </w:r>
      <w:r w:rsidRPr="003F568A">
        <w:rPr>
          <w:sz w:val="26"/>
          <w:szCs w:val="26"/>
          <w:lang w:val="en-US"/>
        </w:rPr>
        <w:t xml:space="preserve"> yuk jo’natuvchilar, yuk oluvchilar                        va ekspeditorlik tashkilotlarining tegishli murojaatlariga asosan hamda iqtisodiy maqsadga muvofiqligidan kelib chiqqan holda</w:t>
      </w:r>
      <w:r w:rsidRPr="00FE1B1E">
        <w:rPr>
          <w:sz w:val="26"/>
          <w:szCs w:val="26"/>
          <w:lang w:val="uz-Cyrl-UZ"/>
        </w:rPr>
        <w:t>,</w:t>
      </w:r>
      <w:r w:rsidRPr="003F568A">
        <w:rPr>
          <w:sz w:val="26"/>
          <w:szCs w:val="26"/>
          <w:lang w:val="en-US"/>
        </w:rPr>
        <w:t xml:space="preserve"> O’zbekiston Respublikasi hududi bo’ylab temir yo’l transportida yuklarni tashishga imtiyozli tariflar taqdim etish;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Pr>
          <w:sz w:val="26"/>
          <w:szCs w:val="26"/>
          <w:lang w:val="uz-Cyrl-UZ"/>
        </w:rPr>
        <w:t>belgilang</w:t>
      </w:r>
      <w:r w:rsidRPr="003F568A">
        <w:rPr>
          <w:sz w:val="26"/>
          <w:szCs w:val="26"/>
          <w:lang w:val="en-US"/>
        </w:rPr>
        <w:t xml:space="preserve">an tartibda </w:t>
      </w:r>
      <w:r>
        <w:rPr>
          <w:sz w:val="26"/>
          <w:szCs w:val="26"/>
          <w:lang w:val="uz-Cyrl-UZ"/>
        </w:rPr>
        <w:t>Jamiyat</w:t>
      </w:r>
      <w:r w:rsidRPr="003F568A">
        <w:rPr>
          <w:sz w:val="26"/>
          <w:szCs w:val="26"/>
          <w:lang w:val="en-US"/>
        </w:rPr>
        <w:t xml:space="preserve"> tarkibiga kiruvchi korxonalar, tarkibiy bo’linmalar, tashkilotlar va davlat mulkiga asoslangan boshqa tuzilmalarni tashkil etish, qayta tuzish va tugatish bo’yicha takliflar tayyorlash, ularning vakolatlarini belgilash;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korxona mulkini, shuningdek aksiyadorlik jamiyatlari faoliyatini tuzilgan ishonchli boshqaruv huquqiga oid shartnomalarga muvofiq boshqarish;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qiymati Jamiyat sof aktivlari qiymatining 15 foizigacha bo’lgan bitimlarni tuzish, bunday masalani</w:t>
      </w:r>
      <w:r>
        <w:rPr>
          <w:sz w:val="26"/>
          <w:szCs w:val="26"/>
          <w:lang w:val="uz-Cyrl-UZ"/>
        </w:rPr>
        <w:t>ng</w:t>
      </w:r>
      <w:r w:rsidRPr="003F568A">
        <w:rPr>
          <w:sz w:val="26"/>
          <w:szCs w:val="26"/>
          <w:lang w:val="en-US"/>
        </w:rPr>
        <w:t xml:space="preserve"> echimi Jamiyat Boshqaruvining bir ovozdan qabul qilgan qarori asosida hal etiladi. Bunday yirik hajmdagi bitim tuzish yuzasidan Jamiyat Boshqaruvida yakdil qarorga erishilmasa, ushbu bitimni tuzish masalasi Jamiyat Boshqaruvi qaroriga ko’ra ko’rib chiqib hal etish uchun Jamiyat Kengashiga havola etilishi mumkin;</w:t>
      </w:r>
    </w:p>
    <w:p w:rsidR="00013A28" w:rsidRPr="00FE1B1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O’zbekiston</w:t>
      </w:r>
      <w:r w:rsidRPr="00FE1B1E">
        <w:rPr>
          <w:sz w:val="26"/>
          <w:szCs w:val="26"/>
          <w:lang w:val="uz-Cyrl-UZ"/>
        </w:rPr>
        <w:t xml:space="preserve"> </w:t>
      </w:r>
      <w:r>
        <w:rPr>
          <w:sz w:val="26"/>
          <w:szCs w:val="26"/>
          <w:lang w:val="uz-Cyrl-UZ"/>
        </w:rPr>
        <w:t>Respublikasi</w:t>
      </w:r>
      <w:r w:rsidRPr="00FE1B1E">
        <w:rPr>
          <w:sz w:val="26"/>
          <w:szCs w:val="26"/>
          <w:lang w:val="uz-Cyrl-UZ"/>
        </w:rPr>
        <w:t xml:space="preserve"> </w:t>
      </w:r>
      <w:r>
        <w:rPr>
          <w:sz w:val="26"/>
          <w:szCs w:val="26"/>
          <w:lang w:val="uz-Cyrl-UZ"/>
        </w:rPr>
        <w:t>Prezidentining</w:t>
      </w:r>
      <w:r w:rsidRPr="00FE1B1E">
        <w:rPr>
          <w:sz w:val="26"/>
          <w:szCs w:val="26"/>
          <w:lang w:val="uz-Cyrl-UZ"/>
        </w:rPr>
        <w:t xml:space="preserve"> </w:t>
      </w:r>
      <w:r>
        <w:rPr>
          <w:sz w:val="26"/>
          <w:szCs w:val="26"/>
          <w:lang w:val="uz-Cyrl-UZ"/>
        </w:rPr>
        <w:t>yoki</w:t>
      </w:r>
      <w:r w:rsidRPr="00FE1B1E">
        <w:rPr>
          <w:sz w:val="26"/>
          <w:szCs w:val="26"/>
          <w:lang w:val="uz-Cyrl-UZ"/>
        </w:rPr>
        <w:t xml:space="preserve"> </w:t>
      </w:r>
      <w:r>
        <w:rPr>
          <w:sz w:val="26"/>
          <w:szCs w:val="26"/>
          <w:lang w:val="uz-Cyrl-UZ"/>
        </w:rPr>
        <w:t>Vazirlar</w:t>
      </w:r>
      <w:r w:rsidRPr="00FE1B1E">
        <w:rPr>
          <w:sz w:val="26"/>
          <w:szCs w:val="26"/>
          <w:lang w:val="uz-Cyrl-UZ"/>
        </w:rPr>
        <w:t xml:space="preserve"> </w:t>
      </w:r>
      <w:r>
        <w:rPr>
          <w:sz w:val="26"/>
          <w:szCs w:val="26"/>
          <w:lang w:val="uz-Cyrl-UZ"/>
        </w:rPr>
        <w:t>Mahkamasining</w:t>
      </w:r>
      <w:r w:rsidRPr="00FE1B1E">
        <w:rPr>
          <w:sz w:val="26"/>
          <w:szCs w:val="26"/>
          <w:lang w:val="uz-Cyrl-UZ"/>
        </w:rPr>
        <w:t xml:space="preserve"> </w:t>
      </w:r>
      <w:r>
        <w:rPr>
          <w:sz w:val="26"/>
          <w:szCs w:val="26"/>
          <w:lang w:val="uz-Cyrl-UZ"/>
        </w:rPr>
        <w:t>qarori</w:t>
      </w:r>
      <w:r w:rsidRPr="00FE1B1E">
        <w:rPr>
          <w:sz w:val="26"/>
          <w:szCs w:val="26"/>
          <w:lang w:val="uz-Cyrl-UZ"/>
        </w:rPr>
        <w:t xml:space="preserve"> </w:t>
      </w:r>
      <w:r>
        <w:rPr>
          <w:sz w:val="26"/>
          <w:szCs w:val="26"/>
          <w:lang w:val="uz-Cyrl-UZ"/>
        </w:rPr>
        <w:t>yoki</w:t>
      </w:r>
      <w:r w:rsidRPr="00FE1B1E">
        <w:rPr>
          <w:sz w:val="26"/>
          <w:szCs w:val="26"/>
          <w:lang w:val="uz-Cyrl-UZ"/>
        </w:rPr>
        <w:t xml:space="preserve"> </w:t>
      </w:r>
      <w:r>
        <w:rPr>
          <w:sz w:val="26"/>
          <w:szCs w:val="26"/>
          <w:lang w:val="uz-Cyrl-UZ"/>
        </w:rPr>
        <w:t>topshirig’iga</w:t>
      </w:r>
      <w:r w:rsidRPr="00FE1B1E">
        <w:rPr>
          <w:sz w:val="26"/>
          <w:szCs w:val="26"/>
          <w:lang w:val="uz-Cyrl-UZ"/>
        </w:rPr>
        <w:t xml:space="preserve"> </w:t>
      </w:r>
      <w:r>
        <w:rPr>
          <w:sz w:val="26"/>
          <w:szCs w:val="26"/>
          <w:lang w:val="uz-Cyrl-UZ"/>
        </w:rPr>
        <w:t>muvofiq</w:t>
      </w:r>
      <w:r w:rsidRPr="00FE1B1E">
        <w:rPr>
          <w:sz w:val="26"/>
          <w:szCs w:val="26"/>
          <w:lang w:val="uz-Cyrl-UZ"/>
        </w:rPr>
        <w:t xml:space="preserve">, </w:t>
      </w:r>
      <w:r w:rsidRPr="003F568A">
        <w:rPr>
          <w:sz w:val="26"/>
          <w:szCs w:val="26"/>
          <w:lang w:val="en-US"/>
        </w:rPr>
        <w:t>Jamiyat</w:t>
      </w:r>
      <w:r w:rsidRPr="003F568A">
        <w:rPr>
          <w:color w:val="000000"/>
          <w:sz w:val="26"/>
          <w:szCs w:val="26"/>
          <w:lang w:val="en-US"/>
        </w:rPr>
        <w:t>ning tijorat va notijorat tashkilotlardagi ishtiroki bilan bog’liq bitimlarni tuzish</w:t>
      </w:r>
      <w:r w:rsidRPr="00FE1B1E">
        <w:rPr>
          <w:color w:val="000000"/>
          <w:sz w:val="26"/>
          <w:szCs w:val="26"/>
          <w:lang w:val="uz-Cyrl-UZ"/>
        </w:rPr>
        <w:t>;</w:t>
      </w:r>
    </w:p>
    <w:p w:rsidR="00013A28" w:rsidRPr="00FE1B1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Jamiyatning formali</w:t>
      </w:r>
      <w:r w:rsidRPr="00FE1B1E">
        <w:rPr>
          <w:sz w:val="26"/>
          <w:szCs w:val="26"/>
          <w:lang w:val="uz-Cyrl-UZ"/>
        </w:rPr>
        <w:t xml:space="preserve"> </w:t>
      </w:r>
      <w:r>
        <w:rPr>
          <w:sz w:val="26"/>
          <w:szCs w:val="26"/>
          <w:lang w:val="uz-Cyrl-UZ"/>
        </w:rPr>
        <w:t>kiyim</w:t>
      </w:r>
      <w:r w:rsidRPr="00FE1B1E">
        <w:rPr>
          <w:sz w:val="26"/>
          <w:szCs w:val="26"/>
          <w:lang w:val="uz-Cyrl-UZ"/>
        </w:rPr>
        <w:t xml:space="preserve"> </w:t>
      </w:r>
      <w:r>
        <w:rPr>
          <w:sz w:val="26"/>
          <w:szCs w:val="26"/>
          <w:lang w:val="uz-Cyrl-UZ"/>
        </w:rPr>
        <w:t>va</w:t>
      </w:r>
      <w:r w:rsidRPr="00FE1B1E">
        <w:rPr>
          <w:sz w:val="26"/>
          <w:szCs w:val="26"/>
          <w:lang w:val="uz-Cyrl-UZ"/>
        </w:rPr>
        <w:t xml:space="preserve"> </w:t>
      </w:r>
      <w:r>
        <w:rPr>
          <w:sz w:val="26"/>
          <w:szCs w:val="26"/>
          <w:lang w:val="uz-Cyrl-UZ"/>
        </w:rPr>
        <w:t>ajratib</w:t>
      </w:r>
      <w:r w:rsidRPr="00FE1B1E">
        <w:rPr>
          <w:sz w:val="26"/>
          <w:szCs w:val="26"/>
          <w:lang w:val="uz-Cyrl-UZ"/>
        </w:rPr>
        <w:t xml:space="preserve"> </w:t>
      </w:r>
      <w:r>
        <w:rPr>
          <w:sz w:val="26"/>
          <w:szCs w:val="26"/>
          <w:lang w:val="uz-Cyrl-UZ"/>
        </w:rPr>
        <w:t>turadigan</w:t>
      </w:r>
      <w:r w:rsidRPr="00FE1B1E">
        <w:rPr>
          <w:sz w:val="26"/>
          <w:szCs w:val="26"/>
          <w:lang w:val="uz-Cyrl-UZ"/>
        </w:rPr>
        <w:t xml:space="preserve"> </w:t>
      </w:r>
      <w:r>
        <w:rPr>
          <w:sz w:val="26"/>
          <w:szCs w:val="26"/>
          <w:lang w:val="uz-Cyrl-UZ"/>
        </w:rPr>
        <w:t>nishonlarni</w:t>
      </w:r>
      <w:r w:rsidRPr="00FE1B1E">
        <w:rPr>
          <w:sz w:val="26"/>
          <w:szCs w:val="26"/>
          <w:lang w:val="uz-Cyrl-UZ"/>
        </w:rPr>
        <w:t xml:space="preserve"> </w:t>
      </w:r>
      <w:r>
        <w:rPr>
          <w:sz w:val="26"/>
          <w:szCs w:val="26"/>
          <w:lang w:val="uz-Cyrl-UZ"/>
        </w:rPr>
        <w:t>olish</w:t>
      </w:r>
      <w:r w:rsidRPr="00FE1B1E">
        <w:rPr>
          <w:sz w:val="26"/>
          <w:szCs w:val="26"/>
          <w:lang w:val="uz-Cyrl-UZ"/>
        </w:rPr>
        <w:t xml:space="preserve"> </w:t>
      </w:r>
      <w:r w:rsidRPr="00B30FD2">
        <w:rPr>
          <w:sz w:val="26"/>
          <w:szCs w:val="26"/>
          <w:lang w:val="uz-Cyrl-UZ"/>
        </w:rPr>
        <w:t xml:space="preserve">          </w:t>
      </w:r>
      <w:r>
        <w:rPr>
          <w:sz w:val="26"/>
          <w:szCs w:val="26"/>
          <w:lang w:val="uz-Cyrl-UZ"/>
        </w:rPr>
        <w:t>va</w:t>
      </w:r>
      <w:r w:rsidRPr="00FE1B1E">
        <w:rPr>
          <w:sz w:val="26"/>
          <w:szCs w:val="26"/>
          <w:lang w:val="uz-Cyrl-UZ"/>
        </w:rPr>
        <w:t xml:space="preserve"> </w:t>
      </w:r>
      <w:r>
        <w:rPr>
          <w:sz w:val="26"/>
          <w:szCs w:val="26"/>
          <w:lang w:val="uz-Cyrl-UZ"/>
        </w:rPr>
        <w:t>kiyish</w:t>
      </w:r>
      <w:r w:rsidRPr="00FE1B1E">
        <w:rPr>
          <w:sz w:val="26"/>
          <w:szCs w:val="26"/>
          <w:lang w:val="uz-Cyrl-UZ"/>
        </w:rPr>
        <w:t xml:space="preserve"> </w:t>
      </w:r>
      <w:r>
        <w:rPr>
          <w:sz w:val="26"/>
          <w:szCs w:val="26"/>
          <w:lang w:val="uz-Cyrl-UZ"/>
        </w:rPr>
        <w:t>huquqiga</w:t>
      </w:r>
      <w:r w:rsidRPr="00FE1B1E">
        <w:rPr>
          <w:sz w:val="26"/>
          <w:szCs w:val="26"/>
          <w:lang w:val="uz-Cyrl-UZ"/>
        </w:rPr>
        <w:t xml:space="preserve"> </w:t>
      </w:r>
      <w:r>
        <w:rPr>
          <w:sz w:val="26"/>
          <w:szCs w:val="26"/>
          <w:lang w:val="uz-Cyrl-UZ"/>
        </w:rPr>
        <w:t>ega</w:t>
      </w:r>
      <w:r w:rsidRPr="00FE1B1E">
        <w:rPr>
          <w:sz w:val="26"/>
          <w:szCs w:val="26"/>
          <w:lang w:val="uz-Cyrl-UZ"/>
        </w:rPr>
        <w:t xml:space="preserve"> </w:t>
      </w:r>
      <w:r>
        <w:rPr>
          <w:sz w:val="26"/>
          <w:szCs w:val="26"/>
          <w:lang w:val="uz-Cyrl-UZ"/>
        </w:rPr>
        <w:t>bo’lgan</w:t>
      </w:r>
      <w:r w:rsidRPr="00FE1B1E">
        <w:rPr>
          <w:sz w:val="26"/>
          <w:szCs w:val="26"/>
          <w:lang w:val="uz-Cyrl-UZ"/>
        </w:rPr>
        <w:t xml:space="preserve"> </w:t>
      </w:r>
      <w:r>
        <w:rPr>
          <w:sz w:val="26"/>
          <w:szCs w:val="26"/>
          <w:lang w:val="uz-Cyrl-UZ"/>
        </w:rPr>
        <w:t>xodimlari</w:t>
      </w:r>
      <w:r w:rsidRPr="00FE1B1E">
        <w:rPr>
          <w:sz w:val="26"/>
          <w:szCs w:val="26"/>
          <w:lang w:val="uz-Cyrl-UZ"/>
        </w:rPr>
        <w:t xml:space="preserve"> </w:t>
      </w:r>
      <w:r>
        <w:rPr>
          <w:sz w:val="26"/>
          <w:szCs w:val="26"/>
          <w:lang w:val="uz-Cyrl-UZ"/>
        </w:rPr>
        <w:t>lavozimlari</w:t>
      </w:r>
      <w:r w:rsidRPr="00FE1B1E">
        <w:rPr>
          <w:sz w:val="26"/>
          <w:szCs w:val="26"/>
          <w:lang w:val="uz-Cyrl-UZ"/>
        </w:rPr>
        <w:t xml:space="preserve"> </w:t>
      </w:r>
      <w:r>
        <w:rPr>
          <w:sz w:val="26"/>
          <w:szCs w:val="26"/>
          <w:lang w:val="uz-Cyrl-UZ"/>
        </w:rPr>
        <w:t>ro’yxatini</w:t>
      </w:r>
      <w:r w:rsidRPr="00FE1B1E">
        <w:rPr>
          <w:sz w:val="26"/>
          <w:szCs w:val="26"/>
          <w:lang w:val="uz-Cyrl-UZ"/>
        </w:rPr>
        <w:t xml:space="preserve"> </w:t>
      </w:r>
      <w:r>
        <w:rPr>
          <w:sz w:val="26"/>
          <w:szCs w:val="26"/>
          <w:lang w:val="uz-Cyrl-UZ"/>
        </w:rPr>
        <w:t>tasdiqlash</w:t>
      </w:r>
      <w:r w:rsidRPr="00FE1B1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452AFE">
        <w:rPr>
          <w:sz w:val="26"/>
          <w:szCs w:val="26"/>
          <w:lang w:val="uz-Cyrl-UZ"/>
        </w:rPr>
        <w:t xml:space="preserve"> </w:t>
      </w:r>
      <w:r>
        <w:rPr>
          <w:sz w:val="26"/>
          <w:szCs w:val="26"/>
          <w:lang w:val="uz-Cyrl-UZ"/>
        </w:rPr>
        <w:t>Ustaviga</w:t>
      </w:r>
      <w:r w:rsidRPr="00452AFE">
        <w:rPr>
          <w:sz w:val="26"/>
          <w:szCs w:val="26"/>
          <w:lang w:val="uz-Cyrl-UZ"/>
        </w:rPr>
        <w:t xml:space="preserve"> </w:t>
      </w:r>
      <w:r>
        <w:rPr>
          <w:sz w:val="26"/>
          <w:szCs w:val="26"/>
          <w:lang w:val="uz-Cyrl-UZ"/>
        </w:rPr>
        <w:t>o’zgartish</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qo’shimchalar</w:t>
      </w:r>
      <w:r w:rsidRPr="00452AFE">
        <w:rPr>
          <w:sz w:val="26"/>
          <w:szCs w:val="26"/>
          <w:lang w:val="uz-Cyrl-UZ"/>
        </w:rPr>
        <w:t xml:space="preserve"> </w:t>
      </w:r>
      <w:r>
        <w:rPr>
          <w:sz w:val="26"/>
          <w:szCs w:val="26"/>
          <w:lang w:val="uz-Cyrl-UZ"/>
        </w:rPr>
        <w:t>kiritish</w:t>
      </w:r>
      <w:r w:rsidRPr="00452AFE">
        <w:rPr>
          <w:sz w:val="26"/>
          <w:szCs w:val="26"/>
          <w:lang w:val="uz-Cyrl-UZ"/>
        </w:rPr>
        <w:t xml:space="preserve"> </w:t>
      </w:r>
      <w:r>
        <w:rPr>
          <w:sz w:val="26"/>
          <w:szCs w:val="26"/>
          <w:lang w:val="uz-Cyrl-UZ"/>
        </w:rPr>
        <w:t>bo’yicha</w:t>
      </w:r>
      <w:r w:rsidRPr="00452AFE">
        <w:rPr>
          <w:sz w:val="26"/>
          <w:szCs w:val="26"/>
          <w:lang w:val="uz-Cyrl-UZ"/>
        </w:rPr>
        <w:t xml:space="preserve"> </w:t>
      </w:r>
      <w:r>
        <w:rPr>
          <w:sz w:val="26"/>
          <w:szCs w:val="26"/>
          <w:lang w:val="uz-Cyrl-UZ"/>
        </w:rPr>
        <w:t>takliflar</w:t>
      </w:r>
      <w:r w:rsidRPr="00452AFE">
        <w:rPr>
          <w:sz w:val="26"/>
          <w:szCs w:val="26"/>
          <w:lang w:val="uz-Cyrl-UZ"/>
        </w:rPr>
        <w:t xml:space="preserve"> </w:t>
      </w:r>
      <w:r>
        <w:rPr>
          <w:sz w:val="26"/>
          <w:szCs w:val="26"/>
          <w:lang w:val="uz-Cyrl-UZ"/>
        </w:rPr>
        <w:t>ishlab</w:t>
      </w:r>
      <w:r w:rsidRPr="00452AFE">
        <w:rPr>
          <w:sz w:val="26"/>
          <w:szCs w:val="26"/>
          <w:lang w:val="uz-Cyrl-UZ"/>
        </w:rPr>
        <w:t xml:space="preserve"> </w:t>
      </w:r>
      <w:r>
        <w:rPr>
          <w:sz w:val="26"/>
          <w:szCs w:val="26"/>
          <w:lang w:val="uz-Cyrl-UZ"/>
        </w:rPr>
        <w:t>chiqish</w:t>
      </w:r>
      <w:r w:rsidRPr="00452AF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452AFE">
        <w:rPr>
          <w:sz w:val="26"/>
          <w:szCs w:val="26"/>
          <w:lang w:val="uz-Cyrl-UZ"/>
        </w:rPr>
        <w:t xml:space="preserve"> </w:t>
      </w:r>
      <w:r>
        <w:rPr>
          <w:sz w:val="26"/>
          <w:szCs w:val="26"/>
          <w:lang w:val="uz-Cyrl-UZ"/>
        </w:rPr>
        <w:t>korxonalari</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tashkilotlarining</w:t>
      </w:r>
      <w:r w:rsidRPr="00452AFE">
        <w:rPr>
          <w:sz w:val="26"/>
          <w:szCs w:val="26"/>
          <w:lang w:val="uz-Cyrl-UZ"/>
        </w:rPr>
        <w:t xml:space="preserve"> </w:t>
      </w:r>
      <w:r>
        <w:rPr>
          <w:sz w:val="26"/>
          <w:szCs w:val="26"/>
          <w:lang w:val="uz-Cyrl-UZ"/>
        </w:rPr>
        <w:t>moliyaviy</w:t>
      </w:r>
      <w:r w:rsidRPr="00452AFE">
        <w:rPr>
          <w:sz w:val="26"/>
          <w:szCs w:val="26"/>
          <w:lang w:val="uz-Cyrl-UZ"/>
        </w:rPr>
        <w:t>-</w:t>
      </w:r>
      <w:r>
        <w:rPr>
          <w:sz w:val="26"/>
          <w:szCs w:val="26"/>
          <w:lang w:val="uz-Cyrl-UZ"/>
        </w:rPr>
        <w:t>xo’jalik</w:t>
      </w:r>
      <w:r w:rsidRPr="00452AFE">
        <w:rPr>
          <w:sz w:val="26"/>
          <w:szCs w:val="26"/>
          <w:lang w:val="uz-Cyrl-UZ"/>
        </w:rPr>
        <w:t xml:space="preserve"> </w:t>
      </w:r>
      <w:r>
        <w:rPr>
          <w:sz w:val="26"/>
          <w:szCs w:val="26"/>
          <w:lang w:val="uz-Cyrl-UZ"/>
        </w:rPr>
        <w:t>faoliyatiga</w:t>
      </w:r>
      <w:r w:rsidRPr="00452AFE">
        <w:rPr>
          <w:sz w:val="26"/>
          <w:szCs w:val="26"/>
          <w:lang w:val="uz-Cyrl-UZ"/>
        </w:rPr>
        <w:t xml:space="preserve"> </w:t>
      </w:r>
      <w:r>
        <w:rPr>
          <w:sz w:val="26"/>
          <w:szCs w:val="26"/>
          <w:lang w:val="uz-Cyrl-UZ"/>
        </w:rPr>
        <w:t>oid</w:t>
      </w:r>
      <w:r w:rsidRPr="00452AFE">
        <w:rPr>
          <w:sz w:val="26"/>
          <w:szCs w:val="26"/>
          <w:lang w:val="uz-Cyrl-UZ"/>
        </w:rPr>
        <w:t xml:space="preserve"> </w:t>
      </w:r>
      <w:r>
        <w:rPr>
          <w:sz w:val="26"/>
          <w:szCs w:val="26"/>
          <w:lang w:val="uz-Cyrl-UZ"/>
        </w:rPr>
        <w:t>yillik</w:t>
      </w:r>
      <w:r w:rsidRPr="00452AFE">
        <w:rPr>
          <w:sz w:val="26"/>
          <w:szCs w:val="26"/>
          <w:lang w:val="uz-Cyrl-UZ"/>
        </w:rPr>
        <w:t xml:space="preserve"> </w:t>
      </w:r>
      <w:r>
        <w:rPr>
          <w:sz w:val="26"/>
          <w:szCs w:val="26"/>
          <w:lang w:val="uz-Cyrl-UZ"/>
        </w:rPr>
        <w:t>hisobotlarini</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balanslarini</w:t>
      </w:r>
      <w:r w:rsidRPr="00452AFE">
        <w:rPr>
          <w:sz w:val="26"/>
          <w:szCs w:val="26"/>
          <w:lang w:val="uz-Cyrl-UZ"/>
        </w:rPr>
        <w:t xml:space="preserve"> </w:t>
      </w:r>
      <w:r>
        <w:rPr>
          <w:sz w:val="26"/>
          <w:szCs w:val="26"/>
          <w:lang w:val="uz-Cyrl-UZ"/>
        </w:rPr>
        <w:t>tasdiqlash</w:t>
      </w:r>
      <w:r w:rsidRPr="00452AF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452AFE">
        <w:rPr>
          <w:sz w:val="26"/>
          <w:szCs w:val="26"/>
          <w:lang w:val="uz-Cyrl-UZ"/>
        </w:rPr>
        <w:t xml:space="preserve"> </w:t>
      </w:r>
      <w:r>
        <w:rPr>
          <w:sz w:val="26"/>
          <w:szCs w:val="26"/>
          <w:lang w:val="uz-Cyrl-UZ"/>
        </w:rPr>
        <w:t>tarkibiga</w:t>
      </w:r>
      <w:r w:rsidRPr="00452AFE">
        <w:rPr>
          <w:sz w:val="26"/>
          <w:szCs w:val="26"/>
          <w:lang w:val="uz-Cyrl-UZ"/>
        </w:rPr>
        <w:t xml:space="preserve"> </w:t>
      </w:r>
      <w:r>
        <w:rPr>
          <w:sz w:val="26"/>
          <w:szCs w:val="26"/>
          <w:lang w:val="uz-Cyrl-UZ"/>
        </w:rPr>
        <w:t>kiruvchi</w:t>
      </w:r>
      <w:r w:rsidRPr="00452AFE">
        <w:rPr>
          <w:sz w:val="26"/>
          <w:szCs w:val="26"/>
          <w:lang w:val="uz-Cyrl-UZ"/>
        </w:rPr>
        <w:t xml:space="preserve"> </w:t>
      </w:r>
      <w:r>
        <w:rPr>
          <w:sz w:val="26"/>
          <w:szCs w:val="26"/>
          <w:lang w:val="uz-Cyrl-UZ"/>
        </w:rPr>
        <w:t>korxonalarni</w:t>
      </w:r>
      <w:r w:rsidRPr="00452AFE">
        <w:rPr>
          <w:sz w:val="26"/>
          <w:szCs w:val="26"/>
          <w:lang w:val="uz-Cyrl-UZ"/>
        </w:rPr>
        <w:t xml:space="preserve"> </w:t>
      </w:r>
      <w:r>
        <w:rPr>
          <w:sz w:val="26"/>
          <w:szCs w:val="26"/>
          <w:lang w:val="uz-Cyrl-UZ"/>
        </w:rPr>
        <w:t>xususiylashtirish</w:t>
      </w:r>
      <w:r w:rsidRPr="00452AFE">
        <w:rPr>
          <w:sz w:val="26"/>
          <w:szCs w:val="26"/>
          <w:lang w:val="uz-Cyrl-UZ"/>
        </w:rPr>
        <w:t xml:space="preserve"> </w:t>
      </w:r>
      <w:r>
        <w:rPr>
          <w:sz w:val="26"/>
          <w:szCs w:val="26"/>
          <w:lang w:val="uz-Cyrl-UZ"/>
        </w:rPr>
        <w:t>masalalarini</w:t>
      </w:r>
      <w:r w:rsidRPr="00452AFE">
        <w:rPr>
          <w:sz w:val="26"/>
          <w:szCs w:val="26"/>
          <w:lang w:val="uz-Cyrl-UZ"/>
        </w:rPr>
        <w:t xml:space="preserve"> </w:t>
      </w:r>
      <w:r>
        <w:rPr>
          <w:sz w:val="26"/>
          <w:szCs w:val="26"/>
          <w:lang w:val="uz-Cyrl-UZ"/>
        </w:rPr>
        <w:t>ko’rib</w:t>
      </w:r>
      <w:r w:rsidRPr="00452AFE">
        <w:rPr>
          <w:sz w:val="26"/>
          <w:szCs w:val="26"/>
          <w:lang w:val="uz-Cyrl-UZ"/>
        </w:rPr>
        <w:t xml:space="preserve"> </w:t>
      </w:r>
      <w:r>
        <w:rPr>
          <w:sz w:val="26"/>
          <w:szCs w:val="26"/>
          <w:lang w:val="uz-Cyrl-UZ"/>
        </w:rPr>
        <w:t>chiqish</w:t>
      </w:r>
      <w:r w:rsidRPr="00452AFE">
        <w:rPr>
          <w:sz w:val="26"/>
          <w:szCs w:val="26"/>
          <w:lang w:val="uz-Cyrl-UZ"/>
        </w:rPr>
        <w:t xml:space="preserve"> </w:t>
      </w:r>
      <w:r>
        <w:rPr>
          <w:sz w:val="26"/>
          <w:szCs w:val="26"/>
          <w:lang w:val="uz-Cyrl-UZ"/>
        </w:rPr>
        <w:t>yuzasidan</w:t>
      </w:r>
      <w:r w:rsidRPr="00452AFE">
        <w:rPr>
          <w:sz w:val="26"/>
          <w:szCs w:val="26"/>
          <w:lang w:val="uz-Cyrl-UZ"/>
        </w:rPr>
        <w:t xml:space="preserve"> </w:t>
      </w:r>
      <w:r>
        <w:rPr>
          <w:sz w:val="26"/>
          <w:szCs w:val="26"/>
          <w:lang w:val="uz-Cyrl-UZ"/>
        </w:rPr>
        <w:t>Jamiyat</w:t>
      </w:r>
      <w:r w:rsidRPr="00452AFE">
        <w:rPr>
          <w:sz w:val="26"/>
          <w:szCs w:val="26"/>
          <w:lang w:val="uz-Cyrl-UZ"/>
        </w:rPr>
        <w:t xml:space="preserve"> </w:t>
      </w:r>
      <w:r>
        <w:rPr>
          <w:sz w:val="26"/>
          <w:szCs w:val="26"/>
          <w:lang w:val="uz-Cyrl-UZ"/>
        </w:rPr>
        <w:t>Kengashiga</w:t>
      </w:r>
      <w:r w:rsidRPr="00452AFE">
        <w:rPr>
          <w:sz w:val="26"/>
          <w:szCs w:val="26"/>
          <w:lang w:val="uz-Cyrl-UZ"/>
        </w:rPr>
        <w:t xml:space="preserve"> </w:t>
      </w:r>
      <w:r>
        <w:rPr>
          <w:sz w:val="26"/>
          <w:szCs w:val="26"/>
          <w:lang w:val="uz-Cyrl-UZ"/>
        </w:rPr>
        <w:t>takliflar</w:t>
      </w:r>
      <w:r w:rsidRPr="00452AFE">
        <w:rPr>
          <w:sz w:val="26"/>
          <w:szCs w:val="26"/>
          <w:lang w:val="uz-Cyrl-UZ"/>
        </w:rPr>
        <w:t xml:space="preserve"> </w:t>
      </w:r>
      <w:r>
        <w:rPr>
          <w:sz w:val="26"/>
          <w:szCs w:val="26"/>
          <w:lang w:val="uz-Cyrl-UZ"/>
        </w:rPr>
        <w:t>tayyorlash</w:t>
      </w:r>
      <w:r w:rsidRPr="00452AF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452AFE">
        <w:rPr>
          <w:sz w:val="26"/>
          <w:szCs w:val="26"/>
          <w:lang w:val="uz-Cyrl-UZ"/>
        </w:rPr>
        <w:t xml:space="preserve"> </w:t>
      </w:r>
      <w:r>
        <w:rPr>
          <w:sz w:val="26"/>
          <w:szCs w:val="26"/>
          <w:lang w:val="uz-Cyrl-UZ"/>
        </w:rPr>
        <w:t>Kengashiga,</w:t>
      </w:r>
      <w:r w:rsidRPr="00452AFE">
        <w:rPr>
          <w:sz w:val="26"/>
          <w:szCs w:val="26"/>
          <w:lang w:val="uz-Cyrl-UZ"/>
        </w:rPr>
        <w:t xml:space="preserve"> </w:t>
      </w:r>
      <w:r>
        <w:rPr>
          <w:sz w:val="26"/>
          <w:szCs w:val="26"/>
          <w:lang w:val="uz-Cyrl-UZ"/>
        </w:rPr>
        <w:t>keyinchalik</w:t>
      </w:r>
      <w:r w:rsidRPr="00452AFE">
        <w:rPr>
          <w:sz w:val="26"/>
          <w:szCs w:val="26"/>
          <w:lang w:val="uz-Cyrl-UZ"/>
        </w:rPr>
        <w:t xml:space="preserve"> </w:t>
      </w:r>
      <w:r>
        <w:rPr>
          <w:sz w:val="26"/>
          <w:szCs w:val="26"/>
          <w:lang w:val="uz-Cyrl-UZ"/>
        </w:rPr>
        <w:t>takliflar</w:t>
      </w:r>
      <w:r w:rsidRPr="00452AFE">
        <w:rPr>
          <w:sz w:val="26"/>
          <w:szCs w:val="26"/>
          <w:lang w:val="uz-Cyrl-UZ"/>
        </w:rPr>
        <w:t xml:space="preserve"> </w:t>
      </w:r>
      <w:r>
        <w:rPr>
          <w:sz w:val="26"/>
          <w:szCs w:val="26"/>
          <w:lang w:val="uz-Cyrl-UZ"/>
        </w:rPr>
        <w:t>kiritish</w:t>
      </w:r>
      <w:r w:rsidRPr="00452AFE">
        <w:rPr>
          <w:sz w:val="26"/>
          <w:szCs w:val="26"/>
          <w:lang w:val="uz-Cyrl-UZ"/>
        </w:rPr>
        <w:t xml:space="preserve"> </w:t>
      </w:r>
      <w:r>
        <w:rPr>
          <w:sz w:val="26"/>
          <w:szCs w:val="26"/>
          <w:lang w:val="uz-Cyrl-UZ"/>
        </w:rPr>
        <w:t>uchun,</w:t>
      </w:r>
      <w:r w:rsidRPr="00452AFE">
        <w:rPr>
          <w:sz w:val="26"/>
          <w:szCs w:val="26"/>
          <w:lang w:val="uz-Cyrl-UZ"/>
        </w:rPr>
        <w:t xml:space="preserve"> </w:t>
      </w:r>
      <w:r>
        <w:rPr>
          <w:sz w:val="26"/>
          <w:szCs w:val="26"/>
          <w:lang w:val="uz-Cyrl-UZ"/>
        </w:rPr>
        <w:t>temir</w:t>
      </w:r>
      <w:r w:rsidRPr="00452AFE">
        <w:rPr>
          <w:sz w:val="26"/>
          <w:szCs w:val="26"/>
          <w:lang w:val="uz-Cyrl-UZ"/>
        </w:rPr>
        <w:t xml:space="preserve"> </w:t>
      </w:r>
      <w:r>
        <w:rPr>
          <w:sz w:val="26"/>
          <w:szCs w:val="26"/>
          <w:lang w:val="uz-Cyrl-UZ"/>
        </w:rPr>
        <w:t>yo’l</w:t>
      </w:r>
      <w:r w:rsidRPr="00452AFE">
        <w:rPr>
          <w:sz w:val="26"/>
          <w:szCs w:val="26"/>
          <w:lang w:val="uz-Cyrl-UZ"/>
        </w:rPr>
        <w:t xml:space="preserve"> </w:t>
      </w:r>
      <w:r>
        <w:rPr>
          <w:sz w:val="26"/>
          <w:szCs w:val="26"/>
          <w:lang w:val="uz-Cyrl-UZ"/>
        </w:rPr>
        <w:t>transporti</w:t>
      </w:r>
      <w:r w:rsidRPr="00452AFE">
        <w:rPr>
          <w:sz w:val="26"/>
          <w:szCs w:val="26"/>
          <w:lang w:val="uz-Cyrl-UZ"/>
        </w:rPr>
        <w:t xml:space="preserve"> </w:t>
      </w:r>
      <w:r>
        <w:rPr>
          <w:sz w:val="26"/>
          <w:szCs w:val="26"/>
          <w:lang w:val="uz-Cyrl-UZ"/>
        </w:rPr>
        <w:t>masalalari</w:t>
      </w:r>
      <w:r w:rsidRPr="00452AFE">
        <w:rPr>
          <w:sz w:val="26"/>
          <w:szCs w:val="26"/>
          <w:lang w:val="uz-Cyrl-UZ"/>
        </w:rPr>
        <w:t xml:space="preserve"> </w:t>
      </w:r>
      <w:r>
        <w:rPr>
          <w:sz w:val="26"/>
          <w:szCs w:val="26"/>
          <w:lang w:val="uz-Cyrl-UZ"/>
        </w:rPr>
        <w:t>bo’yicha</w:t>
      </w:r>
      <w:r w:rsidRPr="00452AFE">
        <w:rPr>
          <w:sz w:val="26"/>
          <w:szCs w:val="26"/>
          <w:lang w:val="uz-Cyrl-UZ"/>
        </w:rPr>
        <w:t xml:space="preserve"> </w:t>
      </w:r>
      <w:r>
        <w:rPr>
          <w:sz w:val="26"/>
          <w:szCs w:val="26"/>
          <w:lang w:val="uz-Cyrl-UZ"/>
        </w:rPr>
        <w:t>amaldagi</w:t>
      </w:r>
      <w:r w:rsidRPr="00452AFE">
        <w:rPr>
          <w:sz w:val="26"/>
          <w:szCs w:val="26"/>
          <w:lang w:val="uz-Cyrl-UZ"/>
        </w:rPr>
        <w:t xml:space="preserve"> </w:t>
      </w:r>
      <w:r>
        <w:rPr>
          <w:sz w:val="26"/>
          <w:szCs w:val="26"/>
          <w:lang w:val="uz-Cyrl-UZ"/>
        </w:rPr>
        <w:t>qonunchilikni</w:t>
      </w:r>
      <w:r w:rsidRPr="00452AFE">
        <w:rPr>
          <w:sz w:val="26"/>
          <w:szCs w:val="26"/>
          <w:lang w:val="uz-Cyrl-UZ"/>
        </w:rPr>
        <w:t xml:space="preserve"> </w:t>
      </w:r>
      <w:r>
        <w:rPr>
          <w:sz w:val="26"/>
          <w:szCs w:val="26"/>
          <w:lang w:val="uz-Cyrl-UZ"/>
        </w:rPr>
        <w:t>takomillashtirish</w:t>
      </w:r>
      <w:r w:rsidRPr="00452AFE">
        <w:rPr>
          <w:sz w:val="26"/>
          <w:szCs w:val="26"/>
          <w:lang w:val="uz-Cyrl-UZ"/>
        </w:rPr>
        <w:t xml:space="preserve"> </w:t>
      </w:r>
      <w:r>
        <w:rPr>
          <w:sz w:val="26"/>
          <w:szCs w:val="26"/>
          <w:lang w:val="uz-Cyrl-UZ"/>
        </w:rPr>
        <w:t>masalalarini</w:t>
      </w:r>
      <w:r w:rsidRPr="00452AFE">
        <w:rPr>
          <w:sz w:val="26"/>
          <w:szCs w:val="26"/>
          <w:lang w:val="uz-Cyrl-UZ"/>
        </w:rPr>
        <w:t xml:space="preserve"> </w:t>
      </w:r>
      <w:r>
        <w:rPr>
          <w:sz w:val="26"/>
          <w:szCs w:val="26"/>
          <w:lang w:val="uz-Cyrl-UZ"/>
        </w:rPr>
        <w:t>ko’rib</w:t>
      </w:r>
      <w:r w:rsidRPr="00452AFE">
        <w:rPr>
          <w:sz w:val="26"/>
          <w:szCs w:val="26"/>
          <w:lang w:val="uz-Cyrl-UZ"/>
        </w:rPr>
        <w:t xml:space="preserve"> </w:t>
      </w:r>
      <w:r>
        <w:rPr>
          <w:sz w:val="26"/>
          <w:szCs w:val="26"/>
          <w:lang w:val="uz-Cyrl-UZ"/>
        </w:rPr>
        <w:t>chiqish</w:t>
      </w:r>
      <w:r w:rsidRPr="00452AF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452AFE">
        <w:rPr>
          <w:sz w:val="26"/>
          <w:szCs w:val="26"/>
          <w:lang w:val="uz-Cyrl-UZ"/>
        </w:rPr>
        <w:t xml:space="preserve"> </w:t>
      </w:r>
      <w:r>
        <w:rPr>
          <w:sz w:val="26"/>
          <w:szCs w:val="26"/>
          <w:lang w:val="uz-Cyrl-UZ"/>
        </w:rPr>
        <w:t>xodimlari</w:t>
      </w:r>
      <w:r w:rsidRPr="00452AFE">
        <w:rPr>
          <w:sz w:val="26"/>
          <w:szCs w:val="26"/>
          <w:lang w:val="uz-Cyrl-UZ"/>
        </w:rPr>
        <w:t xml:space="preserve"> </w:t>
      </w:r>
      <w:r>
        <w:rPr>
          <w:sz w:val="26"/>
          <w:szCs w:val="26"/>
          <w:lang w:val="uz-Cyrl-UZ"/>
        </w:rPr>
        <w:t>mehnatiga</w:t>
      </w:r>
      <w:r w:rsidRPr="00452AFE">
        <w:rPr>
          <w:sz w:val="26"/>
          <w:szCs w:val="26"/>
          <w:lang w:val="uz-Cyrl-UZ"/>
        </w:rPr>
        <w:t xml:space="preserve"> </w:t>
      </w:r>
      <w:r>
        <w:rPr>
          <w:sz w:val="26"/>
          <w:szCs w:val="26"/>
          <w:lang w:val="uz-Cyrl-UZ"/>
        </w:rPr>
        <w:t>haq</w:t>
      </w:r>
      <w:r w:rsidRPr="00452AFE">
        <w:rPr>
          <w:sz w:val="26"/>
          <w:szCs w:val="26"/>
          <w:lang w:val="uz-Cyrl-UZ"/>
        </w:rPr>
        <w:t xml:space="preserve"> </w:t>
      </w:r>
      <w:r>
        <w:rPr>
          <w:sz w:val="26"/>
          <w:szCs w:val="26"/>
          <w:lang w:val="uz-Cyrl-UZ"/>
        </w:rPr>
        <w:t>to’lash</w:t>
      </w:r>
      <w:r w:rsidRPr="00452AFE">
        <w:rPr>
          <w:sz w:val="26"/>
          <w:szCs w:val="26"/>
          <w:lang w:val="uz-Cyrl-UZ"/>
        </w:rPr>
        <w:t xml:space="preserve"> </w:t>
      </w:r>
      <w:r>
        <w:rPr>
          <w:sz w:val="26"/>
          <w:szCs w:val="26"/>
          <w:lang w:val="uz-Cyrl-UZ"/>
        </w:rPr>
        <w:t>shakllari</w:t>
      </w:r>
      <w:r w:rsidRPr="00452AFE">
        <w:rPr>
          <w:sz w:val="26"/>
          <w:szCs w:val="26"/>
          <w:lang w:val="uz-Cyrl-UZ"/>
        </w:rPr>
        <w:t xml:space="preserve">, </w:t>
      </w:r>
      <w:r>
        <w:rPr>
          <w:sz w:val="26"/>
          <w:szCs w:val="26"/>
          <w:lang w:val="uz-Cyrl-UZ"/>
        </w:rPr>
        <w:t>tizimlari</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miqdorlarini</w:t>
      </w:r>
      <w:r w:rsidRPr="00452AFE">
        <w:rPr>
          <w:sz w:val="26"/>
          <w:szCs w:val="26"/>
          <w:lang w:val="uz-Cyrl-UZ"/>
        </w:rPr>
        <w:t xml:space="preserve"> </w:t>
      </w:r>
      <w:r>
        <w:rPr>
          <w:sz w:val="26"/>
          <w:szCs w:val="26"/>
          <w:lang w:val="uz-Cyrl-UZ"/>
        </w:rPr>
        <w:t>tasdiqlash</w:t>
      </w:r>
      <w:r w:rsidRPr="00452AFE">
        <w:rPr>
          <w:sz w:val="26"/>
          <w:szCs w:val="26"/>
          <w:lang w:val="uz-Cyrl-UZ"/>
        </w:rPr>
        <w:t xml:space="preserve">, </w:t>
      </w:r>
      <w:r>
        <w:rPr>
          <w:sz w:val="26"/>
          <w:szCs w:val="26"/>
          <w:lang w:val="uz-Cyrl-UZ"/>
        </w:rPr>
        <w:t>shuningdek</w:t>
      </w:r>
      <w:r w:rsidRPr="00452AFE">
        <w:rPr>
          <w:sz w:val="26"/>
          <w:szCs w:val="26"/>
          <w:lang w:val="uz-Cyrl-UZ"/>
        </w:rPr>
        <w:t xml:space="preserve"> </w:t>
      </w:r>
      <w:r>
        <w:rPr>
          <w:sz w:val="26"/>
          <w:szCs w:val="26"/>
          <w:lang w:val="uz-Cyrl-UZ"/>
        </w:rPr>
        <w:t>xodimlarni</w:t>
      </w:r>
      <w:r w:rsidRPr="00452AFE">
        <w:rPr>
          <w:sz w:val="26"/>
          <w:szCs w:val="26"/>
          <w:lang w:val="uz-Cyrl-UZ"/>
        </w:rPr>
        <w:t xml:space="preserve"> </w:t>
      </w:r>
      <w:r>
        <w:rPr>
          <w:sz w:val="26"/>
          <w:szCs w:val="26"/>
          <w:lang w:val="uz-Cyrl-UZ"/>
        </w:rPr>
        <w:t>xo’jalik</w:t>
      </w:r>
      <w:r w:rsidRPr="00452AFE">
        <w:rPr>
          <w:sz w:val="26"/>
          <w:szCs w:val="26"/>
          <w:lang w:val="uz-Cyrl-UZ"/>
        </w:rPr>
        <w:t xml:space="preserve"> </w:t>
      </w:r>
      <w:r>
        <w:rPr>
          <w:sz w:val="26"/>
          <w:szCs w:val="26"/>
          <w:lang w:val="uz-Cyrl-UZ"/>
        </w:rPr>
        <w:t>faoliyati</w:t>
      </w:r>
      <w:r w:rsidRPr="00452AFE">
        <w:rPr>
          <w:sz w:val="26"/>
          <w:szCs w:val="26"/>
          <w:lang w:val="uz-Cyrl-UZ"/>
        </w:rPr>
        <w:t xml:space="preserve"> </w:t>
      </w:r>
      <w:r>
        <w:rPr>
          <w:sz w:val="26"/>
          <w:szCs w:val="26"/>
          <w:lang w:val="uz-Cyrl-UZ"/>
        </w:rPr>
        <w:t>yakunlariga</w:t>
      </w:r>
      <w:r w:rsidRPr="00452AFE">
        <w:rPr>
          <w:sz w:val="26"/>
          <w:szCs w:val="26"/>
          <w:lang w:val="uz-Cyrl-UZ"/>
        </w:rPr>
        <w:t xml:space="preserve"> </w:t>
      </w:r>
      <w:r>
        <w:rPr>
          <w:sz w:val="26"/>
          <w:szCs w:val="26"/>
          <w:lang w:val="uz-Cyrl-UZ"/>
        </w:rPr>
        <w:t>ko’ra</w:t>
      </w:r>
      <w:r w:rsidRPr="00452AFE">
        <w:rPr>
          <w:sz w:val="26"/>
          <w:szCs w:val="26"/>
          <w:lang w:val="uz-Cyrl-UZ"/>
        </w:rPr>
        <w:t xml:space="preserve"> </w:t>
      </w:r>
      <w:r>
        <w:rPr>
          <w:sz w:val="26"/>
          <w:szCs w:val="26"/>
          <w:lang w:val="uz-Cyrl-UZ"/>
        </w:rPr>
        <w:t>rag’batlantirish</w:t>
      </w:r>
      <w:r w:rsidRPr="00452AFE">
        <w:rPr>
          <w:sz w:val="26"/>
          <w:szCs w:val="26"/>
          <w:lang w:val="uz-Cyrl-UZ"/>
        </w:rPr>
        <w:t xml:space="preserve"> </w:t>
      </w:r>
      <w:r>
        <w:rPr>
          <w:sz w:val="26"/>
          <w:szCs w:val="26"/>
          <w:lang w:val="uz-Cyrl-UZ"/>
        </w:rPr>
        <w:t>to’g’risidagi</w:t>
      </w:r>
      <w:r w:rsidRPr="00452AFE">
        <w:rPr>
          <w:sz w:val="26"/>
          <w:szCs w:val="26"/>
          <w:lang w:val="uz-Cyrl-UZ"/>
        </w:rPr>
        <w:t xml:space="preserve"> </w:t>
      </w:r>
      <w:r>
        <w:rPr>
          <w:sz w:val="26"/>
          <w:szCs w:val="26"/>
          <w:lang w:val="uz-Cyrl-UZ"/>
        </w:rPr>
        <w:t>takliflarni</w:t>
      </w:r>
      <w:r w:rsidRPr="00452AFE">
        <w:rPr>
          <w:sz w:val="26"/>
          <w:szCs w:val="26"/>
          <w:lang w:val="uz-Cyrl-UZ"/>
        </w:rPr>
        <w:t xml:space="preserve"> </w:t>
      </w:r>
      <w:r>
        <w:rPr>
          <w:sz w:val="26"/>
          <w:szCs w:val="26"/>
          <w:lang w:val="uz-Cyrl-UZ"/>
        </w:rPr>
        <w:t>ko’rib</w:t>
      </w:r>
      <w:r w:rsidRPr="00452AFE">
        <w:rPr>
          <w:sz w:val="26"/>
          <w:szCs w:val="26"/>
          <w:lang w:val="uz-Cyrl-UZ"/>
        </w:rPr>
        <w:t xml:space="preserve"> </w:t>
      </w:r>
      <w:r>
        <w:rPr>
          <w:sz w:val="26"/>
          <w:szCs w:val="26"/>
          <w:lang w:val="uz-Cyrl-UZ"/>
        </w:rPr>
        <w:t>chiqish</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tasdiqlash</w:t>
      </w:r>
      <w:r w:rsidRPr="00452AFE">
        <w:rPr>
          <w:sz w:val="26"/>
          <w:szCs w:val="26"/>
          <w:lang w:val="uz-Cyrl-UZ"/>
        </w:rPr>
        <w:t>.</w:t>
      </w:r>
    </w:p>
    <w:p w:rsidR="00013A28" w:rsidRPr="00452AF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57. </w:t>
      </w:r>
      <w:r>
        <w:rPr>
          <w:sz w:val="26"/>
          <w:szCs w:val="26"/>
          <w:lang w:val="uz-Cyrl-UZ"/>
        </w:rPr>
        <w:t>Jamiyat</w:t>
      </w:r>
      <w:r w:rsidRPr="00452AFE">
        <w:rPr>
          <w:sz w:val="26"/>
          <w:szCs w:val="26"/>
          <w:lang w:val="uz-Cyrl-UZ"/>
        </w:rPr>
        <w:t xml:space="preserve"> </w:t>
      </w:r>
      <w:r>
        <w:rPr>
          <w:sz w:val="26"/>
          <w:szCs w:val="26"/>
          <w:lang w:val="uz-Cyrl-UZ"/>
        </w:rPr>
        <w:t>ijro etuvchi apparatga</w:t>
      </w:r>
      <w:r w:rsidRPr="00452AFE">
        <w:rPr>
          <w:sz w:val="26"/>
          <w:szCs w:val="26"/>
          <w:lang w:val="uz-Cyrl-UZ"/>
        </w:rPr>
        <w:t xml:space="preserve"> </w:t>
      </w:r>
      <w:r>
        <w:rPr>
          <w:sz w:val="26"/>
          <w:szCs w:val="26"/>
          <w:lang w:val="uz-Cyrl-UZ"/>
        </w:rPr>
        <w:t>ega</w:t>
      </w:r>
      <w:r w:rsidRPr="00452AFE">
        <w:rPr>
          <w:sz w:val="26"/>
          <w:szCs w:val="26"/>
          <w:lang w:val="uz-Cyrl-UZ"/>
        </w:rPr>
        <w:t xml:space="preserve">, </w:t>
      </w:r>
      <w:r>
        <w:rPr>
          <w:sz w:val="26"/>
          <w:szCs w:val="26"/>
          <w:lang w:val="uz-Cyrl-UZ"/>
        </w:rPr>
        <w:t>uning</w:t>
      </w:r>
      <w:r w:rsidRPr="00452AFE">
        <w:rPr>
          <w:sz w:val="26"/>
          <w:szCs w:val="26"/>
          <w:lang w:val="uz-Cyrl-UZ"/>
        </w:rPr>
        <w:t xml:space="preserve"> </w:t>
      </w:r>
      <w:r>
        <w:rPr>
          <w:sz w:val="26"/>
          <w:szCs w:val="26"/>
          <w:lang w:val="uz-Cyrl-UZ"/>
        </w:rPr>
        <w:t>tuzilmasi</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boshqaruv</w:t>
      </w:r>
      <w:r w:rsidRPr="00452AFE">
        <w:rPr>
          <w:sz w:val="26"/>
          <w:szCs w:val="26"/>
          <w:lang w:val="uz-Cyrl-UZ"/>
        </w:rPr>
        <w:t xml:space="preserve"> </w:t>
      </w:r>
      <w:r>
        <w:rPr>
          <w:sz w:val="26"/>
          <w:szCs w:val="26"/>
          <w:lang w:val="uz-Cyrl-UZ"/>
        </w:rPr>
        <w:t>xodimlarining</w:t>
      </w:r>
      <w:r w:rsidRPr="00452AFE">
        <w:rPr>
          <w:sz w:val="26"/>
          <w:szCs w:val="26"/>
          <w:lang w:val="uz-Cyrl-UZ"/>
        </w:rPr>
        <w:t xml:space="preserve"> </w:t>
      </w:r>
      <w:r>
        <w:rPr>
          <w:sz w:val="26"/>
          <w:szCs w:val="26"/>
          <w:lang w:val="uz-Cyrl-UZ"/>
        </w:rPr>
        <w:t>belgilangan</w:t>
      </w:r>
      <w:r w:rsidRPr="00452AFE">
        <w:rPr>
          <w:sz w:val="26"/>
          <w:szCs w:val="26"/>
          <w:lang w:val="uz-Cyrl-UZ"/>
        </w:rPr>
        <w:t xml:space="preserve"> </w:t>
      </w:r>
      <w:r>
        <w:rPr>
          <w:sz w:val="26"/>
          <w:szCs w:val="26"/>
          <w:lang w:val="uz-Cyrl-UZ"/>
        </w:rPr>
        <w:t>soni</w:t>
      </w:r>
      <w:r w:rsidRPr="00452AFE">
        <w:rPr>
          <w:sz w:val="26"/>
          <w:szCs w:val="26"/>
          <w:lang w:val="uz-Cyrl-UZ"/>
        </w:rPr>
        <w:t xml:space="preserve"> </w:t>
      </w:r>
      <w:r>
        <w:rPr>
          <w:sz w:val="26"/>
          <w:szCs w:val="26"/>
          <w:lang w:val="uz-Cyrl-UZ"/>
        </w:rPr>
        <w:t>O’zbekiston</w:t>
      </w:r>
      <w:r w:rsidRPr="00452AFE">
        <w:rPr>
          <w:sz w:val="26"/>
          <w:szCs w:val="26"/>
          <w:lang w:val="uz-Cyrl-UZ"/>
        </w:rPr>
        <w:t xml:space="preserve"> </w:t>
      </w:r>
      <w:r>
        <w:rPr>
          <w:sz w:val="26"/>
          <w:szCs w:val="26"/>
          <w:lang w:val="uz-Cyrl-UZ"/>
        </w:rPr>
        <w:t>Respublikasi</w:t>
      </w:r>
      <w:r w:rsidRPr="00452AFE">
        <w:rPr>
          <w:sz w:val="26"/>
          <w:szCs w:val="26"/>
          <w:lang w:val="uz-Cyrl-UZ"/>
        </w:rPr>
        <w:t xml:space="preserve"> </w:t>
      </w:r>
      <w:r>
        <w:rPr>
          <w:sz w:val="26"/>
          <w:szCs w:val="26"/>
          <w:lang w:val="uz-Cyrl-UZ"/>
        </w:rPr>
        <w:t>Vazirlar</w:t>
      </w:r>
      <w:r w:rsidRPr="00452AFE">
        <w:rPr>
          <w:sz w:val="26"/>
          <w:szCs w:val="26"/>
          <w:lang w:val="uz-Cyrl-UZ"/>
        </w:rPr>
        <w:t xml:space="preserve"> </w:t>
      </w:r>
      <w:r>
        <w:rPr>
          <w:sz w:val="26"/>
          <w:szCs w:val="26"/>
          <w:lang w:val="uz-Cyrl-UZ"/>
        </w:rPr>
        <w:t>Mahkamasi</w:t>
      </w:r>
      <w:r w:rsidRPr="00452AFE">
        <w:rPr>
          <w:sz w:val="26"/>
          <w:szCs w:val="26"/>
          <w:lang w:val="uz-Cyrl-UZ"/>
        </w:rPr>
        <w:t xml:space="preserve"> </w:t>
      </w:r>
      <w:r>
        <w:rPr>
          <w:sz w:val="26"/>
          <w:szCs w:val="26"/>
          <w:lang w:val="uz-Cyrl-UZ"/>
        </w:rPr>
        <w:t>tomonidan</w:t>
      </w:r>
      <w:r w:rsidRPr="00452AFE">
        <w:rPr>
          <w:sz w:val="26"/>
          <w:szCs w:val="26"/>
          <w:lang w:val="uz-Cyrl-UZ"/>
        </w:rPr>
        <w:t xml:space="preserve"> </w:t>
      </w:r>
      <w:r>
        <w:rPr>
          <w:sz w:val="26"/>
          <w:szCs w:val="26"/>
          <w:lang w:val="uz-Cyrl-UZ"/>
        </w:rPr>
        <w:t>tasdiqlanadi</w:t>
      </w:r>
      <w:r w:rsidRPr="00452AFE">
        <w:rPr>
          <w:sz w:val="26"/>
          <w:szCs w:val="26"/>
          <w:lang w:val="uz-Cyrl-UZ"/>
        </w:rPr>
        <w:t>.</w:t>
      </w:r>
    </w:p>
    <w:p w:rsidR="00013A28"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58. </w:t>
      </w:r>
      <w:r>
        <w:rPr>
          <w:sz w:val="26"/>
          <w:szCs w:val="26"/>
          <w:lang w:val="uz-Cyrl-UZ"/>
        </w:rPr>
        <w:t>Jamiyat</w:t>
      </w:r>
      <w:r w:rsidRPr="00452AFE">
        <w:rPr>
          <w:sz w:val="26"/>
          <w:szCs w:val="26"/>
          <w:lang w:val="uz-Cyrl-UZ"/>
        </w:rPr>
        <w:t xml:space="preserve"> </w:t>
      </w:r>
      <w:r>
        <w:rPr>
          <w:sz w:val="26"/>
          <w:szCs w:val="26"/>
          <w:lang w:val="uz-Cyrl-UZ"/>
        </w:rPr>
        <w:t>Boshqaruvi</w:t>
      </w:r>
      <w:r w:rsidRPr="00452AFE">
        <w:rPr>
          <w:sz w:val="26"/>
          <w:szCs w:val="26"/>
          <w:lang w:val="uz-Cyrl-UZ"/>
        </w:rPr>
        <w:t xml:space="preserve"> </w:t>
      </w:r>
      <w:r>
        <w:rPr>
          <w:sz w:val="26"/>
          <w:szCs w:val="26"/>
          <w:lang w:val="uz-Cyrl-UZ"/>
        </w:rPr>
        <w:t>raisi</w:t>
      </w:r>
      <w:r w:rsidRPr="00452AFE">
        <w:rPr>
          <w:sz w:val="26"/>
          <w:szCs w:val="26"/>
          <w:lang w:val="uz-Cyrl-UZ"/>
        </w:rPr>
        <w:t xml:space="preserve"> </w:t>
      </w:r>
      <w:r>
        <w:rPr>
          <w:sz w:val="26"/>
          <w:szCs w:val="26"/>
          <w:lang w:val="uz-Cyrl-UZ"/>
        </w:rPr>
        <w:t>rahbarlik</w:t>
      </w:r>
      <w:r w:rsidRPr="00452AFE">
        <w:rPr>
          <w:sz w:val="26"/>
          <w:szCs w:val="26"/>
          <w:lang w:val="uz-Cyrl-UZ"/>
        </w:rPr>
        <w:t xml:space="preserve"> </w:t>
      </w:r>
      <w:r>
        <w:rPr>
          <w:sz w:val="26"/>
          <w:szCs w:val="26"/>
          <w:lang w:val="uz-Cyrl-UZ"/>
        </w:rPr>
        <w:t>qiladigan</w:t>
      </w:r>
      <w:r w:rsidRPr="00452AFE">
        <w:rPr>
          <w:sz w:val="26"/>
          <w:szCs w:val="26"/>
          <w:lang w:val="uz-Cyrl-UZ"/>
        </w:rPr>
        <w:t xml:space="preserve"> </w:t>
      </w:r>
      <w:r>
        <w:rPr>
          <w:sz w:val="26"/>
          <w:szCs w:val="26"/>
          <w:lang w:val="uz-Cyrl-UZ"/>
        </w:rPr>
        <w:t>ijro etuvchi</w:t>
      </w:r>
      <w:r w:rsidRPr="00452AFE">
        <w:rPr>
          <w:sz w:val="26"/>
          <w:szCs w:val="26"/>
          <w:lang w:val="uz-Cyrl-UZ"/>
        </w:rPr>
        <w:t xml:space="preserve"> </w:t>
      </w:r>
      <w:r>
        <w:rPr>
          <w:sz w:val="26"/>
          <w:szCs w:val="26"/>
          <w:lang w:val="uz-Cyrl-UZ"/>
        </w:rPr>
        <w:t>apparat</w:t>
      </w:r>
      <w:r w:rsidRPr="00452AFE">
        <w:rPr>
          <w:sz w:val="26"/>
          <w:szCs w:val="26"/>
          <w:lang w:val="uz-Cyrl-UZ"/>
        </w:rPr>
        <w:t xml:space="preserve"> </w:t>
      </w:r>
      <w:r>
        <w:rPr>
          <w:sz w:val="26"/>
          <w:szCs w:val="26"/>
          <w:lang w:val="uz-Cyrl-UZ"/>
        </w:rPr>
        <w:t>ekspluatasiya</w:t>
      </w:r>
      <w:r w:rsidRPr="00452AFE">
        <w:rPr>
          <w:sz w:val="26"/>
          <w:szCs w:val="26"/>
          <w:lang w:val="uz-Cyrl-UZ"/>
        </w:rPr>
        <w:t xml:space="preserve">, </w:t>
      </w:r>
      <w:r>
        <w:rPr>
          <w:sz w:val="26"/>
          <w:szCs w:val="26"/>
          <w:lang w:val="uz-Cyrl-UZ"/>
        </w:rPr>
        <w:t>ishlab</w:t>
      </w:r>
      <w:r w:rsidRPr="00452AFE">
        <w:rPr>
          <w:sz w:val="26"/>
          <w:szCs w:val="26"/>
          <w:lang w:val="uz-Cyrl-UZ"/>
        </w:rPr>
        <w:t xml:space="preserve"> </w:t>
      </w:r>
      <w:r>
        <w:rPr>
          <w:sz w:val="26"/>
          <w:szCs w:val="26"/>
          <w:lang w:val="uz-Cyrl-UZ"/>
        </w:rPr>
        <w:t>chiqarish</w:t>
      </w:r>
      <w:r w:rsidRPr="00FE1B1E">
        <w:rPr>
          <w:sz w:val="26"/>
          <w:szCs w:val="26"/>
          <w:lang w:val="uz-Cyrl-UZ"/>
        </w:rPr>
        <w:t xml:space="preserve">, </w:t>
      </w:r>
      <w:r>
        <w:rPr>
          <w:sz w:val="26"/>
          <w:szCs w:val="26"/>
          <w:lang w:val="uz-Cyrl-UZ"/>
        </w:rPr>
        <w:t>moliyaviy</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boshqa</w:t>
      </w:r>
      <w:r w:rsidRPr="00452AFE">
        <w:rPr>
          <w:sz w:val="26"/>
          <w:szCs w:val="26"/>
          <w:lang w:val="uz-Cyrl-UZ"/>
        </w:rPr>
        <w:t xml:space="preserve"> </w:t>
      </w:r>
      <w:r>
        <w:rPr>
          <w:sz w:val="26"/>
          <w:szCs w:val="26"/>
          <w:lang w:val="uz-Cyrl-UZ"/>
        </w:rPr>
        <w:t>turdagi</w:t>
      </w:r>
      <w:r w:rsidRPr="00452AFE">
        <w:rPr>
          <w:sz w:val="26"/>
          <w:szCs w:val="26"/>
          <w:lang w:val="uz-Cyrl-UZ"/>
        </w:rPr>
        <w:t xml:space="preserve"> </w:t>
      </w:r>
      <w:r>
        <w:rPr>
          <w:sz w:val="26"/>
          <w:szCs w:val="26"/>
          <w:lang w:val="uz-Cyrl-UZ"/>
        </w:rPr>
        <w:t>Jamiyat</w:t>
      </w:r>
      <w:r w:rsidRPr="00452AFE">
        <w:rPr>
          <w:sz w:val="26"/>
          <w:szCs w:val="26"/>
          <w:lang w:val="uz-Cyrl-UZ"/>
        </w:rPr>
        <w:t xml:space="preserve"> </w:t>
      </w:r>
      <w:r>
        <w:rPr>
          <w:sz w:val="26"/>
          <w:szCs w:val="26"/>
          <w:lang w:val="uz-Cyrl-UZ"/>
        </w:rPr>
        <w:t>aksiyadori</w:t>
      </w:r>
      <w:r w:rsidRPr="00FE1B1E">
        <w:rPr>
          <w:sz w:val="26"/>
          <w:szCs w:val="26"/>
          <w:lang w:val="uz-Cyrl-UZ"/>
        </w:rPr>
        <w:t xml:space="preserve">, </w:t>
      </w:r>
      <w:r>
        <w:rPr>
          <w:sz w:val="26"/>
          <w:szCs w:val="26"/>
          <w:lang w:val="uz-Cyrl-UZ"/>
        </w:rPr>
        <w:t>Kengashi</w:t>
      </w:r>
      <w:r w:rsidRPr="00FE1B1E">
        <w:rPr>
          <w:sz w:val="26"/>
          <w:szCs w:val="26"/>
          <w:lang w:val="uz-Cyrl-UZ"/>
        </w:rPr>
        <w:t xml:space="preserve"> </w:t>
      </w:r>
      <w:r>
        <w:rPr>
          <w:sz w:val="26"/>
          <w:szCs w:val="26"/>
          <w:lang w:val="uz-Cyrl-UZ"/>
        </w:rPr>
        <w:t>vakolatiga</w:t>
      </w:r>
      <w:r w:rsidRPr="00452AFE">
        <w:rPr>
          <w:sz w:val="26"/>
          <w:szCs w:val="26"/>
          <w:lang w:val="uz-Cyrl-UZ"/>
        </w:rPr>
        <w:t xml:space="preserve"> </w:t>
      </w:r>
      <w:r>
        <w:rPr>
          <w:sz w:val="26"/>
          <w:szCs w:val="26"/>
          <w:lang w:val="uz-Cyrl-UZ"/>
        </w:rPr>
        <w:t>kirmaydigan</w:t>
      </w:r>
      <w:r w:rsidRPr="00452AFE">
        <w:rPr>
          <w:sz w:val="26"/>
          <w:szCs w:val="26"/>
          <w:lang w:val="uz-Cyrl-UZ"/>
        </w:rPr>
        <w:t xml:space="preserve"> </w:t>
      </w:r>
      <w:r>
        <w:rPr>
          <w:sz w:val="26"/>
          <w:szCs w:val="26"/>
          <w:lang w:val="uz-Cyrl-UZ"/>
        </w:rPr>
        <w:t>faoliyatiga</w:t>
      </w:r>
      <w:r w:rsidRPr="00452AFE">
        <w:rPr>
          <w:sz w:val="26"/>
          <w:szCs w:val="26"/>
          <w:lang w:val="uz-Cyrl-UZ"/>
        </w:rPr>
        <w:t xml:space="preserve"> </w:t>
      </w:r>
      <w:r>
        <w:rPr>
          <w:sz w:val="26"/>
          <w:szCs w:val="26"/>
          <w:lang w:val="uz-Cyrl-UZ"/>
        </w:rPr>
        <w:t>oid</w:t>
      </w:r>
      <w:r w:rsidRPr="00452AFE">
        <w:rPr>
          <w:sz w:val="26"/>
          <w:szCs w:val="26"/>
          <w:lang w:val="uz-Cyrl-UZ"/>
        </w:rPr>
        <w:t xml:space="preserve"> </w:t>
      </w:r>
      <w:r>
        <w:rPr>
          <w:sz w:val="26"/>
          <w:szCs w:val="26"/>
          <w:lang w:val="uz-Cyrl-UZ"/>
        </w:rPr>
        <w:t>masalalar</w:t>
      </w:r>
      <w:r w:rsidRPr="00452AFE">
        <w:rPr>
          <w:sz w:val="26"/>
          <w:szCs w:val="26"/>
          <w:lang w:val="uz-Cyrl-UZ"/>
        </w:rPr>
        <w:t xml:space="preserve"> </w:t>
      </w:r>
      <w:r>
        <w:rPr>
          <w:sz w:val="26"/>
          <w:szCs w:val="26"/>
          <w:lang w:val="uz-Cyrl-UZ"/>
        </w:rPr>
        <w:t>bo’yicha</w:t>
      </w:r>
      <w:r w:rsidRPr="00452AFE">
        <w:rPr>
          <w:sz w:val="26"/>
          <w:szCs w:val="26"/>
          <w:lang w:val="uz-Cyrl-UZ"/>
        </w:rPr>
        <w:t xml:space="preserve"> </w:t>
      </w:r>
      <w:r>
        <w:rPr>
          <w:sz w:val="26"/>
          <w:szCs w:val="26"/>
          <w:lang w:val="uz-Cyrl-UZ"/>
        </w:rPr>
        <w:t>qarorlar</w:t>
      </w:r>
      <w:r w:rsidRPr="00452AFE">
        <w:rPr>
          <w:sz w:val="26"/>
          <w:szCs w:val="26"/>
          <w:lang w:val="uz-Cyrl-UZ"/>
        </w:rPr>
        <w:t xml:space="preserve"> </w:t>
      </w:r>
      <w:r>
        <w:rPr>
          <w:sz w:val="26"/>
          <w:szCs w:val="26"/>
          <w:lang w:val="uz-Cyrl-UZ"/>
        </w:rPr>
        <w:t>qabul</w:t>
      </w:r>
      <w:r w:rsidRPr="00452AFE">
        <w:rPr>
          <w:sz w:val="26"/>
          <w:szCs w:val="26"/>
          <w:lang w:val="uz-Cyrl-UZ"/>
        </w:rPr>
        <w:t xml:space="preserve"> </w:t>
      </w:r>
      <w:r>
        <w:rPr>
          <w:sz w:val="26"/>
          <w:szCs w:val="26"/>
          <w:lang w:val="uz-Cyrl-UZ"/>
        </w:rPr>
        <w:t>qiladi</w:t>
      </w:r>
      <w:r w:rsidRPr="00452AFE">
        <w:rPr>
          <w:sz w:val="26"/>
          <w:szCs w:val="26"/>
          <w:lang w:val="uz-Cyrl-UZ"/>
        </w:rPr>
        <w:t>.</w:t>
      </w:r>
    </w:p>
    <w:p w:rsidR="00013A28" w:rsidRPr="00FE1B1E" w:rsidRDefault="00013A28" w:rsidP="00FE1B1E">
      <w:pPr>
        <w:pStyle w:val="BodyTextIndent"/>
        <w:tabs>
          <w:tab w:val="left" w:pos="1134"/>
        </w:tabs>
        <w:spacing w:after="0"/>
        <w:ind w:left="0" w:firstLine="720"/>
        <w:jc w:val="both"/>
        <w:rPr>
          <w:sz w:val="26"/>
          <w:szCs w:val="26"/>
          <w:lang w:val="uz-Cyrl-UZ"/>
        </w:rPr>
      </w:pPr>
    </w:p>
    <w:p w:rsidR="00013A28" w:rsidRPr="00FE1B1E" w:rsidRDefault="00013A28" w:rsidP="00FE1B1E">
      <w:pPr>
        <w:pStyle w:val="BodyTextIndent"/>
        <w:tabs>
          <w:tab w:val="left" w:pos="993"/>
        </w:tabs>
        <w:spacing w:after="0"/>
        <w:ind w:left="0"/>
        <w:jc w:val="center"/>
        <w:rPr>
          <w:sz w:val="26"/>
          <w:szCs w:val="26"/>
          <w:lang w:val="uz-Cyrl-UZ"/>
        </w:rPr>
      </w:pPr>
      <w:r>
        <w:rPr>
          <w:b/>
          <w:sz w:val="26"/>
          <w:szCs w:val="26"/>
          <w:lang w:val="uz-Cyrl-UZ"/>
        </w:rPr>
        <w:t>Boshqaruv</w:t>
      </w:r>
      <w:r w:rsidRPr="00FE1B1E">
        <w:rPr>
          <w:b/>
          <w:sz w:val="26"/>
          <w:szCs w:val="26"/>
          <w:lang w:val="uz-Cyrl-UZ"/>
        </w:rPr>
        <w:t xml:space="preserve"> </w:t>
      </w:r>
      <w:r>
        <w:rPr>
          <w:b/>
          <w:sz w:val="26"/>
          <w:szCs w:val="26"/>
          <w:lang w:val="uz-Cyrl-UZ"/>
        </w:rPr>
        <w:t>raisi</w:t>
      </w:r>
    </w:p>
    <w:p w:rsidR="00013A28" w:rsidRPr="00FE1B1E" w:rsidRDefault="00013A28" w:rsidP="00FE1B1E">
      <w:pPr>
        <w:pStyle w:val="BodyTextIndent"/>
        <w:tabs>
          <w:tab w:val="left" w:pos="1134"/>
        </w:tabs>
        <w:spacing w:before="120" w:after="0"/>
        <w:ind w:left="0" w:firstLine="720"/>
        <w:jc w:val="both"/>
        <w:rPr>
          <w:sz w:val="26"/>
          <w:szCs w:val="26"/>
          <w:lang w:val="uz-Cyrl-UZ"/>
        </w:rPr>
      </w:pPr>
      <w:r w:rsidRPr="00FE1B1E">
        <w:rPr>
          <w:sz w:val="26"/>
          <w:szCs w:val="26"/>
          <w:lang w:val="uz-Cyrl-UZ"/>
        </w:rPr>
        <w:t>59. </w:t>
      </w:r>
      <w:r>
        <w:rPr>
          <w:sz w:val="26"/>
          <w:szCs w:val="26"/>
          <w:lang w:val="uz-Cyrl-UZ"/>
        </w:rPr>
        <w:t>Boshqaruv</w:t>
      </w:r>
      <w:r w:rsidRPr="00FE1B1E">
        <w:rPr>
          <w:sz w:val="26"/>
          <w:szCs w:val="26"/>
          <w:lang w:val="uz-Cyrl-UZ"/>
        </w:rPr>
        <w:t xml:space="preserve"> </w:t>
      </w:r>
      <w:r>
        <w:rPr>
          <w:sz w:val="26"/>
          <w:szCs w:val="26"/>
          <w:lang w:val="uz-Cyrl-UZ"/>
        </w:rPr>
        <w:t>raisi</w:t>
      </w:r>
      <w:r w:rsidRPr="00FE1B1E">
        <w:rPr>
          <w:sz w:val="26"/>
          <w:szCs w:val="26"/>
          <w:lang w:val="uz-Cyrl-UZ"/>
        </w:rPr>
        <w:t>:</w:t>
      </w:r>
    </w:p>
    <w:p w:rsidR="00013A28" w:rsidRPr="00FE1B1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FE1B1E">
        <w:rPr>
          <w:sz w:val="26"/>
          <w:szCs w:val="26"/>
          <w:lang w:val="uz-Cyrl-UZ"/>
        </w:rPr>
        <w:t xml:space="preserve"> </w:t>
      </w:r>
      <w:r>
        <w:rPr>
          <w:sz w:val="26"/>
          <w:szCs w:val="26"/>
          <w:lang w:val="uz-Cyrl-UZ"/>
        </w:rPr>
        <w:t>faoliyatiga</w:t>
      </w:r>
      <w:r w:rsidRPr="00FE1B1E">
        <w:rPr>
          <w:sz w:val="26"/>
          <w:szCs w:val="26"/>
          <w:lang w:val="uz-Cyrl-UZ"/>
        </w:rPr>
        <w:t xml:space="preserve"> </w:t>
      </w:r>
      <w:r>
        <w:rPr>
          <w:sz w:val="26"/>
          <w:szCs w:val="26"/>
          <w:lang w:val="uz-Cyrl-UZ"/>
        </w:rPr>
        <w:t>va</w:t>
      </w:r>
      <w:r w:rsidRPr="00FE1B1E">
        <w:rPr>
          <w:sz w:val="26"/>
          <w:szCs w:val="26"/>
          <w:lang w:val="uz-Cyrl-UZ"/>
        </w:rPr>
        <w:t xml:space="preserve"> </w:t>
      </w:r>
      <w:r>
        <w:rPr>
          <w:sz w:val="26"/>
          <w:szCs w:val="26"/>
          <w:lang w:val="uz-Cyrl-UZ"/>
        </w:rPr>
        <w:t>uning</w:t>
      </w:r>
      <w:r w:rsidRPr="00FE1B1E">
        <w:rPr>
          <w:sz w:val="26"/>
          <w:szCs w:val="26"/>
          <w:lang w:val="uz-Cyrl-UZ"/>
        </w:rPr>
        <w:t xml:space="preserve"> </w:t>
      </w:r>
      <w:r>
        <w:rPr>
          <w:sz w:val="26"/>
          <w:szCs w:val="26"/>
          <w:lang w:val="uz-Cyrl-UZ"/>
        </w:rPr>
        <w:t>ijro etuvchi</w:t>
      </w:r>
      <w:r w:rsidRPr="00FE1B1E">
        <w:rPr>
          <w:sz w:val="26"/>
          <w:szCs w:val="26"/>
          <w:lang w:val="uz-Cyrl-UZ"/>
        </w:rPr>
        <w:t xml:space="preserve"> </w:t>
      </w:r>
      <w:r>
        <w:rPr>
          <w:sz w:val="26"/>
          <w:szCs w:val="26"/>
          <w:lang w:val="uz-Cyrl-UZ"/>
        </w:rPr>
        <w:t>apparatiga</w:t>
      </w:r>
      <w:r w:rsidRPr="00FE1B1E">
        <w:rPr>
          <w:sz w:val="26"/>
          <w:szCs w:val="26"/>
          <w:lang w:val="uz-Cyrl-UZ"/>
        </w:rPr>
        <w:t xml:space="preserve"> </w:t>
      </w:r>
      <w:r>
        <w:rPr>
          <w:sz w:val="26"/>
          <w:szCs w:val="26"/>
          <w:lang w:val="uz-Cyrl-UZ"/>
        </w:rPr>
        <w:t>rahbarlik</w:t>
      </w:r>
      <w:r w:rsidRPr="00FE1B1E">
        <w:rPr>
          <w:sz w:val="26"/>
          <w:szCs w:val="26"/>
          <w:lang w:val="uz-Cyrl-UZ"/>
        </w:rPr>
        <w:t xml:space="preserve"> </w:t>
      </w:r>
      <w:r>
        <w:rPr>
          <w:sz w:val="26"/>
          <w:szCs w:val="26"/>
          <w:lang w:val="uz-Cyrl-UZ"/>
        </w:rPr>
        <w:t>qiladi</w:t>
      </w:r>
      <w:r w:rsidRPr="00FE1B1E">
        <w:rPr>
          <w:sz w:val="26"/>
          <w:szCs w:val="26"/>
          <w:lang w:val="uz-Cyrl-UZ"/>
        </w:rPr>
        <w:t xml:space="preserve">, </w:t>
      </w:r>
      <w:r>
        <w:rPr>
          <w:sz w:val="26"/>
          <w:szCs w:val="26"/>
          <w:lang w:val="uz-Cyrl-UZ"/>
        </w:rPr>
        <w:t>Jamiyatga</w:t>
      </w:r>
      <w:r w:rsidRPr="00FE1B1E">
        <w:rPr>
          <w:sz w:val="26"/>
          <w:szCs w:val="26"/>
          <w:lang w:val="uz-Cyrl-UZ"/>
        </w:rPr>
        <w:t xml:space="preserve"> </w:t>
      </w:r>
      <w:r>
        <w:rPr>
          <w:sz w:val="26"/>
          <w:szCs w:val="26"/>
          <w:lang w:val="uz-Cyrl-UZ"/>
        </w:rPr>
        <w:t>yuklangan</w:t>
      </w:r>
      <w:r w:rsidRPr="00FE1B1E">
        <w:rPr>
          <w:sz w:val="26"/>
          <w:szCs w:val="26"/>
          <w:lang w:val="uz-Cyrl-UZ"/>
        </w:rPr>
        <w:t xml:space="preserve"> </w:t>
      </w:r>
      <w:r>
        <w:rPr>
          <w:sz w:val="26"/>
          <w:szCs w:val="26"/>
          <w:lang w:val="uz-Cyrl-UZ"/>
        </w:rPr>
        <w:t>vazifalarning</w:t>
      </w:r>
      <w:r w:rsidRPr="00FE1B1E">
        <w:rPr>
          <w:sz w:val="26"/>
          <w:szCs w:val="26"/>
          <w:lang w:val="uz-Cyrl-UZ"/>
        </w:rPr>
        <w:t xml:space="preserve"> </w:t>
      </w:r>
      <w:r>
        <w:rPr>
          <w:sz w:val="26"/>
          <w:szCs w:val="26"/>
          <w:lang w:val="uz-Cyrl-UZ"/>
        </w:rPr>
        <w:t>bajarilishi</w:t>
      </w:r>
      <w:r w:rsidRPr="00FE1B1E">
        <w:rPr>
          <w:sz w:val="26"/>
          <w:szCs w:val="26"/>
          <w:lang w:val="uz-Cyrl-UZ"/>
        </w:rPr>
        <w:t xml:space="preserve"> </w:t>
      </w:r>
      <w:r>
        <w:rPr>
          <w:sz w:val="26"/>
          <w:szCs w:val="26"/>
          <w:lang w:val="uz-Cyrl-UZ"/>
        </w:rPr>
        <w:t>hamda</w:t>
      </w:r>
      <w:r w:rsidRPr="00FE1B1E">
        <w:rPr>
          <w:sz w:val="26"/>
          <w:szCs w:val="26"/>
          <w:lang w:val="uz-Cyrl-UZ"/>
        </w:rPr>
        <w:t xml:space="preserve"> </w:t>
      </w:r>
      <w:r>
        <w:rPr>
          <w:sz w:val="26"/>
          <w:szCs w:val="26"/>
          <w:lang w:val="uz-Cyrl-UZ"/>
        </w:rPr>
        <w:t>mazkur</w:t>
      </w:r>
      <w:r w:rsidRPr="0065736A">
        <w:rPr>
          <w:sz w:val="26"/>
          <w:szCs w:val="26"/>
          <w:lang w:val="uz-Cyrl-UZ"/>
        </w:rPr>
        <w:t xml:space="preserve"> </w:t>
      </w:r>
      <w:r>
        <w:rPr>
          <w:sz w:val="26"/>
          <w:szCs w:val="26"/>
          <w:lang w:val="uz-Cyrl-UZ"/>
        </w:rPr>
        <w:t>Ustavga</w:t>
      </w:r>
      <w:r w:rsidRPr="0065736A">
        <w:rPr>
          <w:sz w:val="26"/>
          <w:szCs w:val="26"/>
          <w:lang w:val="uz-Cyrl-UZ"/>
        </w:rPr>
        <w:t xml:space="preserve"> </w:t>
      </w:r>
      <w:r>
        <w:rPr>
          <w:sz w:val="26"/>
          <w:szCs w:val="26"/>
          <w:lang w:val="uz-Cyrl-UZ"/>
        </w:rPr>
        <w:t>rioya</w:t>
      </w:r>
      <w:r w:rsidRPr="0065736A">
        <w:rPr>
          <w:sz w:val="26"/>
          <w:szCs w:val="26"/>
          <w:lang w:val="uz-Cyrl-UZ"/>
        </w:rPr>
        <w:t xml:space="preserve"> </w:t>
      </w:r>
      <w:r>
        <w:rPr>
          <w:sz w:val="26"/>
          <w:szCs w:val="26"/>
          <w:lang w:val="uz-Cyrl-UZ"/>
        </w:rPr>
        <w:t>qilinishi</w:t>
      </w:r>
      <w:r w:rsidRPr="0065736A">
        <w:rPr>
          <w:sz w:val="26"/>
          <w:szCs w:val="26"/>
          <w:lang w:val="uz-Cyrl-UZ"/>
        </w:rPr>
        <w:t xml:space="preserve"> </w:t>
      </w:r>
      <w:r>
        <w:rPr>
          <w:sz w:val="26"/>
          <w:szCs w:val="26"/>
          <w:lang w:val="uz-Cyrl-UZ"/>
        </w:rPr>
        <w:t>yuzasidan</w:t>
      </w:r>
      <w:r w:rsidRPr="0065736A">
        <w:rPr>
          <w:sz w:val="26"/>
          <w:szCs w:val="26"/>
          <w:lang w:val="uz-Cyrl-UZ"/>
        </w:rPr>
        <w:t xml:space="preserve"> </w:t>
      </w:r>
      <w:r>
        <w:rPr>
          <w:sz w:val="26"/>
          <w:szCs w:val="26"/>
          <w:lang w:val="uz-Cyrl-UZ"/>
        </w:rPr>
        <w:t>shaxsan</w:t>
      </w:r>
      <w:r w:rsidRPr="0065736A">
        <w:rPr>
          <w:sz w:val="26"/>
          <w:szCs w:val="26"/>
          <w:lang w:val="uz-Cyrl-UZ"/>
        </w:rPr>
        <w:t xml:space="preserve"> </w:t>
      </w:r>
      <w:r>
        <w:rPr>
          <w:sz w:val="26"/>
          <w:szCs w:val="26"/>
          <w:lang w:val="uz-Cyrl-UZ"/>
        </w:rPr>
        <w:t>javobgar</w:t>
      </w:r>
      <w:r w:rsidRPr="0065736A">
        <w:rPr>
          <w:sz w:val="26"/>
          <w:szCs w:val="26"/>
          <w:lang w:val="uz-Cyrl-UZ"/>
        </w:rPr>
        <w:t xml:space="preserve"> </w:t>
      </w:r>
      <w:r>
        <w:rPr>
          <w:sz w:val="26"/>
          <w:szCs w:val="26"/>
          <w:lang w:val="uz-Cyrl-UZ"/>
        </w:rPr>
        <w:t>hisoblanadi</w:t>
      </w:r>
      <w:r w:rsidRPr="00FE1B1E">
        <w:rPr>
          <w:sz w:val="26"/>
          <w:szCs w:val="26"/>
          <w:lang w:val="uz-Cyrl-UZ"/>
        </w:rPr>
        <w:t>;</w:t>
      </w:r>
    </w:p>
    <w:p w:rsidR="00013A28" w:rsidRPr="00FE1B1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boshqaruv a’zolari o’rtasida</w:t>
      </w:r>
      <w:r w:rsidRPr="00FE1B1E">
        <w:rPr>
          <w:sz w:val="26"/>
          <w:szCs w:val="26"/>
          <w:lang w:val="uz-Cyrl-UZ"/>
        </w:rPr>
        <w:t xml:space="preserve"> </w:t>
      </w:r>
      <w:r>
        <w:rPr>
          <w:sz w:val="26"/>
          <w:szCs w:val="26"/>
          <w:lang w:val="uz-Cyrl-UZ"/>
        </w:rPr>
        <w:t>vazifalarni</w:t>
      </w:r>
      <w:r w:rsidRPr="00FE1B1E">
        <w:rPr>
          <w:sz w:val="26"/>
          <w:szCs w:val="26"/>
          <w:lang w:val="uz-Cyrl-UZ"/>
        </w:rPr>
        <w:t xml:space="preserve"> </w:t>
      </w:r>
      <w:r>
        <w:rPr>
          <w:sz w:val="26"/>
          <w:szCs w:val="26"/>
          <w:lang w:val="uz-Cyrl-UZ"/>
        </w:rPr>
        <w:t>taqsimlaydi</w:t>
      </w:r>
      <w:r w:rsidRPr="00FE1B1E">
        <w:rPr>
          <w:sz w:val="26"/>
          <w:szCs w:val="26"/>
          <w:lang w:val="uz-Cyrl-UZ"/>
        </w:rPr>
        <w:t>;</w:t>
      </w:r>
    </w:p>
    <w:p w:rsidR="00013A28" w:rsidRPr="00FE1B1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FE1B1E">
        <w:rPr>
          <w:sz w:val="26"/>
          <w:szCs w:val="26"/>
          <w:lang w:val="uz-Cyrl-UZ"/>
        </w:rPr>
        <w:t xml:space="preserve"> </w:t>
      </w:r>
      <w:r>
        <w:rPr>
          <w:sz w:val="26"/>
          <w:szCs w:val="26"/>
          <w:lang w:val="uz-Cyrl-UZ"/>
        </w:rPr>
        <w:t>faoliyatiga</w:t>
      </w:r>
      <w:r w:rsidRPr="00FE1B1E">
        <w:rPr>
          <w:sz w:val="26"/>
          <w:szCs w:val="26"/>
          <w:lang w:val="uz-Cyrl-UZ"/>
        </w:rPr>
        <w:t xml:space="preserve"> </w:t>
      </w:r>
      <w:r>
        <w:rPr>
          <w:sz w:val="26"/>
          <w:szCs w:val="26"/>
          <w:lang w:val="uz-Cyrl-UZ"/>
        </w:rPr>
        <w:t>oid</w:t>
      </w:r>
      <w:r w:rsidRPr="00FE1B1E">
        <w:rPr>
          <w:sz w:val="26"/>
          <w:szCs w:val="26"/>
          <w:lang w:val="uz-Cyrl-UZ"/>
        </w:rPr>
        <w:t xml:space="preserve"> </w:t>
      </w:r>
      <w:r>
        <w:rPr>
          <w:sz w:val="26"/>
          <w:szCs w:val="26"/>
          <w:lang w:val="uz-Cyrl-UZ"/>
        </w:rPr>
        <w:t>masalalarni</w:t>
      </w:r>
      <w:r w:rsidRPr="00FE1B1E">
        <w:rPr>
          <w:sz w:val="26"/>
          <w:szCs w:val="26"/>
          <w:lang w:val="uz-Cyrl-UZ"/>
        </w:rPr>
        <w:t xml:space="preserve"> </w:t>
      </w:r>
      <w:r>
        <w:rPr>
          <w:sz w:val="26"/>
          <w:szCs w:val="26"/>
          <w:lang w:val="uz-Cyrl-UZ"/>
        </w:rPr>
        <w:t>hal</w:t>
      </w:r>
      <w:r w:rsidRPr="00FE1B1E">
        <w:rPr>
          <w:sz w:val="26"/>
          <w:szCs w:val="26"/>
          <w:lang w:val="uz-Cyrl-UZ"/>
        </w:rPr>
        <w:t xml:space="preserve"> </w:t>
      </w:r>
      <w:r>
        <w:rPr>
          <w:sz w:val="26"/>
          <w:szCs w:val="26"/>
          <w:lang w:val="uz-Cyrl-UZ"/>
        </w:rPr>
        <w:t>etishda</w:t>
      </w:r>
      <w:r w:rsidRPr="00FE1B1E">
        <w:rPr>
          <w:sz w:val="26"/>
          <w:szCs w:val="26"/>
          <w:lang w:val="uz-Cyrl-UZ"/>
        </w:rPr>
        <w:t xml:space="preserve"> </w:t>
      </w:r>
      <w:r>
        <w:rPr>
          <w:sz w:val="26"/>
          <w:szCs w:val="26"/>
          <w:lang w:val="uz-Cyrl-UZ"/>
        </w:rPr>
        <w:t>ularning</w:t>
      </w:r>
      <w:r w:rsidRPr="00FE1B1E">
        <w:rPr>
          <w:sz w:val="26"/>
          <w:szCs w:val="26"/>
          <w:lang w:val="uz-Cyrl-UZ"/>
        </w:rPr>
        <w:t xml:space="preserve"> </w:t>
      </w:r>
      <w:r>
        <w:rPr>
          <w:sz w:val="26"/>
          <w:szCs w:val="26"/>
          <w:lang w:val="uz-Cyrl-UZ"/>
        </w:rPr>
        <w:t>vakolatlarini</w:t>
      </w:r>
      <w:r w:rsidRPr="00FE1B1E">
        <w:rPr>
          <w:sz w:val="26"/>
          <w:szCs w:val="26"/>
          <w:lang w:val="uz-Cyrl-UZ"/>
        </w:rPr>
        <w:t xml:space="preserve"> </w:t>
      </w:r>
      <w:r>
        <w:rPr>
          <w:sz w:val="26"/>
          <w:szCs w:val="26"/>
          <w:lang w:val="uz-Cyrl-UZ"/>
        </w:rPr>
        <w:t>belgilaydi</w:t>
      </w:r>
      <w:r w:rsidRPr="00FE1B1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FE1B1E">
        <w:rPr>
          <w:sz w:val="26"/>
          <w:szCs w:val="26"/>
          <w:lang w:val="uz-Cyrl-UZ"/>
        </w:rPr>
        <w:t xml:space="preserve"> </w:t>
      </w:r>
      <w:r>
        <w:rPr>
          <w:sz w:val="26"/>
          <w:szCs w:val="26"/>
          <w:lang w:val="uz-Cyrl-UZ"/>
        </w:rPr>
        <w:t>aksiyadori</w:t>
      </w:r>
      <w:r w:rsidRPr="00FE1B1E">
        <w:rPr>
          <w:sz w:val="26"/>
          <w:szCs w:val="26"/>
          <w:lang w:val="uz-Cyrl-UZ"/>
        </w:rPr>
        <w:t>,</w:t>
      </w:r>
      <w:r w:rsidRPr="00452AFE">
        <w:rPr>
          <w:sz w:val="26"/>
          <w:szCs w:val="26"/>
          <w:lang w:val="uz-Cyrl-UZ"/>
        </w:rPr>
        <w:t xml:space="preserve"> </w:t>
      </w:r>
      <w:r>
        <w:rPr>
          <w:sz w:val="26"/>
          <w:szCs w:val="26"/>
          <w:lang w:val="uz-Cyrl-UZ"/>
        </w:rPr>
        <w:t>Kengashi</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Boshqaruvi</w:t>
      </w:r>
      <w:r w:rsidRPr="00452AFE">
        <w:rPr>
          <w:sz w:val="26"/>
          <w:szCs w:val="26"/>
          <w:lang w:val="uz-Cyrl-UZ"/>
        </w:rPr>
        <w:t xml:space="preserve"> </w:t>
      </w:r>
      <w:r>
        <w:rPr>
          <w:sz w:val="26"/>
          <w:szCs w:val="26"/>
          <w:lang w:val="uz-Cyrl-UZ"/>
        </w:rPr>
        <w:t>qarorlarining</w:t>
      </w:r>
      <w:r w:rsidRPr="00452AFE">
        <w:rPr>
          <w:sz w:val="26"/>
          <w:szCs w:val="26"/>
          <w:lang w:val="uz-Cyrl-UZ"/>
        </w:rPr>
        <w:t xml:space="preserve"> </w:t>
      </w:r>
      <w:r>
        <w:rPr>
          <w:sz w:val="26"/>
          <w:szCs w:val="26"/>
          <w:lang w:val="uz-Cyrl-UZ"/>
        </w:rPr>
        <w:t>ijro</w:t>
      </w:r>
      <w:r w:rsidRPr="00452AFE">
        <w:rPr>
          <w:sz w:val="26"/>
          <w:szCs w:val="26"/>
          <w:lang w:val="uz-Cyrl-UZ"/>
        </w:rPr>
        <w:t xml:space="preserve"> </w:t>
      </w:r>
      <w:r>
        <w:rPr>
          <w:sz w:val="26"/>
          <w:szCs w:val="26"/>
          <w:lang w:val="uz-Cyrl-UZ"/>
        </w:rPr>
        <w:t>etilishi</w:t>
      </w:r>
      <w:r w:rsidRPr="00452AFE">
        <w:rPr>
          <w:sz w:val="26"/>
          <w:szCs w:val="26"/>
          <w:lang w:val="uz-Cyrl-UZ"/>
        </w:rPr>
        <w:t xml:space="preserve"> </w:t>
      </w:r>
      <w:r>
        <w:rPr>
          <w:sz w:val="26"/>
          <w:szCs w:val="26"/>
          <w:lang w:val="uz-Cyrl-UZ"/>
        </w:rPr>
        <w:t>yuzasidan</w:t>
      </w:r>
      <w:r w:rsidRPr="00452AFE">
        <w:rPr>
          <w:sz w:val="26"/>
          <w:szCs w:val="26"/>
          <w:lang w:val="uz-Cyrl-UZ"/>
        </w:rPr>
        <w:t xml:space="preserve"> </w:t>
      </w:r>
      <w:r>
        <w:rPr>
          <w:sz w:val="26"/>
          <w:szCs w:val="26"/>
          <w:lang w:val="uz-Cyrl-UZ"/>
        </w:rPr>
        <w:t>nazoratni</w:t>
      </w:r>
      <w:r w:rsidRPr="00452AFE">
        <w:rPr>
          <w:sz w:val="26"/>
          <w:szCs w:val="26"/>
          <w:lang w:val="uz-Cyrl-UZ"/>
        </w:rPr>
        <w:t xml:space="preserve"> </w:t>
      </w:r>
      <w:r>
        <w:rPr>
          <w:sz w:val="26"/>
          <w:szCs w:val="26"/>
          <w:lang w:val="uz-Cyrl-UZ"/>
        </w:rPr>
        <w:t>ta’minlaydi</w:t>
      </w:r>
      <w:r w:rsidRPr="00452AFE">
        <w:rPr>
          <w:sz w:val="26"/>
          <w:szCs w:val="26"/>
          <w:lang w:val="uz-Cyrl-UZ"/>
        </w:rPr>
        <w:t>;</w:t>
      </w:r>
    </w:p>
    <w:p w:rsidR="00013A28" w:rsidRPr="00452AF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zarur</w:t>
      </w:r>
      <w:r w:rsidRPr="00452AFE">
        <w:rPr>
          <w:sz w:val="26"/>
          <w:szCs w:val="26"/>
          <w:lang w:val="uz-Cyrl-UZ"/>
        </w:rPr>
        <w:t xml:space="preserve"> </w:t>
      </w:r>
      <w:r>
        <w:rPr>
          <w:sz w:val="26"/>
          <w:szCs w:val="26"/>
          <w:lang w:val="uz-Cyrl-UZ"/>
        </w:rPr>
        <w:t>hollarda</w:t>
      </w:r>
      <w:r w:rsidRPr="00452AFE">
        <w:rPr>
          <w:sz w:val="26"/>
          <w:szCs w:val="26"/>
          <w:lang w:val="uz-Cyrl-UZ"/>
        </w:rPr>
        <w:t xml:space="preserve"> </w:t>
      </w:r>
      <w:r>
        <w:rPr>
          <w:sz w:val="26"/>
          <w:szCs w:val="26"/>
          <w:lang w:val="uz-Cyrl-UZ"/>
        </w:rPr>
        <w:t>Jamiyatning</w:t>
      </w:r>
      <w:r w:rsidRPr="00452AFE">
        <w:rPr>
          <w:sz w:val="26"/>
          <w:szCs w:val="26"/>
          <w:lang w:val="uz-Cyrl-UZ"/>
        </w:rPr>
        <w:t xml:space="preserve"> </w:t>
      </w:r>
      <w:r>
        <w:rPr>
          <w:sz w:val="26"/>
          <w:szCs w:val="26"/>
          <w:lang w:val="uz-Cyrl-UZ"/>
        </w:rPr>
        <w:t>ijro etuvchi apparati</w:t>
      </w:r>
      <w:r w:rsidRPr="00452AFE">
        <w:rPr>
          <w:sz w:val="26"/>
          <w:szCs w:val="26"/>
          <w:lang w:val="uz-Cyrl-UZ"/>
        </w:rPr>
        <w:t xml:space="preserve"> </w:t>
      </w:r>
      <w:r>
        <w:rPr>
          <w:sz w:val="26"/>
          <w:szCs w:val="26"/>
          <w:lang w:val="uz-Cyrl-UZ"/>
        </w:rPr>
        <w:t>tarkibiga</w:t>
      </w:r>
      <w:r w:rsidRPr="00452AFE">
        <w:rPr>
          <w:sz w:val="26"/>
          <w:szCs w:val="26"/>
          <w:lang w:val="uz-Cyrl-UZ"/>
        </w:rPr>
        <w:t xml:space="preserve">, </w:t>
      </w:r>
      <w:r>
        <w:rPr>
          <w:sz w:val="26"/>
          <w:szCs w:val="26"/>
          <w:lang w:val="uz-Cyrl-UZ"/>
        </w:rPr>
        <w:t>mintaqaviy</w:t>
      </w:r>
      <w:r w:rsidRPr="00452AFE">
        <w:rPr>
          <w:sz w:val="26"/>
          <w:szCs w:val="26"/>
          <w:lang w:val="uz-Cyrl-UZ"/>
        </w:rPr>
        <w:t xml:space="preserve"> </w:t>
      </w:r>
      <w:r>
        <w:rPr>
          <w:sz w:val="26"/>
          <w:szCs w:val="26"/>
          <w:lang w:val="uz-Cyrl-UZ"/>
        </w:rPr>
        <w:t>temir</w:t>
      </w:r>
      <w:r w:rsidRPr="00452AFE">
        <w:rPr>
          <w:sz w:val="26"/>
          <w:szCs w:val="26"/>
          <w:lang w:val="uz-Cyrl-UZ"/>
        </w:rPr>
        <w:t xml:space="preserve"> </w:t>
      </w:r>
      <w:r>
        <w:rPr>
          <w:sz w:val="26"/>
          <w:szCs w:val="26"/>
          <w:lang w:val="uz-Cyrl-UZ"/>
        </w:rPr>
        <w:t>yo’l</w:t>
      </w:r>
      <w:r w:rsidRPr="00452AFE">
        <w:rPr>
          <w:sz w:val="26"/>
          <w:szCs w:val="26"/>
          <w:lang w:val="uz-Cyrl-UZ"/>
        </w:rPr>
        <w:t xml:space="preserve"> </w:t>
      </w:r>
      <w:r>
        <w:rPr>
          <w:sz w:val="26"/>
          <w:szCs w:val="26"/>
          <w:lang w:val="uz-Cyrl-UZ"/>
        </w:rPr>
        <w:t>tarmoqlari</w:t>
      </w:r>
      <w:r w:rsidRPr="00452AFE">
        <w:rPr>
          <w:sz w:val="26"/>
          <w:szCs w:val="26"/>
          <w:lang w:val="uz-Cyrl-UZ"/>
        </w:rPr>
        <w:t xml:space="preserve"> </w:t>
      </w:r>
      <w:r>
        <w:rPr>
          <w:sz w:val="26"/>
          <w:szCs w:val="26"/>
          <w:lang w:val="uz-Cyrl-UZ"/>
        </w:rPr>
        <w:t>boshqaruv</w:t>
      </w:r>
      <w:r w:rsidRPr="00452AFE">
        <w:rPr>
          <w:sz w:val="26"/>
          <w:szCs w:val="26"/>
          <w:lang w:val="uz-Cyrl-UZ"/>
        </w:rPr>
        <w:t xml:space="preserve"> </w:t>
      </w:r>
      <w:r>
        <w:rPr>
          <w:sz w:val="26"/>
          <w:szCs w:val="26"/>
          <w:lang w:val="uz-Cyrl-UZ"/>
        </w:rPr>
        <w:t>apparatining</w:t>
      </w:r>
      <w:r w:rsidRPr="00452AFE">
        <w:rPr>
          <w:sz w:val="26"/>
          <w:szCs w:val="26"/>
          <w:lang w:val="uz-Cyrl-UZ"/>
        </w:rPr>
        <w:t xml:space="preserve"> </w:t>
      </w:r>
      <w:r>
        <w:rPr>
          <w:sz w:val="26"/>
          <w:szCs w:val="26"/>
          <w:lang w:val="uz-Cyrl-UZ"/>
        </w:rPr>
        <w:t>va</w:t>
      </w:r>
      <w:r w:rsidRPr="00452AFE">
        <w:rPr>
          <w:sz w:val="26"/>
          <w:szCs w:val="26"/>
          <w:lang w:val="uz-Cyrl-UZ"/>
        </w:rPr>
        <w:t xml:space="preserve"> </w:t>
      </w:r>
      <w:r>
        <w:rPr>
          <w:sz w:val="26"/>
          <w:szCs w:val="26"/>
          <w:lang w:val="uz-Cyrl-UZ"/>
        </w:rPr>
        <w:t>Jamiyatning</w:t>
      </w:r>
      <w:r w:rsidRPr="00452AFE">
        <w:rPr>
          <w:sz w:val="26"/>
          <w:szCs w:val="26"/>
          <w:lang w:val="uz-Cyrl-UZ"/>
        </w:rPr>
        <w:t xml:space="preserve"> </w:t>
      </w:r>
      <w:r>
        <w:rPr>
          <w:sz w:val="26"/>
          <w:szCs w:val="26"/>
          <w:lang w:val="uz-Cyrl-UZ"/>
        </w:rPr>
        <w:t>boshqa</w:t>
      </w:r>
      <w:r w:rsidRPr="00452AFE">
        <w:rPr>
          <w:sz w:val="26"/>
          <w:szCs w:val="26"/>
          <w:lang w:val="uz-Cyrl-UZ"/>
        </w:rPr>
        <w:t xml:space="preserve"> </w:t>
      </w:r>
      <w:r>
        <w:rPr>
          <w:sz w:val="26"/>
          <w:szCs w:val="26"/>
          <w:lang w:val="uz-Cyrl-UZ"/>
        </w:rPr>
        <w:t>korxonalari</w:t>
      </w:r>
      <w:r w:rsidRPr="00452AFE">
        <w:rPr>
          <w:sz w:val="26"/>
          <w:szCs w:val="26"/>
          <w:lang w:val="uz-Cyrl-UZ"/>
        </w:rPr>
        <w:t xml:space="preserve"> </w:t>
      </w:r>
      <w:r>
        <w:rPr>
          <w:sz w:val="26"/>
          <w:szCs w:val="26"/>
          <w:lang w:val="uz-Cyrl-UZ"/>
        </w:rPr>
        <w:t>namunaviy</w:t>
      </w:r>
      <w:r w:rsidRPr="00452AFE">
        <w:rPr>
          <w:sz w:val="26"/>
          <w:szCs w:val="26"/>
          <w:lang w:val="uz-Cyrl-UZ"/>
        </w:rPr>
        <w:t xml:space="preserve"> </w:t>
      </w:r>
      <w:r>
        <w:rPr>
          <w:sz w:val="26"/>
          <w:szCs w:val="26"/>
          <w:lang w:val="uz-Cyrl-UZ"/>
        </w:rPr>
        <w:t>tarkibiga</w:t>
      </w:r>
      <w:r w:rsidRPr="00452AFE">
        <w:rPr>
          <w:sz w:val="26"/>
          <w:szCs w:val="26"/>
          <w:lang w:val="uz-Cyrl-UZ"/>
        </w:rPr>
        <w:t xml:space="preserve"> </w:t>
      </w:r>
      <w:r>
        <w:rPr>
          <w:sz w:val="26"/>
          <w:szCs w:val="26"/>
          <w:lang w:val="uz-Cyrl-UZ"/>
        </w:rPr>
        <w:t>boshqaruv</w:t>
      </w:r>
      <w:r w:rsidRPr="00452AFE">
        <w:rPr>
          <w:sz w:val="26"/>
          <w:szCs w:val="26"/>
          <w:lang w:val="uz-Cyrl-UZ"/>
        </w:rPr>
        <w:t xml:space="preserve"> </w:t>
      </w:r>
      <w:r>
        <w:rPr>
          <w:sz w:val="26"/>
          <w:szCs w:val="26"/>
          <w:lang w:val="uz-Cyrl-UZ"/>
        </w:rPr>
        <w:t>xodimlarining</w:t>
      </w:r>
      <w:r w:rsidRPr="00452AFE">
        <w:rPr>
          <w:sz w:val="26"/>
          <w:szCs w:val="26"/>
          <w:lang w:val="uz-Cyrl-UZ"/>
        </w:rPr>
        <w:t xml:space="preserve"> </w:t>
      </w:r>
      <w:r>
        <w:rPr>
          <w:sz w:val="26"/>
          <w:szCs w:val="26"/>
          <w:lang w:val="uz-Cyrl-UZ"/>
        </w:rPr>
        <w:t>belgilangan</w:t>
      </w:r>
      <w:r w:rsidRPr="00452AFE">
        <w:rPr>
          <w:sz w:val="26"/>
          <w:szCs w:val="26"/>
          <w:lang w:val="uz-Cyrl-UZ"/>
        </w:rPr>
        <w:t xml:space="preserve"> </w:t>
      </w:r>
      <w:r>
        <w:rPr>
          <w:sz w:val="26"/>
          <w:szCs w:val="26"/>
          <w:lang w:val="uz-Cyrl-UZ"/>
        </w:rPr>
        <w:t>soni</w:t>
      </w:r>
      <w:r w:rsidRPr="00452AFE">
        <w:rPr>
          <w:sz w:val="26"/>
          <w:szCs w:val="26"/>
          <w:lang w:val="uz-Cyrl-UZ"/>
        </w:rPr>
        <w:t xml:space="preserve"> </w:t>
      </w:r>
      <w:r>
        <w:rPr>
          <w:sz w:val="26"/>
          <w:szCs w:val="26"/>
          <w:lang w:val="uz-Cyrl-UZ"/>
        </w:rPr>
        <w:t>doirasida</w:t>
      </w:r>
      <w:r w:rsidRPr="00452AFE">
        <w:rPr>
          <w:sz w:val="26"/>
          <w:szCs w:val="26"/>
          <w:lang w:val="uz-Cyrl-UZ"/>
        </w:rPr>
        <w:t xml:space="preserve"> </w:t>
      </w:r>
      <w:r>
        <w:rPr>
          <w:sz w:val="26"/>
          <w:szCs w:val="26"/>
          <w:lang w:val="uz-Cyrl-UZ"/>
        </w:rPr>
        <w:t>o’zgartirishlar</w:t>
      </w:r>
      <w:r w:rsidRPr="00452AFE">
        <w:rPr>
          <w:sz w:val="26"/>
          <w:szCs w:val="26"/>
          <w:lang w:val="uz-Cyrl-UZ"/>
        </w:rPr>
        <w:t xml:space="preserve"> </w:t>
      </w:r>
      <w:r>
        <w:rPr>
          <w:sz w:val="26"/>
          <w:szCs w:val="26"/>
          <w:lang w:val="uz-Cyrl-UZ"/>
        </w:rPr>
        <w:t>kiritadi</w:t>
      </w:r>
      <w:r w:rsidRPr="00452AFE">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ijro etuvchi apparatining</w:t>
      </w:r>
      <w:r w:rsidRPr="00065F09">
        <w:rPr>
          <w:sz w:val="26"/>
          <w:szCs w:val="26"/>
          <w:lang w:val="uz-Cyrl-UZ"/>
        </w:rPr>
        <w:t xml:space="preserve"> </w:t>
      </w:r>
      <w:r>
        <w:rPr>
          <w:sz w:val="26"/>
          <w:szCs w:val="26"/>
          <w:lang w:val="uz-Cyrl-UZ"/>
        </w:rPr>
        <w:t>boshqarmalari</w:t>
      </w:r>
      <w:r w:rsidRPr="00065F09">
        <w:rPr>
          <w:sz w:val="26"/>
          <w:szCs w:val="26"/>
          <w:lang w:val="uz-Cyrl-UZ"/>
        </w:rPr>
        <w:t xml:space="preserve">, </w:t>
      </w:r>
      <w:r>
        <w:rPr>
          <w:sz w:val="26"/>
          <w:szCs w:val="26"/>
          <w:lang w:val="uz-Cyrl-UZ"/>
        </w:rPr>
        <w:t>markazlari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bo’limlari</w:t>
      </w:r>
      <w:r w:rsidRPr="00065F09">
        <w:rPr>
          <w:sz w:val="26"/>
          <w:szCs w:val="26"/>
          <w:lang w:val="uz-Cyrl-UZ"/>
        </w:rPr>
        <w:t xml:space="preserve"> </w:t>
      </w:r>
      <w:r>
        <w:rPr>
          <w:sz w:val="26"/>
          <w:szCs w:val="26"/>
          <w:lang w:val="uz-Cyrl-UZ"/>
        </w:rPr>
        <w:t>to’g’risidagi</w:t>
      </w:r>
      <w:r w:rsidRPr="00065F09">
        <w:rPr>
          <w:sz w:val="26"/>
          <w:szCs w:val="26"/>
          <w:lang w:val="uz-Cyrl-UZ"/>
        </w:rPr>
        <w:t xml:space="preserve"> </w:t>
      </w:r>
      <w:r>
        <w:rPr>
          <w:sz w:val="26"/>
          <w:szCs w:val="26"/>
          <w:lang w:val="uz-Cyrl-UZ"/>
        </w:rPr>
        <w:t>Nizomlarni</w:t>
      </w:r>
      <w:r w:rsidRPr="00065F09">
        <w:rPr>
          <w:sz w:val="26"/>
          <w:szCs w:val="26"/>
          <w:lang w:val="uz-Cyrl-UZ"/>
        </w:rPr>
        <w:t xml:space="preserve"> </w:t>
      </w:r>
      <w:r>
        <w:rPr>
          <w:sz w:val="26"/>
          <w:szCs w:val="26"/>
          <w:lang w:val="uz-Cyrl-UZ"/>
        </w:rPr>
        <w:t>tasdiqlaydi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mablag’larini</w:t>
      </w:r>
      <w:r w:rsidRPr="00065F09">
        <w:rPr>
          <w:sz w:val="26"/>
          <w:szCs w:val="26"/>
          <w:lang w:val="uz-Cyrl-UZ"/>
        </w:rPr>
        <w:t xml:space="preserve"> </w:t>
      </w:r>
      <w:r>
        <w:rPr>
          <w:sz w:val="26"/>
          <w:szCs w:val="26"/>
          <w:lang w:val="uz-Cyrl-UZ"/>
        </w:rPr>
        <w:t>belgilangan</w:t>
      </w:r>
      <w:r w:rsidRPr="00065F09">
        <w:rPr>
          <w:sz w:val="26"/>
          <w:szCs w:val="26"/>
          <w:lang w:val="uz-Cyrl-UZ"/>
        </w:rPr>
        <w:t xml:space="preserve"> </w:t>
      </w:r>
      <w:r>
        <w:rPr>
          <w:sz w:val="26"/>
          <w:szCs w:val="26"/>
          <w:lang w:val="uz-Cyrl-UZ"/>
        </w:rPr>
        <w:t>tartibda</w:t>
      </w:r>
      <w:r w:rsidRPr="00065F09">
        <w:rPr>
          <w:sz w:val="26"/>
          <w:szCs w:val="26"/>
          <w:lang w:val="uz-Cyrl-UZ"/>
        </w:rPr>
        <w:t xml:space="preserve">, </w:t>
      </w:r>
      <w:r>
        <w:rPr>
          <w:sz w:val="26"/>
          <w:szCs w:val="26"/>
          <w:lang w:val="uz-Cyrl-UZ"/>
        </w:rPr>
        <w:t>ishonchnomasiz</w:t>
      </w:r>
      <w:r w:rsidRPr="00065F09">
        <w:rPr>
          <w:sz w:val="26"/>
          <w:szCs w:val="26"/>
          <w:lang w:val="uz-Cyrl-UZ"/>
        </w:rPr>
        <w:t xml:space="preserve"> </w:t>
      </w:r>
      <w:r>
        <w:rPr>
          <w:sz w:val="26"/>
          <w:szCs w:val="26"/>
          <w:lang w:val="uz-Cyrl-UZ"/>
        </w:rPr>
        <w:t>tasarruf etadi</w:t>
      </w:r>
      <w:r w:rsidRPr="00065F09">
        <w:rPr>
          <w:sz w:val="26"/>
          <w:szCs w:val="26"/>
          <w:lang w:val="uz-Cyrl-UZ"/>
        </w:rPr>
        <w:t xml:space="preserve">, </w:t>
      </w:r>
      <w:r>
        <w:rPr>
          <w:sz w:val="26"/>
          <w:szCs w:val="26"/>
          <w:lang w:val="uz-Cyrl-UZ"/>
        </w:rPr>
        <w:t>banklarda</w:t>
      </w:r>
      <w:r w:rsidRPr="00065F09">
        <w:rPr>
          <w:sz w:val="26"/>
          <w:szCs w:val="26"/>
          <w:lang w:val="uz-Cyrl-UZ"/>
        </w:rPr>
        <w:t xml:space="preserve"> </w:t>
      </w:r>
      <w:r>
        <w:rPr>
          <w:sz w:val="26"/>
          <w:szCs w:val="26"/>
          <w:lang w:val="uz-Cyrl-UZ"/>
        </w:rPr>
        <w:t>hisob</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raqamlar</w:t>
      </w:r>
      <w:r w:rsidRPr="00065F09">
        <w:rPr>
          <w:sz w:val="26"/>
          <w:szCs w:val="26"/>
          <w:lang w:val="uz-Cyrl-UZ"/>
        </w:rPr>
        <w:t xml:space="preserve"> </w:t>
      </w:r>
      <w:r>
        <w:rPr>
          <w:sz w:val="26"/>
          <w:szCs w:val="26"/>
          <w:lang w:val="uz-Cyrl-UZ"/>
        </w:rPr>
        <w:t>ochadi</w:t>
      </w:r>
      <w:r w:rsidRPr="00065F09">
        <w:rPr>
          <w:sz w:val="26"/>
          <w:szCs w:val="26"/>
          <w:lang w:val="uz-Cyrl-UZ"/>
        </w:rPr>
        <w:t xml:space="preserve">, </w:t>
      </w:r>
      <w:r>
        <w:rPr>
          <w:sz w:val="26"/>
          <w:szCs w:val="26"/>
          <w:lang w:val="uz-Cyrl-UZ"/>
        </w:rPr>
        <w:t>Jamiyatning</w:t>
      </w:r>
      <w:r w:rsidRPr="00065F09">
        <w:rPr>
          <w:sz w:val="26"/>
          <w:szCs w:val="26"/>
          <w:lang w:val="uz-Cyrl-UZ"/>
        </w:rPr>
        <w:t xml:space="preserve"> </w:t>
      </w:r>
      <w:r>
        <w:rPr>
          <w:sz w:val="26"/>
          <w:szCs w:val="26"/>
          <w:lang w:val="uz-Cyrl-UZ"/>
        </w:rPr>
        <w:t>hisob</w:t>
      </w:r>
      <w:r w:rsidRPr="00065F09">
        <w:rPr>
          <w:sz w:val="26"/>
          <w:szCs w:val="26"/>
          <w:lang w:val="uz-Cyrl-UZ"/>
        </w:rPr>
        <w:t>-</w:t>
      </w:r>
      <w:r>
        <w:rPr>
          <w:sz w:val="26"/>
          <w:szCs w:val="26"/>
          <w:lang w:val="uz-Cyrl-UZ"/>
        </w:rPr>
        <w:t>kitob</w:t>
      </w:r>
      <w:r w:rsidRPr="00065F09">
        <w:rPr>
          <w:sz w:val="26"/>
          <w:szCs w:val="26"/>
          <w:lang w:val="uz-Cyrl-UZ"/>
        </w:rPr>
        <w:t xml:space="preserve"> </w:t>
      </w:r>
      <w:r>
        <w:rPr>
          <w:sz w:val="26"/>
          <w:szCs w:val="26"/>
          <w:lang w:val="uz-Cyrl-UZ"/>
        </w:rPr>
        <w:t>hujjatlari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hisobotlarini</w:t>
      </w:r>
      <w:r w:rsidRPr="00065F09">
        <w:rPr>
          <w:sz w:val="26"/>
          <w:szCs w:val="26"/>
          <w:lang w:val="uz-Cyrl-UZ"/>
        </w:rPr>
        <w:t xml:space="preserve"> </w:t>
      </w:r>
      <w:r>
        <w:rPr>
          <w:sz w:val="26"/>
          <w:szCs w:val="26"/>
          <w:lang w:val="uz-Cyrl-UZ"/>
        </w:rPr>
        <w:t>imzolaydi</w:t>
      </w:r>
      <w:r w:rsidRPr="00065F09">
        <w:rPr>
          <w:sz w:val="26"/>
          <w:szCs w:val="26"/>
          <w:lang w:val="uz-Cyrl-UZ"/>
        </w:rPr>
        <w:t xml:space="preserve">, </w:t>
      </w:r>
      <w:r>
        <w:rPr>
          <w:sz w:val="26"/>
          <w:szCs w:val="26"/>
          <w:lang w:val="uz-Cyrl-UZ"/>
        </w:rPr>
        <w:t>O’zbekiston</w:t>
      </w:r>
      <w:r w:rsidRPr="00065F09">
        <w:rPr>
          <w:sz w:val="26"/>
          <w:szCs w:val="26"/>
          <w:lang w:val="uz-Cyrl-UZ"/>
        </w:rPr>
        <w:t xml:space="preserve"> </w:t>
      </w:r>
      <w:r>
        <w:rPr>
          <w:sz w:val="26"/>
          <w:szCs w:val="26"/>
          <w:lang w:val="uz-Cyrl-UZ"/>
        </w:rPr>
        <w:t>Respublikasi</w:t>
      </w:r>
      <w:r w:rsidRPr="00065F09">
        <w:rPr>
          <w:sz w:val="26"/>
          <w:szCs w:val="26"/>
          <w:lang w:val="uz-Cyrl-UZ"/>
        </w:rPr>
        <w:t xml:space="preserve"> </w:t>
      </w:r>
      <w:r>
        <w:rPr>
          <w:sz w:val="26"/>
          <w:szCs w:val="26"/>
          <w:lang w:val="uz-Cyrl-UZ"/>
        </w:rPr>
        <w:t>davlat</w:t>
      </w:r>
      <w:r w:rsidRPr="00065F09">
        <w:rPr>
          <w:sz w:val="26"/>
          <w:szCs w:val="26"/>
          <w:lang w:val="uz-Cyrl-UZ"/>
        </w:rPr>
        <w:t xml:space="preserve"> </w:t>
      </w:r>
      <w:r>
        <w:rPr>
          <w:sz w:val="26"/>
          <w:szCs w:val="26"/>
          <w:lang w:val="uz-Cyrl-UZ"/>
        </w:rPr>
        <w:t>organlari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yuridik</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jismoniy</w:t>
      </w:r>
      <w:r w:rsidRPr="00065F09">
        <w:rPr>
          <w:sz w:val="26"/>
          <w:szCs w:val="26"/>
          <w:lang w:val="uz-Cyrl-UZ"/>
        </w:rPr>
        <w:t xml:space="preserve"> </w:t>
      </w:r>
      <w:r>
        <w:rPr>
          <w:sz w:val="26"/>
          <w:szCs w:val="26"/>
          <w:lang w:val="uz-Cyrl-UZ"/>
        </w:rPr>
        <w:t>shaxslari</w:t>
      </w:r>
      <w:r w:rsidRPr="00065F09">
        <w:rPr>
          <w:sz w:val="26"/>
          <w:szCs w:val="26"/>
          <w:lang w:val="uz-Cyrl-UZ"/>
        </w:rPr>
        <w:t xml:space="preserve"> </w:t>
      </w:r>
      <w:r>
        <w:rPr>
          <w:sz w:val="26"/>
          <w:szCs w:val="26"/>
          <w:lang w:val="uz-Cyrl-UZ"/>
        </w:rPr>
        <w:t>bilan</w:t>
      </w:r>
      <w:r w:rsidRPr="00065F09">
        <w:rPr>
          <w:sz w:val="26"/>
          <w:szCs w:val="26"/>
          <w:lang w:val="uz-Cyrl-UZ"/>
        </w:rPr>
        <w:t xml:space="preserve"> </w:t>
      </w:r>
      <w:r>
        <w:rPr>
          <w:sz w:val="26"/>
          <w:szCs w:val="26"/>
          <w:lang w:val="uz-Cyrl-UZ"/>
        </w:rPr>
        <w:t>hamda</w:t>
      </w:r>
      <w:r w:rsidRPr="00065F09">
        <w:rPr>
          <w:sz w:val="26"/>
          <w:szCs w:val="26"/>
          <w:lang w:val="uz-Cyrl-UZ"/>
        </w:rPr>
        <w:t xml:space="preserve"> </w:t>
      </w:r>
      <w:r>
        <w:rPr>
          <w:sz w:val="26"/>
          <w:szCs w:val="26"/>
          <w:lang w:val="uz-Cyrl-UZ"/>
        </w:rPr>
        <w:t>undan</w:t>
      </w:r>
      <w:r w:rsidRPr="00065F09">
        <w:rPr>
          <w:sz w:val="26"/>
          <w:szCs w:val="26"/>
          <w:lang w:val="uz-Cyrl-UZ"/>
        </w:rPr>
        <w:t xml:space="preserve"> </w:t>
      </w:r>
      <w:r>
        <w:rPr>
          <w:sz w:val="26"/>
          <w:szCs w:val="26"/>
          <w:lang w:val="uz-Cyrl-UZ"/>
        </w:rPr>
        <w:t>tashqaridagi</w:t>
      </w:r>
      <w:r w:rsidRPr="00065F09">
        <w:rPr>
          <w:sz w:val="26"/>
          <w:szCs w:val="26"/>
          <w:lang w:val="uz-Cyrl-UZ"/>
        </w:rPr>
        <w:t xml:space="preserve"> </w:t>
      </w:r>
      <w:r>
        <w:rPr>
          <w:sz w:val="26"/>
          <w:szCs w:val="26"/>
          <w:lang w:val="uz-Cyrl-UZ"/>
        </w:rPr>
        <w:t>munosabatlarda</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nomidan</w:t>
      </w:r>
      <w:r w:rsidRPr="00065F09">
        <w:rPr>
          <w:sz w:val="26"/>
          <w:szCs w:val="26"/>
          <w:lang w:val="uz-Cyrl-UZ"/>
        </w:rPr>
        <w:t xml:space="preserve"> </w:t>
      </w:r>
      <w:r>
        <w:rPr>
          <w:sz w:val="26"/>
          <w:szCs w:val="26"/>
          <w:lang w:val="uz-Cyrl-UZ"/>
        </w:rPr>
        <w:t>ish</w:t>
      </w:r>
      <w:r w:rsidRPr="00065F09">
        <w:rPr>
          <w:sz w:val="26"/>
          <w:szCs w:val="26"/>
          <w:lang w:val="uz-Cyrl-UZ"/>
        </w:rPr>
        <w:t xml:space="preserve"> </w:t>
      </w:r>
      <w:r>
        <w:rPr>
          <w:sz w:val="26"/>
          <w:szCs w:val="26"/>
          <w:lang w:val="uz-Cyrl-UZ"/>
        </w:rPr>
        <w:t>yuritadi</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nomidan</w:t>
      </w:r>
      <w:r w:rsidRPr="00065F09">
        <w:rPr>
          <w:sz w:val="26"/>
          <w:szCs w:val="26"/>
          <w:lang w:val="uz-Cyrl-UZ"/>
        </w:rPr>
        <w:t xml:space="preserve"> </w:t>
      </w:r>
      <w:r>
        <w:rPr>
          <w:sz w:val="26"/>
          <w:szCs w:val="26"/>
          <w:lang w:val="uz-Cyrl-UZ"/>
        </w:rPr>
        <w:t>kelishuvlar</w:t>
      </w:r>
      <w:r w:rsidRPr="00065F09">
        <w:rPr>
          <w:sz w:val="26"/>
          <w:szCs w:val="26"/>
          <w:lang w:val="uz-Cyrl-UZ"/>
        </w:rPr>
        <w:t xml:space="preserve">, </w:t>
      </w:r>
      <w:r>
        <w:rPr>
          <w:sz w:val="26"/>
          <w:szCs w:val="26"/>
          <w:lang w:val="uz-Cyrl-UZ"/>
        </w:rPr>
        <w:t>shartnomalar</w:t>
      </w:r>
      <w:r w:rsidRPr="00065F09">
        <w:rPr>
          <w:sz w:val="26"/>
          <w:szCs w:val="26"/>
          <w:lang w:val="uz-Cyrl-UZ"/>
        </w:rPr>
        <w:t xml:space="preserve">, </w:t>
      </w:r>
      <w:r>
        <w:rPr>
          <w:sz w:val="26"/>
          <w:szCs w:val="26"/>
          <w:lang w:val="uz-Cyrl-UZ"/>
        </w:rPr>
        <w:t>kontraktlar</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bitimlar</w:t>
      </w:r>
      <w:r w:rsidRPr="00065F09">
        <w:rPr>
          <w:sz w:val="26"/>
          <w:szCs w:val="26"/>
          <w:lang w:val="uz-Cyrl-UZ"/>
        </w:rPr>
        <w:t xml:space="preserve"> </w:t>
      </w:r>
      <w:r>
        <w:rPr>
          <w:sz w:val="26"/>
          <w:szCs w:val="26"/>
          <w:lang w:val="uz-Cyrl-UZ"/>
        </w:rPr>
        <w:t>tuzadi</w:t>
      </w:r>
      <w:r w:rsidRPr="00065F09">
        <w:rPr>
          <w:sz w:val="26"/>
          <w:szCs w:val="26"/>
          <w:lang w:val="uz-Cyrl-UZ"/>
        </w:rPr>
        <w:t xml:space="preserve">, </w:t>
      </w:r>
      <w:r>
        <w:rPr>
          <w:sz w:val="26"/>
          <w:szCs w:val="26"/>
          <w:lang w:val="uz-Cyrl-UZ"/>
        </w:rPr>
        <w:t>bunday</w:t>
      </w:r>
      <w:r w:rsidRPr="00065F09">
        <w:rPr>
          <w:sz w:val="26"/>
          <w:szCs w:val="26"/>
          <w:lang w:val="uz-Cyrl-UZ"/>
        </w:rPr>
        <w:t xml:space="preserve"> </w:t>
      </w:r>
      <w:r>
        <w:rPr>
          <w:sz w:val="26"/>
          <w:szCs w:val="26"/>
          <w:lang w:val="uz-Cyrl-UZ"/>
        </w:rPr>
        <w:t>bitimlarni</w:t>
      </w:r>
      <w:r w:rsidRPr="00065F09">
        <w:rPr>
          <w:sz w:val="26"/>
          <w:szCs w:val="26"/>
          <w:lang w:val="uz-Cyrl-UZ"/>
        </w:rPr>
        <w:t xml:space="preserve"> </w:t>
      </w:r>
      <w:r>
        <w:rPr>
          <w:sz w:val="26"/>
          <w:szCs w:val="26"/>
          <w:lang w:val="uz-Cyrl-UZ"/>
        </w:rPr>
        <w:t>amalga</w:t>
      </w:r>
      <w:r w:rsidRPr="00065F09">
        <w:rPr>
          <w:sz w:val="26"/>
          <w:szCs w:val="26"/>
          <w:lang w:val="uz-Cyrl-UZ"/>
        </w:rPr>
        <w:t xml:space="preserve"> </w:t>
      </w:r>
      <w:r>
        <w:rPr>
          <w:sz w:val="26"/>
          <w:szCs w:val="26"/>
          <w:lang w:val="uz-Cyrl-UZ"/>
        </w:rPr>
        <w:t>oshirish</w:t>
      </w:r>
      <w:r w:rsidRPr="00065F09">
        <w:rPr>
          <w:sz w:val="26"/>
          <w:szCs w:val="26"/>
          <w:lang w:val="uz-Cyrl-UZ"/>
        </w:rPr>
        <w:t xml:space="preserve"> </w:t>
      </w:r>
      <w:r>
        <w:rPr>
          <w:sz w:val="26"/>
          <w:szCs w:val="26"/>
          <w:lang w:val="uz-Cyrl-UZ"/>
        </w:rPr>
        <w:t>uchun</w:t>
      </w:r>
      <w:r w:rsidRPr="00065F09">
        <w:rPr>
          <w:sz w:val="26"/>
          <w:szCs w:val="26"/>
          <w:lang w:val="uz-Cyrl-UZ"/>
        </w:rPr>
        <w:t xml:space="preserve"> </w:t>
      </w:r>
      <w:r>
        <w:rPr>
          <w:sz w:val="26"/>
          <w:szCs w:val="26"/>
          <w:lang w:val="uz-Cyrl-UZ"/>
        </w:rPr>
        <w:t>ishonchnomalar</w:t>
      </w:r>
      <w:r w:rsidRPr="00065F09">
        <w:rPr>
          <w:sz w:val="26"/>
          <w:szCs w:val="26"/>
          <w:lang w:val="uz-Cyrl-UZ"/>
        </w:rPr>
        <w:t xml:space="preserve"> </w:t>
      </w:r>
      <w:r>
        <w:rPr>
          <w:sz w:val="26"/>
          <w:szCs w:val="26"/>
          <w:lang w:val="uz-Cyrl-UZ"/>
        </w:rPr>
        <w:t>beradi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FE1B1E">
        <w:rPr>
          <w:sz w:val="26"/>
          <w:szCs w:val="26"/>
          <w:lang w:val="uz-Cyrl-UZ"/>
        </w:rPr>
        <w:t xml:space="preserve"> </w:t>
      </w:r>
      <w:r>
        <w:rPr>
          <w:sz w:val="26"/>
          <w:szCs w:val="26"/>
          <w:lang w:val="uz-Cyrl-UZ"/>
        </w:rPr>
        <w:t>aksiyadori</w:t>
      </w:r>
      <w:r w:rsidRPr="00FE1B1E">
        <w:rPr>
          <w:sz w:val="26"/>
          <w:szCs w:val="26"/>
          <w:lang w:val="uz-Cyrl-UZ"/>
        </w:rPr>
        <w:t>,</w:t>
      </w:r>
      <w:r w:rsidRPr="00065F09">
        <w:rPr>
          <w:sz w:val="26"/>
          <w:szCs w:val="26"/>
          <w:lang w:val="uz-Cyrl-UZ"/>
        </w:rPr>
        <w:t xml:space="preserve"> </w:t>
      </w:r>
      <w:r>
        <w:rPr>
          <w:sz w:val="26"/>
          <w:szCs w:val="26"/>
          <w:lang w:val="uz-Cyrl-UZ"/>
        </w:rPr>
        <w:t>Kengashi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O’zbekiston</w:t>
      </w:r>
      <w:r w:rsidRPr="00065F09">
        <w:rPr>
          <w:sz w:val="26"/>
          <w:szCs w:val="26"/>
          <w:lang w:val="uz-Cyrl-UZ"/>
        </w:rPr>
        <w:t xml:space="preserve"> </w:t>
      </w:r>
      <w:r>
        <w:rPr>
          <w:sz w:val="26"/>
          <w:szCs w:val="26"/>
          <w:lang w:val="uz-Cyrl-UZ"/>
        </w:rPr>
        <w:t>Respublikasi</w:t>
      </w:r>
      <w:r w:rsidRPr="00065F09">
        <w:rPr>
          <w:sz w:val="26"/>
          <w:szCs w:val="26"/>
          <w:lang w:val="uz-Cyrl-UZ"/>
        </w:rPr>
        <w:t xml:space="preserve"> </w:t>
      </w:r>
      <w:r>
        <w:rPr>
          <w:sz w:val="26"/>
          <w:szCs w:val="26"/>
          <w:lang w:val="uz-Cyrl-UZ"/>
        </w:rPr>
        <w:t>Hukumatiga</w:t>
      </w:r>
      <w:r w:rsidRPr="00065F09">
        <w:rPr>
          <w:sz w:val="26"/>
          <w:szCs w:val="26"/>
          <w:lang w:val="uz-Cyrl-UZ"/>
        </w:rPr>
        <w:t xml:space="preserve"> </w:t>
      </w:r>
      <w:r>
        <w:rPr>
          <w:sz w:val="26"/>
          <w:szCs w:val="26"/>
          <w:lang w:val="uz-Cyrl-UZ"/>
        </w:rPr>
        <w:t>ko’rib</w:t>
      </w:r>
      <w:r w:rsidRPr="00065F09">
        <w:rPr>
          <w:sz w:val="26"/>
          <w:szCs w:val="26"/>
          <w:lang w:val="uz-Cyrl-UZ"/>
        </w:rPr>
        <w:t xml:space="preserve"> </w:t>
      </w:r>
      <w:r>
        <w:rPr>
          <w:sz w:val="26"/>
          <w:szCs w:val="26"/>
          <w:lang w:val="uz-Cyrl-UZ"/>
        </w:rPr>
        <w:t>chiqish</w:t>
      </w:r>
      <w:r w:rsidRPr="00065F09">
        <w:rPr>
          <w:sz w:val="26"/>
          <w:szCs w:val="26"/>
          <w:lang w:val="uz-Cyrl-UZ"/>
        </w:rPr>
        <w:t xml:space="preserve"> </w:t>
      </w:r>
      <w:r>
        <w:rPr>
          <w:sz w:val="26"/>
          <w:szCs w:val="26"/>
          <w:lang w:val="uz-Cyrl-UZ"/>
        </w:rPr>
        <w:t>uchun</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vakolati</w:t>
      </w:r>
      <w:r w:rsidRPr="00065F09">
        <w:rPr>
          <w:sz w:val="26"/>
          <w:szCs w:val="26"/>
          <w:lang w:val="uz-Cyrl-UZ"/>
        </w:rPr>
        <w:t xml:space="preserve"> </w:t>
      </w:r>
      <w:r>
        <w:rPr>
          <w:sz w:val="26"/>
          <w:szCs w:val="26"/>
          <w:lang w:val="uz-Cyrl-UZ"/>
        </w:rPr>
        <w:t>doirasiga</w:t>
      </w:r>
      <w:r w:rsidRPr="00065F09">
        <w:rPr>
          <w:sz w:val="26"/>
          <w:szCs w:val="26"/>
          <w:lang w:val="uz-Cyrl-UZ"/>
        </w:rPr>
        <w:t xml:space="preserve"> </w:t>
      </w:r>
      <w:r>
        <w:rPr>
          <w:sz w:val="26"/>
          <w:szCs w:val="26"/>
          <w:lang w:val="uz-Cyrl-UZ"/>
        </w:rPr>
        <w:t>kiradigan</w:t>
      </w:r>
      <w:r w:rsidRPr="00065F09">
        <w:rPr>
          <w:sz w:val="26"/>
          <w:szCs w:val="26"/>
          <w:lang w:val="uz-Cyrl-UZ"/>
        </w:rPr>
        <w:t xml:space="preserve"> </w:t>
      </w:r>
      <w:r>
        <w:rPr>
          <w:sz w:val="26"/>
          <w:szCs w:val="26"/>
          <w:lang w:val="uz-Cyrl-UZ"/>
        </w:rPr>
        <w:t>masalalar</w:t>
      </w:r>
      <w:r w:rsidRPr="00065F09">
        <w:rPr>
          <w:sz w:val="26"/>
          <w:szCs w:val="26"/>
          <w:lang w:val="uz-Cyrl-UZ"/>
        </w:rPr>
        <w:t xml:space="preserve"> </w:t>
      </w:r>
      <w:r>
        <w:rPr>
          <w:sz w:val="26"/>
          <w:szCs w:val="26"/>
          <w:lang w:val="uz-Cyrl-UZ"/>
        </w:rPr>
        <w:t>yuzasidan</w:t>
      </w:r>
      <w:r w:rsidRPr="00065F09">
        <w:rPr>
          <w:sz w:val="26"/>
          <w:szCs w:val="26"/>
          <w:lang w:val="uz-Cyrl-UZ"/>
        </w:rPr>
        <w:t xml:space="preserve"> </w:t>
      </w:r>
      <w:r>
        <w:rPr>
          <w:sz w:val="26"/>
          <w:szCs w:val="26"/>
          <w:lang w:val="uz-Cyrl-UZ"/>
        </w:rPr>
        <w:t>qonun</w:t>
      </w:r>
      <w:r w:rsidRPr="00065F09">
        <w:rPr>
          <w:sz w:val="26"/>
          <w:szCs w:val="26"/>
          <w:lang w:val="uz-Cyrl-UZ"/>
        </w:rPr>
        <w:t xml:space="preserve"> </w:t>
      </w:r>
      <w:r>
        <w:rPr>
          <w:sz w:val="26"/>
          <w:szCs w:val="26"/>
          <w:lang w:val="uz-Cyrl-UZ"/>
        </w:rPr>
        <w:t>hujjatlari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me’yoriy</w:t>
      </w:r>
      <w:r w:rsidRPr="00065F09">
        <w:rPr>
          <w:sz w:val="26"/>
          <w:szCs w:val="26"/>
          <w:lang w:val="uz-Cyrl-UZ"/>
        </w:rPr>
        <w:t xml:space="preserve"> </w:t>
      </w:r>
      <w:r>
        <w:rPr>
          <w:sz w:val="26"/>
          <w:szCs w:val="26"/>
          <w:lang w:val="uz-Cyrl-UZ"/>
        </w:rPr>
        <w:t>hujjatlar</w:t>
      </w:r>
      <w:r w:rsidRPr="00065F09">
        <w:rPr>
          <w:sz w:val="26"/>
          <w:szCs w:val="26"/>
          <w:lang w:val="uz-Cyrl-UZ"/>
        </w:rPr>
        <w:t xml:space="preserve"> </w:t>
      </w:r>
      <w:r>
        <w:rPr>
          <w:sz w:val="26"/>
          <w:szCs w:val="26"/>
          <w:lang w:val="uz-Cyrl-UZ"/>
        </w:rPr>
        <w:t>loyihalarini</w:t>
      </w:r>
      <w:r w:rsidRPr="00065F09">
        <w:rPr>
          <w:sz w:val="26"/>
          <w:szCs w:val="26"/>
          <w:lang w:val="uz-Cyrl-UZ"/>
        </w:rPr>
        <w:t xml:space="preserve"> </w:t>
      </w:r>
      <w:r>
        <w:rPr>
          <w:sz w:val="26"/>
          <w:szCs w:val="26"/>
          <w:lang w:val="uz-Cyrl-UZ"/>
        </w:rPr>
        <w:t>belgilangan tartibda</w:t>
      </w:r>
      <w:r w:rsidRPr="00065F09">
        <w:rPr>
          <w:sz w:val="26"/>
          <w:szCs w:val="26"/>
          <w:lang w:val="uz-Cyrl-UZ"/>
        </w:rPr>
        <w:t xml:space="preserve"> </w:t>
      </w:r>
      <w:r>
        <w:rPr>
          <w:sz w:val="26"/>
          <w:szCs w:val="26"/>
          <w:lang w:val="uz-Cyrl-UZ"/>
        </w:rPr>
        <w:t>kiritadi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tarkibiga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boshqarmalar</w:t>
      </w:r>
      <w:r w:rsidRPr="00065F09">
        <w:rPr>
          <w:sz w:val="26"/>
          <w:szCs w:val="26"/>
          <w:lang w:val="uz-Cyrl-UZ"/>
        </w:rPr>
        <w:t xml:space="preserve">, </w:t>
      </w:r>
      <w:r>
        <w:rPr>
          <w:sz w:val="26"/>
          <w:szCs w:val="26"/>
          <w:lang w:val="uz-Cyrl-UZ"/>
        </w:rPr>
        <w:t>markazlar</w:t>
      </w:r>
      <w:r w:rsidRPr="00065F09">
        <w:rPr>
          <w:sz w:val="26"/>
          <w:szCs w:val="26"/>
          <w:lang w:val="uz-Cyrl-UZ"/>
        </w:rPr>
        <w:t xml:space="preserve">, </w:t>
      </w:r>
      <w:r>
        <w:rPr>
          <w:sz w:val="26"/>
          <w:szCs w:val="26"/>
          <w:lang w:val="uz-Cyrl-UZ"/>
        </w:rPr>
        <w:t>korxonalar</w:t>
      </w:r>
      <w:r w:rsidRPr="00065F09">
        <w:rPr>
          <w:sz w:val="26"/>
          <w:szCs w:val="26"/>
          <w:lang w:val="uz-Cyrl-UZ"/>
        </w:rPr>
        <w:t xml:space="preserve">, </w:t>
      </w:r>
      <w:r>
        <w:rPr>
          <w:sz w:val="26"/>
          <w:szCs w:val="26"/>
          <w:lang w:val="uz-Cyrl-UZ"/>
        </w:rPr>
        <w:t>muassasalar</w:t>
      </w:r>
      <w:r w:rsidRPr="00065F09">
        <w:rPr>
          <w:sz w:val="26"/>
          <w:szCs w:val="26"/>
          <w:lang w:val="uz-Cyrl-UZ"/>
        </w:rPr>
        <w:t xml:space="preserve">, </w:t>
      </w:r>
      <w:r>
        <w:rPr>
          <w:sz w:val="26"/>
          <w:szCs w:val="26"/>
          <w:lang w:val="uz-Cyrl-UZ"/>
        </w:rPr>
        <w:t>tashkilotlar</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tarkibiy</w:t>
      </w:r>
      <w:r w:rsidRPr="00065F09">
        <w:rPr>
          <w:sz w:val="26"/>
          <w:szCs w:val="26"/>
          <w:lang w:val="uz-Cyrl-UZ"/>
        </w:rPr>
        <w:t xml:space="preserve"> </w:t>
      </w:r>
      <w:r>
        <w:rPr>
          <w:sz w:val="26"/>
          <w:szCs w:val="26"/>
          <w:lang w:val="uz-Cyrl-UZ"/>
        </w:rPr>
        <w:t>bo’linmalar</w:t>
      </w:r>
      <w:r w:rsidRPr="00065F09">
        <w:rPr>
          <w:sz w:val="26"/>
          <w:szCs w:val="26"/>
          <w:lang w:val="uz-Cyrl-UZ"/>
        </w:rPr>
        <w:t xml:space="preserve"> </w:t>
      </w:r>
      <w:r>
        <w:rPr>
          <w:sz w:val="26"/>
          <w:szCs w:val="26"/>
          <w:lang w:val="uz-Cyrl-UZ"/>
        </w:rPr>
        <w:t>Ustavlari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Nizomlarini</w:t>
      </w:r>
      <w:r w:rsidRPr="00065F09">
        <w:rPr>
          <w:sz w:val="26"/>
          <w:szCs w:val="26"/>
          <w:lang w:val="uz-Cyrl-UZ"/>
        </w:rPr>
        <w:t xml:space="preserve"> </w:t>
      </w:r>
      <w:r>
        <w:rPr>
          <w:sz w:val="26"/>
          <w:szCs w:val="26"/>
          <w:lang w:val="uz-Cyrl-UZ"/>
        </w:rPr>
        <w:t>tasdiqlaydi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Jamiyatning</w:t>
      </w:r>
      <w:r w:rsidRPr="00065F09">
        <w:rPr>
          <w:sz w:val="26"/>
          <w:szCs w:val="26"/>
          <w:lang w:val="uz-Cyrl-UZ"/>
        </w:rPr>
        <w:t xml:space="preserve"> </w:t>
      </w:r>
      <w:r>
        <w:rPr>
          <w:sz w:val="26"/>
          <w:szCs w:val="26"/>
          <w:lang w:val="uz-Cyrl-UZ"/>
        </w:rPr>
        <w:t>barcha</w:t>
      </w:r>
      <w:r w:rsidRPr="00065F09">
        <w:rPr>
          <w:sz w:val="26"/>
          <w:szCs w:val="26"/>
          <w:lang w:val="uz-Cyrl-UZ"/>
        </w:rPr>
        <w:t xml:space="preserve"> </w:t>
      </w:r>
      <w:r>
        <w:rPr>
          <w:sz w:val="26"/>
          <w:szCs w:val="26"/>
          <w:lang w:val="uz-Cyrl-UZ"/>
        </w:rPr>
        <w:t>mansabdor</w:t>
      </w:r>
      <w:r w:rsidRPr="00065F09">
        <w:rPr>
          <w:sz w:val="26"/>
          <w:szCs w:val="26"/>
          <w:lang w:val="uz-Cyrl-UZ"/>
        </w:rPr>
        <w:t xml:space="preserve"> </w:t>
      </w:r>
      <w:r>
        <w:rPr>
          <w:sz w:val="26"/>
          <w:szCs w:val="26"/>
          <w:lang w:val="uz-Cyrl-UZ"/>
        </w:rPr>
        <w:t>shaxslari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xodimlari</w:t>
      </w:r>
      <w:r w:rsidRPr="00065F09">
        <w:rPr>
          <w:sz w:val="26"/>
          <w:szCs w:val="26"/>
          <w:lang w:val="uz-Cyrl-UZ"/>
        </w:rPr>
        <w:t xml:space="preserve"> </w:t>
      </w:r>
      <w:r>
        <w:rPr>
          <w:sz w:val="26"/>
          <w:szCs w:val="26"/>
          <w:lang w:val="uz-Cyrl-UZ"/>
        </w:rPr>
        <w:t>bajarishi</w:t>
      </w:r>
      <w:r w:rsidRPr="00065F09">
        <w:rPr>
          <w:sz w:val="26"/>
          <w:szCs w:val="26"/>
          <w:lang w:val="uz-Cyrl-UZ"/>
        </w:rPr>
        <w:t xml:space="preserve"> </w:t>
      </w:r>
      <w:r>
        <w:rPr>
          <w:sz w:val="26"/>
          <w:szCs w:val="26"/>
          <w:lang w:val="uz-Cyrl-UZ"/>
        </w:rPr>
        <w:t>shart</w:t>
      </w:r>
      <w:r w:rsidRPr="00065F09">
        <w:rPr>
          <w:sz w:val="26"/>
          <w:szCs w:val="26"/>
          <w:lang w:val="uz-Cyrl-UZ"/>
        </w:rPr>
        <w:t xml:space="preserve"> </w:t>
      </w:r>
      <w:r>
        <w:rPr>
          <w:sz w:val="26"/>
          <w:szCs w:val="26"/>
          <w:lang w:val="uz-Cyrl-UZ"/>
        </w:rPr>
        <w:t>bo’lgan</w:t>
      </w:r>
      <w:r w:rsidRPr="00065F09">
        <w:rPr>
          <w:sz w:val="26"/>
          <w:szCs w:val="26"/>
          <w:lang w:val="uz-Cyrl-UZ"/>
        </w:rPr>
        <w:t xml:space="preserve"> </w:t>
      </w:r>
      <w:r>
        <w:rPr>
          <w:sz w:val="26"/>
          <w:szCs w:val="26"/>
          <w:lang w:val="uz-Cyrl-UZ"/>
        </w:rPr>
        <w:t>buyruqlar</w:t>
      </w:r>
      <w:r w:rsidRPr="00065F09">
        <w:rPr>
          <w:sz w:val="26"/>
          <w:szCs w:val="26"/>
          <w:lang w:val="uz-Cyrl-UZ"/>
        </w:rPr>
        <w:t xml:space="preserve">, </w:t>
      </w:r>
      <w:r>
        <w:rPr>
          <w:sz w:val="26"/>
          <w:szCs w:val="26"/>
          <w:lang w:val="uz-Cyrl-UZ"/>
        </w:rPr>
        <w:t>farmoyishlar</w:t>
      </w:r>
      <w:r w:rsidRPr="00065F09">
        <w:rPr>
          <w:sz w:val="26"/>
          <w:szCs w:val="26"/>
          <w:lang w:val="uz-Cyrl-UZ"/>
        </w:rPr>
        <w:t xml:space="preserve">, </w:t>
      </w:r>
      <w:r>
        <w:rPr>
          <w:sz w:val="26"/>
          <w:szCs w:val="26"/>
          <w:lang w:val="uz-Cyrl-UZ"/>
        </w:rPr>
        <w:t>ko’rsatmalar</w:t>
      </w:r>
      <w:r w:rsidRPr="00065F09">
        <w:rPr>
          <w:sz w:val="26"/>
          <w:szCs w:val="26"/>
          <w:lang w:val="uz-Cyrl-UZ"/>
        </w:rPr>
        <w:t xml:space="preserve"> </w:t>
      </w:r>
      <w:r>
        <w:rPr>
          <w:sz w:val="26"/>
          <w:szCs w:val="26"/>
          <w:lang w:val="uz-Cyrl-UZ"/>
        </w:rPr>
        <w:t>chiqaradi</w:t>
      </w:r>
      <w:r w:rsidRPr="00065F09">
        <w:rPr>
          <w:sz w:val="26"/>
          <w:szCs w:val="26"/>
          <w:lang w:val="uz-Cyrl-UZ"/>
        </w:rPr>
        <w:t xml:space="preserve">, </w:t>
      </w:r>
      <w:r>
        <w:rPr>
          <w:sz w:val="26"/>
          <w:szCs w:val="26"/>
          <w:lang w:val="uz-Cyrl-UZ"/>
        </w:rPr>
        <w:t>shuningdek</w:t>
      </w:r>
      <w:r w:rsidRPr="00065F09">
        <w:rPr>
          <w:sz w:val="26"/>
          <w:szCs w:val="26"/>
          <w:lang w:val="uz-Cyrl-UZ"/>
        </w:rPr>
        <w:t xml:space="preserve"> </w:t>
      </w:r>
      <w:r>
        <w:rPr>
          <w:sz w:val="26"/>
          <w:szCs w:val="26"/>
          <w:lang w:val="uz-Cyrl-UZ"/>
        </w:rPr>
        <w:t>o’zining</w:t>
      </w:r>
      <w:r w:rsidRPr="00065F09">
        <w:rPr>
          <w:sz w:val="26"/>
          <w:szCs w:val="26"/>
          <w:lang w:val="uz-Cyrl-UZ"/>
        </w:rPr>
        <w:t xml:space="preserve"> </w:t>
      </w:r>
      <w:r>
        <w:rPr>
          <w:sz w:val="26"/>
          <w:szCs w:val="26"/>
          <w:lang w:val="uz-Cyrl-UZ"/>
        </w:rPr>
        <w:t>vakolati</w:t>
      </w:r>
      <w:r w:rsidRPr="00065F09">
        <w:rPr>
          <w:sz w:val="26"/>
          <w:szCs w:val="26"/>
          <w:lang w:val="uz-Cyrl-UZ"/>
        </w:rPr>
        <w:t xml:space="preserve"> </w:t>
      </w:r>
      <w:r>
        <w:rPr>
          <w:sz w:val="26"/>
          <w:szCs w:val="26"/>
          <w:lang w:val="uz-Cyrl-UZ"/>
        </w:rPr>
        <w:t>doirasiga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masalalarga</w:t>
      </w:r>
      <w:r w:rsidRPr="00065F09">
        <w:rPr>
          <w:sz w:val="26"/>
          <w:szCs w:val="26"/>
          <w:lang w:val="uz-Cyrl-UZ"/>
        </w:rPr>
        <w:t xml:space="preserve"> </w:t>
      </w:r>
      <w:r>
        <w:rPr>
          <w:sz w:val="26"/>
          <w:szCs w:val="26"/>
          <w:lang w:val="uz-Cyrl-UZ"/>
        </w:rPr>
        <w:t>oid</w:t>
      </w:r>
      <w:r w:rsidRPr="00065F09">
        <w:rPr>
          <w:sz w:val="26"/>
          <w:szCs w:val="26"/>
          <w:lang w:val="uz-Cyrl-UZ"/>
        </w:rPr>
        <w:t xml:space="preserve"> </w:t>
      </w:r>
      <w:r>
        <w:rPr>
          <w:sz w:val="26"/>
          <w:szCs w:val="26"/>
          <w:lang w:val="uz-Cyrl-UZ"/>
        </w:rPr>
        <w:t>yo’riqnomalarni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hujjatlarni</w:t>
      </w:r>
      <w:r w:rsidRPr="00065F09">
        <w:rPr>
          <w:sz w:val="26"/>
          <w:szCs w:val="26"/>
          <w:lang w:val="uz-Cyrl-UZ"/>
        </w:rPr>
        <w:t xml:space="preserve"> </w:t>
      </w:r>
      <w:r>
        <w:rPr>
          <w:sz w:val="26"/>
          <w:szCs w:val="26"/>
          <w:lang w:val="uz-Cyrl-UZ"/>
        </w:rPr>
        <w:t>tasdiqlaydi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tarkibiga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korxonalar</w:t>
      </w:r>
      <w:r w:rsidRPr="00065F09">
        <w:rPr>
          <w:sz w:val="26"/>
          <w:szCs w:val="26"/>
          <w:lang w:val="uz-Cyrl-UZ"/>
        </w:rPr>
        <w:t xml:space="preserve"> </w:t>
      </w:r>
      <w:r>
        <w:rPr>
          <w:sz w:val="26"/>
          <w:szCs w:val="26"/>
          <w:lang w:val="uz-Cyrl-UZ"/>
        </w:rPr>
        <w:t>rahbarlari</w:t>
      </w:r>
      <w:r w:rsidRPr="00065F09">
        <w:rPr>
          <w:sz w:val="26"/>
          <w:szCs w:val="26"/>
          <w:lang w:val="uz-Cyrl-UZ"/>
        </w:rPr>
        <w:t xml:space="preserve"> </w:t>
      </w:r>
      <w:r>
        <w:rPr>
          <w:sz w:val="26"/>
          <w:szCs w:val="26"/>
          <w:lang w:val="uz-Cyrl-UZ"/>
        </w:rPr>
        <w:t>chiqargan</w:t>
      </w:r>
      <w:r w:rsidRPr="00065F09">
        <w:rPr>
          <w:sz w:val="26"/>
          <w:szCs w:val="26"/>
          <w:lang w:val="uz-Cyrl-UZ"/>
        </w:rPr>
        <w:t xml:space="preserve"> </w:t>
      </w:r>
      <w:r>
        <w:rPr>
          <w:sz w:val="26"/>
          <w:szCs w:val="26"/>
          <w:lang w:val="uz-Cyrl-UZ"/>
        </w:rPr>
        <w:t>amaldagi</w:t>
      </w:r>
      <w:r w:rsidRPr="00065F09">
        <w:rPr>
          <w:sz w:val="26"/>
          <w:szCs w:val="26"/>
          <w:lang w:val="uz-Cyrl-UZ"/>
        </w:rPr>
        <w:t xml:space="preserve"> </w:t>
      </w:r>
      <w:r>
        <w:rPr>
          <w:sz w:val="26"/>
          <w:szCs w:val="26"/>
          <w:lang w:val="uz-Cyrl-UZ"/>
        </w:rPr>
        <w:t>O’zbekiston</w:t>
      </w:r>
      <w:r w:rsidRPr="00065F09">
        <w:rPr>
          <w:sz w:val="26"/>
          <w:szCs w:val="26"/>
          <w:lang w:val="uz-Cyrl-UZ"/>
        </w:rPr>
        <w:t xml:space="preserve"> </w:t>
      </w:r>
      <w:r>
        <w:rPr>
          <w:sz w:val="26"/>
          <w:szCs w:val="26"/>
          <w:lang w:val="uz-Cyrl-UZ"/>
        </w:rPr>
        <w:t>Respublikasi</w:t>
      </w:r>
      <w:r w:rsidRPr="00065F09">
        <w:rPr>
          <w:sz w:val="26"/>
          <w:szCs w:val="26"/>
          <w:lang w:val="uz-Cyrl-UZ"/>
        </w:rPr>
        <w:t xml:space="preserve"> </w:t>
      </w:r>
      <w:r>
        <w:rPr>
          <w:sz w:val="26"/>
          <w:szCs w:val="26"/>
          <w:lang w:val="uz-Cyrl-UZ"/>
        </w:rPr>
        <w:t>qonunchiligiga</w:t>
      </w:r>
      <w:r w:rsidRPr="00065F09">
        <w:rPr>
          <w:sz w:val="26"/>
          <w:szCs w:val="26"/>
          <w:lang w:val="uz-Cyrl-UZ"/>
        </w:rPr>
        <w:t xml:space="preserve">, </w:t>
      </w:r>
      <w:r>
        <w:rPr>
          <w:sz w:val="26"/>
          <w:szCs w:val="26"/>
          <w:lang w:val="uz-Cyrl-UZ"/>
        </w:rPr>
        <w:t>shuningdek</w:t>
      </w:r>
      <w:r w:rsidRPr="00065F09">
        <w:rPr>
          <w:sz w:val="26"/>
          <w:szCs w:val="26"/>
          <w:lang w:val="uz-Cyrl-UZ"/>
        </w:rPr>
        <w:t xml:space="preserve"> </w:t>
      </w:r>
      <w:r>
        <w:rPr>
          <w:sz w:val="26"/>
          <w:szCs w:val="26"/>
          <w:lang w:val="uz-Cyrl-UZ"/>
        </w:rPr>
        <w:t>Ustav</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boshqaruvi</w:t>
      </w:r>
      <w:r w:rsidRPr="00065F09">
        <w:rPr>
          <w:sz w:val="26"/>
          <w:szCs w:val="26"/>
          <w:lang w:val="uz-Cyrl-UZ"/>
        </w:rPr>
        <w:t xml:space="preserve"> </w:t>
      </w:r>
      <w:r>
        <w:rPr>
          <w:sz w:val="26"/>
          <w:szCs w:val="26"/>
          <w:lang w:val="uz-Cyrl-UZ"/>
        </w:rPr>
        <w:t>qarorlariga</w:t>
      </w:r>
      <w:r w:rsidRPr="00065F09">
        <w:rPr>
          <w:sz w:val="26"/>
          <w:szCs w:val="26"/>
          <w:lang w:val="uz-Cyrl-UZ"/>
        </w:rPr>
        <w:t xml:space="preserve"> </w:t>
      </w:r>
      <w:r>
        <w:rPr>
          <w:sz w:val="26"/>
          <w:szCs w:val="26"/>
          <w:lang w:val="uz-Cyrl-UZ"/>
        </w:rPr>
        <w:t>zid</w:t>
      </w:r>
      <w:r w:rsidRPr="00065F09">
        <w:rPr>
          <w:sz w:val="26"/>
          <w:szCs w:val="26"/>
          <w:lang w:val="uz-Cyrl-UZ"/>
        </w:rPr>
        <w:t xml:space="preserve"> </w:t>
      </w:r>
      <w:r>
        <w:rPr>
          <w:sz w:val="26"/>
          <w:szCs w:val="26"/>
          <w:lang w:val="uz-Cyrl-UZ"/>
        </w:rPr>
        <w:t>bo’lgan</w:t>
      </w:r>
      <w:r w:rsidRPr="00065F09">
        <w:rPr>
          <w:sz w:val="26"/>
          <w:szCs w:val="26"/>
          <w:lang w:val="uz-Cyrl-UZ"/>
        </w:rPr>
        <w:t xml:space="preserve"> </w:t>
      </w:r>
      <w:r>
        <w:rPr>
          <w:sz w:val="26"/>
          <w:szCs w:val="26"/>
          <w:lang w:val="uz-Cyrl-UZ"/>
        </w:rPr>
        <w:t>buyruqlarni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hujjatlarni</w:t>
      </w:r>
      <w:r w:rsidRPr="00065F09">
        <w:rPr>
          <w:sz w:val="26"/>
          <w:szCs w:val="26"/>
          <w:lang w:val="uz-Cyrl-UZ"/>
        </w:rPr>
        <w:t xml:space="preserve"> </w:t>
      </w:r>
      <w:r>
        <w:rPr>
          <w:sz w:val="26"/>
          <w:szCs w:val="26"/>
          <w:lang w:val="uz-Cyrl-UZ"/>
        </w:rPr>
        <w:t>bekor</w:t>
      </w:r>
      <w:r w:rsidRPr="00065F09">
        <w:rPr>
          <w:sz w:val="26"/>
          <w:szCs w:val="26"/>
          <w:lang w:val="uz-Cyrl-UZ"/>
        </w:rPr>
        <w:t xml:space="preserve"> </w:t>
      </w:r>
      <w:r>
        <w:rPr>
          <w:sz w:val="26"/>
          <w:szCs w:val="26"/>
          <w:lang w:val="uz-Cyrl-UZ"/>
        </w:rPr>
        <w:t>qiladi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uning</w:t>
      </w:r>
      <w:r w:rsidRPr="00065F09">
        <w:rPr>
          <w:sz w:val="26"/>
          <w:szCs w:val="26"/>
          <w:lang w:val="uz-Cyrl-UZ"/>
        </w:rPr>
        <w:t xml:space="preserve"> </w:t>
      </w:r>
      <w:r>
        <w:rPr>
          <w:sz w:val="26"/>
          <w:szCs w:val="26"/>
          <w:lang w:val="uz-Cyrl-UZ"/>
        </w:rPr>
        <w:t>korxonalari</w:t>
      </w:r>
      <w:r w:rsidRPr="00065F09">
        <w:rPr>
          <w:sz w:val="26"/>
          <w:szCs w:val="26"/>
          <w:lang w:val="uz-Cyrl-UZ"/>
        </w:rPr>
        <w:t xml:space="preserve"> </w:t>
      </w:r>
      <w:r>
        <w:rPr>
          <w:sz w:val="26"/>
          <w:szCs w:val="26"/>
          <w:lang w:val="uz-Cyrl-UZ"/>
        </w:rPr>
        <w:t>ishlab</w:t>
      </w:r>
      <w:r w:rsidRPr="00065F09">
        <w:rPr>
          <w:sz w:val="26"/>
          <w:szCs w:val="26"/>
          <w:lang w:val="uz-Cyrl-UZ"/>
        </w:rPr>
        <w:t xml:space="preserve"> </w:t>
      </w:r>
      <w:r>
        <w:rPr>
          <w:sz w:val="26"/>
          <w:szCs w:val="26"/>
          <w:lang w:val="uz-Cyrl-UZ"/>
        </w:rPr>
        <w:t>chiqarish</w:t>
      </w:r>
      <w:r w:rsidRPr="00065F09">
        <w:rPr>
          <w:sz w:val="26"/>
          <w:szCs w:val="26"/>
          <w:lang w:val="uz-Cyrl-UZ"/>
        </w:rPr>
        <w:t>-</w:t>
      </w:r>
      <w:r>
        <w:rPr>
          <w:sz w:val="26"/>
          <w:szCs w:val="26"/>
          <w:lang w:val="uz-Cyrl-UZ"/>
        </w:rPr>
        <w:t>moliyaviy</w:t>
      </w:r>
      <w:r w:rsidRPr="00065F09">
        <w:rPr>
          <w:sz w:val="26"/>
          <w:szCs w:val="26"/>
          <w:lang w:val="uz-Cyrl-UZ"/>
        </w:rPr>
        <w:t xml:space="preserve"> </w:t>
      </w:r>
      <w:r>
        <w:rPr>
          <w:sz w:val="26"/>
          <w:szCs w:val="26"/>
          <w:lang w:val="uz-Cyrl-UZ"/>
        </w:rPr>
        <w:t>istiqbol</w:t>
      </w:r>
      <w:r w:rsidRPr="00065F09">
        <w:rPr>
          <w:sz w:val="26"/>
          <w:szCs w:val="26"/>
          <w:lang w:val="uz-Cyrl-UZ"/>
        </w:rPr>
        <w:t xml:space="preserve"> </w:t>
      </w:r>
      <w:r>
        <w:rPr>
          <w:sz w:val="26"/>
          <w:szCs w:val="26"/>
          <w:lang w:val="uz-Cyrl-UZ"/>
        </w:rPr>
        <w:t>rejalarining</w:t>
      </w:r>
      <w:r w:rsidRPr="00065F09">
        <w:rPr>
          <w:sz w:val="26"/>
          <w:szCs w:val="26"/>
          <w:lang w:val="uz-Cyrl-UZ"/>
        </w:rPr>
        <w:t xml:space="preserve"> </w:t>
      </w:r>
      <w:r>
        <w:rPr>
          <w:sz w:val="26"/>
          <w:szCs w:val="26"/>
          <w:lang w:val="uz-Cyrl-UZ"/>
        </w:rPr>
        <w:t>asosiy</w:t>
      </w:r>
      <w:r w:rsidRPr="00065F09">
        <w:rPr>
          <w:sz w:val="26"/>
          <w:szCs w:val="26"/>
          <w:lang w:val="uz-Cyrl-UZ"/>
        </w:rPr>
        <w:t xml:space="preserve"> </w:t>
      </w:r>
      <w:r>
        <w:rPr>
          <w:sz w:val="26"/>
          <w:szCs w:val="26"/>
          <w:lang w:val="uz-Cyrl-UZ"/>
        </w:rPr>
        <w:t>ko’lamlarini</w:t>
      </w:r>
      <w:r w:rsidRPr="00065F09">
        <w:rPr>
          <w:sz w:val="26"/>
          <w:szCs w:val="26"/>
          <w:lang w:val="uz-Cyrl-UZ"/>
        </w:rPr>
        <w:t xml:space="preserve">, </w:t>
      </w:r>
      <w:r>
        <w:rPr>
          <w:sz w:val="26"/>
          <w:szCs w:val="26"/>
          <w:lang w:val="uz-Cyrl-UZ"/>
        </w:rPr>
        <w:t>Jamiyatning</w:t>
      </w:r>
      <w:r w:rsidRPr="00065F09">
        <w:rPr>
          <w:sz w:val="26"/>
          <w:szCs w:val="26"/>
          <w:lang w:val="uz-Cyrl-UZ"/>
        </w:rPr>
        <w:t xml:space="preserve"> </w:t>
      </w:r>
      <w:r>
        <w:rPr>
          <w:sz w:val="26"/>
          <w:szCs w:val="26"/>
          <w:lang w:val="uz-Cyrl-UZ"/>
        </w:rPr>
        <w:t>ijro etuvchi</w:t>
      </w:r>
      <w:r w:rsidRPr="00065F09">
        <w:rPr>
          <w:sz w:val="26"/>
          <w:szCs w:val="26"/>
          <w:lang w:val="uz-Cyrl-UZ"/>
        </w:rPr>
        <w:t xml:space="preserve"> </w:t>
      </w:r>
      <w:r>
        <w:rPr>
          <w:sz w:val="26"/>
          <w:szCs w:val="26"/>
          <w:lang w:val="uz-Cyrl-UZ"/>
        </w:rPr>
        <w:t>devoni</w:t>
      </w:r>
      <w:r w:rsidRPr="00065F09">
        <w:rPr>
          <w:sz w:val="26"/>
          <w:szCs w:val="26"/>
          <w:lang w:val="uz-Cyrl-UZ"/>
        </w:rPr>
        <w:t xml:space="preserve"> </w:t>
      </w:r>
      <w:r>
        <w:rPr>
          <w:sz w:val="26"/>
          <w:szCs w:val="26"/>
          <w:lang w:val="uz-Cyrl-UZ"/>
        </w:rPr>
        <w:t>hamda</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tarkibiga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korxonalar</w:t>
      </w:r>
      <w:r w:rsidRPr="00065F09">
        <w:rPr>
          <w:sz w:val="26"/>
          <w:szCs w:val="26"/>
          <w:lang w:val="uz-Cyrl-UZ"/>
        </w:rPr>
        <w:t xml:space="preserve">, </w:t>
      </w:r>
      <w:r>
        <w:rPr>
          <w:sz w:val="26"/>
          <w:szCs w:val="26"/>
          <w:lang w:val="uz-Cyrl-UZ"/>
        </w:rPr>
        <w:t>muassasalar</w:t>
      </w:r>
      <w:r w:rsidRPr="00065F09">
        <w:rPr>
          <w:sz w:val="26"/>
          <w:szCs w:val="26"/>
          <w:lang w:val="uz-Cyrl-UZ"/>
        </w:rPr>
        <w:t xml:space="preserve">, </w:t>
      </w:r>
      <w:r>
        <w:rPr>
          <w:sz w:val="26"/>
          <w:szCs w:val="26"/>
          <w:lang w:val="uz-Cyrl-UZ"/>
        </w:rPr>
        <w:t>tarkibiy</w:t>
      </w:r>
      <w:r w:rsidRPr="00065F09">
        <w:rPr>
          <w:sz w:val="26"/>
          <w:szCs w:val="26"/>
          <w:lang w:val="uz-Cyrl-UZ"/>
        </w:rPr>
        <w:t xml:space="preserve"> </w:t>
      </w:r>
      <w:r>
        <w:rPr>
          <w:sz w:val="26"/>
          <w:szCs w:val="26"/>
          <w:lang w:val="uz-Cyrl-UZ"/>
        </w:rPr>
        <w:t>bo’linmalar</w:t>
      </w:r>
      <w:r w:rsidRPr="00065F09">
        <w:rPr>
          <w:sz w:val="26"/>
          <w:szCs w:val="26"/>
          <w:lang w:val="uz-Cyrl-UZ"/>
        </w:rPr>
        <w:t xml:space="preserve"> </w:t>
      </w:r>
      <w:r>
        <w:rPr>
          <w:sz w:val="26"/>
          <w:szCs w:val="26"/>
          <w:lang w:val="uz-Cyrl-UZ"/>
        </w:rPr>
        <w:t>shtatlari</w:t>
      </w:r>
      <w:r w:rsidRPr="00065F09">
        <w:rPr>
          <w:sz w:val="26"/>
          <w:szCs w:val="26"/>
          <w:lang w:val="uz-Cyrl-UZ"/>
        </w:rPr>
        <w:t xml:space="preserve"> </w:t>
      </w:r>
      <w:r>
        <w:rPr>
          <w:sz w:val="26"/>
          <w:szCs w:val="26"/>
          <w:lang w:val="uz-Cyrl-UZ"/>
        </w:rPr>
        <w:t>jadvallarini</w:t>
      </w:r>
      <w:r w:rsidRPr="00065F09">
        <w:rPr>
          <w:sz w:val="26"/>
          <w:szCs w:val="26"/>
          <w:lang w:val="uz-Cyrl-UZ"/>
        </w:rPr>
        <w:t xml:space="preserve"> </w:t>
      </w:r>
      <w:r>
        <w:rPr>
          <w:sz w:val="26"/>
          <w:szCs w:val="26"/>
          <w:lang w:val="uz-Cyrl-UZ"/>
        </w:rPr>
        <w:t>tasdiqlaydi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tarkibiga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boshqarmalar</w:t>
      </w:r>
      <w:r w:rsidRPr="00065F09">
        <w:rPr>
          <w:sz w:val="26"/>
          <w:szCs w:val="26"/>
          <w:lang w:val="uz-Cyrl-UZ"/>
        </w:rPr>
        <w:t xml:space="preserve">, </w:t>
      </w:r>
      <w:r>
        <w:rPr>
          <w:sz w:val="26"/>
          <w:szCs w:val="26"/>
          <w:lang w:val="uz-Cyrl-UZ"/>
        </w:rPr>
        <w:t>markazlar</w:t>
      </w:r>
      <w:r w:rsidRPr="00065F09">
        <w:rPr>
          <w:sz w:val="26"/>
          <w:szCs w:val="26"/>
          <w:lang w:val="uz-Cyrl-UZ"/>
        </w:rPr>
        <w:t xml:space="preserve">, </w:t>
      </w:r>
      <w:r>
        <w:rPr>
          <w:sz w:val="26"/>
          <w:szCs w:val="26"/>
          <w:lang w:val="uz-Cyrl-UZ"/>
        </w:rPr>
        <w:t>korxonalar</w:t>
      </w:r>
      <w:r w:rsidRPr="00065F09">
        <w:rPr>
          <w:sz w:val="26"/>
          <w:szCs w:val="26"/>
          <w:lang w:val="uz-Cyrl-UZ"/>
        </w:rPr>
        <w:t xml:space="preserve">, </w:t>
      </w:r>
      <w:r>
        <w:rPr>
          <w:sz w:val="26"/>
          <w:szCs w:val="26"/>
          <w:lang w:val="uz-Cyrl-UZ"/>
        </w:rPr>
        <w:t>muassasalar</w:t>
      </w:r>
      <w:r w:rsidRPr="00065F09">
        <w:rPr>
          <w:sz w:val="26"/>
          <w:szCs w:val="26"/>
          <w:lang w:val="uz-Cyrl-UZ"/>
        </w:rPr>
        <w:t xml:space="preserve">, </w:t>
      </w:r>
      <w:r>
        <w:rPr>
          <w:sz w:val="26"/>
          <w:szCs w:val="26"/>
          <w:lang w:val="uz-Cyrl-UZ"/>
        </w:rPr>
        <w:t>tashkilotlar</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tarkibiy</w:t>
      </w:r>
      <w:r w:rsidRPr="00065F09">
        <w:rPr>
          <w:sz w:val="26"/>
          <w:szCs w:val="26"/>
          <w:lang w:val="uz-Cyrl-UZ"/>
        </w:rPr>
        <w:t xml:space="preserve"> </w:t>
      </w:r>
      <w:r>
        <w:rPr>
          <w:sz w:val="26"/>
          <w:szCs w:val="26"/>
          <w:lang w:val="uz-Cyrl-UZ"/>
        </w:rPr>
        <w:t>bo’linmalar</w:t>
      </w:r>
      <w:r w:rsidRPr="00065F09">
        <w:rPr>
          <w:sz w:val="26"/>
          <w:szCs w:val="26"/>
          <w:lang w:val="uz-Cyrl-UZ"/>
        </w:rPr>
        <w:t xml:space="preserve"> </w:t>
      </w:r>
      <w:r>
        <w:rPr>
          <w:sz w:val="26"/>
          <w:szCs w:val="26"/>
          <w:lang w:val="uz-Cyrl-UZ"/>
        </w:rPr>
        <w:t>rahbarlarini</w:t>
      </w:r>
      <w:r w:rsidRPr="00065F09">
        <w:rPr>
          <w:sz w:val="26"/>
          <w:szCs w:val="26"/>
          <w:lang w:val="uz-Cyrl-UZ"/>
        </w:rPr>
        <w:t xml:space="preserve"> </w:t>
      </w:r>
      <w:r>
        <w:rPr>
          <w:sz w:val="26"/>
          <w:szCs w:val="26"/>
          <w:lang w:val="uz-Cyrl-UZ"/>
        </w:rPr>
        <w:t>belgilangan tartibda</w:t>
      </w:r>
      <w:r w:rsidRPr="00065F09">
        <w:rPr>
          <w:sz w:val="26"/>
          <w:szCs w:val="26"/>
          <w:lang w:val="uz-Cyrl-UZ"/>
        </w:rPr>
        <w:t xml:space="preserve"> </w:t>
      </w:r>
      <w:r>
        <w:rPr>
          <w:sz w:val="26"/>
          <w:szCs w:val="26"/>
          <w:lang w:val="uz-Cyrl-UZ"/>
        </w:rPr>
        <w:t>tayinlaydi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Jamiyatning</w:t>
      </w:r>
      <w:r w:rsidRPr="00065F09">
        <w:rPr>
          <w:sz w:val="26"/>
          <w:szCs w:val="26"/>
          <w:lang w:val="uz-Cyrl-UZ"/>
        </w:rPr>
        <w:t xml:space="preserve"> </w:t>
      </w:r>
      <w:r>
        <w:rPr>
          <w:sz w:val="26"/>
          <w:szCs w:val="26"/>
          <w:lang w:val="uz-Cyrl-UZ"/>
        </w:rPr>
        <w:t>ijro</w:t>
      </w:r>
      <w:r w:rsidRPr="00065F09">
        <w:rPr>
          <w:sz w:val="26"/>
          <w:szCs w:val="26"/>
          <w:lang w:val="uz-Cyrl-UZ"/>
        </w:rPr>
        <w:t xml:space="preserve"> </w:t>
      </w:r>
      <w:r>
        <w:rPr>
          <w:sz w:val="26"/>
          <w:szCs w:val="26"/>
          <w:lang w:val="uz-Cyrl-UZ"/>
        </w:rPr>
        <w:t>etuvchi</w:t>
      </w:r>
      <w:r w:rsidRPr="00065F09">
        <w:rPr>
          <w:sz w:val="26"/>
          <w:szCs w:val="26"/>
          <w:lang w:val="uz-Cyrl-UZ"/>
        </w:rPr>
        <w:t xml:space="preserve"> </w:t>
      </w:r>
      <w:r>
        <w:rPr>
          <w:sz w:val="26"/>
          <w:szCs w:val="26"/>
          <w:lang w:val="uz-Cyrl-UZ"/>
        </w:rPr>
        <w:t>devoni</w:t>
      </w:r>
      <w:r w:rsidRPr="00065F09">
        <w:rPr>
          <w:sz w:val="26"/>
          <w:szCs w:val="26"/>
          <w:lang w:val="uz-Cyrl-UZ"/>
        </w:rPr>
        <w:t xml:space="preserve">, </w:t>
      </w:r>
      <w:r>
        <w:rPr>
          <w:sz w:val="26"/>
          <w:szCs w:val="26"/>
          <w:lang w:val="uz-Cyrl-UZ"/>
        </w:rPr>
        <w:t>korxona</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tashkilotlar</w:t>
      </w:r>
      <w:r w:rsidRPr="00065F09">
        <w:rPr>
          <w:sz w:val="26"/>
          <w:szCs w:val="26"/>
          <w:lang w:val="uz-Cyrl-UZ"/>
        </w:rPr>
        <w:t xml:space="preserve"> </w:t>
      </w:r>
      <w:r>
        <w:rPr>
          <w:sz w:val="26"/>
          <w:szCs w:val="26"/>
          <w:lang w:val="uz-Cyrl-UZ"/>
        </w:rPr>
        <w:t>xodimlari</w:t>
      </w:r>
      <w:r w:rsidRPr="00065F09">
        <w:rPr>
          <w:sz w:val="26"/>
          <w:szCs w:val="26"/>
          <w:lang w:val="uz-Cyrl-UZ"/>
        </w:rPr>
        <w:t xml:space="preserve"> </w:t>
      </w:r>
      <w:r>
        <w:rPr>
          <w:sz w:val="26"/>
          <w:szCs w:val="26"/>
          <w:lang w:val="uz-Cyrl-UZ"/>
        </w:rPr>
        <w:t>lavozimlari</w:t>
      </w:r>
      <w:r w:rsidRPr="00065F09">
        <w:rPr>
          <w:sz w:val="26"/>
          <w:szCs w:val="26"/>
          <w:lang w:val="uz-Cyrl-UZ"/>
        </w:rPr>
        <w:t xml:space="preserve"> </w:t>
      </w:r>
      <w:r>
        <w:rPr>
          <w:sz w:val="26"/>
          <w:szCs w:val="26"/>
          <w:lang w:val="uz-Cyrl-UZ"/>
        </w:rPr>
        <w:t>nomenklaturasini</w:t>
      </w:r>
      <w:r w:rsidRPr="00065F09">
        <w:rPr>
          <w:sz w:val="26"/>
          <w:szCs w:val="26"/>
          <w:lang w:val="uz-Cyrl-UZ"/>
        </w:rPr>
        <w:t xml:space="preserve"> </w:t>
      </w:r>
      <w:r>
        <w:rPr>
          <w:sz w:val="26"/>
          <w:szCs w:val="26"/>
          <w:lang w:val="uz-Cyrl-UZ"/>
        </w:rPr>
        <w:t>tasdiqlaydi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unga</w:t>
      </w:r>
      <w:r w:rsidRPr="00065F09">
        <w:rPr>
          <w:sz w:val="26"/>
          <w:szCs w:val="26"/>
          <w:lang w:val="uz-Cyrl-UZ"/>
        </w:rPr>
        <w:t xml:space="preserve"> </w:t>
      </w:r>
      <w:r>
        <w:rPr>
          <w:sz w:val="26"/>
          <w:szCs w:val="26"/>
          <w:lang w:val="uz-Cyrl-UZ"/>
        </w:rPr>
        <w:t>muvofiq</w:t>
      </w:r>
      <w:r w:rsidRPr="00065F09">
        <w:rPr>
          <w:sz w:val="26"/>
          <w:szCs w:val="26"/>
          <w:lang w:val="uz-Cyrl-UZ"/>
        </w:rPr>
        <w:t xml:space="preserve"> </w:t>
      </w:r>
      <w:r>
        <w:rPr>
          <w:sz w:val="26"/>
          <w:szCs w:val="26"/>
          <w:lang w:val="uz-Cyrl-UZ"/>
        </w:rPr>
        <w:t>ularni</w:t>
      </w:r>
      <w:r w:rsidRPr="00065F09">
        <w:rPr>
          <w:sz w:val="26"/>
          <w:szCs w:val="26"/>
          <w:lang w:val="uz-Cyrl-UZ"/>
        </w:rPr>
        <w:t xml:space="preserve"> </w:t>
      </w:r>
      <w:r>
        <w:rPr>
          <w:sz w:val="26"/>
          <w:szCs w:val="26"/>
          <w:lang w:val="uz-Cyrl-UZ"/>
        </w:rPr>
        <w:t>ishga</w:t>
      </w:r>
      <w:r w:rsidRPr="00065F09">
        <w:rPr>
          <w:sz w:val="26"/>
          <w:szCs w:val="26"/>
          <w:lang w:val="uz-Cyrl-UZ"/>
        </w:rPr>
        <w:t xml:space="preserve"> </w:t>
      </w:r>
      <w:r>
        <w:rPr>
          <w:sz w:val="26"/>
          <w:szCs w:val="26"/>
          <w:lang w:val="uz-Cyrl-UZ"/>
        </w:rPr>
        <w:t>qabul</w:t>
      </w:r>
      <w:r w:rsidRPr="00065F09">
        <w:rPr>
          <w:sz w:val="26"/>
          <w:szCs w:val="26"/>
          <w:lang w:val="uz-Cyrl-UZ"/>
        </w:rPr>
        <w:t xml:space="preserve"> </w:t>
      </w:r>
      <w:r>
        <w:rPr>
          <w:sz w:val="26"/>
          <w:szCs w:val="26"/>
          <w:lang w:val="uz-Cyrl-UZ"/>
        </w:rPr>
        <w:t>qilish</w:t>
      </w:r>
      <w:r w:rsidRPr="00065F09">
        <w:rPr>
          <w:sz w:val="26"/>
          <w:szCs w:val="26"/>
          <w:lang w:val="uz-Cyrl-UZ"/>
        </w:rPr>
        <w:t xml:space="preserve">, </w:t>
      </w:r>
      <w:r>
        <w:rPr>
          <w:sz w:val="26"/>
          <w:szCs w:val="26"/>
          <w:lang w:val="uz-Cyrl-UZ"/>
        </w:rPr>
        <w:t>ish</w:t>
      </w:r>
      <w:r w:rsidRPr="00065F09">
        <w:rPr>
          <w:sz w:val="26"/>
          <w:szCs w:val="26"/>
          <w:lang w:val="uz-Cyrl-UZ"/>
        </w:rPr>
        <w:t xml:space="preserve"> </w:t>
      </w:r>
      <w:r>
        <w:rPr>
          <w:sz w:val="26"/>
          <w:szCs w:val="26"/>
          <w:lang w:val="uz-Cyrl-UZ"/>
        </w:rPr>
        <w:t>joyini</w:t>
      </w:r>
      <w:r w:rsidRPr="00065F09">
        <w:rPr>
          <w:sz w:val="26"/>
          <w:szCs w:val="26"/>
          <w:lang w:val="uz-Cyrl-UZ"/>
        </w:rPr>
        <w:t xml:space="preserve"> </w:t>
      </w:r>
      <w:r>
        <w:rPr>
          <w:sz w:val="26"/>
          <w:szCs w:val="26"/>
          <w:lang w:val="uz-Cyrl-UZ"/>
        </w:rPr>
        <w:t>o’zgartirish,</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ishga</w:t>
      </w:r>
      <w:r w:rsidRPr="00065F09">
        <w:rPr>
          <w:sz w:val="26"/>
          <w:szCs w:val="26"/>
          <w:lang w:val="uz-Cyrl-UZ"/>
        </w:rPr>
        <w:t xml:space="preserve"> </w:t>
      </w:r>
      <w:r>
        <w:rPr>
          <w:sz w:val="26"/>
          <w:szCs w:val="26"/>
          <w:lang w:val="uz-Cyrl-UZ"/>
        </w:rPr>
        <w:t>o’tkazish</w:t>
      </w:r>
      <w:r w:rsidRPr="00065F09">
        <w:rPr>
          <w:sz w:val="26"/>
          <w:szCs w:val="26"/>
          <w:lang w:val="uz-Cyrl-UZ"/>
        </w:rPr>
        <w:t xml:space="preserve"> </w:t>
      </w:r>
      <w:r>
        <w:rPr>
          <w:sz w:val="26"/>
          <w:szCs w:val="26"/>
          <w:lang w:val="uz-Cyrl-UZ"/>
        </w:rPr>
        <w:t>hamda</w:t>
      </w:r>
      <w:r w:rsidRPr="00065F09">
        <w:rPr>
          <w:sz w:val="26"/>
          <w:szCs w:val="26"/>
          <w:lang w:val="uz-Cyrl-UZ"/>
        </w:rPr>
        <w:t xml:space="preserve"> </w:t>
      </w:r>
      <w:r>
        <w:rPr>
          <w:sz w:val="26"/>
          <w:szCs w:val="26"/>
          <w:lang w:val="uz-Cyrl-UZ"/>
        </w:rPr>
        <w:t>mehnat</w:t>
      </w:r>
      <w:r w:rsidRPr="00065F09">
        <w:rPr>
          <w:sz w:val="26"/>
          <w:szCs w:val="26"/>
          <w:lang w:val="uz-Cyrl-UZ"/>
        </w:rPr>
        <w:t xml:space="preserve"> </w:t>
      </w:r>
      <w:r>
        <w:rPr>
          <w:sz w:val="26"/>
          <w:szCs w:val="26"/>
          <w:lang w:val="uz-Cyrl-UZ"/>
        </w:rPr>
        <w:t>shartnomalarini</w:t>
      </w:r>
      <w:r w:rsidRPr="00065F09">
        <w:rPr>
          <w:sz w:val="26"/>
          <w:szCs w:val="26"/>
          <w:lang w:val="uz-Cyrl-UZ"/>
        </w:rPr>
        <w:t xml:space="preserve"> </w:t>
      </w:r>
      <w:r>
        <w:rPr>
          <w:sz w:val="26"/>
          <w:szCs w:val="26"/>
          <w:lang w:val="uz-Cyrl-UZ"/>
        </w:rPr>
        <w:t>bekor</w:t>
      </w:r>
      <w:r w:rsidRPr="00065F09">
        <w:rPr>
          <w:sz w:val="26"/>
          <w:szCs w:val="26"/>
          <w:lang w:val="uz-Cyrl-UZ"/>
        </w:rPr>
        <w:t xml:space="preserve"> </w:t>
      </w:r>
      <w:r>
        <w:rPr>
          <w:sz w:val="26"/>
          <w:szCs w:val="26"/>
          <w:lang w:val="uz-Cyrl-UZ"/>
        </w:rPr>
        <w:t>qilishni</w:t>
      </w:r>
      <w:r w:rsidRPr="00065F09">
        <w:rPr>
          <w:sz w:val="26"/>
          <w:szCs w:val="26"/>
          <w:lang w:val="uz-Cyrl-UZ"/>
        </w:rPr>
        <w:t xml:space="preserve"> </w:t>
      </w:r>
      <w:r>
        <w:rPr>
          <w:sz w:val="26"/>
          <w:szCs w:val="26"/>
          <w:lang w:val="uz-Cyrl-UZ"/>
        </w:rPr>
        <w:t>amalga</w:t>
      </w:r>
      <w:r w:rsidRPr="00065F09">
        <w:rPr>
          <w:sz w:val="26"/>
          <w:szCs w:val="26"/>
          <w:lang w:val="uz-Cyrl-UZ"/>
        </w:rPr>
        <w:t xml:space="preserve"> </w:t>
      </w:r>
      <w:r>
        <w:rPr>
          <w:sz w:val="26"/>
          <w:szCs w:val="26"/>
          <w:lang w:val="uz-Cyrl-UZ"/>
        </w:rPr>
        <w:t>oshiradi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xodimlariga</w:t>
      </w:r>
      <w:r w:rsidRPr="00065F09">
        <w:rPr>
          <w:sz w:val="26"/>
          <w:szCs w:val="26"/>
          <w:lang w:val="uz-Cyrl-UZ"/>
        </w:rPr>
        <w:t xml:space="preserve"> </w:t>
      </w:r>
      <w:r>
        <w:rPr>
          <w:sz w:val="26"/>
          <w:szCs w:val="26"/>
          <w:lang w:val="uz-Cyrl-UZ"/>
        </w:rPr>
        <w:t>nisbatan</w:t>
      </w:r>
      <w:r w:rsidRPr="00065F09">
        <w:rPr>
          <w:sz w:val="26"/>
          <w:szCs w:val="26"/>
          <w:lang w:val="uz-Cyrl-UZ"/>
        </w:rPr>
        <w:t xml:space="preserve"> </w:t>
      </w:r>
      <w:r>
        <w:rPr>
          <w:sz w:val="26"/>
          <w:szCs w:val="26"/>
          <w:lang w:val="uz-Cyrl-UZ"/>
        </w:rPr>
        <w:t>amaldagi</w:t>
      </w:r>
      <w:r w:rsidRPr="00065F09">
        <w:rPr>
          <w:sz w:val="26"/>
          <w:szCs w:val="26"/>
          <w:lang w:val="uz-Cyrl-UZ"/>
        </w:rPr>
        <w:t xml:space="preserve"> </w:t>
      </w:r>
      <w:r>
        <w:rPr>
          <w:sz w:val="26"/>
          <w:szCs w:val="26"/>
          <w:lang w:val="uz-Cyrl-UZ"/>
        </w:rPr>
        <w:t>qonunchilikda</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xodimlarining</w:t>
      </w:r>
      <w:r w:rsidRPr="00065F09">
        <w:rPr>
          <w:sz w:val="26"/>
          <w:szCs w:val="26"/>
          <w:lang w:val="uz-Cyrl-UZ"/>
        </w:rPr>
        <w:t xml:space="preserve"> </w:t>
      </w:r>
      <w:r>
        <w:rPr>
          <w:sz w:val="26"/>
          <w:szCs w:val="26"/>
          <w:lang w:val="uz-Cyrl-UZ"/>
        </w:rPr>
        <w:t>intizomi</w:t>
      </w:r>
      <w:r w:rsidRPr="00065F09">
        <w:rPr>
          <w:sz w:val="26"/>
          <w:szCs w:val="26"/>
          <w:lang w:val="uz-Cyrl-UZ"/>
        </w:rPr>
        <w:t xml:space="preserve"> </w:t>
      </w:r>
      <w:r>
        <w:rPr>
          <w:sz w:val="26"/>
          <w:szCs w:val="26"/>
          <w:lang w:val="uz-Cyrl-UZ"/>
        </w:rPr>
        <w:t>haqidagi</w:t>
      </w:r>
      <w:r w:rsidRPr="00065F09">
        <w:rPr>
          <w:sz w:val="26"/>
          <w:szCs w:val="26"/>
          <w:lang w:val="uz-Cyrl-UZ"/>
        </w:rPr>
        <w:t xml:space="preserve"> </w:t>
      </w:r>
      <w:r>
        <w:rPr>
          <w:sz w:val="26"/>
          <w:szCs w:val="26"/>
          <w:lang w:val="uz-Cyrl-UZ"/>
        </w:rPr>
        <w:t>nizomda</w:t>
      </w:r>
      <w:r w:rsidRPr="00065F09">
        <w:rPr>
          <w:sz w:val="26"/>
          <w:szCs w:val="26"/>
          <w:lang w:val="uz-Cyrl-UZ"/>
        </w:rPr>
        <w:t xml:space="preserve"> </w:t>
      </w:r>
      <w:r>
        <w:rPr>
          <w:sz w:val="26"/>
          <w:szCs w:val="26"/>
          <w:lang w:val="uz-Cyrl-UZ"/>
        </w:rPr>
        <w:t>nazarda tutilgan</w:t>
      </w:r>
      <w:r w:rsidRPr="00065F09">
        <w:rPr>
          <w:sz w:val="26"/>
          <w:szCs w:val="26"/>
          <w:lang w:val="uz-Cyrl-UZ"/>
        </w:rPr>
        <w:t xml:space="preserve"> </w:t>
      </w:r>
      <w:r>
        <w:rPr>
          <w:sz w:val="26"/>
          <w:szCs w:val="26"/>
          <w:lang w:val="uz-Cyrl-UZ"/>
        </w:rPr>
        <w:t>intizomiy</w:t>
      </w:r>
      <w:r w:rsidRPr="00065F09">
        <w:rPr>
          <w:sz w:val="26"/>
          <w:szCs w:val="26"/>
          <w:lang w:val="uz-Cyrl-UZ"/>
        </w:rPr>
        <w:t xml:space="preserve"> </w:t>
      </w:r>
      <w:r>
        <w:rPr>
          <w:sz w:val="26"/>
          <w:szCs w:val="26"/>
          <w:lang w:val="uz-Cyrl-UZ"/>
        </w:rPr>
        <w:t>jazo</w:t>
      </w:r>
      <w:r w:rsidRPr="00065F09">
        <w:rPr>
          <w:sz w:val="26"/>
          <w:szCs w:val="26"/>
          <w:lang w:val="uz-Cyrl-UZ"/>
        </w:rPr>
        <w:t xml:space="preserve"> </w:t>
      </w:r>
      <w:r>
        <w:rPr>
          <w:sz w:val="26"/>
          <w:szCs w:val="26"/>
          <w:lang w:val="uz-Cyrl-UZ"/>
        </w:rPr>
        <w:t>choralarini</w:t>
      </w:r>
      <w:r w:rsidRPr="00065F09">
        <w:rPr>
          <w:sz w:val="26"/>
          <w:szCs w:val="26"/>
          <w:lang w:val="uz-Cyrl-UZ"/>
        </w:rPr>
        <w:t xml:space="preserve"> </w:t>
      </w:r>
      <w:r>
        <w:rPr>
          <w:sz w:val="26"/>
          <w:szCs w:val="26"/>
          <w:lang w:val="uz-Cyrl-UZ"/>
        </w:rPr>
        <w:t>qo’llaydi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xodimlarni</w:t>
      </w:r>
      <w:r w:rsidRPr="00065F09">
        <w:rPr>
          <w:sz w:val="26"/>
          <w:szCs w:val="26"/>
          <w:lang w:val="uz-Cyrl-UZ"/>
        </w:rPr>
        <w:t xml:space="preserve"> </w:t>
      </w:r>
      <w:r>
        <w:rPr>
          <w:sz w:val="26"/>
          <w:szCs w:val="26"/>
          <w:lang w:val="uz-Cyrl-UZ"/>
        </w:rPr>
        <w:t>mukofotlash</w:t>
      </w:r>
      <w:r w:rsidRPr="00065F09">
        <w:rPr>
          <w:sz w:val="26"/>
          <w:szCs w:val="26"/>
          <w:lang w:val="uz-Cyrl-UZ"/>
        </w:rPr>
        <w:t xml:space="preserve"> </w:t>
      </w:r>
      <w:r>
        <w:rPr>
          <w:sz w:val="26"/>
          <w:szCs w:val="26"/>
          <w:lang w:val="uz-Cyrl-UZ"/>
        </w:rPr>
        <w:t>to’g’risidagi</w:t>
      </w:r>
      <w:r w:rsidRPr="00065F09">
        <w:rPr>
          <w:sz w:val="26"/>
          <w:szCs w:val="26"/>
          <w:lang w:val="uz-Cyrl-UZ"/>
        </w:rPr>
        <w:t xml:space="preserve"> </w:t>
      </w:r>
      <w:r>
        <w:rPr>
          <w:sz w:val="26"/>
          <w:szCs w:val="26"/>
          <w:lang w:val="uz-Cyrl-UZ"/>
        </w:rPr>
        <w:t>nizomni</w:t>
      </w:r>
      <w:r w:rsidRPr="00065F09">
        <w:rPr>
          <w:sz w:val="26"/>
          <w:szCs w:val="26"/>
          <w:lang w:val="uz-Cyrl-UZ"/>
        </w:rPr>
        <w:t xml:space="preserve"> </w:t>
      </w:r>
      <w:r>
        <w:rPr>
          <w:sz w:val="26"/>
          <w:szCs w:val="26"/>
          <w:lang w:val="uz-Cyrl-UZ"/>
        </w:rPr>
        <w:t>tasdiqlaydi</w:t>
      </w:r>
      <w:r w:rsidRPr="00065F09">
        <w:rPr>
          <w:sz w:val="26"/>
          <w:szCs w:val="26"/>
          <w:lang w:val="uz-Cyrl-UZ"/>
        </w:rPr>
        <w:t xml:space="preserve">, </w:t>
      </w:r>
      <w:r>
        <w:rPr>
          <w:sz w:val="26"/>
          <w:szCs w:val="26"/>
          <w:lang w:val="uz-Cyrl-UZ"/>
        </w:rPr>
        <w:t>lavozim</w:t>
      </w:r>
      <w:r w:rsidRPr="00065F09">
        <w:rPr>
          <w:sz w:val="26"/>
          <w:szCs w:val="26"/>
          <w:lang w:val="uz-Cyrl-UZ"/>
        </w:rPr>
        <w:t xml:space="preserve"> </w:t>
      </w:r>
      <w:r>
        <w:rPr>
          <w:sz w:val="26"/>
          <w:szCs w:val="26"/>
          <w:lang w:val="uz-Cyrl-UZ"/>
        </w:rPr>
        <w:t>bo’yicha ish</w:t>
      </w:r>
      <w:r w:rsidRPr="00065F09">
        <w:rPr>
          <w:sz w:val="26"/>
          <w:szCs w:val="26"/>
          <w:lang w:val="uz-Cyrl-UZ"/>
        </w:rPr>
        <w:t xml:space="preserve"> </w:t>
      </w:r>
      <w:r>
        <w:rPr>
          <w:sz w:val="26"/>
          <w:szCs w:val="26"/>
          <w:lang w:val="uz-Cyrl-UZ"/>
        </w:rPr>
        <w:t>haqlarini</w:t>
      </w:r>
      <w:r w:rsidRPr="00065F09">
        <w:rPr>
          <w:sz w:val="26"/>
          <w:szCs w:val="26"/>
          <w:lang w:val="uz-Cyrl-UZ"/>
        </w:rPr>
        <w:t xml:space="preserve">, </w:t>
      </w:r>
      <w:r>
        <w:rPr>
          <w:sz w:val="26"/>
          <w:szCs w:val="26"/>
          <w:lang w:val="uz-Cyrl-UZ"/>
        </w:rPr>
        <w:t>ularga</w:t>
      </w:r>
      <w:r w:rsidRPr="00065F09">
        <w:rPr>
          <w:sz w:val="26"/>
          <w:szCs w:val="26"/>
          <w:lang w:val="uz-Cyrl-UZ"/>
        </w:rPr>
        <w:t xml:space="preserve"> </w:t>
      </w:r>
      <w:r>
        <w:rPr>
          <w:sz w:val="26"/>
          <w:szCs w:val="26"/>
          <w:lang w:val="uz-Cyrl-UZ"/>
        </w:rPr>
        <w:t>ustamalarni</w:t>
      </w:r>
      <w:r w:rsidRPr="00065F09">
        <w:rPr>
          <w:sz w:val="26"/>
          <w:szCs w:val="26"/>
          <w:lang w:val="uz-Cyrl-UZ"/>
        </w:rPr>
        <w:t xml:space="preserve">, </w:t>
      </w:r>
      <w:r>
        <w:rPr>
          <w:sz w:val="26"/>
          <w:szCs w:val="26"/>
          <w:lang w:val="uz-Cyrl-UZ"/>
        </w:rPr>
        <w:t>turli</w:t>
      </w:r>
      <w:r w:rsidRPr="00065F09">
        <w:rPr>
          <w:sz w:val="26"/>
          <w:szCs w:val="26"/>
          <w:lang w:val="uz-Cyrl-UZ"/>
        </w:rPr>
        <w:t xml:space="preserve"> </w:t>
      </w:r>
      <w:r>
        <w:rPr>
          <w:sz w:val="26"/>
          <w:szCs w:val="26"/>
          <w:lang w:val="uz-Cyrl-UZ"/>
        </w:rPr>
        <w:t>qo’shimcha</w:t>
      </w:r>
      <w:r w:rsidRPr="00065F09">
        <w:rPr>
          <w:sz w:val="26"/>
          <w:szCs w:val="26"/>
          <w:lang w:val="uz-Cyrl-UZ"/>
        </w:rPr>
        <w:t xml:space="preserve"> </w:t>
      </w:r>
      <w:r>
        <w:rPr>
          <w:sz w:val="26"/>
          <w:szCs w:val="26"/>
          <w:lang w:val="uz-Cyrl-UZ"/>
        </w:rPr>
        <w:t>to’lovlarni</w:t>
      </w:r>
      <w:r w:rsidRPr="00065F09">
        <w:rPr>
          <w:sz w:val="26"/>
          <w:szCs w:val="26"/>
          <w:lang w:val="uz-Cyrl-UZ"/>
        </w:rPr>
        <w:t xml:space="preserve"> </w:t>
      </w:r>
      <w:r>
        <w:rPr>
          <w:sz w:val="26"/>
          <w:szCs w:val="26"/>
          <w:lang w:val="uz-Cyrl-UZ"/>
        </w:rPr>
        <w:t>belgilaydi</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xodimlarini</w:t>
      </w:r>
      <w:r w:rsidRPr="00065F09">
        <w:rPr>
          <w:sz w:val="26"/>
          <w:szCs w:val="26"/>
          <w:lang w:val="uz-Cyrl-UZ"/>
        </w:rPr>
        <w:t xml:space="preserve"> </w:t>
      </w:r>
      <w:r>
        <w:rPr>
          <w:sz w:val="26"/>
          <w:szCs w:val="26"/>
          <w:lang w:val="uz-Cyrl-UZ"/>
        </w:rPr>
        <w:t>rag’batlantiradi</w:t>
      </w:r>
      <w:r w:rsidRPr="00065F09">
        <w:rPr>
          <w:sz w:val="26"/>
          <w:szCs w:val="26"/>
          <w:lang w:val="uz-Cyrl-UZ"/>
        </w:rPr>
        <w:t xml:space="preserve">, </w:t>
      </w:r>
      <w:r>
        <w:rPr>
          <w:sz w:val="26"/>
          <w:szCs w:val="26"/>
          <w:lang w:val="uz-Cyrl-UZ"/>
        </w:rPr>
        <w:t>shuningdek</w:t>
      </w:r>
      <w:r w:rsidRPr="00065F09">
        <w:rPr>
          <w:sz w:val="26"/>
          <w:szCs w:val="26"/>
          <w:lang w:val="uz-Cyrl-UZ"/>
        </w:rPr>
        <w:t xml:space="preserve">, </w:t>
      </w:r>
      <w:r>
        <w:rPr>
          <w:sz w:val="26"/>
          <w:szCs w:val="26"/>
          <w:lang w:val="uz-Cyrl-UZ"/>
        </w:rPr>
        <w:t>Jamiyat</w:t>
      </w:r>
      <w:r w:rsidRPr="00065F09">
        <w:rPr>
          <w:sz w:val="26"/>
          <w:szCs w:val="26"/>
          <w:lang w:val="uz-Cyrl-UZ"/>
        </w:rPr>
        <w:t xml:space="preserve"> </w:t>
      </w:r>
      <w:r>
        <w:rPr>
          <w:sz w:val="26"/>
          <w:szCs w:val="26"/>
          <w:lang w:val="uz-Cyrl-UZ"/>
        </w:rPr>
        <w:t>xodimlarini</w:t>
      </w:r>
      <w:r w:rsidRPr="00065F09">
        <w:rPr>
          <w:sz w:val="26"/>
          <w:szCs w:val="26"/>
          <w:lang w:val="uz-Cyrl-UZ"/>
        </w:rPr>
        <w:t xml:space="preserve"> </w:t>
      </w:r>
      <w:r>
        <w:rPr>
          <w:sz w:val="26"/>
          <w:szCs w:val="26"/>
          <w:lang w:val="uz-Cyrl-UZ"/>
        </w:rPr>
        <w:t>ijtimoiy</w:t>
      </w:r>
      <w:r w:rsidRPr="00065F09">
        <w:rPr>
          <w:sz w:val="26"/>
          <w:szCs w:val="26"/>
          <w:lang w:val="uz-Cyrl-UZ"/>
        </w:rPr>
        <w:t xml:space="preserve"> </w:t>
      </w:r>
      <w:r>
        <w:rPr>
          <w:sz w:val="26"/>
          <w:szCs w:val="26"/>
          <w:lang w:val="uz-Cyrl-UZ"/>
        </w:rPr>
        <w:t>himoyalash</w:t>
      </w:r>
      <w:r w:rsidRPr="00065F09">
        <w:rPr>
          <w:sz w:val="26"/>
          <w:szCs w:val="26"/>
          <w:lang w:val="uz-Cyrl-UZ"/>
        </w:rPr>
        <w:t xml:space="preserve"> </w:t>
      </w:r>
      <w:r>
        <w:rPr>
          <w:sz w:val="26"/>
          <w:szCs w:val="26"/>
          <w:lang w:val="uz-Cyrl-UZ"/>
        </w:rPr>
        <w:t>maqsadida</w:t>
      </w:r>
      <w:r w:rsidRPr="00065F09">
        <w:rPr>
          <w:sz w:val="26"/>
          <w:szCs w:val="26"/>
          <w:lang w:val="uz-Cyrl-UZ"/>
        </w:rPr>
        <w:t xml:space="preserve"> </w:t>
      </w:r>
      <w:r>
        <w:rPr>
          <w:sz w:val="26"/>
          <w:szCs w:val="26"/>
          <w:lang w:val="uz-Cyrl-UZ"/>
        </w:rPr>
        <w:t>kompensasiya</w:t>
      </w:r>
      <w:r w:rsidRPr="00065F09">
        <w:rPr>
          <w:sz w:val="26"/>
          <w:szCs w:val="26"/>
          <w:lang w:val="uz-Cyrl-UZ"/>
        </w:rPr>
        <w:t xml:space="preserve"> </w:t>
      </w:r>
      <w:r>
        <w:rPr>
          <w:sz w:val="26"/>
          <w:szCs w:val="26"/>
          <w:lang w:val="uz-Cyrl-UZ"/>
        </w:rPr>
        <w:t>to’lovlarini</w:t>
      </w:r>
      <w:r w:rsidRPr="00065F09">
        <w:rPr>
          <w:sz w:val="26"/>
          <w:szCs w:val="26"/>
          <w:lang w:val="uz-Cyrl-UZ"/>
        </w:rPr>
        <w:t xml:space="preserve"> </w:t>
      </w:r>
      <w:r>
        <w:rPr>
          <w:sz w:val="26"/>
          <w:szCs w:val="26"/>
          <w:lang w:val="uz-Cyrl-UZ"/>
        </w:rPr>
        <w:t>joriy etadi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Jamiyatning</w:t>
      </w:r>
      <w:r w:rsidRPr="00065F09">
        <w:rPr>
          <w:sz w:val="26"/>
          <w:szCs w:val="26"/>
          <w:lang w:val="uz-Cyrl-UZ"/>
        </w:rPr>
        <w:t xml:space="preserve"> </w:t>
      </w:r>
      <w:r>
        <w:rPr>
          <w:sz w:val="26"/>
          <w:szCs w:val="26"/>
          <w:lang w:val="uz-Cyrl-UZ"/>
        </w:rPr>
        <w:t>ilg’or</w:t>
      </w:r>
      <w:r w:rsidRPr="00065F09">
        <w:rPr>
          <w:sz w:val="26"/>
          <w:szCs w:val="26"/>
          <w:lang w:val="uz-Cyrl-UZ"/>
        </w:rPr>
        <w:t xml:space="preserve"> </w:t>
      </w:r>
      <w:r>
        <w:rPr>
          <w:sz w:val="26"/>
          <w:szCs w:val="26"/>
          <w:lang w:val="uz-Cyrl-UZ"/>
        </w:rPr>
        <w:t>xodimlarini</w:t>
      </w:r>
      <w:r w:rsidRPr="00065F09">
        <w:rPr>
          <w:sz w:val="26"/>
          <w:szCs w:val="26"/>
          <w:lang w:val="uz-Cyrl-UZ"/>
        </w:rPr>
        <w:t xml:space="preserve"> </w:t>
      </w:r>
      <w:r>
        <w:rPr>
          <w:sz w:val="26"/>
          <w:szCs w:val="26"/>
          <w:lang w:val="uz-Cyrl-UZ"/>
        </w:rPr>
        <w:t>belgilangan</w:t>
      </w:r>
      <w:r w:rsidRPr="00065F09">
        <w:rPr>
          <w:sz w:val="26"/>
          <w:szCs w:val="26"/>
          <w:lang w:val="uz-Cyrl-UZ"/>
        </w:rPr>
        <w:t xml:space="preserve"> </w:t>
      </w:r>
      <w:r>
        <w:rPr>
          <w:sz w:val="26"/>
          <w:szCs w:val="26"/>
          <w:lang w:val="uz-Cyrl-UZ"/>
        </w:rPr>
        <w:t>tartibda</w:t>
      </w:r>
      <w:r w:rsidRPr="00065F09">
        <w:rPr>
          <w:sz w:val="26"/>
          <w:szCs w:val="26"/>
          <w:lang w:val="uz-Cyrl-UZ"/>
        </w:rPr>
        <w:t xml:space="preserve"> </w:t>
      </w:r>
      <w:r>
        <w:rPr>
          <w:sz w:val="26"/>
          <w:szCs w:val="26"/>
          <w:lang w:val="uz-Cyrl-UZ"/>
        </w:rPr>
        <w:t>ko’krak</w:t>
      </w:r>
      <w:r w:rsidRPr="00065F09">
        <w:rPr>
          <w:sz w:val="26"/>
          <w:szCs w:val="26"/>
          <w:lang w:val="uz-Cyrl-UZ"/>
        </w:rPr>
        <w:t xml:space="preserve"> </w:t>
      </w:r>
      <w:r>
        <w:rPr>
          <w:sz w:val="26"/>
          <w:szCs w:val="26"/>
          <w:lang w:val="uz-Cyrl-UZ"/>
        </w:rPr>
        <w:t>nishonlari</w:t>
      </w:r>
      <w:r w:rsidRPr="00065F09">
        <w:rPr>
          <w:sz w:val="26"/>
          <w:szCs w:val="26"/>
          <w:lang w:val="uz-Cyrl-UZ"/>
        </w:rPr>
        <w:t xml:space="preserve">, </w:t>
      </w:r>
      <w:r>
        <w:rPr>
          <w:sz w:val="26"/>
          <w:szCs w:val="26"/>
          <w:lang w:val="uz-Cyrl-UZ"/>
        </w:rPr>
        <w:t>faxriy</w:t>
      </w:r>
      <w:r w:rsidRPr="00065F09">
        <w:rPr>
          <w:sz w:val="26"/>
          <w:szCs w:val="26"/>
          <w:lang w:val="uz-Cyrl-UZ"/>
        </w:rPr>
        <w:t xml:space="preserve"> </w:t>
      </w:r>
      <w:r>
        <w:rPr>
          <w:sz w:val="26"/>
          <w:szCs w:val="26"/>
          <w:lang w:val="uz-Cyrl-UZ"/>
        </w:rPr>
        <w:t>yorliqlar</w:t>
      </w:r>
      <w:r w:rsidRPr="00065F09">
        <w:rPr>
          <w:sz w:val="26"/>
          <w:szCs w:val="26"/>
          <w:lang w:val="uz-Cyrl-UZ"/>
        </w:rPr>
        <w:t xml:space="preserve"> </w:t>
      </w:r>
      <w:r>
        <w:rPr>
          <w:sz w:val="26"/>
          <w:szCs w:val="26"/>
          <w:lang w:val="uz-Cyrl-UZ"/>
        </w:rPr>
        <w:t>bilan</w:t>
      </w:r>
      <w:r w:rsidRPr="00065F09">
        <w:rPr>
          <w:sz w:val="26"/>
          <w:szCs w:val="26"/>
          <w:lang w:val="uz-Cyrl-UZ"/>
        </w:rPr>
        <w:t xml:space="preserve"> </w:t>
      </w:r>
      <w:r>
        <w:rPr>
          <w:sz w:val="26"/>
          <w:szCs w:val="26"/>
          <w:lang w:val="uz-Cyrl-UZ"/>
        </w:rPr>
        <w:t>mukofotlaydi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rag’batlantirishning</w:t>
      </w:r>
      <w:r w:rsidRPr="00065F09">
        <w:rPr>
          <w:sz w:val="26"/>
          <w:szCs w:val="26"/>
          <w:lang w:val="uz-Cyrl-UZ"/>
        </w:rPr>
        <w:t xml:space="preserve"> </w:t>
      </w:r>
      <w:r>
        <w:rPr>
          <w:sz w:val="26"/>
          <w:szCs w:val="26"/>
          <w:lang w:val="uz-Cyrl-UZ"/>
        </w:rPr>
        <w:t>boshqa</w:t>
      </w:r>
      <w:r w:rsidRPr="00065F09">
        <w:rPr>
          <w:sz w:val="26"/>
          <w:szCs w:val="26"/>
          <w:lang w:val="uz-Cyrl-UZ"/>
        </w:rPr>
        <w:t xml:space="preserve"> </w:t>
      </w:r>
      <w:r>
        <w:rPr>
          <w:sz w:val="26"/>
          <w:szCs w:val="26"/>
          <w:lang w:val="uz-Cyrl-UZ"/>
        </w:rPr>
        <w:t>turlarini</w:t>
      </w:r>
      <w:r w:rsidRPr="00065F09">
        <w:rPr>
          <w:sz w:val="26"/>
          <w:szCs w:val="26"/>
          <w:lang w:val="uz-Cyrl-UZ"/>
        </w:rPr>
        <w:t xml:space="preserve"> </w:t>
      </w:r>
      <w:r>
        <w:rPr>
          <w:sz w:val="26"/>
          <w:szCs w:val="26"/>
          <w:lang w:val="uz-Cyrl-UZ"/>
        </w:rPr>
        <w:t>qo’llaydi</w:t>
      </w:r>
      <w:r w:rsidRPr="00065F09">
        <w:rPr>
          <w:sz w:val="26"/>
          <w:szCs w:val="26"/>
          <w:lang w:val="uz-Cyrl-UZ"/>
        </w:rPr>
        <w:t>;</w:t>
      </w:r>
    </w:p>
    <w:p w:rsidR="00013A28" w:rsidRPr="00065F09"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tarkibiga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korxonalarning</w:t>
      </w:r>
      <w:r w:rsidRPr="00065F09">
        <w:rPr>
          <w:sz w:val="26"/>
          <w:szCs w:val="26"/>
          <w:lang w:val="uz-Cyrl-UZ"/>
        </w:rPr>
        <w:t xml:space="preserve"> </w:t>
      </w:r>
      <w:r>
        <w:rPr>
          <w:sz w:val="26"/>
          <w:szCs w:val="26"/>
          <w:lang w:val="uz-Cyrl-UZ"/>
        </w:rPr>
        <w:t>moliyaviy</w:t>
      </w:r>
      <w:r w:rsidRPr="00065F09">
        <w:rPr>
          <w:sz w:val="26"/>
          <w:szCs w:val="26"/>
          <w:lang w:val="uz-Cyrl-UZ"/>
        </w:rPr>
        <w:t>-</w:t>
      </w:r>
      <w:r>
        <w:rPr>
          <w:sz w:val="26"/>
          <w:szCs w:val="26"/>
          <w:lang w:val="uz-Cyrl-UZ"/>
        </w:rPr>
        <w:t>xo’jalik</w:t>
      </w:r>
      <w:r w:rsidRPr="00065F09">
        <w:rPr>
          <w:sz w:val="26"/>
          <w:szCs w:val="26"/>
          <w:lang w:val="uz-Cyrl-UZ"/>
        </w:rPr>
        <w:t xml:space="preserve"> </w:t>
      </w:r>
      <w:r>
        <w:rPr>
          <w:sz w:val="26"/>
          <w:szCs w:val="26"/>
          <w:lang w:val="uz-Cyrl-UZ"/>
        </w:rPr>
        <w:t>faoliyati</w:t>
      </w:r>
      <w:r w:rsidRPr="00065F09">
        <w:rPr>
          <w:sz w:val="26"/>
          <w:szCs w:val="26"/>
          <w:lang w:val="uz-Cyrl-UZ"/>
        </w:rPr>
        <w:t xml:space="preserve"> </w:t>
      </w:r>
      <w:r>
        <w:rPr>
          <w:sz w:val="26"/>
          <w:szCs w:val="26"/>
          <w:lang w:val="uz-Cyrl-UZ"/>
        </w:rPr>
        <w:t>holati</w:t>
      </w:r>
      <w:r w:rsidRPr="00065F09">
        <w:rPr>
          <w:sz w:val="26"/>
          <w:szCs w:val="26"/>
          <w:lang w:val="uz-Cyrl-UZ"/>
        </w:rPr>
        <w:t xml:space="preserve"> </w:t>
      </w:r>
      <w:r>
        <w:rPr>
          <w:sz w:val="26"/>
          <w:szCs w:val="26"/>
          <w:lang w:val="uz-Cyrl-UZ"/>
        </w:rPr>
        <w:t>uchun</w:t>
      </w:r>
      <w:r w:rsidRPr="00065F09">
        <w:rPr>
          <w:sz w:val="26"/>
          <w:szCs w:val="26"/>
          <w:lang w:val="uz-Cyrl-UZ"/>
        </w:rPr>
        <w:t xml:space="preserve"> </w:t>
      </w:r>
      <w:r>
        <w:rPr>
          <w:sz w:val="26"/>
          <w:szCs w:val="26"/>
          <w:lang w:val="uz-Cyrl-UZ"/>
        </w:rPr>
        <w:t>mas’ul hisoblanadi</w:t>
      </w:r>
      <w:r w:rsidRPr="00065F09">
        <w:rPr>
          <w:sz w:val="26"/>
          <w:szCs w:val="26"/>
          <w:lang w:val="uz-Cyrl-UZ"/>
        </w:rPr>
        <w:t xml:space="preserve"> </w:t>
      </w:r>
      <w:r>
        <w:rPr>
          <w:sz w:val="26"/>
          <w:szCs w:val="26"/>
          <w:lang w:val="uz-Cyrl-UZ"/>
        </w:rPr>
        <w:t>hamda</w:t>
      </w:r>
      <w:r w:rsidRPr="00065F09">
        <w:rPr>
          <w:sz w:val="26"/>
          <w:szCs w:val="26"/>
          <w:lang w:val="uz-Cyrl-UZ"/>
        </w:rPr>
        <w:t xml:space="preserve"> </w:t>
      </w:r>
      <w:r>
        <w:rPr>
          <w:sz w:val="26"/>
          <w:szCs w:val="26"/>
          <w:lang w:val="uz-Cyrl-UZ"/>
        </w:rPr>
        <w:t>ulardagi</w:t>
      </w:r>
      <w:r w:rsidRPr="00065F09">
        <w:rPr>
          <w:sz w:val="26"/>
          <w:szCs w:val="26"/>
          <w:lang w:val="uz-Cyrl-UZ"/>
        </w:rPr>
        <w:t xml:space="preserve"> </w:t>
      </w:r>
      <w:r>
        <w:rPr>
          <w:sz w:val="26"/>
          <w:szCs w:val="26"/>
          <w:lang w:val="uz-Cyrl-UZ"/>
        </w:rPr>
        <w:t>moliyaviy</w:t>
      </w:r>
      <w:r w:rsidRPr="00065F09">
        <w:rPr>
          <w:sz w:val="26"/>
          <w:szCs w:val="26"/>
          <w:lang w:val="uz-Cyrl-UZ"/>
        </w:rPr>
        <w:t xml:space="preserve"> </w:t>
      </w:r>
      <w:r>
        <w:rPr>
          <w:sz w:val="26"/>
          <w:szCs w:val="26"/>
          <w:lang w:val="uz-Cyrl-UZ"/>
        </w:rPr>
        <w:t>barqarorlikni</w:t>
      </w:r>
      <w:r w:rsidRPr="00065F09">
        <w:rPr>
          <w:sz w:val="26"/>
          <w:szCs w:val="26"/>
          <w:lang w:val="uz-Cyrl-UZ"/>
        </w:rPr>
        <w:t xml:space="preserve"> </w:t>
      </w:r>
      <w:r>
        <w:rPr>
          <w:sz w:val="26"/>
          <w:szCs w:val="26"/>
          <w:lang w:val="uz-Cyrl-UZ"/>
        </w:rPr>
        <w:t>ta’minlashga</w:t>
      </w:r>
      <w:r w:rsidRPr="00065F09">
        <w:rPr>
          <w:sz w:val="26"/>
          <w:szCs w:val="26"/>
          <w:lang w:val="uz-Cyrl-UZ"/>
        </w:rPr>
        <w:t xml:space="preserve"> </w:t>
      </w:r>
      <w:r>
        <w:rPr>
          <w:sz w:val="26"/>
          <w:szCs w:val="26"/>
          <w:lang w:val="uz-Cyrl-UZ"/>
        </w:rPr>
        <w:t>yo’naltirilgan</w:t>
      </w:r>
      <w:r w:rsidRPr="00065F09">
        <w:rPr>
          <w:sz w:val="26"/>
          <w:szCs w:val="26"/>
          <w:lang w:val="uz-Cyrl-UZ"/>
        </w:rPr>
        <w:t xml:space="preserve"> </w:t>
      </w:r>
      <w:r>
        <w:rPr>
          <w:sz w:val="26"/>
          <w:szCs w:val="26"/>
          <w:lang w:val="uz-Cyrl-UZ"/>
        </w:rPr>
        <w:t>zarur</w:t>
      </w:r>
      <w:r w:rsidRPr="00065F09">
        <w:rPr>
          <w:sz w:val="26"/>
          <w:szCs w:val="26"/>
          <w:lang w:val="uz-Cyrl-UZ"/>
        </w:rPr>
        <w:t xml:space="preserve"> </w:t>
      </w:r>
      <w:r>
        <w:rPr>
          <w:sz w:val="26"/>
          <w:szCs w:val="26"/>
          <w:lang w:val="uz-Cyrl-UZ"/>
        </w:rPr>
        <w:t>choralarni</w:t>
      </w:r>
      <w:r w:rsidRPr="00065F09">
        <w:rPr>
          <w:sz w:val="26"/>
          <w:szCs w:val="26"/>
          <w:lang w:val="uz-Cyrl-UZ"/>
        </w:rPr>
        <w:t xml:space="preserve"> </w:t>
      </w:r>
      <w:r>
        <w:rPr>
          <w:sz w:val="26"/>
          <w:szCs w:val="26"/>
          <w:lang w:val="uz-Cyrl-UZ"/>
        </w:rPr>
        <w:t>ko’radi</w:t>
      </w:r>
      <w:r w:rsidRPr="00065F09">
        <w:rPr>
          <w:sz w:val="26"/>
          <w:szCs w:val="26"/>
          <w:lang w:val="uz-Cyrl-UZ"/>
        </w:rPr>
        <w:t>;</w:t>
      </w:r>
    </w:p>
    <w:p w:rsidR="00013A28" w:rsidRPr="00FE1B1E" w:rsidRDefault="00013A28" w:rsidP="00FE1B1E">
      <w:pPr>
        <w:pStyle w:val="BodyTextIndent"/>
        <w:tabs>
          <w:tab w:val="left" w:pos="993"/>
        </w:tabs>
        <w:spacing w:before="80" w:after="0"/>
        <w:ind w:left="0" w:firstLineChars="271" w:firstLine="705"/>
        <w:jc w:val="both"/>
        <w:rPr>
          <w:sz w:val="26"/>
          <w:szCs w:val="26"/>
          <w:lang w:val="uz-Cyrl-UZ"/>
        </w:rPr>
      </w:pPr>
      <w:r>
        <w:rPr>
          <w:sz w:val="26"/>
          <w:szCs w:val="26"/>
          <w:lang w:val="uz-Cyrl-UZ"/>
        </w:rPr>
        <w:t>Jamiyat</w:t>
      </w:r>
      <w:r w:rsidRPr="00065F09">
        <w:rPr>
          <w:sz w:val="26"/>
          <w:szCs w:val="26"/>
          <w:lang w:val="uz-Cyrl-UZ"/>
        </w:rPr>
        <w:t xml:space="preserve"> </w:t>
      </w:r>
      <w:r>
        <w:rPr>
          <w:sz w:val="26"/>
          <w:szCs w:val="26"/>
          <w:lang w:val="uz-Cyrl-UZ"/>
        </w:rPr>
        <w:t>tarkibiga</w:t>
      </w:r>
      <w:r w:rsidRPr="00065F09">
        <w:rPr>
          <w:sz w:val="26"/>
          <w:szCs w:val="26"/>
          <w:lang w:val="uz-Cyrl-UZ"/>
        </w:rPr>
        <w:t xml:space="preserve"> </w:t>
      </w:r>
      <w:r>
        <w:rPr>
          <w:sz w:val="26"/>
          <w:szCs w:val="26"/>
          <w:lang w:val="uz-Cyrl-UZ"/>
        </w:rPr>
        <w:t>kiruvchi</w:t>
      </w:r>
      <w:r w:rsidRPr="00065F09">
        <w:rPr>
          <w:sz w:val="26"/>
          <w:szCs w:val="26"/>
          <w:lang w:val="uz-Cyrl-UZ"/>
        </w:rPr>
        <w:t xml:space="preserve"> </w:t>
      </w:r>
      <w:r>
        <w:rPr>
          <w:sz w:val="26"/>
          <w:szCs w:val="26"/>
          <w:lang w:val="uz-Cyrl-UZ"/>
        </w:rPr>
        <w:t>korxonalarining</w:t>
      </w:r>
      <w:r w:rsidRPr="00065F09">
        <w:rPr>
          <w:sz w:val="26"/>
          <w:szCs w:val="26"/>
          <w:lang w:val="uz-Cyrl-UZ"/>
        </w:rPr>
        <w:t xml:space="preserve"> </w:t>
      </w:r>
      <w:r>
        <w:rPr>
          <w:sz w:val="26"/>
          <w:szCs w:val="26"/>
          <w:lang w:val="uz-Cyrl-UZ"/>
        </w:rPr>
        <w:t>moliyaviy</w:t>
      </w:r>
      <w:r w:rsidRPr="00065F09">
        <w:rPr>
          <w:sz w:val="26"/>
          <w:szCs w:val="26"/>
          <w:lang w:val="uz-Cyrl-UZ"/>
        </w:rPr>
        <w:t>-</w:t>
      </w:r>
      <w:r>
        <w:rPr>
          <w:sz w:val="26"/>
          <w:szCs w:val="26"/>
          <w:lang w:val="uz-Cyrl-UZ"/>
        </w:rPr>
        <w:t>xo’jalik</w:t>
      </w:r>
      <w:r w:rsidRPr="00065F09">
        <w:rPr>
          <w:sz w:val="26"/>
          <w:szCs w:val="26"/>
          <w:lang w:val="uz-Cyrl-UZ"/>
        </w:rPr>
        <w:t xml:space="preserve"> </w:t>
      </w:r>
      <w:r>
        <w:rPr>
          <w:sz w:val="26"/>
          <w:szCs w:val="26"/>
          <w:lang w:val="uz-Cyrl-UZ"/>
        </w:rPr>
        <w:t>faoliyatini</w:t>
      </w:r>
      <w:r w:rsidRPr="00065F09">
        <w:rPr>
          <w:sz w:val="26"/>
          <w:szCs w:val="26"/>
          <w:lang w:val="uz-Cyrl-UZ"/>
        </w:rPr>
        <w:t xml:space="preserve"> </w:t>
      </w:r>
      <w:r>
        <w:rPr>
          <w:sz w:val="26"/>
          <w:szCs w:val="26"/>
          <w:lang w:val="uz-Cyrl-UZ"/>
        </w:rPr>
        <w:t>tekshirish</w:t>
      </w:r>
      <w:r w:rsidRPr="00065F09">
        <w:rPr>
          <w:sz w:val="26"/>
          <w:szCs w:val="26"/>
          <w:lang w:val="uz-Cyrl-UZ"/>
        </w:rPr>
        <w:t xml:space="preserve"> </w:t>
      </w:r>
      <w:r>
        <w:rPr>
          <w:sz w:val="26"/>
          <w:szCs w:val="26"/>
          <w:lang w:val="uz-Cyrl-UZ"/>
        </w:rPr>
        <w:t>to’g’risida</w:t>
      </w:r>
      <w:r w:rsidRPr="00065F09">
        <w:rPr>
          <w:sz w:val="26"/>
          <w:szCs w:val="26"/>
          <w:lang w:val="uz-Cyrl-UZ"/>
        </w:rPr>
        <w:t xml:space="preserve"> </w:t>
      </w:r>
      <w:r>
        <w:rPr>
          <w:sz w:val="26"/>
          <w:szCs w:val="26"/>
          <w:lang w:val="uz-Cyrl-UZ"/>
        </w:rPr>
        <w:t>qaror</w:t>
      </w:r>
      <w:r w:rsidRPr="00065F09">
        <w:rPr>
          <w:sz w:val="26"/>
          <w:szCs w:val="26"/>
          <w:lang w:val="uz-Cyrl-UZ"/>
        </w:rPr>
        <w:t xml:space="preserve"> </w:t>
      </w:r>
      <w:r>
        <w:rPr>
          <w:sz w:val="26"/>
          <w:szCs w:val="26"/>
          <w:lang w:val="uz-Cyrl-UZ"/>
        </w:rPr>
        <w:t>qabul</w:t>
      </w:r>
      <w:r w:rsidRPr="00065F09">
        <w:rPr>
          <w:sz w:val="26"/>
          <w:szCs w:val="26"/>
          <w:lang w:val="uz-Cyrl-UZ"/>
        </w:rPr>
        <w:t xml:space="preserve"> </w:t>
      </w:r>
      <w:r>
        <w:rPr>
          <w:sz w:val="26"/>
          <w:szCs w:val="26"/>
          <w:lang w:val="uz-Cyrl-UZ"/>
        </w:rPr>
        <w:t>qiladi</w:t>
      </w:r>
      <w:r w:rsidRPr="00065F09">
        <w:rPr>
          <w:sz w:val="26"/>
          <w:szCs w:val="26"/>
          <w:lang w:val="uz-Cyrl-UZ"/>
        </w:rPr>
        <w:t xml:space="preserve">, </w:t>
      </w:r>
      <w:r>
        <w:rPr>
          <w:sz w:val="26"/>
          <w:szCs w:val="26"/>
          <w:lang w:val="uz-Cyrl-UZ"/>
        </w:rPr>
        <w:t>ularning</w:t>
      </w:r>
      <w:r w:rsidRPr="00065F09">
        <w:rPr>
          <w:sz w:val="26"/>
          <w:szCs w:val="26"/>
          <w:lang w:val="uz-Cyrl-UZ"/>
        </w:rPr>
        <w:t xml:space="preserve"> </w:t>
      </w:r>
      <w:r>
        <w:rPr>
          <w:sz w:val="26"/>
          <w:szCs w:val="26"/>
          <w:lang w:val="uz-Cyrl-UZ"/>
        </w:rPr>
        <w:t>natijalarini</w:t>
      </w:r>
      <w:r w:rsidRPr="00065F09">
        <w:rPr>
          <w:sz w:val="26"/>
          <w:szCs w:val="26"/>
          <w:lang w:val="uz-Cyrl-UZ"/>
        </w:rPr>
        <w:t xml:space="preserve"> </w:t>
      </w:r>
      <w:r>
        <w:rPr>
          <w:sz w:val="26"/>
          <w:szCs w:val="26"/>
          <w:lang w:val="uz-Cyrl-UZ"/>
        </w:rPr>
        <w:t>ko’rib</w:t>
      </w:r>
      <w:r w:rsidRPr="00065F09">
        <w:rPr>
          <w:sz w:val="26"/>
          <w:szCs w:val="26"/>
          <w:lang w:val="uz-Cyrl-UZ"/>
        </w:rPr>
        <w:t xml:space="preserve"> </w:t>
      </w:r>
      <w:r>
        <w:rPr>
          <w:sz w:val="26"/>
          <w:szCs w:val="26"/>
          <w:lang w:val="uz-Cyrl-UZ"/>
        </w:rPr>
        <w:t>chiqadi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ular</w:t>
      </w:r>
      <w:r w:rsidRPr="00065F09">
        <w:rPr>
          <w:sz w:val="26"/>
          <w:szCs w:val="26"/>
          <w:lang w:val="uz-Cyrl-UZ"/>
        </w:rPr>
        <w:t xml:space="preserve"> </w:t>
      </w:r>
      <w:r>
        <w:rPr>
          <w:sz w:val="26"/>
          <w:szCs w:val="26"/>
          <w:lang w:val="uz-Cyrl-UZ"/>
        </w:rPr>
        <w:t>yuzasidan</w:t>
      </w:r>
      <w:r w:rsidRPr="00065F09">
        <w:rPr>
          <w:sz w:val="26"/>
          <w:szCs w:val="26"/>
          <w:lang w:val="uz-Cyrl-UZ"/>
        </w:rPr>
        <w:t xml:space="preserve"> </w:t>
      </w:r>
      <w:r>
        <w:rPr>
          <w:sz w:val="26"/>
          <w:szCs w:val="26"/>
          <w:lang w:val="uz-Cyrl-UZ"/>
        </w:rPr>
        <w:t>hamda</w:t>
      </w:r>
      <w:r w:rsidRPr="00065F09">
        <w:rPr>
          <w:sz w:val="26"/>
          <w:szCs w:val="26"/>
          <w:lang w:val="uz-Cyrl-UZ"/>
        </w:rPr>
        <w:t xml:space="preserve"> </w:t>
      </w:r>
      <w:r>
        <w:rPr>
          <w:sz w:val="26"/>
          <w:szCs w:val="26"/>
          <w:lang w:val="uz-Cyrl-UZ"/>
        </w:rPr>
        <w:t>aniqlangan</w:t>
      </w:r>
      <w:r w:rsidRPr="00065F09">
        <w:rPr>
          <w:sz w:val="26"/>
          <w:szCs w:val="26"/>
          <w:lang w:val="uz-Cyrl-UZ"/>
        </w:rPr>
        <w:t xml:space="preserve"> </w:t>
      </w:r>
      <w:r>
        <w:rPr>
          <w:sz w:val="26"/>
          <w:szCs w:val="26"/>
          <w:lang w:val="uz-Cyrl-UZ"/>
        </w:rPr>
        <w:t>kamchiliklarni</w:t>
      </w:r>
      <w:r w:rsidRPr="00065F09">
        <w:rPr>
          <w:sz w:val="26"/>
          <w:szCs w:val="26"/>
          <w:lang w:val="uz-Cyrl-UZ"/>
        </w:rPr>
        <w:t xml:space="preserve"> </w:t>
      </w:r>
      <w:r>
        <w:rPr>
          <w:sz w:val="26"/>
          <w:szCs w:val="26"/>
          <w:lang w:val="uz-Cyrl-UZ"/>
        </w:rPr>
        <w:t>bartaraf</w:t>
      </w:r>
      <w:r w:rsidRPr="00065F09">
        <w:rPr>
          <w:sz w:val="26"/>
          <w:szCs w:val="26"/>
          <w:lang w:val="uz-Cyrl-UZ"/>
        </w:rPr>
        <w:t xml:space="preserve"> </w:t>
      </w:r>
      <w:r>
        <w:rPr>
          <w:sz w:val="26"/>
          <w:szCs w:val="26"/>
          <w:lang w:val="uz-Cyrl-UZ"/>
        </w:rPr>
        <w:t>etish</w:t>
      </w:r>
      <w:r w:rsidRPr="00065F09">
        <w:rPr>
          <w:sz w:val="26"/>
          <w:szCs w:val="26"/>
          <w:lang w:val="uz-Cyrl-UZ"/>
        </w:rPr>
        <w:t xml:space="preserve"> </w:t>
      </w:r>
      <w:r>
        <w:rPr>
          <w:sz w:val="26"/>
          <w:szCs w:val="26"/>
          <w:lang w:val="uz-Cyrl-UZ"/>
        </w:rPr>
        <w:t>bo’yicha</w:t>
      </w:r>
      <w:r w:rsidRPr="00065F09">
        <w:rPr>
          <w:sz w:val="26"/>
          <w:szCs w:val="26"/>
          <w:lang w:val="uz-Cyrl-UZ"/>
        </w:rPr>
        <w:t xml:space="preserve"> </w:t>
      </w:r>
      <w:r>
        <w:rPr>
          <w:sz w:val="26"/>
          <w:szCs w:val="26"/>
          <w:lang w:val="uz-Cyrl-UZ"/>
        </w:rPr>
        <w:t>qarorlar</w:t>
      </w:r>
      <w:r w:rsidRPr="00065F09">
        <w:rPr>
          <w:sz w:val="26"/>
          <w:szCs w:val="26"/>
          <w:lang w:val="uz-Cyrl-UZ"/>
        </w:rPr>
        <w:t xml:space="preserve"> </w:t>
      </w:r>
      <w:r>
        <w:rPr>
          <w:sz w:val="26"/>
          <w:szCs w:val="26"/>
          <w:lang w:val="uz-Cyrl-UZ"/>
        </w:rPr>
        <w:t>qabul</w:t>
      </w:r>
      <w:r w:rsidRPr="00065F09">
        <w:rPr>
          <w:sz w:val="26"/>
          <w:szCs w:val="26"/>
          <w:lang w:val="uz-Cyrl-UZ"/>
        </w:rPr>
        <w:t xml:space="preserve"> </w:t>
      </w:r>
      <w:r>
        <w:rPr>
          <w:sz w:val="26"/>
          <w:szCs w:val="26"/>
          <w:lang w:val="uz-Cyrl-UZ"/>
        </w:rPr>
        <w:t>qiladi</w:t>
      </w:r>
      <w:r w:rsidRPr="00065F09">
        <w:rPr>
          <w:sz w:val="26"/>
          <w:szCs w:val="26"/>
          <w:lang w:val="uz-Cyrl-UZ"/>
        </w:rPr>
        <w:t xml:space="preserve"> </w:t>
      </w:r>
      <w:r>
        <w:rPr>
          <w:sz w:val="26"/>
          <w:szCs w:val="26"/>
          <w:lang w:val="uz-Cyrl-UZ"/>
        </w:rPr>
        <w:t>va</w:t>
      </w:r>
      <w:r w:rsidRPr="00065F09">
        <w:rPr>
          <w:sz w:val="26"/>
          <w:szCs w:val="26"/>
          <w:lang w:val="uz-Cyrl-UZ"/>
        </w:rPr>
        <w:t xml:space="preserve"> </w:t>
      </w:r>
      <w:r>
        <w:rPr>
          <w:sz w:val="26"/>
          <w:szCs w:val="26"/>
          <w:lang w:val="uz-Cyrl-UZ"/>
        </w:rPr>
        <w:t>zarur</w:t>
      </w:r>
      <w:r w:rsidRPr="00065F09">
        <w:rPr>
          <w:sz w:val="26"/>
          <w:szCs w:val="26"/>
          <w:lang w:val="uz-Cyrl-UZ"/>
        </w:rPr>
        <w:t xml:space="preserve"> </w:t>
      </w:r>
      <w:r>
        <w:rPr>
          <w:sz w:val="26"/>
          <w:szCs w:val="26"/>
          <w:lang w:val="uz-Cyrl-UZ"/>
        </w:rPr>
        <w:t>choralar</w:t>
      </w:r>
      <w:r w:rsidRPr="00065F09">
        <w:rPr>
          <w:sz w:val="26"/>
          <w:szCs w:val="26"/>
          <w:lang w:val="uz-Cyrl-UZ"/>
        </w:rPr>
        <w:t xml:space="preserve"> </w:t>
      </w:r>
      <w:r>
        <w:rPr>
          <w:sz w:val="26"/>
          <w:szCs w:val="26"/>
          <w:lang w:val="uz-Cyrl-UZ"/>
        </w:rPr>
        <w:t>ko’radi</w:t>
      </w:r>
      <w:r w:rsidRPr="00065F09">
        <w:rPr>
          <w:sz w:val="26"/>
          <w:szCs w:val="26"/>
          <w:lang w:val="uz-Cyrl-UZ"/>
        </w:rPr>
        <w:t>.</w:t>
      </w:r>
    </w:p>
    <w:p w:rsidR="00013A28" w:rsidRPr="00FE1B1E" w:rsidRDefault="00013A28" w:rsidP="00F04CAD">
      <w:pPr>
        <w:pStyle w:val="BodyTextIndent"/>
        <w:tabs>
          <w:tab w:val="left" w:pos="993"/>
        </w:tabs>
        <w:spacing w:after="0"/>
        <w:ind w:left="0" w:firstLineChars="271" w:firstLine="707"/>
        <w:jc w:val="both"/>
        <w:rPr>
          <w:b/>
          <w:sz w:val="26"/>
          <w:szCs w:val="26"/>
          <w:lang w:val="uz-Cyrl-UZ"/>
        </w:rPr>
      </w:pPr>
    </w:p>
    <w:p w:rsidR="00013A28" w:rsidRPr="003F568A" w:rsidRDefault="00013A28" w:rsidP="00FE1B1E">
      <w:pPr>
        <w:pStyle w:val="BodyTextIndent"/>
        <w:tabs>
          <w:tab w:val="left" w:pos="993"/>
        </w:tabs>
        <w:spacing w:after="0"/>
        <w:ind w:left="0"/>
        <w:jc w:val="center"/>
        <w:rPr>
          <w:b/>
          <w:sz w:val="26"/>
          <w:szCs w:val="26"/>
          <w:lang w:val="en-US"/>
        </w:rPr>
      </w:pPr>
      <w:r w:rsidRPr="003F568A">
        <w:rPr>
          <w:b/>
          <w:sz w:val="26"/>
          <w:szCs w:val="26"/>
          <w:lang w:val="en-US"/>
        </w:rPr>
        <w:t>V</w:t>
      </w:r>
      <w:r>
        <w:rPr>
          <w:b/>
          <w:sz w:val="26"/>
          <w:szCs w:val="26"/>
          <w:lang w:val="en-US"/>
        </w:rPr>
        <w:t>I</w:t>
      </w:r>
      <w:r w:rsidRPr="003F568A">
        <w:rPr>
          <w:b/>
          <w:sz w:val="26"/>
          <w:szCs w:val="26"/>
          <w:lang w:val="en-US"/>
        </w:rPr>
        <w:t xml:space="preserve"> bo’lim. Jamiyat</w:t>
      </w:r>
      <w:r>
        <w:rPr>
          <w:b/>
          <w:sz w:val="26"/>
          <w:szCs w:val="26"/>
          <w:lang w:val="uz-Cyrl-UZ"/>
        </w:rPr>
        <w:t>ning</w:t>
      </w:r>
      <w:r w:rsidRPr="003F568A">
        <w:rPr>
          <w:b/>
          <w:sz w:val="26"/>
          <w:szCs w:val="26"/>
          <w:lang w:val="en-US"/>
        </w:rPr>
        <w:t xml:space="preserve"> mulki, vositalari va sarmoyalari</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60. </w:t>
      </w:r>
      <w:r w:rsidRPr="003F568A">
        <w:rPr>
          <w:sz w:val="26"/>
          <w:szCs w:val="26"/>
          <w:lang w:val="en-US"/>
        </w:rPr>
        <w:t>Jamiyat</w:t>
      </w:r>
      <w:r>
        <w:rPr>
          <w:sz w:val="26"/>
          <w:szCs w:val="26"/>
          <w:lang w:val="uz-Cyrl-UZ"/>
        </w:rPr>
        <w:t>ning</w:t>
      </w:r>
      <w:r w:rsidRPr="003F568A">
        <w:rPr>
          <w:sz w:val="26"/>
          <w:szCs w:val="26"/>
          <w:lang w:val="en-US"/>
        </w:rPr>
        <w:t xml:space="preserve"> mulki asosiy va aylanma mablag’lar, shuningdek qiymati Jamiyat balansida aks etadigan boshqa mulk va pul mablag’laridan iborat</w:t>
      </w:r>
      <w:r>
        <w:rPr>
          <w:sz w:val="26"/>
          <w:szCs w:val="26"/>
          <w:lang w:val="uz-Cyrl-UZ"/>
        </w:rPr>
        <w:t xml:space="preserve"> bo’ladi</w:t>
      </w:r>
      <w:r w:rsidRPr="003F568A">
        <w:rPr>
          <w:sz w:val="26"/>
          <w:szCs w:val="26"/>
          <w:lang w:val="en-US"/>
        </w:rPr>
        <w:t>.</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61. </w:t>
      </w:r>
      <w:r w:rsidRPr="003F568A">
        <w:rPr>
          <w:sz w:val="26"/>
          <w:szCs w:val="26"/>
          <w:lang w:val="en-US"/>
        </w:rPr>
        <w:t>Jamiyat yuridik shaxs hisobla</w:t>
      </w:r>
      <w:r>
        <w:rPr>
          <w:sz w:val="26"/>
          <w:szCs w:val="26"/>
          <w:lang w:val="uz-Cyrl-UZ"/>
        </w:rPr>
        <w:t>nadi</w:t>
      </w:r>
      <w:r w:rsidRPr="003F568A">
        <w:rPr>
          <w:sz w:val="26"/>
          <w:szCs w:val="26"/>
          <w:lang w:val="en-US"/>
        </w:rPr>
        <w:t>, o’zining mustaqil balansida hisobga olinadigan alohida mulkiga ega</w:t>
      </w:r>
      <w:r>
        <w:rPr>
          <w:sz w:val="26"/>
          <w:szCs w:val="26"/>
          <w:lang w:val="uz-Cyrl-UZ"/>
        </w:rPr>
        <w:t xml:space="preserve"> bo’ladi</w:t>
      </w:r>
      <w:r w:rsidRPr="003F568A">
        <w:rPr>
          <w:sz w:val="26"/>
          <w:szCs w:val="26"/>
          <w:lang w:val="en-US"/>
        </w:rPr>
        <w:t xml:space="preserve">. </w:t>
      </w:r>
      <w:r>
        <w:rPr>
          <w:sz w:val="26"/>
          <w:szCs w:val="26"/>
          <w:lang w:val="uz-Cyrl-UZ"/>
        </w:rPr>
        <w:t>Jamiyat o’</w:t>
      </w:r>
      <w:r w:rsidRPr="003F568A">
        <w:rPr>
          <w:sz w:val="26"/>
          <w:szCs w:val="26"/>
          <w:lang w:val="en-US"/>
        </w:rPr>
        <w:t>z nomidan mulkiy            va shaxsiy nomulkiy huquqlarga egalik qilishi va ularni amalga oshirishi, majburiyatlar bo’yicha javob berishi, sudda da’vogar va javobgar sifatida ishtirok etishi mumkin.</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62. </w:t>
      </w:r>
      <w:r w:rsidRPr="003F568A">
        <w:rPr>
          <w:sz w:val="26"/>
          <w:szCs w:val="26"/>
          <w:lang w:val="en-US"/>
        </w:rPr>
        <w:t>Jamiyat mulki quyidagi manbalar hisobidan tashkil topadi:</w:t>
      </w:r>
    </w:p>
    <w:p w:rsidR="00013A28" w:rsidRPr="003F568A" w:rsidRDefault="00013A28" w:rsidP="00FE1B1E">
      <w:pPr>
        <w:pStyle w:val="BodyTextIndent"/>
        <w:tabs>
          <w:tab w:val="left" w:pos="1134"/>
        </w:tabs>
        <w:spacing w:before="80" w:after="0"/>
        <w:ind w:left="0" w:firstLineChars="271" w:firstLine="705"/>
        <w:jc w:val="both"/>
        <w:rPr>
          <w:sz w:val="26"/>
          <w:szCs w:val="26"/>
          <w:lang w:val="en-US"/>
        </w:rPr>
      </w:pPr>
      <w:r w:rsidRPr="003F568A">
        <w:rPr>
          <w:sz w:val="26"/>
          <w:szCs w:val="26"/>
          <w:lang w:val="en-US"/>
        </w:rPr>
        <w:t>mahsulotlarni sotish</w:t>
      </w:r>
      <w:r>
        <w:rPr>
          <w:sz w:val="26"/>
          <w:szCs w:val="26"/>
          <w:lang w:val="uz-Cyrl-UZ"/>
        </w:rPr>
        <w:t>dan</w:t>
      </w:r>
      <w:r w:rsidRPr="003F568A">
        <w:rPr>
          <w:sz w:val="26"/>
          <w:szCs w:val="26"/>
          <w:lang w:val="en-US"/>
        </w:rPr>
        <w:t>, ish va xizmat ko’rsatishdan, shuningdek xo’jalik faoliyatining boshqa turlaridan olinadigan daromadlar;</w:t>
      </w:r>
    </w:p>
    <w:p w:rsidR="00013A28" w:rsidRPr="003F568A" w:rsidRDefault="00013A28" w:rsidP="00FE1B1E">
      <w:pPr>
        <w:pStyle w:val="BodyTextIndent"/>
        <w:tabs>
          <w:tab w:val="left" w:pos="1134"/>
        </w:tabs>
        <w:spacing w:before="80" w:after="0"/>
        <w:ind w:left="0" w:firstLineChars="271" w:firstLine="705"/>
        <w:jc w:val="both"/>
        <w:rPr>
          <w:sz w:val="26"/>
          <w:szCs w:val="26"/>
          <w:lang w:val="en-US"/>
        </w:rPr>
      </w:pPr>
      <w:r w:rsidRPr="003F568A">
        <w:rPr>
          <w:sz w:val="26"/>
          <w:szCs w:val="26"/>
          <w:lang w:val="en-US"/>
        </w:rPr>
        <w:t>Jamiyat tomonidan sotib olingan qimmatbaho qog’ozlardan tushgan daromadlar;</w:t>
      </w:r>
    </w:p>
    <w:p w:rsidR="00013A28" w:rsidRPr="003F568A" w:rsidRDefault="00013A28" w:rsidP="00FE1B1E">
      <w:pPr>
        <w:pStyle w:val="BodyTextIndent"/>
        <w:tabs>
          <w:tab w:val="left" w:pos="1134"/>
        </w:tabs>
        <w:spacing w:before="80" w:after="0"/>
        <w:ind w:left="0" w:firstLineChars="271" w:firstLine="705"/>
        <w:jc w:val="both"/>
        <w:rPr>
          <w:sz w:val="26"/>
          <w:szCs w:val="26"/>
          <w:lang w:val="en-US"/>
        </w:rPr>
      </w:pPr>
      <w:r w:rsidRPr="003F568A">
        <w:rPr>
          <w:sz w:val="26"/>
          <w:szCs w:val="26"/>
          <w:lang w:val="en-US"/>
        </w:rPr>
        <w:t xml:space="preserve">aksiyadorlik va boshqa nodavlat mulkchilik shaklidagi sub’ektlar foydasidan dividendlar </w:t>
      </w:r>
      <w:r>
        <w:rPr>
          <w:sz w:val="26"/>
          <w:szCs w:val="26"/>
          <w:lang w:val="uz-Cyrl-UZ"/>
        </w:rPr>
        <w:t>tarzida</w:t>
      </w:r>
      <w:r w:rsidRPr="003F568A">
        <w:rPr>
          <w:sz w:val="26"/>
          <w:szCs w:val="26"/>
          <w:lang w:val="en-US"/>
        </w:rPr>
        <w:t xml:space="preserve"> olinadigan daromadlar;</w:t>
      </w:r>
    </w:p>
    <w:p w:rsidR="00013A28" w:rsidRPr="003F568A" w:rsidRDefault="00013A28" w:rsidP="00FE1B1E">
      <w:pPr>
        <w:pStyle w:val="BodyTextIndent"/>
        <w:tabs>
          <w:tab w:val="left" w:pos="1134"/>
        </w:tabs>
        <w:spacing w:before="80" w:after="0"/>
        <w:ind w:left="0" w:firstLineChars="271" w:firstLine="705"/>
        <w:jc w:val="both"/>
        <w:rPr>
          <w:sz w:val="26"/>
          <w:szCs w:val="26"/>
          <w:lang w:val="en-US"/>
        </w:rPr>
      </w:pPr>
      <w:r w:rsidRPr="003F568A">
        <w:rPr>
          <w:sz w:val="26"/>
          <w:szCs w:val="26"/>
          <w:lang w:val="en-US"/>
        </w:rPr>
        <w:t>markazlashgan va markazlashmagan ajratmalar va mablag’lar;</w:t>
      </w:r>
    </w:p>
    <w:p w:rsidR="00013A28" w:rsidRPr="003F568A" w:rsidRDefault="00013A28" w:rsidP="00FE1B1E">
      <w:pPr>
        <w:pStyle w:val="BodyTextIndent"/>
        <w:tabs>
          <w:tab w:val="left" w:pos="1134"/>
        </w:tabs>
        <w:spacing w:before="80" w:after="0"/>
        <w:ind w:left="0" w:firstLineChars="271" w:firstLine="705"/>
        <w:jc w:val="both"/>
        <w:rPr>
          <w:sz w:val="26"/>
          <w:szCs w:val="26"/>
          <w:lang w:val="en-US"/>
        </w:rPr>
      </w:pPr>
      <w:r w:rsidRPr="003F568A">
        <w:rPr>
          <w:sz w:val="26"/>
          <w:szCs w:val="26"/>
          <w:lang w:val="en-US"/>
        </w:rPr>
        <w:t>O’zbekiston Respublikasi qonunchiligi tomonidan taqiqlanmagan boshqa manbalar.</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63. </w:t>
      </w:r>
      <w:r w:rsidRPr="003F568A">
        <w:rPr>
          <w:sz w:val="26"/>
          <w:szCs w:val="26"/>
          <w:lang w:val="en-US"/>
        </w:rPr>
        <w:t xml:space="preserve">Jamiyat o’z </w:t>
      </w:r>
      <w:r>
        <w:rPr>
          <w:sz w:val="26"/>
          <w:szCs w:val="26"/>
          <w:lang w:val="uz-Cyrl-UZ"/>
        </w:rPr>
        <w:t>tasarruf</w:t>
      </w:r>
      <w:r w:rsidRPr="003F568A">
        <w:rPr>
          <w:sz w:val="26"/>
          <w:szCs w:val="26"/>
          <w:lang w:val="en-US"/>
        </w:rPr>
        <w:t>ida</w:t>
      </w:r>
      <w:r>
        <w:rPr>
          <w:sz w:val="26"/>
          <w:szCs w:val="26"/>
          <w:lang w:val="uz-Cyrl-UZ"/>
        </w:rPr>
        <w:t>gi</w:t>
      </w:r>
      <w:r w:rsidRPr="003F568A">
        <w:rPr>
          <w:sz w:val="26"/>
          <w:szCs w:val="26"/>
          <w:lang w:val="en-US"/>
        </w:rPr>
        <w:t xml:space="preserve"> bo’lgan mulk va mablag’lardan barcha korxonalarning manfaatlarini ko’zlab foydalanadi. Belgilangan tartibda qurishi, qayta tiklashi, sotib olishi, ko’chma va ko’chmas mulkni xarid qilishi, olishi</w:t>
      </w:r>
      <w:r>
        <w:rPr>
          <w:sz w:val="26"/>
          <w:szCs w:val="26"/>
          <w:lang w:val="uz-Cyrl-UZ"/>
        </w:rPr>
        <w:t>,</w:t>
      </w:r>
      <w:r w:rsidRPr="003F568A">
        <w:rPr>
          <w:sz w:val="26"/>
          <w:szCs w:val="26"/>
          <w:lang w:val="en-US"/>
        </w:rPr>
        <w:t xml:space="preserve"> ijaraga olishi va berishi (ijara</w:t>
      </w:r>
      <w:r>
        <w:rPr>
          <w:sz w:val="26"/>
          <w:szCs w:val="26"/>
          <w:lang w:val="uz-Cyrl-UZ"/>
        </w:rPr>
        <w:t>ga</w:t>
      </w:r>
      <w:r w:rsidRPr="00FE1B1E">
        <w:rPr>
          <w:sz w:val="26"/>
          <w:szCs w:val="26"/>
          <w:lang w:val="uz-Cyrl-UZ"/>
        </w:rPr>
        <w:t xml:space="preserve"> </w:t>
      </w:r>
      <w:r>
        <w:rPr>
          <w:sz w:val="26"/>
          <w:szCs w:val="26"/>
          <w:lang w:val="uz-Cyrl-UZ"/>
        </w:rPr>
        <w:t>berilayotgan</w:t>
      </w:r>
      <w:r w:rsidRPr="00FE1B1E">
        <w:rPr>
          <w:sz w:val="26"/>
          <w:szCs w:val="26"/>
          <w:lang w:val="uz-Cyrl-UZ"/>
        </w:rPr>
        <w:t xml:space="preserve"> </w:t>
      </w:r>
      <w:r>
        <w:rPr>
          <w:sz w:val="26"/>
          <w:szCs w:val="26"/>
          <w:lang w:val="uz-Cyrl-UZ"/>
        </w:rPr>
        <w:t>mulkning</w:t>
      </w:r>
      <w:r w:rsidRPr="00FE1B1E">
        <w:rPr>
          <w:sz w:val="26"/>
          <w:szCs w:val="26"/>
          <w:lang w:val="uz-Cyrl-UZ"/>
        </w:rPr>
        <w:t xml:space="preserve"> </w:t>
      </w:r>
      <w:r>
        <w:rPr>
          <w:sz w:val="26"/>
          <w:szCs w:val="26"/>
          <w:lang w:val="uz-Cyrl-UZ"/>
        </w:rPr>
        <w:t>ijara</w:t>
      </w:r>
      <w:r w:rsidRPr="00FE1B1E">
        <w:rPr>
          <w:sz w:val="26"/>
          <w:szCs w:val="26"/>
          <w:lang w:val="uz-Cyrl-UZ"/>
        </w:rPr>
        <w:t xml:space="preserve"> </w:t>
      </w:r>
      <w:r>
        <w:rPr>
          <w:sz w:val="26"/>
          <w:szCs w:val="26"/>
          <w:lang w:val="uz-Cyrl-UZ"/>
        </w:rPr>
        <w:t>haqi</w:t>
      </w:r>
      <w:r w:rsidRPr="00FE1B1E">
        <w:rPr>
          <w:sz w:val="26"/>
          <w:szCs w:val="26"/>
          <w:lang w:val="uz-Cyrl-UZ"/>
        </w:rPr>
        <w:t xml:space="preserve"> </w:t>
      </w:r>
      <w:r w:rsidRPr="003F568A">
        <w:rPr>
          <w:sz w:val="26"/>
          <w:szCs w:val="26"/>
          <w:lang w:val="en-US"/>
        </w:rPr>
        <w:t xml:space="preserve">   </w:t>
      </w:r>
      <w:r>
        <w:rPr>
          <w:sz w:val="26"/>
          <w:szCs w:val="26"/>
          <w:lang w:val="uz-Cyrl-UZ"/>
        </w:rPr>
        <w:t>yuz</w:t>
      </w:r>
      <w:r w:rsidRPr="00FE1B1E">
        <w:rPr>
          <w:sz w:val="26"/>
          <w:szCs w:val="26"/>
          <w:lang w:val="uz-Cyrl-UZ"/>
        </w:rPr>
        <w:t xml:space="preserve"> </w:t>
      </w:r>
      <w:r>
        <w:rPr>
          <w:sz w:val="26"/>
          <w:szCs w:val="26"/>
          <w:lang w:val="uz-Cyrl-UZ"/>
        </w:rPr>
        <w:t>foiz</w:t>
      </w:r>
      <w:r w:rsidRPr="00FE1B1E">
        <w:rPr>
          <w:sz w:val="26"/>
          <w:szCs w:val="26"/>
          <w:lang w:val="uz-Cyrl-UZ"/>
        </w:rPr>
        <w:t xml:space="preserve"> </w:t>
      </w:r>
      <w:r>
        <w:rPr>
          <w:sz w:val="26"/>
          <w:szCs w:val="26"/>
          <w:lang w:val="uz-Cyrl-UZ"/>
        </w:rPr>
        <w:t>miqdorida</w:t>
      </w:r>
      <w:r w:rsidRPr="00FE1B1E">
        <w:rPr>
          <w:sz w:val="26"/>
          <w:szCs w:val="26"/>
          <w:lang w:val="uz-Cyrl-UZ"/>
        </w:rPr>
        <w:t xml:space="preserve"> </w:t>
      </w:r>
      <w:r>
        <w:rPr>
          <w:sz w:val="26"/>
          <w:szCs w:val="26"/>
          <w:lang w:val="uz-Cyrl-UZ"/>
        </w:rPr>
        <w:t>ushbu</w:t>
      </w:r>
      <w:r w:rsidRPr="00FE1B1E">
        <w:rPr>
          <w:sz w:val="26"/>
          <w:szCs w:val="26"/>
          <w:lang w:val="uz-Cyrl-UZ"/>
        </w:rPr>
        <w:t xml:space="preserve"> </w:t>
      </w:r>
      <w:r>
        <w:rPr>
          <w:sz w:val="26"/>
          <w:szCs w:val="26"/>
          <w:lang w:val="uz-Cyrl-UZ"/>
        </w:rPr>
        <w:t>mulkni</w:t>
      </w:r>
      <w:r w:rsidRPr="00FE1B1E">
        <w:rPr>
          <w:sz w:val="26"/>
          <w:szCs w:val="26"/>
          <w:lang w:val="uz-Cyrl-UZ"/>
        </w:rPr>
        <w:t xml:space="preserve"> </w:t>
      </w:r>
      <w:r>
        <w:rPr>
          <w:sz w:val="26"/>
          <w:szCs w:val="26"/>
          <w:lang w:val="uz-Cyrl-UZ"/>
        </w:rPr>
        <w:t>balansida</w:t>
      </w:r>
      <w:r w:rsidRPr="00FE1B1E">
        <w:rPr>
          <w:sz w:val="26"/>
          <w:szCs w:val="26"/>
          <w:lang w:val="uz-Cyrl-UZ"/>
        </w:rPr>
        <w:t xml:space="preserve"> </w:t>
      </w:r>
      <w:r>
        <w:rPr>
          <w:sz w:val="26"/>
          <w:szCs w:val="26"/>
          <w:lang w:val="uz-Cyrl-UZ"/>
        </w:rPr>
        <w:t>saqlovchi</w:t>
      </w:r>
      <w:r w:rsidRPr="00FE1B1E">
        <w:rPr>
          <w:sz w:val="26"/>
          <w:szCs w:val="26"/>
          <w:lang w:val="uz-Cyrl-UZ"/>
        </w:rPr>
        <w:t xml:space="preserve"> </w:t>
      </w:r>
      <w:r>
        <w:rPr>
          <w:sz w:val="26"/>
          <w:szCs w:val="26"/>
          <w:lang w:val="uz-Cyrl-UZ"/>
        </w:rPr>
        <w:t>korxonaning</w:t>
      </w:r>
      <w:r w:rsidRPr="00FE1B1E">
        <w:rPr>
          <w:sz w:val="26"/>
          <w:szCs w:val="26"/>
          <w:lang w:val="uz-Cyrl-UZ"/>
        </w:rPr>
        <w:t xml:space="preserve"> </w:t>
      </w:r>
      <w:r>
        <w:rPr>
          <w:sz w:val="26"/>
          <w:szCs w:val="26"/>
          <w:lang w:val="uz-Cyrl-UZ"/>
        </w:rPr>
        <w:t>hisob</w:t>
      </w:r>
      <w:r w:rsidRPr="00FE1B1E">
        <w:rPr>
          <w:sz w:val="26"/>
          <w:szCs w:val="26"/>
          <w:lang w:val="uz-Cyrl-UZ"/>
        </w:rPr>
        <w:t xml:space="preserve"> </w:t>
      </w:r>
      <w:r>
        <w:rPr>
          <w:sz w:val="26"/>
          <w:szCs w:val="26"/>
          <w:lang w:val="uz-Cyrl-UZ"/>
        </w:rPr>
        <w:t>raqamiga</w:t>
      </w:r>
      <w:r w:rsidRPr="00FE1B1E">
        <w:rPr>
          <w:sz w:val="26"/>
          <w:szCs w:val="26"/>
          <w:lang w:val="uz-Cyrl-UZ"/>
        </w:rPr>
        <w:t xml:space="preserve"> </w:t>
      </w:r>
      <w:r>
        <w:rPr>
          <w:sz w:val="26"/>
          <w:szCs w:val="26"/>
          <w:lang w:val="uz-Cyrl-UZ"/>
        </w:rPr>
        <w:t>tushadi</w:t>
      </w:r>
      <w:r w:rsidRPr="00FE1B1E">
        <w:rPr>
          <w:sz w:val="26"/>
          <w:szCs w:val="26"/>
          <w:lang w:val="uz-Cyrl-UZ"/>
        </w:rPr>
        <w:t>)</w:t>
      </w:r>
      <w:r w:rsidRPr="003F568A">
        <w:rPr>
          <w:sz w:val="26"/>
          <w:szCs w:val="26"/>
          <w:lang w:val="en-US"/>
        </w:rPr>
        <w:t xml:space="preserve"> </w:t>
      </w:r>
      <w:r>
        <w:rPr>
          <w:sz w:val="26"/>
          <w:szCs w:val="26"/>
          <w:lang w:val="uz-Cyrl-UZ"/>
        </w:rPr>
        <w:t>h</w:t>
      </w:r>
      <w:r w:rsidRPr="003F568A">
        <w:rPr>
          <w:sz w:val="26"/>
          <w:szCs w:val="26"/>
          <w:lang w:val="en-US"/>
        </w:rPr>
        <w:t xml:space="preserve">amda qonun xujjatlariga zid </w:t>
      </w:r>
      <w:r>
        <w:rPr>
          <w:sz w:val="26"/>
          <w:szCs w:val="26"/>
          <w:lang w:val="uz-Cyrl-UZ"/>
        </w:rPr>
        <w:t>bo’l</w:t>
      </w:r>
      <w:r w:rsidRPr="003F568A">
        <w:rPr>
          <w:sz w:val="26"/>
          <w:szCs w:val="26"/>
          <w:lang w:val="en-US"/>
        </w:rPr>
        <w:t>magan boshqa faoliyatlarni amalga oshirishi mumkin.</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64. </w:t>
      </w:r>
      <w:r w:rsidRPr="003F568A">
        <w:rPr>
          <w:sz w:val="26"/>
          <w:szCs w:val="26"/>
          <w:lang w:val="en-US"/>
        </w:rPr>
        <w:t>YAngi va mavjud temir yo’l liniyalari, temir yo’l transporti ob’ektlarini qurish hamda rekonstruksiya qilish, faoliyat yurituvchi korxonalarni kengaytirish, rekonstruksiya qilish va texnik</w:t>
      </w:r>
      <w:r>
        <w:rPr>
          <w:sz w:val="26"/>
          <w:szCs w:val="26"/>
          <w:lang w:val="uz-Cyrl-UZ"/>
        </w:rPr>
        <w:t>a</w:t>
      </w:r>
      <w:r w:rsidRPr="003F568A">
        <w:rPr>
          <w:sz w:val="26"/>
          <w:szCs w:val="26"/>
          <w:lang w:val="en-US"/>
        </w:rPr>
        <w:t xml:space="preserve"> </w:t>
      </w:r>
      <w:r>
        <w:rPr>
          <w:sz w:val="26"/>
          <w:szCs w:val="26"/>
          <w:lang w:val="uz-Cyrl-UZ"/>
        </w:rPr>
        <w:t xml:space="preserve">bilan </w:t>
      </w:r>
      <w:r w:rsidRPr="003F568A">
        <w:rPr>
          <w:sz w:val="26"/>
          <w:szCs w:val="26"/>
          <w:lang w:val="en-US"/>
        </w:rPr>
        <w:t xml:space="preserve">qayta </w:t>
      </w:r>
      <w:r>
        <w:rPr>
          <w:sz w:val="26"/>
          <w:szCs w:val="26"/>
          <w:lang w:val="uz-Cyrl-UZ"/>
        </w:rPr>
        <w:t>jihozlash</w:t>
      </w:r>
      <w:r w:rsidRPr="003F568A">
        <w:rPr>
          <w:sz w:val="26"/>
          <w:szCs w:val="26"/>
          <w:lang w:val="en-US"/>
        </w:rPr>
        <w:t xml:space="preserve">, harakatlanuvchi tarkibni sotib olish, xizmat muddatini uzaytiruvchi </w:t>
      </w:r>
      <w:r>
        <w:rPr>
          <w:sz w:val="26"/>
          <w:szCs w:val="26"/>
          <w:lang w:val="uz-Cyrl-UZ"/>
        </w:rPr>
        <w:t xml:space="preserve">mukammal </w:t>
      </w:r>
      <w:r w:rsidRPr="003F568A">
        <w:rPr>
          <w:sz w:val="26"/>
          <w:szCs w:val="26"/>
          <w:lang w:val="en-US"/>
        </w:rPr>
        <w:t>qayta tiklash</w:t>
      </w:r>
      <w:r>
        <w:rPr>
          <w:sz w:val="26"/>
          <w:szCs w:val="26"/>
          <w:lang w:val="uz-Cyrl-UZ"/>
        </w:rPr>
        <w:t>,</w:t>
      </w:r>
      <w:r w:rsidRPr="003F568A">
        <w:rPr>
          <w:sz w:val="26"/>
          <w:szCs w:val="26"/>
          <w:lang w:val="en-US"/>
        </w:rPr>
        <w:t xml:space="preserve"> ta’mirlash O’zbekiston Respublikasining investisiya dasturi va Jamiyatning o’z mablag’lari hamda boshqa moliyalash manbalari hisobidan mo’ljallangan manzilli qurilishlar dasturiga muvofiq amalga oshiriladi.</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65.</w:t>
      </w:r>
      <w:r w:rsidRPr="00FE1B1E">
        <w:rPr>
          <w:lang w:val="uz-Cyrl-UZ"/>
        </w:rPr>
        <w:t> </w:t>
      </w:r>
      <w:r w:rsidRPr="003F568A">
        <w:rPr>
          <w:sz w:val="26"/>
          <w:szCs w:val="26"/>
          <w:lang w:val="en-US"/>
        </w:rPr>
        <w:t>Jamiyat faoliyati natijalari bo’yicha olingan foyda (daromad), soliqlar va byudjetga to’lanadigan boshqa to’lovlar amalga oshirilgandan so’ng Jamiyat aksiyador</w:t>
      </w:r>
      <w:r>
        <w:rPr>
          <w:sz w:val="26"/>
          <w:szCs w:val="26"/>
          <w:lang w:val="uz-Cyrl-UZ"/>
        </w:rPr>
        <w:t>i</w:t>
      </w:r>
      <w:r w:rsidRPr="003F568A">
        <w:rPr>
          <w:sz w:val="26"/>
          <w:szCs w:val="26"/>
          <w:lang w:val="en-US"/>
        </w:rPr>
        <w:t xml:space="preserve"> qaroriga muvofiq taqsimlanadi.</w:t>
      </w:r>
    </w:p>
    <w:p w:rsidR="00013A28" w:rsidRPr="003F568A" w:rsidRDefault="00013A28" w:rsidP="00FE1B1E">
      <w:pPr>
        <w:pStyle w:val="BodyTextIndent"/>
        <w:tabs>
          <w:tab w:val="left" w:pos="1134"/>
        </w:tabs>
        <w:spacing w:before="120" w:after="0"/>
        <w:ind w:left="0" w:firstLine="720"/>
        <w:jc w:val="both"/>
        <w:rPr>
          <w:sz w:val="26"/>
          <w:szCs w:val="26"/>
          <w:lang w:val="en-US"/>
        </w:rPr>
      </w:pPr>
      <w:r w:rsidRPr="00FE1B1E">
        <w:rPr>
          <w:sz w:val="26"/>
          <w:szCs w:val="26"/>
          <w:lang w:val="uz-Cyrl-UZ"/>
        </w:rPr>
        <w:t>66. </w:t>
      </w:r>
      <w:r w:rsidRPr="003F568A">
        <w:rPr>
          <w:sz w:val="26"/>
          <w:szCs w:val="26"/>
          <w:lang w:val="en-US"/>
        </w:rPr>
        <w:t>Jamiyat va uning t</w:t>
      </w:r>
      <w:r>
        <w:rPr>
          <w:sz w:val="26"/>
          <w:szCs w:val="26"/>
          <w:lang w:val="uz-Cyrl-UZ"/>
        </w:rPr>
        <w:t>arkib</w:t>
      </w:r>
      <w:r w:rsidRPr="003F568A">
        <w:rPr>
          <w:sz w:val="26"/>
          <w:szCs w:val="26"/>
          <w:lang w:val="en-US"/>
        </w:rPr>
        <w:t>iy bo’linmalari quyidagi huquqlarga ega:</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o’zlari ro’yxatga olingan manzillar bo’yicha pul mablag’larini saqlash        va barcha turdagi hisob-kitob, kredit hamda kassa operasiyalarini amalga oshirish maqsadida istalgan bankda hisob-kitob</w:t>
      </w:r>
      <w:r>
        <w:rPr>
          <w:sz w:val="26"/>
          <w:szCs w:val="26"/>
          <w:lang w:val="uz-Cyrl-UZ"/>
        </w:rPr>
        <w:t xml:space="preserve"> raqamlari</w:t>
      </w:r>
      <w:r w:rsidRPr="003F568A">
        <w:rPr>
          <w:sz w:val="26"/>
          <w:szCs w:val="26"/>
          <w:lang w:val="en-US"/>
        </w:rPr>
        <w:t xml:space="preserve"> va boshqa raqamlar ochish;</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markazlashtirilgan kapital mablag’larini moliyalashtirish, ijtimoiy soha va o’quv muassasalari</w:t>
      </w:r>
      <w:r>
        <w:rPr>
          <w:sz w:val="26"/>
          <w:szCs w:val="26"/>
          <w:lang w:val="uz-Cyrl-UZ"/>
        </w:rPr>
        <w:t>ga ega bo’lish</w:t>
      </w:r>
      <w:r w:rsidRPr="003F568A">
        <w:rPr>
          <w:sz w:val="26"/>
          <w:szCs w:val="26"/>
          <w:lang w:val="en-US"/>
        </w:rPr>
        <w:t>, korxonalarga moliyaviy yordam ko’rsatish va shunga o’xshash boshqa maqsadlar uchun Jamiyat Markaziy Jamg’armasiga sof foyda hisobidan (soliqlar to’langandan so’ng) pul mablag’larini jamg’arish          va berish;</w:t>
      </w:r>
    </w:p>
    <w:p w:rsidR="00013A28" w:rsidRDefault="00013A28" w:rsidP="00FE1B1E">
      <w:pPr>
        <w:pStyle w:val="BodyTextIndent"/>
        <w:tabs>
          <w:tab w:val="left" w:pos="993"/>
        </w:tabs>
        <w:spacing w:before="80" w:after="0"/>
        <w:ind w:left="0" w:firstLineChars="271" w:firstLine="705"/>
        <w:jc w:val="both"/>
        <w:rPr>
          <w:sz w:val="26"/>
          <w:szCs w:val="26"/>
          <w:lang w:val="uz-Cyrl-UZ"/>
        </w:rPr>
      </w:pPr>
      <w:r w:rsidRPr="003F568A">
        <w:rPr>
          <w:sz w:val="26"/>
          <w:szCs w:val="26"/>
          <w:lang w:val="en-US"/>
        </w:rPr>
        <w:t xml:space="preserve">Jamiyat bo’linmalarida </w:t>
      </w:r>
      <w:r>
        <w:rPr>
          <w:sz w:val="26"/>
          <w:szCs w:val="26"/>
          <w:lang w:val="uz-Cyrl-UZ"/>
        </w:rPr>
        <w:t>mu</w:t>
      </w:r>
      <w:r w:rsidRPr="003F568A">
        <w:rPr>
          <w:sz w:val="26"/>
          <w:szCs w:val="26"/>
          <w:lang w:val="en-US"/>
        </w:rPr>
        <w:t>ka</w:t>
      </w:r>
      <w:r>
        <w:rPr>
          <w:sz w:val="26"/>
          <w:szCs w:val="26"/>
          <w:lang w:val="uz-Cyrl-UZ"/>
        </w:rPr>
        <w:t>mmal</w:t>
      </w:r>
      <w:r w:rsidRPr="003F568A">
        <w:rPr>
          <w:sz w:val="26"/>
          <w:szCs w:val="26"/>
          <w:lang w:val="en-US"/>
        </w:rPr>
        <w:t xml:space="preserve"> ta’mirlash ishlarini bajarish                   va alohida ehtiyojlar uchun (II guruh ehtiyot materiallarini saqlash) Jamiyat bo’linmalarida mablag’lar za</w:t>
      </w:r>
      <w:r>
        <w:rPr>
          <w:sz w:val="26"/>
          <w:szCs w:val="26"/>
          <w:lang w:val="uz-Cyrl-UZ"/>
        </w:rPr>
        <w:t>x</w:t>
      </w:r>
      <w:r w:rsidRPr="003F568A">
        <w:rPr>
          <w:sz w:val="26"/>
          <w:szCs w:val="26"/>
          <w:lang w:val="en-US"/>
        </w:rPr>
        <w:t>irasini yaratish.</w:t>
      </w:r>
    </w:p>
    <w:p w:rsidR="00013A28" w:rsidRPr="00FE1B1E" w:rsidRDefault="00013A28" w:rsidP="00FE1B1E">
      <w:pPr>
        <w:pStyle w:val="BodyTextIndent"/>
        <w:tabs>
          <w:tab w:val="left" w:pos="993"/>
        </w:tabs>
        <w:spacing w:after="0"/>
        <w:ind w:left="0" w:firstLineChars="271" w:firstLine="705"/>
        <w:jc w:val="both"/>
        <w:rPr>
          <w:sz w:val="26"/>
          <w:szCs w:val="26"/>
          <w:lang w:val="uz-Cyrl-UZ"/>
        </w:rPr>
      </w:pPr>
    </w:p>
    <w:p w:rsidR="00013A28" w:rsidRPr="003F568A" w:rsidRDefault="00013A28" w:rsidP="00FE1B1E">
      <w:pPr>
        <w:pStyle w:val="BodyTextIndent"/>
        <w:tabs>
          <w:tab w:val="left" w:pos="993"/>
        </w:tabs>
        <w:spacing w:after="0"/>
        <w:ind w:left="0"/>
        <w:jc w:val="center"/>
        <w:rPr>
          <w:sz w:val="26"/>
          <w:szCs w:val="26"/>
          <w:lang w:val="en-US"/>
        </w:rPr>
      </w:pPr>
      <w:r w:rsidRPr="003F568A">
        <w:rPr>
          <w:b/>
          <w:sz w:val="26"/>
          <w:szCs w:val="26"/>
          <w:lang w:val="en-US"/>
        </w:rPr>
        <w:t>V</w:t>
      </w:r>
      <w:r>
        <w:rPr>
          <w:b/>
          <w:sz w:val="26"/>
          <w:szCs w:val="26"/>
          <w:lang w:val="en-US"/>
        </w:rPr>
        <w:t>II</w:t>
      </w:r>
      <w:r w:rsidRPr="003F568A">
        <w:rPr>
          <w:b/>
          <w:sz w:val="26"/>
          <w:szCs w:val="26"/>
          <w:lang w:val="en-US"/>
        </w:rPr>
        <w:t xml:space="preserve"> bo’lim. Hisobga olish, hisobot berish va nazorat</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67. </w:t>
      </w:r>
      <w:r w:rsidRPr="003F568A">
        <w:rPr>
          <w:sz w:val="26"/>
          <w:szCs w:val="26"/>
          <w:lang w:val="en-US"/>
        </w:rPr>
        <w:t xml:space="preserve">Jamiyat va uning bo’linmalari buxgalteriya hisobining </w:t>
      </w:r>
      <w:r>
        <w:rPr>
          <w:sz w:val="26"/>
          <w:szCs w:val="26"/>
          <w:lang w:val="uz-Cyrl-UZ"/>
        </w:rPr>
        <w:t>M</w:t>
      </w:r>
      <w:r w:rsidRPr="003F568A">
        <w:rPr>
          <w:sz w:val="26"/>
          <w:szCs w:val="26"/>
          <w:lang w:val="en-US"/>
        </w:rPr>
        <w:t>illiy andozalariga muvofiq tezkor va buxgalteriya hisobini yuritadi, shuningdek</w:t>
      </w:r>
      <w:r w:rsidRPr="00FE1B1E">
        <w:rPr>
          <w:sz w:val="26"/>
          <w:szCs w:val="26"/>
          <w:lang w:val="uz-Cyrl-UZ"/>
        </w:rPr>
        <w:t>,</w:t>
      </w:r>
      <w:r w:rsidRPr="003F568A">
        <w:rPr>
          <w:sz w:val="26"/>
          <w:szCs w:val="26"/>
          <w:lang w:val="en-US"/>
        </w:rPr>
        <w:t xml:space="preserve"> amaldagi qonunchilikda belgilangan tartibda buxgalteriya va statistik</w:t>
      </w:r>
      <w:r>
        <w:rPr>
          <w:sz w:val="26"/>
          <w:szCs w:val="26"/>
          <w:lang w:val="uz-Cyrl-UZ"/>
        </w:rPr>
        <w:t>a</w:t>
      </w:r>
      <w:r w:rsidRPr="003F568A">
        <w:rPr>
          <w:sz w:val="26"/>
          <w:szCs w:val="26"/>
          <w:lang w:val="en-US"/>
        </w:rPr>
        <w:t xml:space="preserve"> hisobotlar</w:t>
      </w:r>
      <w:r>
        <w:rPr>
          <w:sz w:val="26"/>
          <w:szCs w:val="26"/>
          <w:lang w:val="uz-Cyrl-UZ"/>
        </w:rPr>
        <w:t>i</w:t>
      </w:r>
      <w:r w:rsidRPr="003F568A">
        <w:rPr>
          <w:sz w:val="26"/>
          <w:szCs w:val="26"/>
          <w:lang w:val="en-US"/>
        </w:rPr>
        <w:t>ni tuzadi.</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68. Jamiyat</w:t>
      </w:r>
      <w:r w:rsidRPr="00FE1B1E">
        <w:rPr>
          <w:sz w:val="26"/>
          <w:szCs w:val="26"/>
          <w:lang w:val="uz-Cyrl-UZ"/>
        </w:rPr>
        <w:t xml:space="preserve"> </w:t>
      </w:r>
      <w:r w:rsidRPr="003F568A">
        <w:rPr>
          <w:sz w:val="26"/>
          <w:szCs w:val="26"/>
          <w:lang w:val="en-US"/>
        </w:rPr>
        <w:t>korxonalari belgilangan tartibda Jamiyatga, soliq va boshqa davlat idoralariga amaldagi qonun xujjatlariga muvofiq o’zining moliyaviy-xo’jalik faoliyati natijalari haqidagi zarur ma’lumotlarni taqdim etadi.</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69. </w:t>
      </w:r>
      <w:r w:rsidRPr="003F568A">
        <w:rPr>
          <w:sz w:val="26"/>
          <w:szCs w:val="26"/>
          <w:lang w:val="en-US"/>
        </w:rPr>
        <w:t xml:space="preserve">Jamiyat tarkibiga kiruvchi xo’jalik yurituvchi sub’ektlar faoliyati </w:t>
      </w:r>
      <w:r>
        <w:rPr>
          <w:sz w:val="26"/>
          <w:szCs w:val="26"/>
          <w:lang w:val="uz-Cyrl-UZ"/>
        </w:rPr>
        <w:t>yuzasi</w:t>
      </w:r>
      <w:r w:rsidRPr="003F568A">
        <w:rPr>
          <w:sz w:val="26"/>
          <w:szCs w:val="26"/>
          <w:lang w:val="en-US"/>
        </w:rPr>
        <w:t>dan nazorat ichki va tashqi audit shaklida amalga oshiriladi.</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70. </w:t>
      </w:r>
      <w:r w:rsidRPr="003F568A">
        <w:rPr>
          <w:sz w:val="26"/>
          <w:szCs w:val="26"/>
          <w:lang w:val="en-US"/>
        </w:rPr>
        <w:t>Jamiyat tarkibiga kiruvchi</w:t>
      </w:r>
      <w:r w:rsidRPr="00FE1B1E">
        <w:rPr>
          <w:sz w:val="26"/>
          <w:szCs w:val="26"/>
          <w:lang w:val="uz-Cyrl-UZ"/>
        </w:rPr>
        <w:t xml:space="preserve"> </w:t>
      </w:r>
      <w:r w:rsidRPr="003F568A">
        <w:rPr>
          <w:sz w:val="26"/>
          <w:szCs w:val="26"/>
          <w:lang w:val="en-US"/>
        </w:rPr>
        <w:t>korxonalar moliyaviy-xo’jalik faoliyatining ichki auditi, ular tomonidan mulk va mablag’lardan foydalanishi</w:t>
      </w:r>
      <w:r>
        <w:rPr>
          <w:sz w:val="26"/>
          <w:szCs w:val="26"/>
          <w:lang w:val="uz-Cyrl-UZ"/>
        </w:rPr>
        <w:t xml:space="preserve">ni tekshirish </w:t>
      </w:r>
      <w:r w:rsidRPr="003F568A">
        <w:rPr>
          <w:sz w:val="26"/>
          <w:szCs w:val="26"/>
          <w:lang w:val="en-US"/>
        </w:rPr>
        <w:t>Jamiyatning moliya va nazorat organlari tomonidan amalga oshiriladi.</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71. </w:t>
      </w:r>
      <w:r w:rsidRPr="003F568A">
        <w:rPr>
          <w:sz w:val="26"/>
          <w:szCs w:val="26"/>
          <w:lang w:val="en-US"/>
        </w:rPr>
        <w:t>Jamiyat va uning korxonalari moliyaviy-xo’jalik faoliyatining tashqi auditi</w:t>
      </w:r>
      <w:r>
        <w:rPr>
          <w:sz w:val="26"/>
          <w:szCs w:val="26"/>
          <w:lang w:val="uz-Cyrl-UZ"/>
        </w:rPr>
        <w:t>,</w:t>
      </w:r>
      <w:r w:rsidRPr="003F568A">
        <w:rPr>
          <w:sz w:val="26"/>
          <w:szCs w:val="26"/>
          <w:lang w:val="en-US"/>
        </w:rPr>
        <w:t xml:space="preserve"> amaldagi qonun xujjatlariga muvofiq</w:t>
      </w:r>
      <w:r w:rsidRPr="00FE1B1E">
        <w:rPr>
          <w:sz w:val="26"/>
          <w:szCs w:val="26"/>
          <w:lang w:val="uz-Cyrl-UZ"/>
        </w:rPr>
        <w:t>,</w:t>
      </w:r>
      <w:r w:rsidRPr="003F568A">
        <w:rPr>
          <w:sz w:val="26"/>
          <w:szCs w:val="26"/>
          <w:lang w:val="en-US"/>
        </w:rPr>
        <w:t xml:space="preserve"> shartnoma asosida auditor</w:t>
      </w:r>
      <w:r>
        <w:rPr>
          <w:sz w:val="26"/>
          <w:szCs w:val="26"/>
          <w:lang w:val="uz-Cyrl-UZ"/>
        </w:rPr>
        <w:t>lik</w:t>
      </w:r>
      <w:r w:rsidRPr="003F568A">
        <w:rPr>
          <w:sz w:val="26"/>
          <w:szCs w:val="26"/>
          <w:lang w:val="en-US"/>
        </w:rPr>
        <w:t xml:space="preserve"> tashkilotlar tomonidan amalga oshiriladi.</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72. </w:t>
      </w:r>
      <w:r w:rsidRPr="003F568A">
        <w:rPr>
          <w:sz w:val="26"/>
          <w:szCs w:val="26"/>
          <w:lang w:val="en-US"/>
        </w:rPr>
        <w:t>Jamiyat buxgalteriya hisobining tashkil etilishi, uning holati               va haqqoniyligi, yillik hisobot va boshqa moliyaviy hisobotlarning tegishli idoralarga o’z vaqtida taqdim etilishi, shuningdek</w:t>
      </w:r>
      <w:r w:rsidRPr="00FE1B1E">
        <w:rPr>
          <w:sz w:val="26"/>
          <w:szCs w:val="26"/>
          <w:lang w:val="uz-Cyrl-UZ"/>
        </w:rPr>
        <w:t>,</w:t>
      </w:r>
      <w:r w:rsidRPr="003F568A">
        <w:rPr>
          <w:sz w:val="26"/>
          <w:szCs w:val="26"/>
          <w:lang w:val="en-US"/>
        </w:rPr>
        <w:t xml:space="preserve"> Jamiyatning faoliyati </w:t>
      </w:r>
      <w:r>
        <w:rPr>
          <w:sz w:val="26"/>
          <w:szCs w:val="26"/>
          <w:lang w:val="uz-Cyrl-UZ"/>
        </w:rPr>
        <w:t>h</w:t>
      </w:r>
      <w:r w:rsidRPr="003F568A">
        <w:rPr>
          <w:sz w:val="26"/>
          <w:szCs w:val="26"/>
          <w:lang w:val="en-US"/>
        </w:rPr>
        <w:t>aqida kreditorlarga va ommaviy axborot vositalariga taqdim etilgan ma’lumotlar uchun amaldagi qonun hujjatlariga muvofiq ravishda Jamiyatning ijro</w:t>
      </w:r>
      <w:r>
        <w:rPr>
          <w:sz w:val="26"/>
          <w:szCs w:val="26"/>
          <w:lang w:val="uz-Cyrl-UZ"/>
        </w:rPr>
        <w:t xml:space="preserve"> etuvch</w:t>
      </w:r>
      <w:r w:rsidRPr="003F568A">
        <w:rPr>
          <w:sz w:val="26"/>
          <w:szCs w:val="26"/>
          <w:lang w:val="en-US"/>
        </w:rPr>
        <w:t xml:space="preserve">i </w:t>
      </w:r>
      <w:r>
        <w:rPr>
          <w:sz w:val="26"/>
          <w:szCs w:val="26"/>
          <w:lang w:val="uz-Cyrl-UZ"/>
        </w:rPr>
        <w:t>organi</w:t>
      </w:r>
      <w:r w:rsidRPr="003F568A">
        <w:rPr>
          <w:sz w:val="26"/>
          <w:szCs w:val="26"/>
          <w:lang w:val="en-US"/>
        </w:rPr>
        <w:t xml:space="preserve"> mas’uldir.</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73. </w:t>
      </w:r>
      <w:r w:rsidRPr="003F568A">
        <w:rPr>
          <w:sz w:val="26"/>
          <w:szCs w:val="26"/>
          <w:lang w:val="en-US"/>
        </w:rPr>
        <w:t>Ko’rsatilgan hujjatlarni e’lon qilishdan oldin Jamiyat, yillik moliyaviy hisobotlarni tekshirish va tasdiqlash uchun Jamiyat yoki uning korxonalari bilan mulkiy manfaatlar bilan bog’li</w:t>
      </w:r>
      <w:r>
        <w:rPr>
          <w:sz w:val="26"/>
          <w:szCs w:val="26"/>
          <w:lang w:val="uz-Cyrl-UZ"/>
        </w:rPr>
        <w:t>q</w:t>
      </w:r>
      <w:r w:rsidRPr="003F568A">
        <w:rPr>
          <w:sz w:val="26"/>
          <w:szCs w:val="26"/>
          <w:lang w:val="en-US"/>
        </w:rPr>
        <w:t xml:space="preserve"> bo’lmagan auditorni jalb etishi shart.</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74. </w:t>
      </w:r>
      <w:r w:rsidRPr="003F568A">
        <w:rPr>
          <w:sz w:val="26"/>
          <w:szCs w:val="26"/>
          <w:lang w:val="en-US"/>
        </w:rPr>
        <w:t>Jamiyat:</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Pr>
          <w:sz w:val="26"/>
          <w:szCs w:val="26"/>
          <w:lang w:val="uz-Cyrl-UZ"/>
        </w:rPr>
        <w:t xml:space="preserve">Belgilangan </w:t>
      </w:r>
      <w:r w:rsidRPr="003F568A">
        <w:rPr>
          <w:sz w:val="26"/>
          <w:szCs w:val="26"/>
          <w:lang w:val="en-US"/>
        </w:rPr>
        <w:t xml:space="preserve">tartibda ro’yxatga olingan Jamiyat Ustavini xamda Ustavga kiritilgan o’zgartirish va qo’shimchalarni, Jamiyatning tuzilishi va qayta </w:t>
      </w:r>
      <w:r>
        <w:rPr>
          <w:sz w:val="26"/>
          <w:szCs w:val="26"/>
          <w:lang w:val="uz-Cyrl-UZ"/>
        </w:rPr>
        <w:t>tashkil eti</w:t>
      </w:r>
      <w:r w:rsidRPr="003F568A">
        <w:rPr>
          <w:sz w:val="26"/>
          <w:szCs w:val="26"/>
          <w:lang w:val="en-US"/>
        </w:rPr>
        <w:t xml:space="preserve">lishiga </w:t>
      </w:r>
      <w:r>
        <w:rPr>
          <w:sz w:val="26"/>
          <w:szCs w:val="26"/>
          <w:lang w:val="uz-Cyrl-UZ"/>
        </w:rPr>
        <w:t>doir</w:t>
      </w:r>
      <w:r w:rsidRPr="003F568A">
        <w:rPr>
          <w:sz w:val="26"/>
          <w:szCs w:val="26"/>
          <w:lang w:val="en-US"/>
        </w:rPr>
        <w:t xml:space="preserve"> hujjatlarni, Jamiyatning davlat ro’yxatiga olinishi </w:t>
      </w:r>
      <w:r>
        <w:rPr>
          <w:sz w:val="26"/>
          <w:szCs w:val="26"/>
          <w:lang w:val="uz-Cyrl-UZ"/>
        </w:rPr>
        <w:t>h</w:t>
      </w:r>
      <w:r w:rsidRPr="003F568A">
        <w:rPr>
          <w:sz w:val="26"/>
          <w:szCs w:val="26"/>
          <w:lang w:val="en-US"/>
        </w:rPr>
        <w:t>aqidagi guvohnomani;</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Jamiyatning o’z balansida bo’lgan mulkka egalik huquqini tasdiqlovchi hujjatlarni;</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 xml:space="preserve">Jamiyat tarikibiga kiruvchi korxonalar va bo’linmalar, Jamiyat filiallari va vakolatxonalari </w:t>
      </w:r>
      <w:r>
        <w:rPr>
          <w:sz w:val="26"/>
          <w:szCs w:val="26"/>
          <w:lang w:val="uz-Cyrl-UZ"/>
        </w:rPr>
        <w:t>h</w:t>
      </w:r>
      <w:r w:rsidRPr="003F568A">
        <w:rPr>
          <w:sz w:val="26"/>
          <w:szCs w:val="26"/>
          <w:lang w:val="en-US"/>
        </w:rPr>
        <w:t>aqidagi nizomlarni;</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Jamiyat</w:t>
      </w:r>
      <w:r w:rsidRPr="00FE1B1E">
        <w:rPr>
          <w:sz w:val="26"/>
          <w:szCs w:val="26"/>
          <w:lang w:val="uz-Cyrl-UZ"/>
        </w:rPr>
        <w:t xml:space="preserve"> </w:t>
      </w:r>
      <w:r>
        <w:rPr>
          <w:sz w:val="26"/>
          <w:szCs w:val="26"/>
          <w:lang w:val="uz-Cyrl-UZ"/>
        </w:rPr>
        <w:t>aksiyadori</w:t>
      </w:r>
      <w:r w:rsidRPr="00FE1B1E">
        <w:rPr>
          <w:sz w:val="26"/>
          <w:szCs w:val="26"/>
          <w:lang w:val="uz-Cyrl-UZ"/>
        </w:rPr>
        <w:t xml:space="preserve">, </w:t>
      </w:r>
      <w:r w:rsidRPr="003F568A">
        <w:rPr>
          <w:sz w:val="26"/>
          <w:szCs w:val="26"/>
          <w:lang w:val="en-US"/>
        </w:rPr>
        <w:t>Kengashi va Boshqaruvi majlislarining bayonnomalarini;</w:t>
      </w:r>
    </w:p>
    <w:p w:rsidR="00013A28" w:rsidRPr="003F568A" w:rsidRDefault="00013A28" w:rsidP="00FE1B1E">
      <w:pPr>
        <w:pStyle w:val="BodyTextIndent"/>
        <w:tabs>
          <w:tab w:val="left" w:pos="993"/>
        </w:tabs>
        <w:spacing w:before="80" w:after="0"/>
        <w:ind w:left="0" w:firstLineChars="271" w:firstLine="705"/>
        <w:jc w:val="both"/>
        <w:rPr>
          <w:sz w:val="26"/>
          <w:szCs w:val="26"/>
          <w:lang w:val="en-US"/>
        </w:rPr>
      </w:pPr>
      <w:r w:rsidRPr="003F568A">
        <w:rPr>
          <w:sz w:val="26"/>
          <w:szCs w:val="26"/>
          <w:lang w:val="en-US"/>
        </w:rPr>
        <w:t>hay’atlar, auditor</w:t>
      </w:r>
      <w:r>
        <w:rPr>
          <w:sz w:val="26"/>
          <w:szCs w:val="26"/>
          <w:lang w:val="uz-Cyrl-UZ"/>
        </w:rPr>
        <w:t>lik</w:t>
      </w:r>
      <w:r w:rsidRPr="00FE1B1E">
        <w:rPr>
          <w:sz w:val="26"/>
          <w:szCs w:val="26"/>
          <w:lang w:val="uz-Cyrl-UZ"/>
        </w:rPr>
        <w:t xml:space="preserve"> </w:t>
      </w:r>
      <w:r>
        <w:rPr>
          <w:sz w:val="26"/>
          <w:szCs w:val="26"/>
          <w:lang w:val="uz-Cyrl-UZ"/>
        </w:rPr>
        <w:t>tashkilotlari</w:t>
      </w:r>
      <w:r w:rsidRPr="003F568A">
        <w:rPr>
          <w:sz w:val="26"/>
          <w:szCs w:val="26"/>
          <w:lang w:val="en-US"/>
        </w:rPr>
        <w:t>, davlat moliya, nazorat idoralarining xulosalarini;</w:t>
      </w:r>
    </w:p>
    <w:p w:rsidR="00013A28" w:rsidRPr="003F568A" w:rsidRDefault="00013A28" w:rsidP="00FE1B1E">
      <w:pPr>
        <w:pStyle w:val="BodyTextIndent"/>
        <w:tabs>
          <w:tab w:val="left" w:pos="993"/>
        </w:tabs>
        <w:spacing w:before="80" w:after="0"/>
        <w:ind w:left="0" w:firstLineChars="271" w:firstLine="705"/>
        <w:jc w:val="both"/>
        <w:rPr>
          <w:b/>
          <w:sz w:val="26"/>
          <w:szCs w:val="26"/>
          <w:lang w:val="en-US"/>
        </w:rPr>
      </w:pPr>
      <w:r w:rsidRPr="003F568A">
        <w:rPr>
          <w:sz w:val="26"/>
          <w:szCs w:val="26"/>
          <w:lang w:val="en-US"/>
        </w:rPr>
        <w:t>Jamiyat Ustavida, Jamiyat boshqaruv</w:t>
      </w:r>
      <w:r>
        <w:rPr>
          <w:sz w:val="26"/>
          <w:szCs w:val="26"/>
          <w:lang w:val="uz-Cyrl-UZ"/>
        </w:rPr>
        <w:t>i</w:t>
      </w:r>
      <w:r w:rsidRPr="003F568A">
        <w:rPr>
          <w:sz w:val="26"/>
          <w:szCs w:val="26"/>
          <w:lang w:val="en-US"/>
        </w:rPr>
        <w:t xml:space="preserve"> organlari qarorlarida, xamda qonun </w:t>
      </w:r>
      <w:r>
        <w:rPr>
          <w:sz w:val="26"/>
          <w:szCs w:val="26"/>
          <w:lang w:val="uz-Cyrl-UZ"/>
        </w:rPr>
        <w:t>h</w:t>
      </w:r>
      <w:r w:rsidRPr="003F568A">
        <w:rPr>
          <w:sz w:val="26"/>
          <w:szCs w:val="26"/>
          <w:lang w:val="en-US"/>
        </w:rPr>
        <w:t xml:space="preserve">ujjatlarida </w:t>
      </w:r>
      <w:r>
        <w:rPr>
          <w:sz w:val="26"/>
          <w:szCs w:val="26"/>
          <w:lang w:val="uz-Cyrl-UZ"/>
        </w:rPr>
        <w:t>nazar</w:t>
      </w:r>
      <w:r w:rsidRPr="003F568A">
        <w:rPr>
          <w:sz w:val="26"/>
          <w:szCs w:val="26"/>
          <w:lang w:val="en-US"/>
        </w:rPr>
        <w:t xml:space="preserve">da tutilgan boshqa </w:t>
      </w:r>
      <w:r>
        <w:rPr>
          <w:sz w:val="26"/>
          <w:szCs w:val="26"/>
          <w:lang w:val="uz-Cyrl-UZ"/>
        </w:rPr>
        <w:t>h</w:t>
      </w:r>
      <w:r w:rsidRPr="003F568A">
        <w:rPr>
          <w:sz w:val="26"/>
          <w:szCs w:val="26"/>
          <w:lang w:val="en-US"/>
        </w:rPr>
        <w:t>ujjatlarni</w:t>
      </w:r>
      <w:r>
        <w:rPr>
          <w:sz w:val="26"/>
          <w:szCs w:val="26"/>
          <w:lang w:val="uz-Cyrl-UZ"/>
        </w:rPr>
        <w:t xml:space="preserve"> o’zida saqlashi shart</w:t>
      </w:r>
      <w:r w:rsidRPr="003F568A">
        <w:rPr>
          <w:sz w:val="26"/>
          <w:szCs w:val="26"/>
          <w:lang w:val="en-US"/>
        </w:rPr>
        <w:t>.</w:t>
      </w:r>
    </w:p>
    <w:p w:rsidR="00013A28" w:rsidRPr="003F568A" w:rsidRDefault="00013A28" w:rsidP="0030280E">
      <w:pPr>
        <w:pStyle w:val="BodyTextIndent"/>
        <w:tabs>
          <w:tab w:val="left" w:pos="993"/>
        </w:tabs>
        <w:spacing w:before="240"/>
        <w:ind w:left="0"/>
        <w:jc w:val="center"/>
        <w:rPr>
          <w:b/>
          <w:sz w:val="26"/>
          <w:szCs w:val="26"/>
          <w:lang w:val="en-US"/>
        </w:rPr>
      </w:pPr>
      <w:r w:rsidRPr="003F568A">
        <w:rPr>
          <w:b/>
          <w:sz w:val="26"/>
          <w:szCs w:val="26"/>
          <w:lang w:val="en-US"/>
        </w:rPr>
        <w:t>V</w:t>
      </w:r>
      <w:r>
        <w:rPr>
          <w:b/>
          <w:sz w:val="26"/>
          <w:szCs w:val="26"/>
          <w:lang w:val="en-US"/>
        </w:rPr>
        <w:t>II</w:t>
      </w:r>
      <w:r w:rsidRPr="003F568A">
        <w:rPr>
          <w:b/>
          <w:sz w:val="26"/>
          <w:szCs w:val="26"/>
          <w:lang w:val="en-US"/>
        </w:rPr>
        <w:t>I. Jamiyatni qayta tashkil etish va tugatish</w:t>
      </w:r>
    </w:p>
    <w:p w:rsidR="00013A28" w:rsidRPr="003F568A" w:rsidRDefault="00013A28" w:rsidP="00FE1B1E">
      <w:pPr>
        <w:pStyle w:val="BodyTextIndent"/>
        <w:tabs>
          <w:tab w:val="left" w:pos="1134"/>
        </w:tabs>
        <w:spacing w:before="120" w:after="0"/>
        <w:ind w:left="0" w:firstLine="720"/>
        <w:jc w:val="both"/>
        <w:rPr>
          <w:sz w:val="26"/>
          <w:szCs w:val="26"/>
          <w:lang w:val="en-US"/>
        </w:rPr>
      </w:pPr>
      <w:r>
        <w:rPr>
          <w:sz w:val="26"/>
          <w:szCs w:val="26"/>
          <w:lang w:val="uz-Cyrl-UZ"/>
        </w:rPr>
        <w:t>75. </w:t>
      </w:r>
      <w:r w:rsidRPr="003F568A">
        <w:rPr>
          <w:sz w:val="26"/>
          <w:szCs w:val="26"/>
          <w:lang w:val="en-US"/>
        </w:rPr>
        <w:t xml:space="preserve">Jamiyatni qayta tashkil etish va tugatish qonun </w:t>
      </w:r>
      <w:r>
        <w:rPr>
          <w:sz w:val="26"/>
          <w:szCs w:val="26"/>
          <w:lang w:val="uz-Cyrl-UZ"/>
        </w:rPr>
        <w:t>h</w:t>
      </w:r>
      <w:r w:rsidRPr="003F568A">
        <w:rPr>
          <w:sz w:val="26"/>
          <w:szCs w:val="26"/>
          <w:lang w:val="en-US"/>
        </w:rPr>
        <w:t>ujjatlarida belgilangan tartibda amalga oshiriladi.</w:t>
      </w:r>
    </w:p>
    <w:sectPr w:rsidR="00013A28" w:rsidRPr="003F568A" w:rsidSect="004B6FFA">
      <w:headerReference w:type="even" r:id="rId12"/>
      <w:headerReference w:type="default" r:id="rId13"/>
      <w:headerReference w:type="first" r:id="rId14"/>
      <w:pgSz w:w="11906" w:h="16838"/>
      <w:pgMar w:top="1134" w:right="1134" w:bottom="1134" w:left="1588"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28" w:rsidRDefault="00013A28" w:rsidP="00D7188B">
      <w:r>
        <w:separator/>
      </w:r>
    </w:p>
  </w:endnote>
  <w:endnote w:type="continuationSeparator" w:id="0">
    <w:p w:rsidR="00013A28" w:rsidRDefault="00013A28" w:rsidP="00D71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28" w:rsidRDefault="00013A28" w:rsidP="00D7188B">
      <w:r>
        <w:separator/>
      </w:r>
    </w:p>
  </w:footnote>
  <w:footnote w:type="continuationSeparator" w:id="0">
    <w:p w:rsidR="00013A28" w:rsidRDefault="00013A28" w:rsidP="00D71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28" w:rsidRDefault="00013A28" w:rsidP="00203B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28" w:rsidRDefault="00013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28" w:rsidRDefault="00013A28" w:rsidP="00203B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3A28" w:rsidRDefault="00013A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28" w:rsidRDefault="00013A28">
    <w:pPr>
      <w:pStyle w:val="Header"/>
      <w:jc w:val="center"/>
    </w:pPr>
  </w:p>
  <w:p w:rsidR="00013A28" w:rsidRDefault="00013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9C9"/>
    <w:multiLevelType w:val="hybridMultilevel"/>
    <w:tmpl w:val="77CA1020"/>
    <w:lvl w:ilvl="0" w:tplc="189A35D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125601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D2B7C15"/>
    <w:multiLevelType w:val="singleLevel"/>
    <w:tmpl w:val="0C14A450"/>
    <w:lvl w:ilvl="0">
      <w:start w:val="1"/>
      <w:numFmt w:val="decimal"/>
      <w:lvlText w:val="%1."/>
      <w:lvlJc w:val="left"/>
      <w:pPr>
        <w:tabs>
          <w:tab w:val="num" w:pos="1440"/>
        </w:tabs>
        <w:ind w:left="1440" w:hanging="720"/>
      </w:pPr>
      <w:rPr>
        <w:rFonts w:cs="Times New Roman" w:hint="default"/>
      </w:rPr>
    </w:lvl>
  </w:abstractNum>
  <w:abstractNum w:abstractNumId="3">
    <w:nsid w:val="350C48DD"/>
    <w:multiLevelType w:val="hybridMultilevel"/>
    <w:tmpl w:val="18E80514"/>
    <w:lvl w:ilvl="0" w:tplc="A9CC83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A5061D9"/>
    <w:multiLevelType w:val="singleLevel"/>
    <w:tmpl w:val="F634EEFC"/>
    <w:lvl w:ilvl="0">
      <w:start w:val="1"/>
      <w:numFmt w:val="bullet"/>
      <w:lvlText w:val="-"/>
      <w:lvlJc w:val="left"/>
      <w:pPr>
        <w:tabs>
          <w:tab w:val="num" w:pos="1080"/>
        </w:tabs>
        <w:ind w:left="1080" w:hanging="360"/>
      </w:pPr>
      <w:rPr>
        <w:rFonts w:ascii="Times New Roman" w:hAnsi="Times New Roman" w:hint="default"/>
      </w:rPr>
    </w:lvl>
  </w:abstractNum>
  <w:abstractNum w:abstractNumId="5">
    <w:nsid w:val="3F0D071A"/>
    <w:multiLevelType w:val="singleLevel"/>
    <w:tmpl w:val="2E52732C"/>
    <w:lvl w:ilvl="0">
      <w:numFmt w:val="bullet"/>
      <w:lvlText w:val="-"/>
      <w:lvlJc w:val="left"/>
      <w:pPr>
        <w:tabs>
          <w:tab w:val="num" w:pos="1080"/>
        </w:tabs>
        <w:ind w:left="1080" w:hanging="360"/>
      </w:pPr>
      <w:rPr>
        <w:rFonts w:ascii="Times New Roman" w:hAnsi="Times New Roman" w:hint="default"/>
      </w:rPr>
    </w:lvl>
  </w:abstractNum>
  <w:abstractNum w:abstractNumId="6">
    <w:nsid w:val="43501C1E"/>
    <w:multiLevelType w:val="singleLevel"/>
    <w:tmpl w:val="A9C20D66"/>
    <w:lvl w:ilvl="0">
      <w:start w:val="1"/>
      <w:numFmt w:val="bullet"/>
      <w:lvlText w:val="-"/>
      <w:lvlJc w:val="left"/>
      <w:pPr>
        <w:tabs>
          <w:tab w:val="num" w:pos="1080"/>
        </w:tabs>
        <w:ind w:left="1080" w:hanging="360"/>
      </w:pPr>
      <w:rPr>
        <w:rFonts w:ascii="Times New Roman" w:hAnsi="Times New Roman" w:hint="default"/>
      </w:rPr>
    </w:lvl>
  </w:abstractNum>
  <w:abstractNum w:abstractNumId="7">
    <w:nsid w:val="4C1A3EEC"/>
    <w:multiLevelType w:val="hybridMultilevel"/>
    <w:tmpl w:val="D518AFBE"/>
    <w:lvl w:ilvl="0" w:tplc="8E386104">
      <w:start w:val="1"/>
      <w:numFmt w:val="decimal"/>
      <w:lvlText w:val="%1."/>
      <w:lvlJc w:val="left"/>
      <w:pPr>
        <w:ind w:left="1453"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1A906A5"/>
    <w:multiLevelType w:val="hybridMultilevel"/>
    <w:tmpl w:val="0A829A60"/>
    <w:lvl w:ilvl="0" w:tplc="19A2AE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7B16C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00202D8"/>
    <w:multiLevelType w:val="hybridMultilevel"/>
    <w:tmpl w:val="4C0CD9EC"/>
    <w:lvl w:ilvl="0" w:tplc="F5DED386">
      <w:start w:val="39"/>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628B433D"/>
    <w:multiLevelType w:val="hybridMultilevel"/>
    <w:tmpl w:val="4934B200"/>
    <w:lvl w:ilvl="0" w:tplc="625E4616">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3451271"/>
    <w:multiLevelType w:val="singleLevel"/>
    <w:tmpl w:val="5D6ED9E0"/>
    <w:lvl w:ilvl="0">
      <w:start w:val="1"/>
      <w:numFmt w:val="decimal"/>
      <w:lvlText w:val="%1."/>
      <w:lvlJc w:val="left"/>
      <w:pPr>
        <w:tabs>
          <w:tab w:val="num" w:pos="927"/>
        </w:tabs>
        <w:ind w:left="927" w:hanging="360"/>
      </w:pPr>
      <w:rPr>
        <w:rFonts w:cs="Times New Roman" w:hint="default"/>
      </w:rPr>
    </w:lvl>
  </w:abstractNum>
  <w:abstractNum w:abstractNumId="13">
    <w:nsid w:val="65F536A1"/>
    <w:multiLevelType w:val="singleLevel"/>
    <w:tmpl w:val="1AE64CA0"/>
    <w:lvl w:ilvl="0">
      <w:numFmt w:val="bullet"/>
      <w:lvlText w:val="-"/>
      <w:lvlJc w:val="left"/>
      <w:pPr>
        <w:tabs>
          <w:tab w:val="num" w:pos="1080"/>
        </w:tabs>
        <w:ind w:left="1080" w:hanging="360"/>
      </w:pPr>
      <w:rPr>
        <w:rFonts w:ascii="Times New Roman" w:hAnsi="Times New Roman" w:hint="default"/>
      </w:rPr>
    </w:lvl>
  </w:abstractNum>
  <w:abstractNum w:abstractNumId="14">
    <w:nsid w:val="7FF40D29"/>
    <w:multiLevelType w:val="hybridMultilevel"/>
    <w:tmpl w:val="19DC5DA2"/>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1"/>
  </w:num>
  <w:num w:numId="2">
    <w:abstractNumId w:val="8"/>
  </w:num>
  <w:num w:numId="3">
    <w:abstractNumId w:val="2"/>
  </w:num>
  <w:num w:numId="4">
    <w:abstractNumId w:val="5"/>
  </w:num>
  <w:num w:numId="5">
    <w:abstractNumId w:val="13"/>
  </w:num>
  <w:num w:numId="6">
    <w:abstractNumId w:val="1"/>
  </w:num>
  <w:num w:numId="7">
    <w:abstractNumId w:val="9"/>
  </w:num>
  <w:num w:numId="8">
    <w:abstractNumId w:val="6"/>
  </w:num>
  <w:num w:numId="9">
    <w:abstractNumId w:val="4"/>
  </w:num>
  <w:num w:numId="10">
    <w:abstractNumId w:val="12"/>
  </w:num>
  <w:num w:numId="11">
    <w:abstractNumId w:val="3"/>
  </w:num>
  <w:num w:numId="12">
    <w:abstractNumId w:val="0"/>
  </w:num>
  <w:num w:numId="13">
    <w:abstractNumId w:val="10"/>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F0D"/>
    <w:rsid w:val="000020E7"/>
    <w:rsid w:val="00005198"/>
    <w:rsid w:val="00006C33"/>
    <w:rsid w:val="00012DCF"/>
    <w:rsid w:val="00013A28"/>
    <w:rsid w:val="00013FF6"/>
    <w:rsid w:val="000173D4"/>
    <w:rsid w:val="00020D91"/>
    <w:rsid w:val="00021494"/>
    <w:rsid w:val="00023346"/>
    <w:rsid w:val="00023844"/>
    <w:rsid w:val="00025282"/>
    <w:rsid w:val="0002571F"/>
    <w:rsid w:val="0002759C"/>
    <w:rsid w:val="000322AC"/>
    <w:rsid w:val="000327DF"/>
    <w:rsid w:val="000337B1"/>
    <w:rsid w:val="000337E9"/>
    <w:rsid w:val="00035F94"/>
    <w:rsid w:val="00036EE8"/>
    <w:rsid w:val="00041832"/>
    <w:rsid w:val="00042A66"/>
    <w:rsid w:val="0004417C"/>
    <w:rsid w:val="0004501B"/>
    <w:rsid w:val="000503D9"/>
    <w:rsid w:val="00056E0D"/>
    <w:rsid w:val="00057AFF"/>
    <w:rsid w:val="000604B0"/>
    <w:rsid w:val="00063AB3"/>
    <w:rsid w:val="00064ABA"/>
    <w:rsid w:val="00065BF8"/>
    <w:rsid w:val="00065F09"/>
    <w:rsid w:val="00075F96"/>
    <w:rsid w:val="0007738D"/>
    <w:rsid w:val="00084908"/>
    <w:rsid w:val="00084F0D"/>
    <w:rsid w:val="0008702F"/>
    <w:rsid w:val="00090988"/>
    <w:rsid w:val="00096F62"/>
    <w:rsid w:val="000A0804"/>
    <w:rsid w:val="000A0998"/>
    <w:rsid w:val="000A1BA9"/>
    <w:rsid w:val="000A1E1E"/>
    <w:rsid w:val="000A28B0"/>
    <w:rsid w:val="000A4DE0"/>
    <w:rsid w:val="000A57E8"/>
    <w:rsid w:val="000B157D"/>
    <w:rsid w:val="000B293E"/>
    <w:rsid w:val="000B432B"/>
    <w:rsid w:val="000B5815"/>
    <w:rsid w:val="000C062D"/>
    <w:rsid w:val="000C0B46"/>
    <w:rsid w:val="000C1108"/>
    <w:rsid w:val="000C159E"/>
    <w:rsid w:val="000C22C8"/>
    <w:rsid w:val="000C2995"/>
    <w:rsid w:val="000C4C33"/>
    <w:rsid w:val="000C6213"/>
    <w:rsid w:val="000D0FB7"/>
    <w:rsid w:val="000D1789"/>
    <w:rsid w:val="000D2997"/>
    <w:rsid w:val="000D48EE"/>
    <w:rsid w:val="000D4F57"/>
    <w:rsid w:val="000D540A"/>
    <w:rsid w:val="000D5D7A"/>
    <w:rsid w:val="000E5954"/>
    <w:rsid w:val="000E60D8"/>
    <w:rsid w:val="000F21D6"/>
    <w:rsid w:val="000F5A56"/>
    <w:rsid w:val="000F5AAE"/>
    <w:rsid w:val="000F731C"/>
    <w:rsid w:val="00100B39"/>
    <w:rsid w:val="00102B12"/>
    <w:rsid w:val="00102DB0"/>
    <w:rsid w:val="00105E05"/>
    <w:rsid w:val="0010762A"/>
    <w:rsid w:val="001111C6"/>
    <w:rsid w:val="001114EC"/>
    <w:rsid w:val="00111670"/>
    <w:rsid w:val="0011451A"/>
    <w:rsid w:val="0011653E"/>
    <w:rsid w:val="00116635"/>
    <w:rsid w:val="001170F3"/>
    <w:rsid w:val="00127601"/>
    <w:rsid w:val="00134B17"/>
    <w:rsid w:val="001413BD"/>
    <w:rsid w:val="00142580"/>
    <w:rsid w:val="00143045"/>
    <w:rsid w:val="00143921"/>
    <w:rsid w:val="00143E7E"/>
    <w:rsid w:val="00144FE4"/>
    <w:rsid w:val="001458A1"/>
    <w:rsid w:val="00146EE7"/>
    <w:rsid w:val="00153142"/>
    <w:rsid w:val="00160C64"/>
    <w:rsid w:val="0016101E"/>
    <w:rsid w:val="0016596C"/>
    <w:rsid w:val="00166D42"/>
    <w:rsid w:val="00167EFB"/>
    <w:rsid w:val="001722E8"/>
    <w:rsid w:val="001769DC"/>
    <w:rsid w:val="001805AF"/>
    <w:rsid w:val="0018154E"/>
    <w:rsid w:val="00181E0C"/>
    <w:rsid w:val="00182D23"/>
    <w:rsid w:val="00187FC4"/>
    <w:rsid w:val="001906A9"/>
    <w:rsid w:val="001919B8"/>
    <w:rsid w:val="00191D47"/>
    <w:rsid w:val="00193F84"/>
    <w:rsid w:val="001975CB"/>
    <w:rsid w:val="001A110E"/>
    <w:rsid w:val="001A2684"/>
    <w:rsid w:val="001B0B2E"/>
    <w:rsid w:val="001B321C"/>
    <w:rsid w:val="001B3447"/>
    <w:rsid w:val="001B5183"/>
    <w:rsid w:val="001B5915"/>
    <w:rsid w:val="001C1F94"/>
    <w:rsid w:val="001C400C"/>
    <w:rsid w:val="001C50F6"/>
    <w:rsid w:val="001D0227"/>
    <w:rsid w:val="001D31A7"/>
    <w:rsid w:val="001D6EE5"/>
    <w:rsid w:val="001E0312"/>
    <w:rsid w:val="001E1F2B"/>
    <w:rsid w:val="001E5013"/>
    <w:rsid w:val="001E5347"/>
    <w:rsid w:val="001E5CB8"/>
    <w:rsid w:val="001F0478"/>
    <w:rsid w:val="001F17DD"/>
    <w:rsid w:val="001F2755"/>
    <w:rsid w:val="001F2E61"/>
    <w:rsid w:val="001F599C"/>
    <w:rsid w:val="001F5FE3"/>
    <w:rsid w:val="001F6647"/>
    <w:rsid w:val="001F6FCD"/>
    <w:rsid w:val="002010DD"/>
    <w:rsid w:val="002028AC"/>
    <w:rsid w:val="00203B66"/>
    <w:rsid w:val="002063BE"/>
    <w:rsid w:val="002074C3"/>
    <w:rsid w:val="002112CD"/>
    <w:rsid w:val="002145F5"/>
    <w:rsid w:val="00215CA7"/>
    <w:rsid w:val="00215CE7"/>
    <w:rsid w:val="00215F38"/>
    <w:rsid w:val="002178F1"/>
    <w:rsid w:val="00223213"/>
    <w:rsid w:val="002238F9"/>
    <w:rsid w:val="00224184"/>
    <w:rsid w:val="002246B2"/>
    <w:rsid w:val="002256C3"/>
    <w:rsid w:val="00226066"/>
    <w:rsid w:val="002305EF"/>
    <w:rsid w:val="00232CE5"/>
    <w:rsid w:val="002331C2"/>
    <w:rsid w:val="00237F4A"/>
    <w:rsid w:val="0024090D"/>
    <w:rsid w:val="00241064"/>
    <w:rsid w:val="00251A88"/>
    <w:rsid w:val="00252018"/>
    <w:rsid w:val="0025213C"/>
    <w:rsid w:val="00252DCE"/>
    <w:rsid w:val="00253D82"/>
    <w:rsid w:val="00254877"/>
    <w:rsid w:val="00254E69"/>
    <w:rsid w:val="002600CD"/>
    <w:rsid w:val="00261B7B"/>
    <w:rsid w:val="00263C81"/>
    <w:rsid w:val="0026533D"/>
    <w:rsid w:val="002664A2"/>
    <w:rsid w:val="00266665"/>
    <w:rsid w:val="00266F31"/>
    <w:rsid w:val="0027136C"/>
    <w:rsid w:val="00272496"/>
    <w:rsid w:val="0027292F"/>
    <w:rsid w:val="00274E4E"/>
    <w:rsid w:val="00274EB6"/>
    <w:rsid w:val="0027536E"/>
    <w:rsid w:val="00275726"/>
    <w:rsid w:val="00276317"/>
    <w:rsid w:val="0028010D"/>
    <w:rsid w:val="00282D67"/>
    <w:rsid w:val="00283B81"/>
    <w:rsid w:val="00285369"/>
    <w:rsid w:val="00285D7D"/>
    <w:rsid w:val="00285F6D"/>
    <w:rsid w:val="00292BCE"/>
    <w:rsid w:val="002A0894"/>
    <w:rsid w:val="002A0FC8"/>
    <w:rsid w:val="002A26B7"/>
    <w:rsid w:val="002A47B2"/>
    <w:rsid w:val="002A5755"/>
    <w:rsid w:val="002B0B6C"/>
    <w:rsid w:val="002B21A2"/>
    <w:rsid w:val="002B4CDD"/>
    <w:rsid w:val="002B5FDE"/>
    <w:rsid w:val="002B6189"/>
    <w:rsid w:val="002B68A9"/>
    <w:rsid w:val="002C00E8"/>
    <w:rsid w:val="002C0661"/>
    <w:rsid w:val="002C2A30"/>
    <w:rsid w:val="002C2D0E"/>
    <w:rsid w:val="002C33CA"/>
    <w:rsid w:val="002C56AB"/>
    <w:rsid w:val="002C57FC"/>
    <w:rsid w:val="002C7B48"/>
    <w:rsid w:val="002D09F8"/>
    <w:rsid w:val="002D24E4"/>
    <w:rsid w:val="002D3668"/>
    <w:rsid w:val="002D5553"/>
    <w:rsid w:val="002E07AE"/>
    <w:rsid w:val="002E4F3A"/>
    <w:rsid w:val="002E6B2E"/>
    <w:rsid w:val="002E7592"/>
    <w:rsid w:val="002F73E9"/>
    <w:rsid w:val="003017E5"/>
    <w:rsid w:val="00301BD1"/>
    <w:rsid w:val="0030221E"/>
    <w:rsid w:val="0030280E"/>
    <w:rsid w:val="00303500"/>
    <w:rsid w:val="00306E3A"/>
    <w:rsid w:val="00307E15"/>
    <w:rsid w:val="00311FD7"/>
    <w:rsid w:val="00312D10"/>
    <w:rsid w:val="003140F1"/>
    <w:rsid w:val="0031681E"/>
    <w:rsid w:val="00317215"/>
    <w:rsid w:val="003207A0"/>
    <w:rsid w:val="00321893"/>
    <w:rsid w:val="00321DD5"/>
    <w:rsid w:val="00322271"/>
    <w:rsid w:val="00324099"/>
    <w:rsid w:val="0033454D"/>
    <w:rsid w:val="00335019"/>
    <w:rsid w:val="00335F01"/>
    <w:rsid w:val="00337486"/>
    <w:rsid w:val="003427D3"/>
    <w:rsid w:val="0034296C"/>
    <w:rsid w:val="00354820"/>
    <w:rsid w:val="00354866"/>
    <w:rsid w:val="0035614F"/>
    <w:rsid w:val="0035783B"/>
    <w:rsid w:val="003647C0"/>
    <w:rsid w:val="00364CBB"/>
    <w:rsid w:val="00364EC3"/>
    <w:rsid w:val="00366B06"/>
    <w:rsid w:val="00367715"/>
    <w:rsid w:val="00370859"/>
    <w:rsid w:val="00377FE3"/>
    <w:rsid w:val="00380520"/>
    <w:rsid w:val="00380565"/>
    <w:rsid w:val="003822AC"/>
    <w:rsid w:val="00384848"/>
    <w:rsid w:val="00384C28"/>
    <w:rsid w:val="003853C0"/>
    <w:rsid w:val="003945C3"/>
    <w:rsid w:val="0039658A"/>
    <w:rsid w:val="00397A9D"/>
    <w:rsid w:val="003A3A6E"/>
    <w:rsid w:val="003A4322"/>
    <w:rsid w:val="003A4C0A"/>
    <w:rsid w:val="003A579A"/>
    <w:rsid w:val="003A5C89"/>
    <w:rsid w:val="003A7239"/>
    <w:rsid w:val="003A7428"/>
    <w:rsid w:val="003A7911"/>
    <w:rsid w:val="003B16B9"/>
    <w:rsid w:val="003B16C9"/>
    <w:rsid w:val="003B25E3"/>
    <w:rsid w:val="003B36D7"/>
    <w:rsid w:val="003B39F0"/>
    <w:rsid w:val="003B3B4A"/>
    <w:rsid w:val="003B6565"/>
    <w:rsid w:val="003B6A16"/>
    <w:rsid w:val="003B7929"/>
    <w:rsid w:val="003C0A9F"/>
    <w:rsid w:val="003C2166"/>
    <w:rsid w:val="003C26D9"/>
    <w:rsid w:val="003C3CFF"/>
    <w:rsid w:val="003C4DD1"/>
    <w:rsid w:val="003C51BF"/>
    <w:rsid w:val="003D0C26"/>
    <w:rsid w:val="003D3CD5"/>
    <w:rsid w:val="003D515E"/>
    <w:rsid w:val="003E2456"/>
    <w:rsid w:val="003E41AA"/>
    <w:rsid w:val="003E63B7"/>
    <w:rsid w:val="003F1115"/>
    <w:rsid w:val="003F12D1"/>
    <w:rsid w:val="003F568A"/>
    <w:rsid w:val="003F5A00"/>
    <w:rsid w:val="003F690D"/>
    <w:rsid w:val="00400773"/>
    <w:rsid w:val="00404ADD"/>
    <w:rsid w:val="0040696D"/>
    <w:rsid w:val="00410955"/>
    <w:rsid w:val="00411BBA"/>
    <w:rsid w:val="00412B0F"/>
    <w:rsid w:val="00414651"/>
    <w:rsid w:val="00415621"/>
    <w:rsid w:val="00424BAE"/>
    <w:rsid w:val="00425B9D"/>
    <w:rsid w:val="004319DE"/>
    <w:rsid w:val="00433570"/>
    <w:rsid w:val="00435053"/>
    <w:rsid w:val="004364C2"/>
    <w:rsid w:val="00437DA0"/>
    <w:rsid w:val="00440063"/>
    <w:rsid w:val="00440AAB"/>
    <w:rsid w:val="00441AF3"/>
    <w:rsid w:val="00441ECF"/>
    <w:rsid w:val="00446B62"/>
    <w:rsid w:val="00446BC5"/>
    <w:rsid w:val="004505FC"/>
    <w:rsid w:val="00452AFE"/>
    <w:rsid w:val="004531A2"/>
    <w:rsid w:val="00456CE7"/>
    <w:rsid w:val="004573F3"/>
    <w:rsid w:val="004624EF"/>
    <w:rsid w:val="00462B51"/>
    <w:rsid w:val="00462D6A"/>
    <w:rsid w:val="00465334"/>
    <w:rsid w:val="00470B69"/>
    <w:rsid w:val="00470FD7"/>
    <w:rsid w:val="00471A41"/>
    <w:rsid w:val="004731D5"/>
    <w:rsid w:val="00480FFA"/>
    <w:rsid w:val="00483598"/>
    <w:rsid w:val="004836CD"/>
    <w:rsid w:val="00485F27"/>
    <w:rsid w:val="00490016"/>
    <w:rsid w:val="00491C5D"/>
    <w:rsid w:val="00492130"/>
    <w:rsid w:val="00492769"/>
    <w:rsid w:val="00494AC8"/>
    <w:rsid w:val="00496C40"/>
    <w:rsid w:val="004977F6"/>
    <w:rsid w:val="00497E8F"/>
    <w:rsid w:val="004A3BAB"/>
    <w:rsid w:val="004A4148"/>
    <w:rsid w:val="004A47BA"/>
    <w:rsid w:val="004A6F9C"/>
    <w:rsid w:val="004A701A"/>
    <w:rsid w:val="004B4E61"/>
    <w:rsid w:val="004B6FFA"/>
    <w:rsid w:val="004C02D6"/>
    <w:rsid w:val="004C0619"/>
    <w:rsid w:val="004C2461"/>
    <w:rsid w:val="004C47A0"/>
    <w:rsid w:val="004C54EC"/>
    <w:rsid w:val="004C5D6C"/>
    <w:rsid w:val="004C5E3D"/>
    <w:rsid w:val="004D02AA"/>
    <w:rsid w:val="004D1BB3"/>
    <w:rsid w:val="004D1E02"/>
    <w:rsid w:val="004D33FE"/>
    <w:rsid w:val="004D4486"/>
    <w:rsid w:val="004D4E98"/>
    <w:rsid w:val="004D573F"/>
    <w:rsid w:val="004D575D"/>
    <w:rsid w:val="004D629A"/>
    <w:rsid w:val="004D6806"/>
    <w:rsid w:val="004E103E"/>
    <w:rsid w:val="004E567F"/>
    <w:rsid w:val="004E594E"/>
    <w:rsid w:val="004E71EA"/>
    <w:rsid w:val="004F01F9"/>
    <w:rsid w:val="004F2F83"/>
    <w:rsid w:val="004F3D92"/>
    <w:rsid w:val="004F4291"/>
    <w:rsid w:val="00501265"/>
    <w:rsid w:val="00503608"/>
    <w:rsid w:val="0050394F"/>
    <w:rsid w:val="00504F70"/>
    <w:rsid w:val="0050785E"/>
    <w:rsid w:val="005131FE"/>
    <w:rsid w:val="00513DDA"/>
    <w:rsid w:val="00516286"/>
    <w:rsid w:val="005163F6"/>
    <w:rsid w:val="00516643"/>
    <w:rsid w:val="00517171"/>
    <w:rsid w:val="00521A60"/>
    <w:rsid w:val="0052303A"/>
    <w:rsid w:val="00523999"/>
    <w:rsid w:val="00526F9F"/>
    <w:rsid w:val="0053052E"/>
    <w:rsid w:val="00530E71"/>
    <w:rsid w:val="005317C1"/>
    <w:rsid w:val="00531C71"/>
    <w:rsid w:val="00532DC2"/>
    <w:rsid w:val="0053370F"/>
    <w:rsid w:val="00533BB0"/>
    <w:rsid w:val="0053546F"/>
    <w:rsid w:val="005354E3"/>
    <w:rsid w:val="0053585D"/>
    <w:rsid w:val="00545BBD"/>
    <w:rsid w:val="005461E3"/>
    <w:rsid w:val="005464A7"/>
    <w:rsid w:val="00547489"/>
    <w:rsid w:val="005510B9"/>
    <w:rsid w:val="00551852"/>
    <w:rsid w:val="00553F83"/>
    <w:rsid w:val="0055670B"/>
    <w:rsid w:val="0056391D"/>
    <w:rsid w:val="0056468D"/>
    <w:rsid w:val="0056635C"/>
    <w:rsid w:val="00566468"/>
    <w:rsid w:val="00570F52"/>
    <w:rsid w:val="00571730"/>
    <w:rsid w:val="005733B6"/>
    <w:rsid w:val="00576977"/>
    <w:rsid w:val="00580FD4"/>
    <w:rsid w:val="00584583"/>
    <w:rsid w:val="00584AE0"/>
    <w:rsid w:val="005871FA"/>
    <w:rsid w:val="00587D74"/>
    <w:rsid w:val="00593A83"/>
    <w:rsid w:val="00593F60"/>
    <w:rsid w:val="005A133B"/>
    <w:rsid w:val="005A20C6"/>
    <w:rsid w:val="005A212E"/>
    <w:rsid w:val="005A40D7"/>
    <w:rsid w:val="005A60E0"/>
    <w:rsid w:val="005B0CA3"/>
    <w:rsid w:val="005B1359"/>
    <w:rsid w:val="005C0D64"/>
    <w:rsid w:val="005C1FAF"/>
    <w:rsid w:val="005C3880"/>
    <w:rsid w:val="005C5EEE"/>
    <w:rsid w:val="005C66B5"/>
    <w:rsid w:val="005C7291"/>
    <w:rsid w:val="005D65B9"/>
    <w:rsid w:val="005E2E83"/>
    <w:rsid w:val="005E6981"/>
    <w:rsid w:val="005E7D64"/>
    <w:rsid w:val="005F09BB"/>
    <w:rsid w:val="005F11FF"/>
    <w:rsid w:val="005F158B"/>
    <w:rsid w:val="005F3DB2"/>
    <w:rsid w:val="005F4435"/>
    <w:rsid w:val="005F5645"/>
    <w:rsid w:val="005F626D"/>
    <w:rsid w:val="005F63A1"/>
    <w:rsid w:val="005F658B"/>
    <w:rsid w:val="00600CBD"/>
    <w:rsid w:val="00604D0A"/>
    <w:rsid w:val="006100B2"/>
    <w:rsid w:val="00610477"/>
    <w:rsid w:val="006139AA"/>
    <w:rsid w:val="006206FB"/>
    <w:rsid w:val="00620848"/>
    <w:rsid w:val="006220D5"/>
    <w:rsid w:val="00622A12"/>
    <w:rsid w:val="00622F2B"/>
    <w:rsid w:val="00627BDB"/>
    <w:rsid w:val="00633947"/>
    <w:rsid w:val="0063532B"/>
    <w:rsid w:val="00635900"/>
    <w:rsid w:val="006369C9"/>
    <w:rsid w:val="00637599"/>
    <w:rsid w:val="00644892"/>
    <w:rsid w:val="00650113"/>
    <w:rsid w:val="00652B1F"/>
    <w:rsid w:val="00653ADB"/>
    <w:rsid w:val="00655926"/>
    <w:rsid w:val="0065736A"/>
    <w:rsid w:val="0066099A"/>
    <w:rsid w:val="006665DE"/>
    <w:rsid w:val="00670F5D"/>
    <w:rsid w:val="00671191"/>
    <w:rsid w:val="00673B2B"/>
    <w:rsid w:val="00676DE7"/>
    <w:rsid w:val="00677357"/>
    <w:rsid w:val="00681177"/>
    <w:rsid w:val="00682F11"/>
    <w:rsid w:val="00683289"/>
    <w:rsid w:val="00684EC7"/>
    <w:rsid w:val="00685F61"/>
    <w:rsid w:val="00687D0B"/>
    <w:rsid w:val="006909F1"/>
    <w:rsid w:val="00691871"/>
    <w:rsid w:val="00693FCE"/>
    <w:rsid w:val="0069503D"/>
    <w:rsid w:val="00697717"/>
    <w:rsid w:val="006A1337"/>
    <w:rsid w:val="006A2267"/>
    <w:rsid w:val="006A3C6C"/>
    <w:rsid w:val="006A5C52"/>
    <w:rsid w:val="006A5E8C"/>
    <w:rsid w:val="006B0E69"/>
    <w:rsid w:val="006B21F4"/>
    <w:rsid w:val="006B350D"/>
    <w:rsid w:val="006B41FD"/>
    <w:rsid w:val="006B4A41"/>
    <w:rsid w:val="006B4C24"/>
    <w:rsid w:val="006B608C"/>
    <w:rsid w:val="006B6E26"/>
    <w:rsid w:val="006C0D7B"/>
    <w:rsid w:val="006C0FD2"/>
    <w:rsid w:val="006C1072"/>
    <w:rsid w:val="006C17D6"/>
    <w:rsid w:val="006C1AE8"/>
    <w:rsid w:val="006C1FED"/>
    <w:rsid w:val="006C4617"/>
    <w:rsid w:val="006C6B3B"/>
    <w:rsid w:val="006D01C4"/>
    <w:rsid w:val="006D1499"/>
    <w:rsid w:val="006D1766"/>
    <w:rsid w:val="006D5DC3"/>
    <w:rsid w:val="006D7278"/>
    <w:rsid w:val="006E0841"/>
    <w:rsid w:val="006E0A91"/>
    <w:rsid w:val="006E20B2"/>
    <w:rsid w:val="006E251D"/>
    <w:rsid w:val="006E3B3C"/>
    <w:rsid w:val="006E3DB4"/>
    <w:rsid w:val="006E4888"/>
    <w:rsid w:val="006E6041"/>
    <w:rsid w:val="006F0287"/>
    <w:rsid w:val="006F279A"/>
    <w:rsid w:val="006F2877"/>
    <w:rsid w:val="006F483A"/>
    <w:rsid w:val="006F6C9E"/>
    <w:rsid w:val="00700960"/>
    <w:rsid w:val="0070279E"/>
    <w:rsid w:val="00702ADD"/>
    <w:rsid w:val="00702C88"/>
    <w:rsid w:val="00703E6A"/>
    <w:rsid w:val="00710F95"/>
    <w:rsid w:val="00715042"/>
    <w:rsid w:val="00715815"/>
    <w:rsid w:val="00716AE6"/>
    <w:rsid w:val="0071759C"/>
    <w:rsid w:val="00717665"/>
    <w:rsid w:val="00722E8D"/>
    <w:rsid w:val="00726ACA"/>
    <w:rsid w:val="00726D1D"/>
    <w:rsid w:val="00727BD2"/>
    <w:rsid w:val="00730837"/>
    <w:rsid w:val="00732C0F"/>
    <w:rsid w:val="00732DC7"/>
    <w:rsid w:val="00742D0D"/>
    <w:rsid w:val="00746869"/>
    <w:rsid w:val="00746DEF"/>
    <w:rsid w:val="00750E2F"/>
    <w:rsid w:val="00751E85"/>
    <w:rsid w:val="00752218"/>
    <w:rsid w:val="00752554"/>
    <w:rsid w:val="0075355C"/>
    <w:rsid w:val="0075693F"/>
    <w:rsid w:val="00761883"/>
    <w:rsid w:val="007620E8"/>
    <w:rsid w:val="00762658"/>
    <w:rsid w:val="007661B1"/>
    <w:rsid w:val="00767CA7"/>
    <w:rsid w:val="00770554"/>
    <w:rsid w:val="007718D0"/>
    <w:rsid w:val="007727AD"/>
    <w:rsid w:val="00772926"/>
    <w:rsid w:val="00772CE9"/>
    <w:rsid w:val="00776BFF"/>
    <w:rsid w:val="00777536"/>
    <w:rsid w:val="007777AF"/>
    <w:rsid w:val="0078007E"/>
    <w:rsid w:val="00781503"/>
    <w:rsid w:val="007818DF"/>
    <w:rsid w:val="00782432"/>
    <w:rsid w:val="007848D4"/>
    <w:rsid w:val="00786C8D"/>
    <w:rsid w:val="00790856"/>
    <w:rsid w:val="00791FB4"/>
    <w:rsid w:val="00794571"/>
    <w:rsid w:val="00794AE6"/>
    <w:rsid w:val="007A0D69"/>
    <w:rsid w:val="007A2D93"/>
    <w:rsid w:val="007A37AD"/>
    <w:rsid w:val="007A5515"/>
    <w:rsid w:val="007A5CA0"/>
    <w:rsid w:val="007B0BF0"/>
    <w:rsid w:val="007B27E7"/>
    <w:rsid w:val="007B2D88"/>
    <w:rsid w:val="007B4D0A"/>
    <w:rsid w:val="007B6A8D"/>
    <w:rsid w:val="007B7FAF"/>
    <w:rsid w:val="007C19DF"/>
    <w:rsid w:val="007C1A0B"/>
    <w:rsid w:val="007C3123"/>
    <w:rsid w:val="007C4573"/>
    <w:rsid w:val="007C6B01"/>
    <w:rsid w:val="007C6C00"/>
    <w:rsid w:val="007C7A4A"/>
    <w:rsid w:val="007D102A"/>
    <w:rsid w:val="007D1B43"/>
    <w:rsid w:val="007D1FC7"/>
    <w:rsid w:val="007D4F5F"/>
    <w:rsid w:val="007D7330"/>
    <w:rsid w:val="007D7969"/>
    <w:rsid w:val="007E092D"/>
    <w:rsid w:val="007E159F"/>
    <w:rsid w:val="007E2ABA"/>
    <w:rsid w:val="007E32C8"/>
    <w:rsid w:val="007E34C8"/>
    <w:rsid w:val="007E44F9"/>
    <w:rsid w:val="007E4C32"/>
    <w:rsid w:val="007E763C"/>
    <w:rsid w:val="007F12B6"/>
    <w:rsid w:val="007F7561"/>
    <w:rsid w:val="007F7F89"/>
    <w:rsid w:val="0080018E"/>
    <w:rsid w:val="008009A3"/>
    <w:rsid w:val="008016BF"/>
    <w:rsid w:val="00802129"/>
    <w:rsid w:val="008037E6"/>
    <w:rsid w:val="00805803"/>
    <w:rsid w:val="00811A33"/>
    <w:rsid w:val="008129C6"/>
    <w:rsid w:val="00820FDE"/>
    <w:rsid w:val="0082149B"/>
    <w:rsid w:val="00821C09"/>
    <w:rsid w:val="00822070"/>
    <w:rsid w:val="00822181"/>
    <w:rsid w:val="0082596D"/>
    <w:rsid w:val="00826A64"/>
    <w:rsid w:val="00830E09"/>
    <w:rsid w:val="00834238"/>
    <w:rsid w:val="0083626D"/>
    <w:rsid w:val="008403E5"/>
    <w:rsid w:val="008412CF"/>
    <w:rsid w:val="00842478"/>
    <w:rsid w:val="00845429"/>
    <w:rsid w:val="0084600D"/>
    <w:rsid w:val="00846D19"/>
    <w:rsid w:val="00847C2A"/>
    <w:rsid w:val="00853236"/>
    <w:rsid w:val="00854358"/>
    <w:rsid w:val="00857D94"/>
    <w:rsid w:val="008624AC"/>
    <w:rsid w:val="00864E00"/>
    <w:rsid w:val="008668C7"/>
    <w:rsid w:val="0087057A"/>
    <w:rsid w:val="00870E3F"/>
    <w:rsid w:val="008716CE"/>
    <w:rsid w:val="0087416B"/>
    <w:rsid w:val="00874BEE"/>
    <w:rsid w:val="00875EC8"/>
    <w:rsid w:val="00880016"/>
    <w:rsid w:val="00882C5A"/>
    <w:rsid w:val="008839E2"/>
    <w:rsid w:val="0088409D"/>
    <w:rsid w:val="00884A7E"/>
    <w:rsid w:val="00887F37"/>
    <w:rsid w:val="00887F8B"/>
    <w:rsid w:val="008902A0"/>
    <w:rsid w:val="008930AB"/>
    <w:rsid w:val="008937B0"/>
    <w:rsid w:val="00894379"/>
    <w:rsid w:val="0089690E"/>
    <w:rsid w:val="00896934"/>
    <w:rsid w:val="008A0AF0"/>
    <w:rsid w:val="008A4ACA"/>
    <w:rsid w:val="008A5279"/>
    <w:rsid w:val="008A6039"/>
    <w:rsid w:val="008B0D2F"/>
    <w:rsid w:val="008B3E70"/>
    <w:rsid w:val="008B5E60"/>
    <w:rsid w:val="008B7C46"/>
    <w:rsid w:val="008C0CB1"/>
    <w:rsid w:val="008C1298"/>
    <w:rsid w:val="008C1F6C"/>
    <w:rsid w:val="008C419B"/>
    <w:rsid w:val="008C49F7"/>
    <w:rsid w:val="008C4B51"/>
    <w:rsid w:val="008C508F"/>
    <w:rsid w:val="008C7B36"/>
    <w:rsid w:val="008D42F9"/>
    <w:rsid w:val="008D635E"/>
    <w:rsid w:val="008D658B"/>
    <w:rsid w:val="008D6DC9"/>
    <w:rsid w:val="008E19B5"/>
    <w:rsid w:val="008E3BB5"/>
    <w:rsid w:val="008E4D8E"/>
    <w:rsid w:val="008F0AA6"/>
    <w:rsid w:val="008F27F3"/>
    <w:rsid w:val="008F33DB"/>
    <w:rsid w:val="008F60C6"/>
    <w:rsid w:val="008F67EF"/>
    <w:rsid w:val="00901350"/>
    <w:rsid w:val="0090301B"/>
    <w:rsid w:val="00903ACE"/>
    <w:rsid w:val="00907978"/>
    <w:rsid w:val="009115B7"/>
    <w:rsid w:val="00912722"/>
    <w:rsid w:val="009129E0"/>
    <w:rsid w:val="00913C95"/>
    <w:rsid w:val="00915B53"/>
    <w:rsid w:val="00916F7C"/>
    <w:rsid w:val="0091733D"/>
    <w:rsid w:val="009209B7"/>
    <w:rsid w:val="009213FD"/>
    <w:rsid w:val="00923A69"/>
    <w:rsid w:val="00925DAA"/>
    <w:rsid w:val="009262AA"/>
    <w:rsid w:val="0093045B"/>
    <w:rsid w:val="00931F3C"/>
    <w:rsid w:val="00932835"/>
    <w:rsid w:val="00936B6E"/>
    <w:rsid w:val="00940F9C"/>
    <w:rsid w:val="00944103"/>
    <w:rsid w:val="009469C6"/>
    <w:rsid w:val="00950165"/>
    <w:rsid w:val="009538F4"/>
    <w:rsid w:val="0095478D"/>
    <w:rsid w:val="00955D1C"/>
    <w:rsid w:val="009639C4"/>
    <w:rsid w:val="00967483"/>
    <w:rsid w:val="00971960"/>
    <w:rsid w:val="00974973"/>
    <w:rsid w:val="00974A65"/>
    <w:rsid w:val="0098028E"/>
    <w:rsid w:val="00981532"/>
    <w:rsid w:val="00981B13"/>
    <w:rsid w:val="00983D8D"/>
    <w:rsid w:val="0098651A"/>
    <w:rsid w:val="0098754D"/>
    <w:rsid w:val="00991DC3"/>
    <w:rsid w:val="009925CC"/>
    <w:rsid w:val="00992C43"/>
    <w:rsid w:val="00997206"/>
    <w:rsid w:val="00997B74"/>
    <w:rsid w:val="009A0B45"/>
    <w:rsid w:val="009A0CE2"/>
    <w:rsid w:val="009A4231"/>
    <w:rsid w:val="009B1338"/>
    <w:rsid w:val="009B5C1C"/>
    <w:rsid w:val="009C1257"/>
    <w:rsid w:val="009C4B56"/>
    <w:rsid w:val="009C4BE1"/>
    <w:rsid w:val="009C6E86"/>
    <w:rsid w:val="009D37AF"/>
    <w:rsid w:val="009D49E2"/>
    <w:rsid w:val="009D6559"/>
    <w:rsid w:val="009E3166"/>
    <w:rsid w:val="009F3B9B"/>
    <w:rsid w:val="009F3D70"/>
    <w:rsid w:val="009F770C"/>
    <w:rsid w:val="00A00A03"/>
    <w:rsid w:val="00A0200B"/>
    <w:rsid w:val="00A03229"/>
    <w:rsid w:val="00A05121"/>
    <w:rsid w:val="00A07F6B"/>
    <w:rsid w:val="00A11494"/>
    <w:rsid w:val="00A136ED"/>
    <w:rsid w:val="00A1581E"/>
    <w:rsid w:val="00A16197"/>
    <w:rsid w:val="00A17CBE"/>
    <w:rsid w:val="00A20F42"/>
    <w:rsid w:val="00A214D3"/>
    <w:rsid w:val="00A23726"/>
    <w:rsid w:val="00A2394B"/>
    <w:rsid w:val="00A24BBE"/>
    <w:rsid w:val="00A25C04"/>
    <w:rsid w:val="00A30021"/>
    <w:rsid w:val="00A30198"/>
    <w:rsid w:val="00A35FAE"/>
    <w:rsid w:val="00A36652"/>
    <w:rsid w:val="00A37A74"/>
    <w:rsid w:val="00A420CB"/>
    <w:rsid w:val="00A42801"/>
    <w:rsid w:val="00A4419D"/>
    <w:rsid w:val="00A46036"/>
    <w:rsid w:val="00A51ED3"/>
    <w:rsid w:val="00A5326B"/>
    <w:rsid w:val="00A55847"/>
    <w:rsid w:val="00A565AD"/>
    <w:rsid w:val="00A6269D"/>
    <w:rsid w:val="00A62F57"/>
    <w:rsid w:val="00A63217"/>
    <w:rsid w:val="00A701A3"/>
    <w:rsid w:val="00A70ADC"/>
    <w:rsid w:val="00A73B51"/>
    <w:rsid w:val="00A75006"/>
    <w:rsid w:val="00A81BDB"/>
    <w:rsid w:val="00A82DF3"/>
    <w:rsid w:val="00A90CA9"/>
    <w:rsid w:val="00A92856"/>
    <w:rsid w:val="00A92A59"/>
    <w:rsid w:val="00A92F5F"/>
    <w:rsid w:val="00AA0D46"/>
    <w:rsid w:val="00AA0F20"/>
    <w:rsid w:val="00AA490E"/>
    <w:rsid w:val="00AA56B5"/>
    <w:rsid w:val="00AA6B9E"/>
    <w:rsid w:val="00AA7737"/>
    <w:rsid w:val="00AB15CC"/>
    <w:rsid w:val="00AB4624"/>
    <w:rsid w:val="00AB5A3E"/>
    <w:rsid w:val="00AB7734"/>
    <w:rsid w:val="00AC2E94"/>
    <w:rsid w:val="00AC402F"/>
    <w:rsid w:val="00AC4983"/>
    <w:rsid w:val="00AC7362"/>
    <w:rsid w:val="00AC798F"/>
    <w:rsid w:val="00AD10B9"/>
    <w:rsid w:val="00AD180C"/>
    <w:rsid w:val="00AD3366"/>
    <w:rsid w:val="00AE2237"/>
    <w:rsid w:val="00AE3173"/>
    <w:rsid w:val="00AE4AAD"/>
    <w:rsid w:val="00AE74B4"/>
    <w:rsid w:val="00AF321B"/>
    <w:rsid w:val="00AF3682"/>
    <w:rsid w:val="00B03EC8"/>
    <w:rsid w:val="00B06101"/>
    <w:rsid w:val="00B07C09"/>
    <w:rsid w:val="00B140B0"/>
    <w:rsid w:val="00B17418"/>
    <w:rsid w:val="00B21271"/>
    <w:rsid w:val="00B238C0"/>
    <w:rsid w:val="00B30FD2"/>
    <w:rsid w:val="00B348DF"/>
    <w:rsid w:val="00B37C9A"/>
    <w:rsid w:val="00B403B8"/>
    <w:rsid w:val="00B40D79"/>
    <w:rsid w:val="00B446EC"/>
    <w:rsid w:val="00B44A9B"/>
    <w:rsid w:val="00B45202"/>
    <w:rsid w:val="00B45BEF"/>
    <w:rsid w:val="00B46732"/>
    <w:rsid w:val="00B47FFA"/>
    <w:rsid w:val="00B50B8F"/>
    <w:rsid w:val="00B50D7B"/>
    <w:rsid w:val="00B5407E"/>
    <w:rsid w:val="00B55952"/>
    <w:rsid w:val="00B57132"/>
    <w:rsid w:val="00B61434"/>
    <w:rsid w:val="00B61F15"/>
    <w:rsid w:val="00B6498A"/>
    <w:rsid w:val="00B64F84"/>
    <w:rsid w:val="00B7047F"/>
    <w:rsid w:val="00B7133D"/>
    <w:rsid w:val="00B7222F"/>
    <w:rsid w:val="00B73263"/>
    <w:rsid w:val="00B76861"/>
    <w:rsid w:val="00B830F1"/>
    <w:rsid w:val="00B847F4"/>
    <w:rsid w:val="00B85323"/>
    <w:rsid w:val="00B8572C"/>
    <w:rsid w:val="00B85AB4"/>
    <w:rsid w:val="00B90009"/>
    <w:rsid w:val="00B9009C"/>
    <w:rsid w:val="00B91637"/>
    <w:rsid w:val="00B9326A"/>
    <w:rsid w:val="00BA03EF"/>
    <w:rsid w:val="00BA0AA1"/>
    <w:rsid w:val="00BA1776"/>
    <w:rsid w:val="00BA3283"/>
    <w:rsid w:val="00BA7786"/>
    <w:rsid w:val="00BB0FAC"/>
    <w:rsid w:val="00BB3ED9"/>
    <w:rsid w:val="00BB5CE4"/>
    <w:rsid w:val="00BC007D"/>
    <w:rsid w:val="00BC12E1"/>
    <w:rsid w:val="00BC334C"/>
    <w:rsid w:val="00BC3757"/>
    <w:rsid w:val="00BC6079"/>
    <w:rsid w:val="00BC71D7"/>
    <w:rsid w:val="00BC7A09"/>
    <w:rsid w:val="00BD66B4"/>
    <w:rsid w:val="00BD73F6"/>
    <w:rsid w:val="00BD7AD9"/>
    <w:rsid w:val="00BE1D9B"/>
    <w:rsid w:val="00BE7ABE"/>
    <w:rsid w:val="00BF54C5"/>
    <w:rsid w:val="00BF57D6"/>
    <w:rsid w:val="00C00399"/>
    <w:rsid w:val="00C0132C"/>
    <w:rsid w:val="00C043B8"/>
    <w:rsid w:val="00C05826"/>
    <w:rsid w:val="00C058CC"/>
    <w:rsid w:val="00C10AF8"/>
    <w:rsid w:val="00C130C8"/>
    <w:rsid w:val="00C153BA"/>
    <w:rsid w:val="00C20BCC"/>
    <w:rsid w:val="00C253F0"/>
    <w:rsid w:val="00C26AF6"/>
    <w:rsid w:val="00C36C47"/>
    <w:rsid w:val="00C40DFD"/>
    <w:rsid w:val="00C4389E"/>
    <w:rsid w:val="00C5037A"/>
    <w:rsid w:val="00C52076"/>
    <w:rsid w:val="00C52329"/>
    <w:rsid w:val="00C52A94"/>
    <w:rsid w:val="00C573AC"/>
    <w:rsid w:val="00C576BB"/>
    <w:rsid w:val="00C6041C"/>
    <w:rsid w:val="00C6061B"/>
    <w:rsid w:val="00C620FD"/>
    <w:rsid w:val="00C64A06"/>
    <w:rsid w:val="00C64D70"/>
    <w:rsid w:val="00C64EDE"/>
    <w:rsid w:val="00C706A6"/>
    <w:rsid w:val="00C7307A"/>
    <w:rsid w:val="00C74726"/>
    <w:rsid w:val="00C7579B"/>
    <w:rsid w:val="00C760F7"/>
    <w:rsid w:val="00C82846"/>
    <w:rsid w:val="00C87952"/>
    <w:rsid w:val="00C879D8"/>
    <w:rsid w:val="00C90037"/>
    <w:rsid w:val="00C9219B"/>
    <w:rsid w:val="00C93F06"/>
    <w:rsid w:val="00C9420B"/>
    <w:rsid w:val="00C95BD0"/>
    <w:rsid w:val="00CA3DFB"/>
    <w:rsid w:val="00CA4614"/>
    <w:rsid w:val="00CA5647"/>
    <w:rsid w:val="00CA7C5E"/>
    <w:rsid w:val="00CB79F4"/>
    <w:rsid w:val="00CC0F48"/>
    <w:rsid w:val="00CC15A3"/>
    <w:rsid w:val="00CC51AF"/>
    <w:rsid w:val="00CD0323"/>
    <w:rsid w:val="00CD633F"/>
    <w:rsid w:val="00CE1182"/>
    <w:rsid w:val="00CE601E"/>
    <w:rsid w:val="00CE61A6"/>
    <w:rsid w:val="00CF24B1"/>
    <w:rsid w:val="00CF28EC"/>
    <w:rsid w:val="00CF57B2"/>
    <w:rsid w:val="00D00C07"/>
    <w:rsid w:val="00D00FFC"/>
    <w:rsid w:val="00D01F91"/>
    <w:rsid w:val="00D0282D"/>
    <w:rsid w:val="00D02C54"/>
    <w:rsid w:val="00D02F1A"/>
    <w:rsid w:val="00D02FCB"/>
    <w:rsid w:val="00D04C17"/>
    <w:rsid w:val="00D06952"/>
    <w:rsid w:val="00D10382"/>
    <w:rsid w:val="00D14BAB"/>
    <w:rsid w:val="00D17EA2"/>
    <w:rsid w:val="00D20C49"/>
    <w:rsid w:val="00D2107C"/>
    <w:rsid w:val="00D21207"/>
    <w:rsid w:val="00D2314A"/>
    <w:rsid w:val="00D2376A"/>
    <w:rsid w:val="00D244EE"/>
    <w:rsid w:val="00D24C91"/>
    <w:rsid w:val="00D26078"/>
    <w:rsid w:val="00D274C3"/>
    <w:rsid w:val="00D35B99"/>
    <w:rsid w:val="00D35D5D"/>
    <w:rsid w:val="00D41EFD"/>
    <w:rsid w:val="00D42412"/>
    <w:rsid w:val="00D425EC"/>
    <w:rsid w:val="00D454BA"/>
    <w:rsid w:val="00D460CB"/>
    <w:rsid w:val="00D46C7C"/>
    <w:rsid w:val="00D46C95"/>
    <w:rsid w:val="00D51D46"/>
    <w:rsid w:val="00D54A7B"/>
    <w:rsid w:val="00D55EEA"/>
    <w:rsid w:val="00D57F51"/>
    <w:rsid w:val="00D6152C"/>
    <w:rsid w:val="00D618E2"/>
    <w:rsid w:val="00D639B8"/>
    <w:rsid w:val="00D64324"/>
    <w:rsid w:val="00D67BA0"/>
    <w:rsid w:val="00D7188B"/>
    <w:rsid w:val="00D7274C"/>
    <w:rsid w:val="00D739AB"/>
    <w:rsid w:val="00D766AD"/>
    <w:rsid w:val="00D76B2A"/>
    <w:rsid w:val="00D76C64"/>
    <w:rsid w:val="00D77A4E"/>
    <w:rsid w:val="00D8672F"/>
    <w:rsid w:val="00D868FC"/>
    <w:rsid w:val="00D9395B"/>
    <w:rsid w:val="00DA0F55"/>
    <w:rsid w:val="00DA0FF2"/>
    <w:rsid w:val="00DA1DA7"/>
    <w:rsid w:val="00DA57DA"/>
    <w:rsid w:val="00DB4988"/>
    <w:rsid w:val="00DC23E0"/>
    <w:rsid w:val="00DC486B"/>
    <w:rsid w:val="00DC5F58"/>
    <w:rsid w:val="00DC694A"/>
    <w:rsid w:val="00DC7791"/>
    <w:rsid w:val="00DD0C64"/>
    <w:rsid w:val="00DD4C4B"/>
    <w:rsid w:val="00DD546E"/>
    <w:rsid w:val="00DD79A1"/>
    <w:rsid w:val="00DE0821"/>
    <w:rsid w:val="00DE31BD"/>
    <w:rsid w:val="00DE4F7D"/>
    <w:rsid w:val="00DE6FB2"/>
    <w:rsid w:val="00DE789B"/>
    <w:rsid w:val="00DF1C12"/>
    <w:rsid w:val="00DF3137"/>
    <w:rsid w:val="00DF6F40"/>
    <w:rsid w:val="00DF7FAD"/>
    <w:rsid w:val="00E030EE"/>
    <w:rsid w:val="00E06ED5"/>
    <w:rsid w:val="00E10E57"/>
    <w:rsid w:val="00E11BDF"/>
    <w:rsid w:val="00E11E42"/>
    <w:rsid w:val="00E149D6"/>
    <w:rsid w:val="00E14A9D"/>
    <w:rsid w:val="00E15BC5"/>
    <w:rsid w:val="00E16176"/>
    <w:rsid w:val="00E163F2"/>
    <w:rsid w:val="00E16E44"/>
    <w:rsid w:val="00E17D2C"/>
    <w:rsid w:val="00E20E95"/>
    <w:rsid w:val="00E23595"/>
    <w:rsid w:val="00E23E56"/>
    <w:rsid w:val="00E24125"/>
    <w:rsid w:val="00E24307"/>
    <w:rsid w:val="00E25CE5"/>
    <w:rsid w:val="00E32422"/>
    <w:rsid w:val="00E32442"/>
    <w:rsid w:val="00E32C59"/>
    <w:rsid w:val="00E37FB6"/>
    <w:rsid w:val="00E40A0F"/>
    <w:rsid w:val="00E41492"/>
    <w:rsid w:val="00E44957"/>
    <w:rsid w:val="00E47EF8"/>
    <w:rsid w:val="00E50733"/>
    <w:rsid w:val="00E51EEF"/>
    <w:rsid w:val="00E51FF6"/>
    <w:rsid w:val="00E534A9"/>
    <w:rsid w:val="00E5403A"/>
    <w:rsid w:val="00E61EA3"/>
    <w:rsid w:val="00E65F23"/>
    <w:rsid w:val="00E6632E"/>
    <w:rsid w:val="00E711B2"/>
    <w:rsid w:val="00E7237F"/>
    <w:rsid w:val="00E73120"/>
    <w:rsid w:val="00E73FB1"/>
    <w:rsid w:val="00E757E0"/>
    <w:rsid w:val="00E759FB"/>
    <w:rsid w:val="00E80268"/>
    <w:rsid w:val="00E8034D"/>
    <w:rsid w:val="00E86C0D"/>
    <w:rsid w:val="00E93189"/>
    <w:rsid w:val="00E95891"/>
    <w:rsid w:val="00EA0738"/>
    <w:rsid w:val="00EA075A"/>
    <w:rsid w:val="00EA1369"/>
    <w:rsid w:val="00EA16E2"/>
    <w:rsid w:val="00EA2608"/>
    <w:rsid w:val="00EA548E"/>
    <w:rsid w:val="00EA600C"/>
    <w:rsid w:val="00EA64BC"/>
    <w:rsid w:val="00EA6760"/>
    <w:rsid w:val="00EA697D"/>
    <w:rsid w:val="00EB1DF2"/>
    <w:rsid w:val="00EC18CF"/>
    <w:rsid w:val="00EC5845"/>
    <w:rsid w:val="00EC6FB5"/>
    <w:rsid w:val="00EC7EA7"/>
    <w:rsid w:val="00ED2E85"/>
    <w:rsid w:val="00ED56C8"/>
    <w:rsid w:val="00ED66A8"/>
    <w:rsid w:val="00ED74C5"/>
    <w:rsid w:val="00EE271F"/>
    <w:rsid w:val="00EE4427"/>
    <w:rsid w:val="00EE557C"/>
    <w:rsid w:val="00EE6928"/>
    <w:rsid w:val="00EE6E47"/>
    <w:rsid w:val="00EE7A72"/>
    <w:rsid w:val="00F01EAD"/>
    <w:rsid w:val="00F038C8"/>
    <w:rsid w:val="00F04250"/>
    <w:rsid w:val="00F04CAD"/>
    <w:rsid w:val="00F05430"/>
    <w:rsid w:val="00F11C43"/>
    <w:rsid w:val="00F13A83"/>
    <w:rsid w:val="00F13C7B"/>
    <w:rsid w:val="00F15ECB"/>
    <w:rsid w:val="00F16337"/>
    <w:rsid w:val="00F1722C"/>
    <w:rsid w:val="00F17254"/>
    <w:rsid w:val="00F20B16"/>
    <w:rsid w:val="00F263F0"/>
    <w:rsid w:val="00F26784"/>
    <w:rsid w:val="00F270E1"/>
    <w:rsid w:val="00F27A7F"/>
    <w:rsid w:val="00F30495"/>
    <w:rsid w:val="00F311F6"/>
    <w:rsid w:val="00F36F13"/>
    <w:rsid w:val="00F40F3E"/>
    <w:rsid w:val="00F4143E"/>
    <w:rsid w:val="00F42530"/>
    <w:rsid w:val="00F42C72"/>
    <w:rsid w:val="00F448B4"/>
    <w:rsid w:val="00F4637B"/>
    <w:rsid w:val="00F46CB6"/>
    <w:rsid w:val="00F477F0"/>
    <w:rsid w:val="00F511F8"/>
    <w:rsid w:val="00F52BD6"/>
    <w:rsid w:val="00F54860"/>
    <w:rsid w:val="00F54E97"/>
    <w:rsid w:val="00F5527D"/>
    <w:rsid w:val="00F60D7C"/>
    <w:rsid w:val="00F6272F"/>
    <w:rsid w:val="00F72482"/>
    <w:rsid w:val="00F74620"/>
    <w:rsid w:val="00F7483C"/>
    <w:rsid w:val="00F74EA7"/>
    <w:rsid w:val="00F7681F"/>
    <w:rsid w:val="00F7740E"/>
    <w:rsid w:val="00F8290D"/>
    <w:rsid w:val="00F83651"/>
    <w:rsid w:val="00F8651B"/>
    <w:rsid w:val="00F9068A"/>
    <w:rsid w:val="00F91213"/>
    <w:rsid w:val="00F91A6E"/>
    <w:rsid w:val="00F924A7"/>
    <w:rsid w:val="00F93C03"/>
    <w:rsid w:val="00F94898"/>
    <w:rsid w:val="00F94B37"/>
    <w:rsid w:val="00F95D38"/>
    <w:rsid w:val="00FA0A26"/>
    <w:rsid w:val="00FA0F86"/>
    <w:rsid w:val="00FA6227"/>
    <w:rsid w:val="00FB1F2F"/>
    <w:rsid w:val="00FB39AA"/>
    <w:rsid w:val="00FB58D4"/>
    <w:rsid w:val="00FC271B"/>
    <w:rsid w:val="00FC3F9E"/>
    <w:rsid w:val="00FC596A"/>
    <w:rsid w:val="00FC6506"/>
    <w:rsid w:val="00FD746E"/>
    <w:rsid w:val="00FE111D"/>
    <w:rsid w:val="00FE1944"/>
    <w:rsid w:val="00FE1B1E"/>
    <w:rsid w:val="00FE227B"/>
    <w:rsid w:val="00FE43CC"/>
    <w:rsid w:val="00FE4F5E"/>
    <w:rsid w:val="00FE59CB"/>
    <w:rsid w:val="00FF02C5"/>
    <w:rsid w:val="00FF044E"/>
    <w:rsid w:val="00FF236F"/>
    <w:rsid w:val="00FF3190"/>
    <w:rsid w:val="00FF32DF"/>
    <w:rsid w:val="00FF6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E2"/>
    <w:rPr>
      <w:sz w:val="24"/>
      <w:szCs w:val="24"/>
      <w:lang w:eastAsia="ja-JP"/>
    </w:rPr>
  </w:style>
  <w:style w:type="paragraph" w:styleId="Heading1">
    <w:name w:val="heading 1"/>
    <w:basedOn w:val="Normal"/>
    <w:next w:val="Normal"/>
    <w:link w:val="Heading1Char"/>
    <w:uiPriority w:val="99"/>
    <w:qFormat/>
    <w:rsid w:val="00084F0D"/>
    <w:pPr>
      <w:keepNext/>
      <w:jc w:val="both"/>
      <w:outlineLvl w:val="0"/>
    </w:pPr>
    <w:rPr>
      <w:rFonts w:ascii="BalticaUzbek" w:hAnsi="BalticaUzbek"/>
      <w:sz w:val="28"/>
      <w:szCs w:val="20"/>
      <w:lang w:eastAsia="ru-RU"/>
    </w:rPr>
  </w:style>
  <w:style w:type="paragraph" w:styleId="Heading2">
    <w:name w:val="heading 2"/>
    <w:basedOn w:val="Normal"/>
    <w:next w:val="Normal"/>
    <w:link w:val="Heading2Char"/>
    <w:uiPriority w:val="99"/>
    <w:qFormat/>
    <w:rsid w:val="00D2314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2A7"/>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FB12A7"/>
    <w:rPr>
      <w:rFonts w:asciiTheme="majorHAnsi" w:eastAsiaTheme="majorEastAsia" w:hAnsiTheme="majorHAnsi" w:cstheme="majorBidi"/>
      <w:b/>
      <w:bCs/>
      <w:i/>
      <w:iCs/>
      <w:sz w:val="28"/>
      <w:szCs w:val="28"/>
      <w:lang w:eastAsia="ja-JP"/>
    </w:rPr>
  </w:style>
  <w:style w:type="table" w:styleId="TableGrid">
    <w:name w:val="Table Grid"/>
    <w:basedOn w:val="TableNormal"/>
    <w:uiPriority w:val="99"/>
    <w:rsid w:val="00084F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084F0D"/>
    <w:pPr>
      <w:ind w:firstLine="720"/>
      <w:jc w:val="both"/>
    </w:pPr>
    <w:rPr>
      <w:sz w:val="28"/>
      <w:szCs w:val="20"/>
      <w:lang w:eastAsia="ru-RU"/>
    </w:rPr>
  </w:style>
  <w:style w:type="character" w:customStyle="1" w:styleId="BodyTextIndent3Char">
    <w:name w:val="Body Text Indent 3 Char"/>
    <w:basedOn w:val="DefaultParagraphFont"/>
    <w:link w:val="BodyTextIndent3"/>
    <w:uiPriority w:val="99"/>
    <w:semiHidden/>
    <w:rsid w:val="00FB12A7"/>
    <w:rPr>
      <w:sz w:val="16"/>
      <w:szCs w:val="16"/>
      <w:lang w:eastAsia="ja-JP"/>
    </w:rPr>
  </w:style>
  <w:style w:type="paragraph" w:styleId="Title">
    <w:name w:val="Title"/>
    <w:basedOn w:val="Normal"/>
    <w:link w:val="TitleChar"/>
    <w:uiPriority w:val="99"/>
    <w:qFormat/>
    <w:rsid w:val="00084F0D"/>
    <w:pPr>
      <w:jc w:val="center"/>
    </w:pPr>
    <w:rPr>
      <w:b/>
      <w:szCs w:val="20"/>
      <w:lang w:eastAsia="ru-RU"/>
    </w:rPr>
  </w:style>
  <w:style w:type="character" w:customStyle="1" w:styleId="TitleChar">
    <w:name w:val="Title Char"/>
    <w:basedOn w:val="DefaultParagraphFont"/>
    <w:link w:val="Title"/>
    <w:uiPriority w:val="10"/>
    <w:rsid w:val="00FB12A7"/>
    <w:rPr>
      <w:rFonts w:asciiTheme="majorHAnsi" w:eastAsiaTheme="majorEastAsia" w:hAnsiTheme="majorHAnsi" w:cstheme="majorBidi"/>
      <w:b/>
      <w:bCs/>
      <w:kern w:val="28"/>
      <w:sz w:val="32"/>
      <w:szCs w:val="32"/>
      <w:lang w:eastAsia="ja-JP"/>
    </w:rPr>
  </w:style>
  <w:style w:type="paragraph" w:styleId="BodyTextIndent2">
    <w:name w:val="Body Text Indent 2"/>
    <w:basedOn w:val="Normal"/>
    <w:link w:val="BodyTextIndent2Char"/>
    <w:uiPriority w:val="99"/>
    <w:rsid w:val="00084F0D"/>
    <w:pPr>
      <w:spacing w:after="120" w:line="480" w:lineRule="auto"/>
      <w:ind w:left="283"/>
    </w:pPr>
  </w:style>
  <w:style w:type="character" w:customStyle="1" w:styleId="BodyTextIndent2Char">
    <w:name w:val="Body Text Indent 2 Char"/>
    <w:basedOn w:val="DefaultParagraphFont"/>
    <w:link w:val="BodyTextIndent2"/>
    <w:uiPriority w:val="99"/>
    <w:semiHidden/>
    <w:rsid w:val="00FB12A7"/>
    <w:rPr>
      <w:sz w:val="24"/>
      <w:szCs w:val="24"/>
      <w:lang w:eastAsia="ja-JP"/>
    </w:rPr>
  </w:style>
  <w:style w:type="paragraph" w:styleId="BodyText2">
    <w:name w:val="Body Text 2"/>
    <w:basedOn w:val="Normal"/>
    <w:link w:val="BodyText2Char"/>
    <w:uiPriority w:val="99"/>
    <w:rsid w:val="00084F0D"/>
    <w:pPr>
      <w:spacing w:after="120" w:line="480" w:lineRule="auto"/>
    </w:pPr>
  </w:style>
  <w:style w:type="character" w:customStyle="1" w:styleId="BodyText2Char">
    <w:name w:val="Body Text 2 Char"/>
    <w:basedOn w:val="DefaultParagraphFont"/>
    <w:link w:val="BodyText2"/>
    <w:uiPriority w:val="99"/>
    <w:semiHidden/>
    <w:rsid w:val="00FB12A7"/>
    <w:rPr>
      <w:sz w:val="24"/>
      <w:szCs w:val="24"/>
      <w:lang w:eastAsia="ja-JP"/>
    </w:rPr>
  </w:style>
  <w:style w:type="paragraph" w:styleId="BodyTextIndent">
    <w:name w:val="Body Text Indent"/>
    <w:basedOn w:val="Normal"/>
    <w:link w:val="BodyTextIndentChar"/>
    <w:uiPriority w:val="99"/>
    <w:rsid w:val="00D2314A"/>
    <w:pPr>
      <w:spacing w:after="120"/>
      <w:ind w:left="283"/>
    </w:pPr>
  </w:style>
  <w:style w:type="character" w:customStyle="1" w:styleId="BodyTextIndentChar">
    <w:name w:val="Body Text Indent Char"/>
    <w:basedOn w:val="DefaultParagraphFont"/>
    <w:link w:val="BodyTextIndent"/>
    <w:uiPriority w:val="99"/>
    <w:locked/>
    <w:rsid w:val="002664A2"/>
    <w:rPr>
      <w:rFonts w:eastAsia="MS Mincho"/>
      <w:sz w:val="24"/>
      <w:lang w:val="ru-RU" w:eastAsia="ja-JP"/>
    </w:rPr>
  </w:style>
  <w:style w:type="paragraph" w:styleId="BodyText">
    <w:name w:val="Body Text"/>
    <w:basedOn w:val="Normal"/>
    <w:link w:val="BodyTextChar"/>
    <w:uiPriority w:val="99"/>
    <w:rsid w:val="00CA5647"/>
    <w:pPr>
      <w:spacing w:after="120"/>
    </w:pPr>
  </w:style>
  <w:style w:type="character" w:customStyle="1" w:styleId="BodyTextChar">
    <w:name w:val="Body Text Char"/>
    <w:basedOn w:val="DefaultParagraphFont"/>
    <w:link w:val="BodyText"/>
    <w:uiPriority w:val="99"/>
    <w:semiHidden/>
    <w:rsid w:val="00FB12A7"/>
    <w:rPr>
      <w:sz w:val="24"/>
      <w:szCs w:val="24"/>
      <w:lang w:eastAsia="ja-JP"/>
    </w:rPr>
  </w:style>
  <w:style w:type="paragraph" w:customStyle="1" w:styleId="a">
    <w:name w:val="Знак Знак Знак Знак"/>
    <w:basedOn w:val="Normal"/>
    <w:uiPriority w:val="99"/>
    <w:rsid w:val="00285369"/>
    <w:pPr>
      <w:tabs>
        <w:tab w:val="num" w:pos="720"/>
      </w:tabs>
      <w:spacing w:after="160" w:line="240" w:lineRule="exact"/>
      <w:ind w:left="720"/>
      <w:jc w:val="both"/>
    </w:pPr>
    <w:rPr>
      <w:rFonts w:ascii="Verdana" w:hAnsi="Verdana" w:cs="Verdana"/>
      <w:sz w:val="20"/>
      <w:szCs w:val="20"/>
      <w:lang w:val="en-US" w:eastAsia="en-US"/>
    </w:rPr>
  </w:style>
  <w:style w:type="paragraph" w:styleId="Header">
    <w:name w:val="header"/>
    <w:basedOn w:val="Normal"/>
    <w:link w:val="HeaderChar"/>
    <w:uiPriority w:val="99"/>
    <w:rsid w:val="00D7188B"/>
    <w:pPr>
      <w:tabs>
        <w:tab w:val="center" w:pos="4677"/>
        <w:tab w:val="right" w:pos="9355"/>
      </w:tabs>
    </w:pPr>
  </w:style>
  <w:style w:type="character" w:customStyle="1" w:styleId="HeaderChar">
    <w:name w:val="Header Char"/>
    <w:basedOn w:val="DefaultParagraphFont"/>
    <w:link w:val="Header"/>
    <w:uiPriority w:val="99"/>
    <w:locked/>
    <w:rsid w:val="00D7188B"/>
    <w:rPr>
      <w:sz w:val="24"/>
      <w:lang w:eastAsia="ja-JP"/>
    </w:rPr>
  </w:style>
  <w:style w:type="paragraph" w:styleId="Footer">
    <w:name w:val="footer"/>
    <w:basedOn w:val="Normal"/>
    <w:link w:val="FooterChar"/>
    <w:uiPriority w:val="99"/>
    <w:rsid w:val="00D7188B"/>
    <w:pPr>
      <w:tabs>
        <w:tab w:val="center" w:pos="4677"/>
        <w:tab w:val="right" w:pos="9355"/>
      </w:tabs>
    </w:pPr>
  </w:style>
  <w:style w:type="character" w:customStyle="1" w:styleId="FooterChar">
    <w:name w:val="Footer Char"/>
    <w:basedOn w:val="DefaultParagraphFont"/>
    <w:link w:val="Footer"/>
    <w:uiPriority w:val="99"/>
    <w:locked/>
    <w:rsid w:val="00D7188B"/>
    <w:rPr>
      <w:sz w:val="24"/>
      <w:lang w:eastAsia="ja-JP"/>
    </w:rPr>
  </w:style>
  <w:style w:type="character" w:styleId="PageNumber">
    <w:name w:val="page number"/>
    <w:basedOn w:val="DefaultParagraphFont"/>
    <w:uiPriority w:val="99"/>
    <w:rsid w:val="00EE6E47"/>
    <w:rPr>
      <w:rFonts w:cs="Times New Roman"/>
    </w:rPr>
  </w:style>
  <w:style w:type="character" w:customStyle="1" w:styleId="clausesuff1">
    <w:name w:val="clausesuff1"/>
    <w:uiPriority w:val="99"/>
    <w:rsid w:val="002E6B2E"/>
  </w:style>
  <w:style w:type="paragraph" w:customStyle="1" w:styleId="actform">
    <w:name w:val="act_form"/>
    <w:basedOn w:val="Normal"/>
    <w:uiPriority w:val="99"/>
    <w:rsid w:val="002E6B2E"/>
    <w:pPr>
      <w:jc w:val="center"/>
    </w:pPr>
    <w:rPr>
      <w:caps/>
      <w:color w:val="000080"/>
    </w:rPr>
  </w:style>
  <w:style w:type="character" w:customStyle="1" w:styleId="clauseprfx1">
    <w:name w:val="clauseprfx1"/>
    <w:uiPriority w:val="99"/>
    <w:rsid w:val="00471A41"/>
  </w:style>
  <w:style w:type="paragraph" w:styleId="NormalWeb">
    <w:name w:val="Normal (Web)"/>
    <w:basedOn w:val="Normal"/>
    <w:uiPriority w:val="99"/>
    <w:rsid w:val="00C706A6"/>
    <w:pPr>
      <w:spacing w:before="100" w:beforeAutospacing="1" w:after="100" w:afterAutospacing="1"/>
    </w:pPr>
    <w:rPr>
      <w:lang w:eastAsia="ru-RU"/>
    </w:rPr>
  </w:style>
  <w:style w:type="paragraph" w:styleId="BalloonText">
    <w:name w:val="Balloon Text"/>
    <w:basedOn w:val="Normal"/>
    <w:link w:val="BalloonTextChar"/>
    <w:uiPriority w:val="99"/>
    <w:rsid w:val="00B57132"/>
    <w:rPr>
      <w:rFonts w:ascii="Tahoma" w:hAnsi="Tahoma" w:cs="Tahoma"/>
      <w:sz w:val="16"/>
      <w:szCs w:val="16"/>
    </w:rPr>
  </w:style>
  <w:style w:type="character" w:customStyle="1" w:styleId="BalloonTextChar">
    <w:name w:val="Balloon Text Char"/>
    <w:basedOn w:val="DefaultParagraphFont"/>
    <w:link w:val="BalloonText"/>
    <w:uiPriority w:val="99"/>
    <w:locked/>
    <w:rsid w:val="00B57132"/>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4457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38240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238240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3824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382409" TargetMode="External"/><Relationship Id="rId4" Type="http://schemas.openxmlformats.org/officeDocument/2006/relationships/webSettings" Target="webSettings.xml"/><Relationship Id="rId9" Type="http://schemas.openxmlformats.org/officeDocument/2006/relationships/hyperlink" Target="23824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16</Pages>
  <Words>6794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ГАЖК «Узбекистон темир йуллари»,</dc:title>
  <dc:subject/>
  <dc:creator>User</dc:creator>
  <cp:keywords/>
  <dc:description/>
  <cp:lastModifiedBy>Windows7</cp:lastModifiedBy>
  <cp:revision>8</cp:revision>
  <cp:lastPrinted>2015-06-09T13:51:00Z</cp:lastPrinted>
  <dcterms:created xsi:type="dcterms:W3CDTF">2015-12-16T07:28:00Z</dcterms:created>
  <dcterms:modified xsi:type="dcterms:W3CDTF">2015-12-18T14:01:00Z</dcterms:modified>
</cp:coreProperties>
</file>